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B1637" w14:textId="76206CB9" w:rsidR="008D62DE" w:rsidRPr="00380036" w:rsidRDefault="008D62DE" w:rsidP="008D62DE">
      <w:pPr>
        <w:spacing w:after="0" w:line="276" w:lineRule="auto"/>
        <w:jc w:val="both"/>
        <w:rPr>
          <w:rFonts w:eastAsia="Times New Roman" w:cs="Times New Roman"/>
          <w:sz w:val="24"/>
          <w:szCs w:val="24"/>
          <w:lang w:eastAsia="pl-PL"/>
        </w:rPr>
      </w:pPr>
      <w:bookmarkStart w:id="0" w:name="_Hlk82507004"/>
      <w:r>
        <w:rPr>
          <w:sz w:val="24"/>
          <w:szCs w:val="24"/>
        </w:rPr>
        <w:t>znak pisma</w:t>
      </w:r>
      <w:r w:rsidRPr="003F1AFF">
        <w:rPr>
          <w:sz w:val="24"/>
          <w:szCs w:val="24"/>
        </w:rPr>
        <w:t xml:space="preserve">: </w:t>
      </w:r>
      <w:r w:rsidRPr="002227FB">
        <w:rPr>
          <w:sz w:val="24"/>
          <w:szCs w:val="24"/>
        </w:rPr>
        <w:t>DiT.</w:t>
      </w:r>
      <w:r>
        <w:rPr>
          <w:sz w:val="24"/>
          <w:szCs w:val="24"/>
        </w:rPr>
        <w:t>26</w:t>
      </w:r>
      <w:r w:rsidRPr="002227FB">
        <w:rPr>
          <w:sz w:val="24"/>
          <w:szCs w:val="24"/>
        </w:rPr>
        <w:t>.</w:t>
      </w:r>
      <w:r>
        <w:rPr>
          <w:sz w:val="24"/>
          <w:szCs w:val="24"/>
        </w:rPr>
        <w:t>ZP.19.</w:t>
      </w:r>
      <w:r w:rsidR="00C80BDE">
        <w:rPr>
          <w:sz w:val="24"/>
          <w:szCs w:val="24"/>
        </w:rPr>
        <w:t>16</w:t>
      </w:r>
      <w:r>
        <w:rPr>
          <w:sz w:val="24"/>
          <w:szCs w:val="24"/>
        </w:rPr>
        <w:t>.2023</w:t>
      </w:r>
      <w:r w:rsidRPr="002227FB">
        <w:rPr>
          <w:sz w:val="24"/>
          <w:szCs w:val="24"/>
        </w:rPr>
        <w:t>.MB</w:t>
      </w:r>
      <w:r w:rsidRPr="00FF7559">
        <w:rPr>
          <w:rFonts w:eastAsia="Times New Roman" w:cs="Times New Roman"/>
          <w:sz w:val="24"/>
          <w:szCs w:val="24"/>
          <w:lang w:eastAsia="pl-PL"/>
        </w:rPr>
        <w:t xml:space="preserve">            </w:t>
      </w:r>
      <w:r w:rsidRPr="00FF7559">
        <w:rPr>
          <w:rFonts w:eastAsia="Times New Roman" w:cs="Times New Roman"/>
          <w:sz w:val="24"/>
          <w:szCs w:val="24"/>
          <w:lang w:eastAsia="pl-PL"/>
        </w:rPr>
        <w:tab/>
        <w:t xml:space="preserve">             </w:t>
      </w:r>
      <w:r w:rsidRPr="00FF7559">
        <w:rPr>
          <w:rFonts w:eastAsia="Times New Roman" w:cs="Times New Roman"/>
          <w:sz w:val="24"/>
          <w:szCs w:val="24"/>
          <w:lang w:eastAsia="pl-PL"/>
        </w:rPr>
        <w:tab/>
      </w:r>
      <w:r w:rsidRPr="00FF7559">
        <w:rPr>
          <w:rFonts w:eastAsia="Times New Roman" w:cs="Times New Roman"/>
          <w:sz w:val="24"/>
          <w:szCs w:val="24"/>
          <w:lang w:eastAsia="pl-PL"/>
        </w:rPr>
        <w:tab/>
      </w:r>
      <w:r w:rsidRPr="001760ED">
        <w:rPr>
          <w:rFonts w:eastAsia="Times New Roman" w:cs="Times New Roman"/>
          <w:sz w:val="24"/>
          <w:szCs w:val="24"/>
          <w:lang w:eastAsia="pl-PL"/>
        </w:rPr>
        <w:t xml:space="preserve">Warszawa, dnia </w:t>
      </w:r>
      <w:r w:rsidR="001776C0">
        <w:rPr>
          <w:rFonts w:eastAsia="Times New Roman" w:cs="Times New Roman"/>
          <w:sz w:val="24"/>
          <w:szCs w:val="24"/>
          <w:lang w:eastAsia="pl-PL"/>
        </w:rPr>
        <w:t>14</w:t>
      </w:r>
      <w:r>
        <w:rPr>
          <w:rFonts w:eastAsia="Times New Roman" w:cs="Times New Roman"/>
          <w:sz w:val="24"/>
          <w:szCs w:val="24"/>
          <w:lang w:eastAsia="pl-PL"/>
        </w:rPr>
        <w:t>.1</w:t>
      </w:r>
      <w:r w:rsidR="00473D57">
        <w:rPr>
          <w:rFonts w:eastAsia="Times New Roman" w:cs="Times New Roman"/>
          <w:sz w:val="24"/>
          <w:szCs w:val="24"/>
          <w:lang w:eastAsia="pl-PL"/>
        </w:rPr>
        <w:t>1</w:t>
      </w:r>
      <w:r w:rsidRPr="001760ED">
        <w:rPr>
          <w:rFonts w:eastAsia="Times New Roman" w:cs="Times New Roman"/>
          <w:sz w:val="24"/>
          <w:szCs w:val="24"/>
          <w:lang w:eastAsia="pl-PL"/>
        </w:rPr>
        <w:t>.2023 r.</w:t>
      </w:r>
    </w:p>
    <w:p w14:paraId="684747F4" w14:textId="667D24B9" w:rsidR="008D62DE" w:rsidRDefault="00903162" w:rsidP="008D62DE">
      <w:pPr>
        <w:pStyle w:val="Nagwek1"/>
        <w:spacing w:before="360" w:line="276" w:lineRule="auto"/>
      </w:pPr>
      <w:r w:rsidRPr="00A2593E">
        <w:t>W</w:t>
      </w:r>
      <w:r w:rsidR="000D10CD" w:rsidRPr="00A2593E">
        <w:t>yjaśnienia</w:t>
      </w:r>
      <w:r w:rsidR="00707549" w:rsidRPr="00A2593E">
        <w:t xml:space="preserve"> i zmiana</w:t>
      </w:r>
    </w:p>
    <w:p w14:paraId="42E1BE47" w14:textId="4D67CEF0" w:rsidR="007C6235" w:rsidRPr="006A3163" w:rsidRDefault="008D62DE" w:rsidP="008D62DE">
      <w:pPr>
        <w:pStyle w:val="Nagwek1"/>
        <w:spacing w:before="0" w:line="276" w:lineRule="auto"/>
      </w:pPr>
      <w:r>
        <w:t xml:space="preserve">treści Specyfikacji Warunków Zamówienia </w:t>
      </w:r>
    </w:p>
    <w:p w14:paraId="694D7099" w14:textId="3AD685AD" w:rsidR="007C6235" w:rsidRPr="0039067D" w:rsidRDefault="007C6235" w:rsidP="007C6235">
      <w:pPr>
        <w:pStyle w:val="Nagwek2"/>
        <w:spacing w:before="240" w:line="276" w:lineRule="auto"/>
      </w:pPr>
      <w:r w:rsidRPr="0039067D">
        <w:t>Dotyczy: postępowania o udzielenie zamówienia publicznego prowadzonego w trybie</w:t>
      </w:r>
      <w:r>
        <w:t xml:space="preserve"> przetargu nieograniczonego</w:t>
      </w:r>
      <w:r w:rsidRPr="0039067D">
        <w:t xml:space="preserve"> </w:t>
      </w:r>
      <w:r w:rsidRPr="000F1657">
        <w:t xml:space="preserve">na </w:t>
      </w:r>
      <w:r w:rsidR="008D62DE" w:rsidRPr="008D62DE">
        <w:t>usługę asysty technicznej i konserwacji oraz rozwój Systemu iPFRON+ (nr postępowania ZP/19/23)</w:t>
      </w:r>
      <w:r>
        <w:t>.</w:t>
      </w:r>
    </w:p>
    <w:bookmarkEnd w:id="0"/>
    <w:p w14:paraId="2C6CB285" w14:textId="49632E20" w:rsidR="008D62DE" w:rsidRDefault="008D62DE" w:rsidP="008D62DE">
      <w:pPr>
        <w:spacing w:before="360" w:after="0" w:line="276" w:lineRule="auto"/>
        <w:rPr>
          <w:rFonts w:cstheme="minorHAnsi"/>
          <w:sz w:val="24"/>
          <w:szCs w:val="24"/>
        </w:rPr>
      </w:pPr>
      <w:r w:rsidRPr="0039067D">
        <w:rPr>
          <w:rFonts w:cstheme="minorHAnsi"/>
          <w:sz w:val="24"/>
          <w:szCs w:val="24"/>
        </w:rPr>
        <w:t xml:space="preserve">Zamawiający </w:t>
      </w:r>
      <w:r>
        <w:rPr>
          <w:rFonts w:cstheme="minorHAnsi"/>
          <w:sz w:val="24"/>
          <w:szCs w:val="24"/>
        </w:rPr>
        <w:t>informuje, że w przedmiotowym postępowaniu wpłyn</w:t>
      </w:r>
      <w:r w:rsidR="000E7E0D">
        <w:rPr>
          <w:rFonts w:cstheme="minorHAnsi"/>
          <w:sz w:val="24"/>
          <w:szCs w:val="24"/>
        </w:rPr>
        <w:t>ął</w:t>
      </w:r>
      <w:r>
        <w:rPr>
          <w:rFonts w:cstheme="minorHAnsi"/>
          <w:sz w:val="24"/>
          <w:szCs w:val="24"/>
        </w:rPr>
        <w:t xml:space="preserve"> wniosek o wyjaśnienie treści Specyfikacji Warunków Zamówienia (dalej jako „SWZ”). Zamawiający przekazuje </w:t>
      </w:r>
      <w:r w:rsidR="00AC35C4">
        <w:rPr>
          <w:rFonts w:cstheme="minorHAnsi"/>
          <w:sz w:val="24"/>
          <w:szCs w:val="24"/>
        </w:rPr>
        <w:t>pytania</w:t>
      </w:r>
      <w:r>
        <w:rPr>
          <w:rFonts w:cstheme="minorHAnsi"/>
          <w:sz w:val="24"/>
          <w:szCs w:val="24"/>
        </w:rPr>
        <w:t xml:space="preserve"> wraz z </w:t>
      </w:r>
      <w:r w:rsidRPr="00F3154D">
        <w:rPr>
          <w:rFonts w:cstheme="minorHAnsi"/>
          <w:sz w:val="24"/>
          <w:szCs w:val="24"/>
        </w:rPr>
        <w:t xml:space="preserve">wyjaśnieniami </w:t>
      </w:r>
      <w:r w:rsidR="00065FCA" w:rsidRPr="00C94D3D">
        <w:rPr>
          <w:rFonts w:cstheme="minorHAnsi"/>
          <w:sz w:val="24"/>
          <w:szCs w:val="24"/>
        </w:rPr>
        <w:t>oraz</w:t>
      </w:r>
      <w:r w:rsidR="00AA41E9" w:rsidRPr="00C94D3D">
        <w:rPr>
          <w:rFonts w:cstheme="minorHAnsi"/>
          <w:sz w:val="24"/>
          <w:szCs w:val="24"/>
        </w:rPr>
        <w:t xml:space="preserve"> zmianę treści SWZ</w:t>
      </w:r>
      <w:r w:rsidRPr="00C94D3D">
        <w:rPr>
          <w:rFonts w:cstheme="minorHAnsi"/>
          <w:sz w:val="24"/>
          <w:szCs w:val="24"/>
        </w:rPr>
        <w:t>:</w:t>
      </w:r>
      <w:r w:rsidRPr="0039067D">
        <w:rPr>
          <w:rFonts w:cstheme="minorHAnsi"/>
          <w:sz w:val="24"/>
          <w:szCs w:val="24"/>
        </w:rPr>
        <w:t xml:space="preserve">  </w:t>
      </w:r>
    </w:p>
    <w:p w14:paraId="79F82624" w14:textId="235BC015" w:rsidR="00473D57" w:rsidRPr="00473D57" w:rsidRDefault="00473D57" w:rsidP="00473D57">
      <w:pPr>
        <w:autoSpaceDE w:val="0"/>
        <w:autoSpaceDN w:val="0"/>
        <w:adjustRightInd w:val="0"/>
        <w:spacing w:after="0" w:line="276" w:lineRule="auto"/>
        <w:rPr>
          <w:rFonts w:ascii="Calibri" w:hAnsi="Calibri" w:cs="Calibri"/>
          <w:b/>
          <w:bCs/>
          <w:color w:val="000000"/>
          <w:sz w:val="24"/>
          <w:szCs w:val="24"/>
        </w:rPr>
      </w:pPr>
      <w:r w:rsidRPr="00473D57">
        <w:rPr>
          <w:rFonts w:ascii="Calibri" w:hAnsi="Calibri" w:cs="Calibri"/>
          <w:b/>
          <w:bCs/>
          <w:color w:val="000000"/>
          <w:sz w:val="24"/>
          <w:szCs w:val="24"/>
        </w:rPr>
        <w:t xml:space="preserve">Pytania do „Zał. nr 1 Aplikacja”: </w:t>
      </w:r>
    </w:p>
    <w:p w14:paraId="3FDC2E30" w14:textId="7AB9AE86" w:rsidR="00473D57" w:rsidRPr="00473D57" w:rsidRDefault="00473D57" w:rsidP="00473D57">
      <w:pPr>
        <w:pStyle w:val="Akapitzlist"/>
        <w:numPr>
          <w:ilvl w:val="0"/>
          <w:numId w:val="39"/>
        </w:numPr>
        <w:autoSpaceDE w:val="0"/>
        <w:autoSpaceDN w:val="0"/>
        <w:adjustRightInd w:val="0"/>
        <w:spacing w:after="0" w:line="276" w:lineRule="auto"/>
        <w:rPr>
          <w:rFonts w:ascii="Calibri" w:hAnsi="Calibri" w:cs="Calibri"/>
          <w:color w:val="000000"/>
          <w:sz w:val="24"/>
          <w:szCs w:val="24"/>
        </w:rPr>
      </w:pPr>
      <w:r w:rsidRPr="00473D57">
        <w:rPr>
          <w:rFonts w:ascii="Calibri" w:hAnsi="Calibri" w:cs="Calibri"/>
          <w:color w:val="000000"/>
          <w:sz w:val="24"/>
          <w:szCs w:val="24"/>
        </w:rPr>
        <w:t xml:space="preserve">W jaki sposób obsłużyć sytuację zapisu nieprawidłowych danych składających się na budżet? Przykładowo odnosząc się do pliku „18B. Zał. nr 1 </w:t>
      </w:r>
      <w:proofErr w:type="spellStart"/>
      <w:r w:rsidRPr="00473D57">
        <w:rPr>
          <w:rFonts w:ascii="Calibri" w:hAnsi="Calibri" w:cs="Calibri"/>
          <w:color w:val="000000"/>
          <w:sz w:val="24"/>
          <w:szCs w:val="24"/>
        </w:rPr>
        <w:t>Aplikacja_zmodyfikowany</w:t>
      </w:r>
      <w:proofErr w:type="spellEnd"/>
      <w:r w:rsidRPr="00473D57">
        <w:rPr>
          <w:rFonts w:ascii="Calibri" w:hAnsi="Calibri" w:cs="Calibri"/>
          <w:color w:val="000000"/>
          <w:sz w:val="24"/>
          <w:szCs w:val="24"/>
        </w:rPr>
        <w:t xml:space="preserve"> 07112023.docx” „wartość kosztu (w zł)” dla kategorii 1 jest obliczana na podstawie wprowadzonych danych określanych, jako „Podstawa kalkulacji kosztu”, na którą składają się poniższe wartości: </w:t>
      </w:r>
    </w:p>
    <w:p w14:paraId="6B9BB7B5" w14:textId="4A368101" w:rsidR="00473D57" w:rsidRDefault="00473D57" w:rsidP="00473D57">
      <w:pPr>
        <w:pStyle w:val="Akapitzlist"/>
        <w:numPr>
          <w:ilvl w:val="0"/>
          <w:numId w:val="40"/>
        </w:numPr>
        <w:autoSpaceDE w:val="0"/>
        <w:autoSpaceDN w:val="0"/>
        <w:adjustRightInd w:val="0"/>
        <w:spacing w:after="0" w:line="276" w:lineRule="auto"/>
        <w:ind w:left="1134"/>
        <w:rPr>
          <w:rFonts w:ascii="Calibri" w:hAnsi="Calibri" w:cs="Calibri"/>
          <w:color w:val="000000"/>
          <w:sz w:val="24"/>
          <w:szCs w:val="24"/>
        </w:rPr>
      </w:pPr>
      <w:r w:rsidRPr="00473D57">
        <w:rPr>
          <w:rFonts w:ascii="Calibri" w:hAnsi="Calibri" w:cs="Calibri"/>
          <w:color w:val="000000"/>
          <w:sz w:val="24"/>
          <w:szCs w:val="24"/>
        </w:rPr>
        <w:t xml:space="preserve">Liczba miesięcy zatrudnienia w projekcie </w:t>
      </w:r>
    </w:p>
    <w:p w14:paraId="4FE39842" w14:textId="54307AD1" w:rsidR="00473D57" w:rsidRDefault="00473D57" w:rsidP="00473D57">
      <w:pPr>
        <w:pStyle w:val="Akapitzlist"/>
        <w:numPr>
          <w:ilvl w:val="0"/>
          <w:numId w:val="40"/>
        </w:numPr>
        <w:autoSpaceDE w:val="0"/>
        <w:autoSpaceDN w:val="0"/>
        <w:adjustRightInd w:val="0"/>
        <w:spacing w:after="0" w:line="276" w:lineRule="auto"/>
        <w:ind w:left="1134"/>
        <w:rPr>
          <w:rFonts w:ascii="Calibri" w:hAnsi="Calibri" w:cs="Calibri"/>
          <w:color w:val="000000"/>
          <w:sz w:val="24"/>
          <w:szCs w:val="24"/>
        </w:rPr>
      </w:pPr>
      <w:r w:rsidRPr="00473D57">
        <w:rPr>
          <w:rFonts w:ascii="Calibri" w:hAnsi="Calibri" w:cs="Calibri"/>
          <w:color w:val="000000"/>
          <w:sz w:val="24"/>
          <w:szCs w:val="24"/>
        </w:rPr>
        <w:t xml:space="preserve">Liczba etatów / Liczba godzin </w:t>
      </w:r>
    </w:p>
    <w:p w14:paraId="6954FF67" w14:textId="452F9BEA" w:rsidR="00473D57" w:rsidRDefault="00473D57" w:rsidP="00473D57">
      <w:pPr>
        <w:pStyle w:val="Akapitzlist"/>
        <w:numPr>
          <w:ilvl w:val="0"/>
          <w:numId w:val="40"/>
        </w:numPr>
        <w:autoSpaceDE w:val="0"/>
        <w:autoSpaceDN w:val="0"/>
        <w:adjustRightInd w:val="0"/>
        <w:spacing w:after="0" w:line="276" w:lineRule="auto"/>
        <w:ind w:left="1134"/>
        <w:rPr>
          <w:rFonts w:ascii="Calibri" w:hAnsi="Calibri" w:cs="Calibri"/>
          <w:color w:val="000000"/>
          <w:sz w:val="24"/>
          <w:szCs w:val="24"/>
        </w:rPr>
      </w:pPr>
      <w:r w:rsidRPr="00473D57">
        <w:rPr>
          <w:rFonts w:ascii="Calibri" w:hAnsi="Calibri" w:cs="Calibri"/>
          <w:color w:val="000000"/>
          <w:sz w:val="24"/>
          <w:szCs w:val="24"/>
        </w:rPr>
        <w:t xml:space="preserve">Średnia stawka </w:t>
      </w:r>
    </w:p>
    <w:p w14:paraId="7CD7140A" w14:textId="7C2C2FD4" w:rsidR="00473D57" w:rsidRPr="00473D57" w:rsidRDefault="00473D57" w:rsidP="00473D57">
      <w:pPr>
        <w:pStyle w:val="Akapitzlist"/>
        <w:numPr>
          <w:ilvl w:val="0"/>
          <w:numId w:val="40"/>
        </w:numPr>
        <w:autoSpaceDE w:val="0"/>
        <w:autoSpaceDN w:val="0"/>
        <w:adjustRightInd w:val="0"/>
        <w:spacing w:after="0" w:line="276" w:lineRule="auto"/>
        <w:ind w:left="1134"/>
        <w:rPr>
          <w:rFonts w:ascii="Calibri" w:hAnsi="Calibri" w:cs="Calibri"/>
          <w:color w:val="000000"/>
          <w:sz w:val="24"/>
          <w:szCs w:val="24"/>
        </w:rPr>
      </w:pPr>
      <w:r w:rsidRPr="00473D57">
        <w:rPr>
          <w:rFonts w:ascii="Calibri" w:hAnsi="Calibri" w:cs="Calibri"/>
          <w:color w:val="000000"/>
          <w:sz w:val="24"/>
          <w:szCs w:val="24"/>
        </w:rPr>
        <w:t xml:space="preserve">Maksymalna stawka </w:t>
      </w:r>
    </w:p>
    <w:p w14:paraId="6228CCFA" w14:textId="577968F9" w:rsidR="00473D57" w:rsidRDefault="00473D57" w:rsidP="00473D57">
      <w:pPr>
        <w:autoSpaceDE w:val="0"/>
        <w:autoSpaceDN w:val="0"/>
        <w:adjustRightInd w:val="0"/>
        <w:spacing w:after="0" w:line="276" w:lineRule="auto"/>
        <w:ind w:left="709"/>
        <w:rPr>
          <w:rFonts w:ascii="Calibri" w:hAnsi="Calibri" w:cs="Calibri"/>
          <w:color w:val="000000"/>
          <w:sz w:val="24"/>
          <w:szCs w:val="24"/>
        </w:rPr>
      </w:pPr>
      <w:r w:rsidRPr="00473D57">
        <w:rPr>
          <w:rFonts w:ascii="Calibri" w:hAnsi="Calibri" w:cs="Calibri"/>
          <w:color w:val="000000"/>
          <w:sz w:val="24"/>
          <w:szCs w:val="24"/>
        </w:rPr>
        <w:t xml:space="preserve">W sytuacji, gdy jedno z „Liczba miesięcy zatrudnienia w projekcie”, „Liczba etatów/ Liczba godzin”, „Średnia stawka” nie jest uzupełnione, niemożliwym jest wyliczenie wartości kosztu. Pytanie odnosi się również do innych miejsc składających się na budżet, jak na przykład dla kategorii drugiej brak uzupełnionej wartości w „wartość kosztu (w zł)”. </w:t>
      </w:r>
    </w:p>
    <w:p w14:paraId="7EAA68C4" w14:textId="76755690" w:rsidR="00473D57" w:rsidRPr="00EA5CAE" w:rsidRDefault="00473D57" w:rsidP="00473D57">
      <w:pPr>
        <w:autoSpaceDE w:val="0"/>
        <w:autoSpaceDN w:val="0"/>
        <w:adjustRightInd w:val="0"/>
        <w:spacing w:after="0" w:line="276" w:lineRule="auto"/>
        <w:ind w:left="709"/>
        <w:rPr>
          <w:rFonts w:ascii="Calibri" w:hAnsi="Calibri" w:cs="Calibri"/>
          <w:b/>
          <w:bCs/>
          <w:color w:val="1F3864" w:themeColor="accent1" w:themeShade="80"/>
          <w:sz w:val="24"/>
          <w:szCs w:val="24"/>
        </w:rPr>
      </w:pPr>
      <w:r w:rsidRPr="00EA5CAE">
        <w:rPr>
          <w:rFonts w:ascii="Calibri" w:hAnsi="Calibri" w:cs="Calibri"/>
          <w:b/>
          <w:bCs/>
          <w:color w:val="1F3864" w:themeColor="accent1" w:themeShade="80"/>
          <w:sz w:val="24"/>
          <w:szCs w:val="24"/>
        </w:rPr>
        <w:t>Odpowiedź:</w:t>
      </w:r>
    </w:p>
    <w:p w14:paraId="40BC12A5" w14:textId="3BA0EC61" w:rsidR="00E37FC2" w:rsidRPr="00EA5CAE" w:rsidRDefault="00E37FC2" w:rsidP="00473D57">
      <w:pPr>
        <w:autoSpaceDE w:val="0"/>
        <w:autoSpaceDN w:val="0"/>
        <w:adjustRightInd w:val="0"/>
        <w:spacing w:after="0" w:line="276" w:lineRule="auto"/>
        <w:ind w:left="709"/>
        <w:rPr>
          <w:rFonts w:ascii="Calibri" w:hAnsi="Calibri" w:cs="Calibri"/>
          <w:color w:val="1F3864" w:themeColor="accent1" w:themeShade="80"/>
          <w:sz w:val="24"/>
          <w:szCs w:val="24"/>
        </w:rPr>
      </w:pPr>
      <w:r w:rsidRPr="00EA5CAE">
        <w:rPr>
          <w:rFonts w:ascii="Calibri" w:hAnsi="Calibri" w:cs="Calibri"/>
          <w:color w:val="1F3864" w:themeColor="accent1" w:themeShade="80"/>
          <w:sz w:val="24"/>
          <w:szCs w:val="24"/>
        </w:rPr>
        <w:t>Każde nieuzupełnione pole w Aplikacji powinno być traktowane jako uzupełnione wartością zero.</w:t>
      </w:r>
    </w:p>
    <w:p w14:paraId="1825B236" w14:textId="6F0295A6" w:rsidR="00AB1BC5" w:rsidRPr="00EA5CAE" w:rsidRDefault="00E37FC2" w:rsidP="00AB1BC5">
      <w:pPr>
        <w:autoSpaceDE w:val="0"/>
        <w:autoSpaceDN w:val="0"/>
        <w:adjustRightInd w:val="0"/>
        <w:spacing w:before="240" w:after="0" w:line="276" w:lineRule="auto"/>
        <w:ind w:left="709"/>
        <w:rPr>
          <w:rFonts w:ascii="Calibri" w:hAnsi="Calibri" w:cs="Calibri"/>
          <w:color w:val="1F3864" w:themeColor="accent1" w:themeShade="80"/>
          <w:sz w:val="24"/>
          <w:szCs w:val="24"/>
        </w:rPr>
      </w:pPr>
      <w:r w:rsidRPr="00EA5CAE">
        <w:rPr>
          <w:rFonts w:ascii="Calibri" w:hAnsi="Calibri" w:cs="Calibri"/>
          <w:color w:val="1F3864" w:themeColor="accent1" w:themeShade="80"/>
          <w:sz w:val="24"/>
          <w:szCs w:val="24"/>
        </w:rPr>
        <w:t xml:space="preserve">Jednocześnie Zamawiający </w:t>
      </w:r>
      <w:r w:rsidR="00AB1BC5" w:rsidRPr="00EA5CAE">
        <w:rPr>
          <w:rFonts w:ascii="Calibri" w:hAnsi="Calibri" w:cs="Calibri"/>
          <w:color w:val="1F3864" w:themeColor="accent1" w:themeShade="80"/>
          <w:sz w:val="24"/>
          <w:szCs w:val="24"/>
        </w:rPr>
        <w:t>zwraca uwagę</w:t>
      </w:r>
      <w:r w:rsidRPr="00EA5CAE">
        <w:rPr>
          <w:rFonts w:ascii="Calibri" w:hAnsi="Calibri" w:cs="Calibri"/>
          <w:color w:val="1F3864" w:themeColor="accent1" w:themeShade="80"/>
          <w:sz w:val="24"/>
          <w:szCs w:val="24"/>
        </w:rPr>
        <w:t xml:space="preserve">, iż </w:t>
      </w:r>
      <w:r w:rsidR="00AB1BC5" w:rsidRPr="00EA5CAE">
        <w:rPr>
          <w:rFonts w:ascii="Calibri" w:hAnsi="Calibri" w:cs="Calibri"/>
          <w:color w:val="1F3864" w:themeColor="accent1" w:themeShade="80"/>
          <w:sz w:val="24"/>
          <w:szCs w:val="24"/>
        </w:rPr>
        <w:t xml:space="preserve">zgodnie z wymaganiami I.1 pkt 2 i pkt 3 lit. b i c Załącznika nr 1 do Opisu sposobu przygotowania Próbki (Aplikacja; nazwa pliku: 18B. Zał. nr 1 </w:t>
      </w:r>
      <w:proofErr w:type="spellStart"/>
      <w:r w:rsidR="00AB1BC5" w:rsidRPr="00EA5CAE">
        <w:rPr>
          <w:rFonts w:ascii="Calibri" w:hAnsi="Calibri" w:cs="Calibri"/>
          <w:color w:val="1F3864" w:themeColor="accent1" w:themeShade="80"/>
          <w:sz w:val="24"/>
          <w:szCs w:val="24"/>
        </w:rPr>
        <w:t>Aplikacja_zmodyfikowany</w:t>
      </w:r>
      <w:proofErr w:type="spellEnd"/>
      <w:r w:rsidR="00AB1BC5" w:rsidRPr="00EA5CAE">
        <w:rPr>
          <w:rFonts w:ascii="Calibri" w:hAnsi="Calibri" w:cs="Calibri"/>
          <w:color w:val="1F3864" w:themeColor="accent1" w:themeShade="80"/>
          <w:sz w:val="24"/>
          <w:szCs w:val="24"/>
        </w:rPr>
        <w:t xml:space="preserve"> 07112023.docx) </w:t>
      </w:r>
      <w:r w:rsidRPr="00EA5CAE">
        <w:rPr>
          <w:rFonts w:ascii="Calibri" w:hAnsi="Calibri" w:cs="Calibri"/>
          <w:color w:val="1F3864" w:themeColor="accent1" w:themeShade="80"/>
          <w:sz w:val="24"/>
          <w:szCs w:val="24"/>
        </w:rPr>
        <w:t xml:space="preserve">Próbka </w:t>
      </w:r>
      <w:r w:rsidR="00156900" w:rsidRPr="00EA5CAE">
        <w:rPr>
          <w:rFonts w:ascii="Calibri" w:hAnsi="Calibri" w:cs="Calibri"/>
          <w:b/>
          <w:bCs/>
          <w:color w:val="1F3864" w:themeColor="accent1" w:themeShade="80"/>
          <w:sz w:val="24"/>
          <w:szCs w:val="24"/>
        </w:rPr>
        <w:t>musi</w:t>
      </w:r>
      <w:r w:rsidRPr="00EA5CAE">
        <w:rPr>
          <w:rFonts w:ascii="Calibri" w:hAnsi="Calibri" w:cs="Calibri"/>
          <w:b/>
          <w:bCs/>
          <w:color w:val="1F3864" w:themeColor="accent1" w:themeShade="80"/>
          <w:sz w:val="24"/>
          <w:szCs w:val="24"/>
        </w:rPr>
        <w:t xml:space="preserve"> być</w:t>
      </w:r>
      <w:r w:rsidRPr="00EA5CAE">
        <w:rPr>
          <w:rFonts w:ascii="Calibri" w:hAnsi="Calibri" w:cs="Calibri"/>
          <w:color w:val="1F3864" w:themeColor="accent1" w:themeShade="80"/>
          <w:sz w:val="24"/>
          <w:szCs w:val="24"/>
        </w:rPr>
        <w:t xml:space="preserve"> uzupełniona danymi wskazanymi w </w:t>
      </w:r>
      <w:r w:rsidR="00156900" w:rsidRPr="00EA5CAE">
        <w:rPr>
          <w:rFonts w:ascii="Calibri" w:hAnsi="Calibri" w:cs="Calibri"/>
          <w:color w:val="1F3864" w:themeColor="accent1" w:themeShade="80"/>
          <w:sz w:val="24"/>
          <w:szCs w:val="24"/>
        </w:rPr>
        <w:t>arkuszu „Dane do uzupełnienia” Z</w:t>
      </w:r>
      <w:r w:rsidRPr="00EA5CAE">
        <w:rPr>
          <w:rFonts w:ascii="Calibri" w:hAnsi="Calibri" w:cs="Calibri"/>
          <w:color w:val="1F3864" w:themeColor="accent1" w:themeShade="80"/>
          <w:sz w:val="24"/>
          <w:szCs w:val="24"/>
        </w:rPr>
        <w:t>ałącznik</w:t>
      </w:r>
      <w:r w:rsidR="00156900" w:rsidRPr="00EA5CAE">
        <w:rPr>
          <w:rFonts w:ascii="Calibri" w:hAnsi="Calibri" w:cs="Calibri"/>
          <w:color w:val="1F3864" w:themeColor="accent1" w:themeShade="80"/>
          <w:sz w:val="24"/>
          <w:szCs w:val="24"/>
        </w:rPr>
        <w:t>a</w:t>
      </w:r>
      <w:r w:rsidRPr="00EA5CAE">
        <w:rPr>
          <w:rFonts w:ascii="Calibri" w:hAnsi="Calibri" w:cs="Calibri"/>
          <w:color w:val="1F3864" w:themeColor="accent1" w:themeShade="80"/>
          <w:sz w:val="24"/>
          <w:szCs w:val="24"/>
        </w:rPr>
        <w:t xml:space="preserve"> nr 2 </w:t>
      </w:r>
      <w:r w:rsidR="00156900" w:rsidRPr="00EA5CAE">
        <w:rPr>
          <w:rFonts w:ascii="Calibri" w:hAnsi="Calibri" w:cs="Calibri"/>
          <w:color w:val="1F3864" w:themeColor="accent1" w:themeShade="80"/>
          <w:sz w:val="24"/>
          <w:szCs w:val="24"/>
        </w:rPr>
        <w:t>do Opisu sposobu przygotowania Próbki (Zestawienie wymogów funkcjonalnych i pozafunkcjonalnych Aplikacji; nazwa pliku:</w:t>
      </w:r>
      <w:r w:rsidR="00156900" w:rsidRPr="00EA5CAE">
        <w:rPr>
          <w:color w:val="1F3864" w:themeColor="accent1" w:themeShade="80"/>
        </w:rPr>
        <w:t xml:space="preserve"> </w:t>
      </w:r>
      <w:r w:rsidR="001776C0">
        <w:rPr>
          <w:rFonts w:ascii="Calibri" w:hAnsi="Calibri" w:cs="Calibri"/>
          <w:color w:val="1F3864" w:themeColor="accent1" w:themeShade="80"/>
          <w:sz w:val="24"/>
          <w:szCs w:val="24"/>
        </w:rPr>
        <w:t>19A</w:t>
      </w:r>
      <w:r w:rsidR="00156900" w:rsidRPr="00EA5CAE">
        <w:rPr>
          <w:rFonts w:ascii="Calibri" w:hAnsi="Calibri" w:cs="Calibri"/>
          <w:color w:val="1F3864" w:themeColor="accent1" w:themeShade="80"/>
          <w:sz w:val="24"/>
          <w:szCs w:val="24"/>
        </w:rPr>
        <w:t xml:space="preserve">. Zał. nr 2 Zestawienie wymogów funkcjonalnych i pozafunkcjonalnych </w:t>
      </w:r>
      <w:proofErr w:type="spellStart"/>
      <w:r w:rsidR="00156900" w:rsidRPr="00EA5CAE">
        <w:rPr>
          <w:rFonts w:ascii="Calibri" w:hAnsi="Calibri" w:cs="Calibri"/>
          <w:color w:val="1F3864" w:themeColor="accent1" w:themeShade="80"/>
          <w:sz w:val="24"/>
          <w:szCs w:val="24"/>
        </w:rPr>
        <w:t>Aplikacji_zmodyfikowany</w:t>
      </w:r>
      <w:proofErr w:type="spellEnd"/>
      <w:r w:rsidR="00156900" w:rsidRPr="00EA5CAE">
        <w:rPr>
          <w:rFonts w:ascii="Calibri" w:hAnsi="Calibri" w:cs="Calibri"/>
          <w:color w:val="1F3864" w:themeColor="accent1" w:themeShade="80"/>
          <w:sz w:val="24"/>
          <w:szCs w:val="24"/>
        </w:rPr>
        <w:t xml:space="preserve"> </w:t>
      </w:r>
      <w:r w:rsidR="00EA5CAE">
        <w:rPr>
          <w:rFonts w:ascii="Calibri" w:hAnsi="Calibri" w:cs="Calibri"/>
          <w:color w:val="1F3864" w:themeColor="accent1" w:themeShade="80"/>
          <w:sz w:val="24"/>
          <w:szCs w:val="24"/>
        </w:rPr>
        <w:t>14</w:t>
      </w:r>
      <w:r w:rsidR="00156900" w:rsidRPr="00EA5CAE">
        <w:rPr>
          <w:rFonts w:ascii="Calibri" w:hAnsi="Calibri" w:cs="Calibri"/>
          <w:color w:val="1F3864" w:themeColor="accent1" w:themeShade="80"/>
          <w:sz w:val="24"/>
          <w:szCs w:val="24"/>
        </w:rPr>
        <w:t>112023.xlsx).</w:t>
      </w:r>
    </w:p>
    <w:p w14:paraId="28FB52BC" w14:textId="6D33227A" w:rsidR="00156900" w:rsidRPr="00EA5CAE" w:rsidRDefault="00AB1BC5" w:rsidP="00AB1BC5">
      <w:pPr>
        <w:autoSpaceDE w:val="0"/>
        <w:autoSpaceDN w:val="0"/>
        <w:adjustRightInd w:val="0"/>
        <w:spacing w:before="240" w:after="0" w:line="276" w:lineRule="auto"/>
        <w:ind w:left="709"/>
        <w:rPr>
          <w:rFonts w:ascii="Calibri" w:hAnsi="Calibri" w:cs="Calibri"/>
          <w:color w:val="1F3864" w:themeColor="accent1" w:themeShade="80"/>
          <w:sz w:val="24"/>
          <w:szCs w:val="24"/>
        </w:rPr>
      </w:pPr>
      <w:r w:rsidRPr="00EA5CAE">
        <w:rPr>
          <w:rFonts w:ascii="Calibri" w:hAnsi="Calibri" w:cs="Calibri"/>
          <w:color w:val="1F3864" w:themeColor="accent1" w:themeShade="80"/>
          <w:sz w:val="24"/>
          <w:szCs w:val="24"/>
        </w:rPr>
        <w:t xml:space="preserve">W przypadku, gdy </w:t>
      </w:r>
      <w:r w:rsidR="00156900" w:rsidRPr="00EA5CAE">
        <w:rPr>
          <w:rFonts w:ascii="Calibri" w:hAnsi="Calibri" w:cs="Calibri"/>
          <w:color w:val="1F3864" w:themeColor="accent1" w:themeShade="80"/>
          <w:sz w:val="24"/>
          <w:szCs w:val="24"/>
        </w:rPr>
        <w:t xml:space="preserve">Aplikacja </w:t>
      </w:r>
      <w:r w:rsidRPr="00EA5CAE">
        <w:rPr>
          <w:rFonts w:ascii="Calibri" w:hAnsi="Calibri" w:cs="Calibri"/>
          <w:color w:val="1F3864" w:themeColor="accent1" w:themeShade="80"/>
          <w:sz w:val="24"/>
          <w:szCs w:val="24"/>
        </w:rPr>
        <w:t xml:space="preserve">nie będzie zasilona wszystkimi danymi wskazanymi w arkuszu „Dane do uzupełnienia” Załącznika nr 2 do Opisu sposobu przygotowania Próbki (Zestawienie wymogów funkcjonalnych i pozafunkcjonalnych Aplikacji; nazwa pliku: </w:t>
      </w:r>
      <w:r w:rsidR="001776C0">
        <w:rPr>
          <w:rFonts w:ascii="Calibri" w:hAnsi="Calibri" w:cs="Calibri"/>
          <w:color w:val="1F3864" w:themeColor="accent1" w:themeShade="80"/>
          <w:sz w:val="24"/>
          <w:szCs w:val="24"/>
        </w:rPr>
        <w:t>19A</w:t>
      </w:r>
      <w:r w:rsidRPr="00EA5CAE">
        <w:rPr>
          <w:rFonts w:ascii="Calibri" w:hAnsi="Calibri" w:cs="Calibri"/>
          <w:color w:val="1F3864" w:themeColor="accent1" w:themeShade="80"/>
          <w:sz w:val="24"/>
          <w:szCs w:val="24"/>
        </w:rPr>
        <w:t xml:space="preserve">. Zał. nr 2 Zestawienie wymogów funkcjonalnych i pozafunkcjonalnych </w:t>
      </w:r>
      <w:proofErr w:type="spellStart"/>
      <w:r w:rsidRPr="00EA5CAE">
        <w:rPr>
          <w:rFonts w:ascii="Calibri" w:hAnsi="Calibri" w:cs="Calibri"/>
          <w:color w:val="1F3864" w:themeColor="accent1" w:themeShade="80"/>
          <w:sz w:val="24"/>
          <w:szCs w:val="24"/>
        </w:rPr>
        <w:lastRenderedPageBreak/>
        <w:t>Aplikacji_zmodyfikowany</w:t>
      </w:r>
      <w:proofErr w:type="spellEnd"/>
      <w:r w:rsidRPr="00EA5CAE">
        <w:rPr>
          <w:rFonts w:ascii="Calibri" w:hAnsi="Calibri" w:cs="Calibri"/>
          <w:color w:val="1F3864" w:themeColor="accent1" w:themeShade="80"/>
          <w:sz w:val="24"/>
          <w:szCs w:val="24"/>
        </w:rPr>
        <w:t xml:space="preserve"> </w:t>
      </w:r>
      <w:r w:rsidR="00EA5CAE">
        <w:rPr>
          <w:rFonts w:ascii="Calibri" w:hAnsi="Calibri" w:cs="Calibri"/>
          <w:color w:val="1F3864" w:themeColor="accent1" w:themeShade="80"/>
          <w:sz w:val="24"/>
          <w:szCs w:val="24"/>
        </w:rPr>
        <w:t>14</w:t>
      </w:r>
      <w:r w:rsidRPr="00EA5CAE">
        <w:rPr>
          <w:rFonts w:ascii="Calibri" w:hAnsi="Calibri" w:cs="Calibri"/>
          <w:color w:val="1F3864" w:themeColor="accent1" w:themeShade="80"/>
          <w:sz w:val="24"/>
          <w:szCs w:val="24"/>
        </w:rPr>
        <w:t>112023.xlsx), Zamawiający nie przystąpi do oceny Próbki, a Wykonawca w kryterium „Próbka” otrzyma 0 punktów.</w:t>
      </w:r>
    </w:p>
    <w:p w14:paraId="524C6AB6" w14:textId="1BE6DCBC" w:rsidR="00473D57" w:rsidRDefault="00473D57" w:rsidP="00155FB1">
      <w:pPr>
        <w:pStyle w:val="Akapitzlist"/>
        <w:numPr>
          <w:ilvl w:val="0"/>
          <w:numId w:val="39"/>
        </w:numPr>
        <w:autoSpaceDE w:val="0"/>
        <w:autoSpaceDN w:val="0"/>
        <w:adjustRightInd w:val="0"/>
        <w:spacing w:before="240" w:after="0" w:line="276" w:lineRule="auto"/>
        <w:rPr>
          <w:rFonts w:ascii="Calibri" w:hAnsi="Calibri" w:cs="Calibri"/>
          <w:color w:val="000000"/>
          <w:sz w:val="24"/>
          <w:szCs w:val="24"/>
        </w:rPr>
      </w:pPr>
      <w:r w:rsidRPr="00473D57">
        <w:rPr>
          <w:rFonts w:ascii="Calibri" w:hAnsi="Calibri" w:cs="Calibri"/>
          <w:color w:val="000000"/>
          <w:sz w:val="24"/>
          <w:szCs w:val="24"/>
        </w:rPr>
        <w:t xml:space="preserve">Prosimy o potwierdzenie, że możliwość zarządzania użytkownikami jest oddelegowana do usługi </w:t>
      </w:r>
      <w:proofErr w:type="spellStart"/>
      <w:r w:rsidRPr="00473D57">
        <w:rPr>
          <w:rFonts w:ascii="Calibri" w:hAnsi="Calibri" w:cs="Calibri"/>
          <w:color w:val="000000"/>
          <w:sz w:val="24"/>
          <w:szCs w:val="24"/>
        </w:rPr>
        <w:t>Keycloak</w:t>
      </w:r>
      <w:proofErr w:type="spellEnd"/>
      <w:r w:rsidRPr="00473D57">
        <w:rPr>
          <w:rFonts w:ascii="Calibri" w:hAnsi="Calibri" w:cs="Calibri"/>
          <w:color w:val="000000"/>
          <w:sz w:val="24"/>
          <w:szCs w:val="24"/>
        </w:rPr>
        <w:t xml:space="preserve"> i nie jest ona zawarta bezpośrednio w aplikacji, która jest umieszczona na serwerze </w:t>
      </w:r>
      <w:proofErr w:type="spellStart"/>
      <w:r w:rsidRPr="00473D57">
        <w:rPr>
          <w:rFonts w:ascii="Calibri" w:hAnsi="Calibri" w:cs="Calibri"/>
          <w:color w:val="000000"/>
          <w:sz w:val="24"/>
          <w:szCs w:val="24"/>
        </w:rPr>
        <w:t>nginx</w:t>
      </w:r>
      <w:proofErr w:type="spellEnd"/>
      <w:r w:rsidRPr="00473D57">
        <w:rPr>
          <w:rFonts w:ascii="Calibri" w:hAnsi="Calibri" w:cs="Calibri"/>
          <w:color w:val="000000"/>
          <w:sz w:val="24"/>
          <w:szCs w:val="24"/>
        </w:rPr>
        <w:t xml:space="preserve">. Wszystkie kryteria oceny próbki są możliwe do spełnienia przez usługę </w:t>
      </w:r>
      <w:proofErr w:type="spellStart"/>
      <w:r w:rsidRPr="00473D57">
        <w:rPr>
          <w:rFonts w:ascii="Calibri" w:hAnsi="Calibri" w:cs="Calibri"/>
          <w:color w:val="000000"/>
          <w:sz w:val="24"/>
          <w:szCs w:val="24"/>
        </w:rPr>
        <w:t>Keycloak</w:t>
      </w:r>
      <w:proofErr w:type="spellEnd"/>
      <w:r w:rsidRPr="00473D57">
        <w:rPr>
          <w:rFonts w:ascii="Calibri" w:hAnsi="Calibri" w:cs="Calibri"/>
          <w:color w:val="000000"/>
          <w:sz w:val="24"/>
          <w:szCs w:val="24"/>
        </w:rPr>
        <w:t xml:space="preserve">. </w:t>
      </w:r>
    </w:p>
    <w:p w14:paraId="1BFAB7A7" w14:textId="521B9665" w:rsidR="00AB1BC5" w:rsidRPr="004335B4" w:rsidRDefault="00AB1BC5" w:rsidP="00AB1BC5">
      <w:pPr>
        <w:pStyle w:val="Akapitzlist"/>
        <w:autoSpaceDE w:val="0"/>
        <w:autoSpaceDN w:val="0"/>
        <w:adjustRightInd w:val="0"/>
        <w:spacing w:before="240" w:after="0" w:line="276" w:lineRule="auto"/>
        <w:rPr>
          <w:rFonts w:ascii="Calibri" w:hAnsi="Calibri" w:cs="Calibri"/>
          <w:b/>
          <w:bCs/>
          <w:color w:val="1F3864" w:themeColor="accent1" w:themeShade="80"/>
          <w:sz w:val="24"/>
          <w:szCs w:val="24"/>
        </w:rPr>
      </w:pPr>
      <w:r w:rsidRPr="004335B4">
        <w:rPr>
          <w:rFonts w:ascii="Calibri" w:hAnsi="Calibri" w:cs="Calibri"/>
          <w:b/>
          <w:bCs/>
          <w:color w:val="1F3864" w:themeColor="accent1" w:themeShade="80"/>
          <w:sz w:val="24"/>
          <w:szCs w:val="24"/>
        </w:rPr>
        <w:t>Odpowiedź:</w:t>
      </w:r>
    </w:p>
    <w:p w14:paraId="557CD1BE" w14:textId="1C08CB64" w:rsidR="00006ED2" w:rsidRPr="004335B4" w:rsidRDefault="00006ED2" w:rsidP="00AB1BC5">
      <w:pPr>
        <w:pStyle w:val="Akapitzlist"/>
        <w:autoSpaceDE w:val="0"/>
        <w:autoSpaceDN w:val="0"/>
        <w:adjustRightInd w:val="0"/>
        <w:spacing w:before="240" w:after="0" w:line="276" w:lineRule="auto"/>
        <w:rPr>
          <w:rFonts w:ascii="Calibri" w:hAnsi="Calibri" w:cs="Calibri"/>
          <w:color w:val="1F3864" w:themeColor="accent1" w:themeShade="80"/>
          <w:sz w:val="24"/>
          <w:szCs w:val="24"/>
        </w:rPr>
      </w:pPr>
      <w:r w:rsidRPr="004335B4">
        <w:rPr>
          <w:rFonts w:ascii="Calibri" w:hAnsi="Calibri" w:cs="Calibri"/>
          <w:color w:val="1F3864" w:themeColor="accent1" w:themeShade="80"/>
          <w:sz w:val="24"/>
          <w:szCs w:val="24"/>
        </w:rPr>
        <w:t xml:space="preserve">Potwierdzamy, że możliwość zarządzania użytkownikami jest oddelegowana do usługi </w:t>
      </w:r>
      <w:proofErr w:type="spellStart"/>
      <w:r w:rsidRPr="004335B4">
        <w:rPr>
          <w:rFonts w:ascii="Calibri" w:hAnsi="Calibri" w:cs="Calibri"/>
          <w:color w:val="1F3864" w:themeColor="accent1" w:themeShade="80"/>
          <w:sz w:val="24"/>
          <w:szCs w:val="24"/>
        </w:rPr>
        <w:t>Keycloak</w:t>
      </w:r>
      <w:proofErr w:type="spellEnd"/>
      <w:r w:rsidRPr="004335B4">
        <w:rPr>
          <w:color w:val="1F3864" w:themeColor="accent1" w:themeShade="80"/>
        </w:rPr>
        <w:t xml:space="preserve"> </w:t>
      </w:r>
      <w:r w:rsidRPr="004335B4">
        <w:rPr>
          <w:rFonts w:ascii="Calibri" w:hAnsi="Calibri" w:cs="Calibri"/>
          <w:color w:val="1F3864" w:themeColor="accent1" w:themeShade="80"/>
          <w:sz w:val="24"/>
          <w:szCs w:val="24"/>
        </w:rPr>
        <w:t xml:space="preserve">i nie jest ona zawarta bezpośrednio w </w:t>
      </w:r>
      <w:r w:rsidR="004335B4" w:rsidRPr="004335B4">
        <w:rPr>
          <w:rFonts w:ascii="Calibri" w:hAnsi="Calibri" w:cs="Calibri"/>
          <w:color w:val="1F3864" w:themeColor="accent1" w:themeShade="80"/>
          <w:sz w:val="24"/>
          <w:szCs w:val="24"/>
        </w:rPr>
        <w:t>A</w:t>
      </w:r>
      <w:r w:rsidRPr="004335B4">
        <w:rPr>
          <w:rFonts w:ascii="Calibri" w:hAnsi="Calibri" w:cs="Calibri"/>
          <w:color w:val="1F3864" w:themeColor="accent1" w:themeShade="80"/>
          <w:sz w:val="24"/>
          <w:szCs w:val="24"/>
        </w:rPr>
        <w:t>plikacji, która jest umieszczona na serwerze</w:t>
      </w:r>
      <w:r w:rsidR="004335B4" w:rsidRPr="004335B4">
        <w:rPr>
          <w:color w:val="1F3864" w:themeColor="accent1" w:themeShade="80"/>
        </w:rPr>
        <w:t xml:space="preserve"> </w:t>
      </w:r>
      <w:r w:rsidR="004335B4" w:rsidRPr="004335B4">
        <w:rPr>
          <w:rFonts w:ascii="Calibri" w:hAnsi="Calibri" w:cs="Calibri"/>
          <w:color w:val="1F3864" w:themeColor="accent1" w:themeShade="80"/>
          <w:sz w:val="24"/>
          <w:szCs w:val="24"/>
        </w:rPr>
        <w:t xml:space="preserve">aplikacyjny </w:t>
      </w:r>
      <w:proofErr w:type="spellStart"/>
      <w:r w:rsidR="004335B4" w:rsidRPr="004335B4">
        <w:rPr>
          <w:rFonts w:ascii="Calibri" w:hAnsi="Calibri" w:cs="Calibri"/>
          <w:color w:val="1F3864" w:themeColor="accent1" w:themeShade="80"/>
          <w:sz w:val="24"/>
          <w:szCs w:val="24"/>
        </w:rPr>
        <w:t>Nginx</w:t>
      </w:r>
      <w:proofErr w:type="spellEnd"/>
      <w:r w:rsidR="004335B4" w:rsidRPr="004335B4">
        <w:rPr>
          <w:rFonts w:ascii="Calibri" w:hAnsi="Calibri" w:cs="Calibri"/>
          <w:color w:val="1F3864" w:themeColor="accent1" w:themeShade="80"/>
          <w:sz w:val="24"/>
          <w:szCs w:val="24"/>
        </w:rPr>
        <w:t>.</w:t>
      </w:r>
      <w:r w:rsidR="004335B4" w:rsidRPr="004335B4">
        <w:t xml:space="preserve"> </w:t>
      </w:r>
      <w:r w:rsidR="004335B4" w:rsidRPr="004335B4">
        <w:rPr>
          <w:rFonts w:ascii="Calibri" w:hAnsi="Calibri" w:cs="Calibri"/>
          <w:color w:val="1F3864" w:themeColor="accent1" w:themeShade="80"/>
          <w:sz w:val="24"/>
          <w:szCs w:val="24"/>
        </w:rPr>
        <w:t xml:space="preserve">Wszystkie kryteria oceny </w:t>
      </w:r>
      <w:r w:rsidR="004335B4">
        <w:rPr>
          <w:rFonts w:ascii="Calibri" w:hAnsi="Calibri" w:cs="Calibri"/>
          <w:color w:val="1F3864" w:themeColor="accent1" w:themeShade="80"/>
          <w:sz w:val="24"/>
          <w:szCs w:val="24"/>
        </w:rPr>
        <w:t>P</w:t>
      </w:r>
      <w:r w:rsidR="004335B4" w:rsidRPr="004335B4">
        <w:rPr>
          <w:rFonts w:ascii="Calibri" w:hAnsi="Calibri" w:cs="Calibri"/>
          <w:color w:val="1F3864" w:themeColor="accent1" w:themeShade="80"/>
          <w:sz w:val="24"/>
          <w:szCs w:val="24"/>
        </w:rPr>
        <w:t xml:space="preserve">róbki są możliwe do spełnienia przez usługę </w:t>
      </w:r>
      <w:proofErr w:type="spellStart"/>
      <w:r w:rsidR="004335B4" w:rsidRPr="004335B4">
        <w:rPr>
          <w:rFonts w:ascii="Calibri" w:hAnsi="Calibri" w:cs="Calibri"/>
          <w:color w:val="1F3864" w:themeColor="accent1" w:themeShade="80"/>
          <w:sz w:val="24"/>
          <w:szCs w:val="24"/>
        </w:rPr>
        <w:t>Keycloak</w:t>
      </w:r>
      <w:proofErr w:type="spellEnd"/>
      <w:r w:rsidR="004335B4" w:rsidRPr="004335B4">
        <w:rPr>
          <w:rFonts w:ascii="Calibri" w:hAnsi="Calibri" w:cs="Calibri"/>
          <w:color w:val="1F3864" w:themeColor="accent1" w:themeShade="80"/>
          <w:sz w:val="24"/>
          <w:szCs w:val="24"/>
        </w:rPr>
        <w:t>.</w:t>
      </w:r>
    </w:p>
    <w:p w14:paraId="5269D89C" w14:textId="77777777" w:rsidR="00473D57" w:rsidRPr="00473D57" w:rsidRDefault="00473D57" w:rsidP="00473D57">
      <w:pPr>
        <w:autoSpaceDE w:val="0"/>
        <w:autoSpaceDN w:val="0"/>
        <w:adjustRightInd w:val="0"/>
        <w:spacing w:after="0" w:line="240" w:lineRule="auto"/>
        <w:rPr>
          <w:rFonts w:ascii="Calibri" w:hAnsi="Calibri" w:cs="Calibri"/>
          <w:color w:val="000000"/>
          <w:sz w:val="24"/>
          <w:szCs w:val="24"/>
        </w:rPr>
      </w:pPr>
    </w:p>
    <w:p w14:paraId="41A7C265" w14:textId="5C81E818" w:rsidR="00473D57" w:rsidRPr="00473D57" w:rsidRDefault="00473D57" w:rsidP="00473D57">
      <w:pPr>
        <w:autoSpaceDE w:val="0"/>
        <w:autoSpaceDN w:val="0"/>
        <w:adjustRightInd w:val="0"/>
        <w:spacing w:after="0" w:line="276" w:lineRule="auto"/>
        <w:rPr>
          <w:rFonts w:ascii="Calibri" w:hAnsi="Calibri" w:cs="Calibri"/>
          <w:color w:val="000000"/>
          <w:sz w:val="24"/>
          <w:szCs w:val="24"/>
        </w:rPr>
      </w:pPr>
      <w:r w:rsidRPr="00473D57">
        <w:rPr>
          <w:rFonts w:ascii="Calibri" w:hAnsi="Calibri" w:cs="Calibri"/>
          <w:color w:val="000000"/>
          <w:sz w:val="24"/>
          <w:szCs w:val="24"/>
        </w:rPr>
        <w:t xml:space="preserve">Pytania do „Zał. nr 2 Zestawienie wymogów funkcjonalnych i pozafunkcjonalnych Aplikacji” arkusz „Dane do uzupełnienia” </w:t>
      </w:r>
    </w:p>
    <w:p w14:paraId="5BD981D8" w14:textId="4997C2A1" w:rsidR="00473D57" w:rsidRDefault="00473D57" w:rsidP="00EA5CAE">
      <w:pPr>
        <w:pStyle w:val="Akapitzlist"/>
        <w:numPr>
          <w:ilvl w:val="0"/>
          <w:numId w:val="39"/>
        </w:numPr>
        <w:autoSpaceDE w:val="0"/>
        <w:autoSpaceDN w:val="0"/>
        <w:adjustRightInd w:val="0"/>
        <w:spacing w:before="240" w:after="15" w:line="276" w:lineRule="auto"/>
        <w:rPr>
          <w:rFonts w:ascii="Calibri" w:hAnsi="Calibri" w:cs="Calibri"/>
          <w:color w:val="000000"/>
          <w:sz w:val="24"/>
          <w:szCs w:val="24"/>
        </w:rPr>
      </w:pPr>
      <w:r w:rsidRPr="00473D57">
        <w:rPr>
          <w:rFonts w:ascii="Calibri" w:hAnsi="Calibri" w:cs="Calibri"/>
          <w:color w:val="000000"/>
          <w:sz w:val="24"/>
          <w:szCs w:val="24"/>
        </w:rPr>
        <w:t xml:space="preserve">W arkuszu „Dane do uzupełnienia” dla kategorii 1 brakuje informacji o typach kosztów dla pracy trenera. Czy to oznacza, że nie została dodana żadna pozycja kosztowa dla tego rodzaju kosztu, czy może jest to błąd w arkuszu? </w:t>
      </w:r>
    </w:p>
    <w:p w14:paraId="10D1FE1D" w14:textId="5BDBFE46" w:rsidR="007F20E5" w:rsidRPr="007F20E5" w:rsidRDefault="007F20E5" w:rsidP="007F20E5">
      <w:pPr>
        <w:pStyle w:val="Akapitzlist"/>
        <w:autoSpaceDE w:val="0"/>
        <w:autoSpaceDN w:val="0"/>
        <w:adjustRightInd w:val="0"/>
        <w:spacing w:after="15" w:line="276" w:lineRule="auto"/>
        <w:rPr>
          <w:rFonts w:ascii="Calibri" w:hAnsi="Calibri" w:cs="Calibri"/>
          <w:b/>
          <w:bCs/>
          <w:color w:val="000000"/>
          <w:sz w:val="24"/>
          <w:szCs w:val="24"/>
        </w:rPr>
      </w:pPr>
      <w:r w:rsidRPr="007F20E5">
        <w:rPr>
          <w:rFonts w:ascii="Calibri" w:hAnsi="Calibri" w:cs="Calibri"/>
          <w:b/>
          <w:bCs/>
          <w:color w:val="000000"/>
          <w:sz w:val="24"/>
          <w:szCs w:val="24"/>
        </w:rPr>
        <w:t xml:space="preserve">Odpowiedź: </w:t>
      </w:r>
    </w:p>
    <w:p w14:paraId="7911EB53" w14:textId="256F173B" w:rsidR="007F20E5" w:rsidRPr="00006ED2" w:rsidRDefault="007F20E5" w:rsidP="00006ED2">
      <w:pPr>
        <w:pStyle w:val="Akapitzlist"/>
        <w:autoSpaceDE w:val="0"/>
        <w:autoSpaceDN w:val="0"/>
        <w:adjustRightInd w:val="0"/>
        <w:spacing w:after="15" w:line="276" w:lineRule="auto"/>
        <w:rPr>
          <w:rFonts w:ascii="Calibri" w:hAnsi="Calibri" w:cs="Calibri"/>
          <w:color w:val="1F3864" w:themeColor="accent1" w:themeShade="80"/>
          <w:sz w:val="24"/>
          <w:szCs w:val="24"/>
        </w:rPr>
      </w:pPr>
      <w:r w:rsidRPr="00006ED2">
        <w:rPr>
          <w:rFonts w:ascii="Calibri" w:hAnsi="Calibri" w:cs="Calibri"/>
          <w:color w:val="1F3864" w:themeColor="accent1" w:themeShade="80"/>
          <w:sz w:val="24"/>
          <w:szCs w:val="24"/>
        </w:rPr>
        <w:t xml:space="preserve">W Załączniku nr 1 </w:t>
      </w:r>
      <w:r w:rsidR="00006ED2" w:rsidRPr="00006ED2">
        <w:rPr>
          <w:rFonts w:ascii="Calibri" w:hAnsi="Calibri" w:cs="Calibri"/>
          <w:color w:val="1F3864" w:themeColor="accent1" w:themeShade="80"/>
          <w:sz w:val="24"/>
          <w:szCs w:val="24"/>
        </w:rPr>
        <w:t xml:space="preserve">do Opisu sposobu przygotowania Próbki (Aplikacja; nazwa pliku: 18B. Zał. nr 1 </w:t>
      </w:r>
      <w:proofErr w:type="spellStart"/>
      <w:r w:rsidR="00006ED2" w:rsidRPr="00006ED2">
        <w:rPr>
          <w:rFonts w:ascii="Calibri" w:hAnsi="Calibri" w:cs="Calibri"/>
          <w:color w:val="1F3864" w:themeColor="accent1" w:themeShade="80"/>
          <w:sz w:val="24"/>
          <w:szCs w:val="24"/>
        </w:rPr>
        <w:t>Aplikacja_zmodyfikowany</w:t>
      </w:r>
      <w:proofErr w:type="spellEnd"/>
      <w:r w:rsidR="00006ED2" w:rsidRPr="00006ED2">
        <w:rPr>
          <w:rFonts w:ascii="Calibri" w:hAnsi="Calibri" w:cs="Calibri"/>
          <w:color w:val="1F3864" w:themeColor="accent1" w:themeShade="80"/>
          <w:sz w:val="24"/>
          <w:szCs w:val="24"/>
        </w:rPr>
        <w:t xml:space="preserve"> 07112023.docx) </w:t>
      </w:r>
      <w:r w:rsidRPr="00006ED2">
        <w:rPr>
          <w:rFonts w:ascii="Calibri" w:hAnsi="Calibri" w:cs="Calibri"/>
          <w:color w:val="1F3864" w:themeColor="accent1" w:themeShade="80"/>
          <w:sz w:val="24"/>
          <w:szCs w:val="24"/>
        </w:rPr>
        <w:t xml:space="preserve">Zamawiający wskazał wszystkie wymagane pola jakie mają się znaleźć w Aplikacji. </w:t>
      </w:r>
      <w:r w:rsidRPr="00E92760">
        <w:rPr>
          <w:rFonts w:ascii="Calibri" w:hAnsi="Calibri" w:cs="Calibri"/>
          <w:color w:val="1F3864" w:themeColor="accent1" w:themeShade="80"/>
          <w:sz w:val="24"/>
          <w:szCs w:val="24"/>
        </w:rPr>
        <w:t xml:space="preserve">W </w:t>
      </w:r>
      <w:r w:rsidR="00E92760" w:rsidRPr="00E92760">
        <w:rPr>
          <w:rFonts w:ascii="Calibri" w:hAnsi="Calibri" w:cs="Calibri"/>
          <w:color w:val="1F3864" w:themeColor="accent1" w:themeShade="80"/>
          <w:sz w:val="24"/>
          <w:szCs w:val="24"/>
        </w:rPr>
        <w:t xml:space="preserve">Załącznika nr 2 do Opisu sposobu przygotowania Próbki (Zestawienie wymogów funkcjonalnych i pozafunkcjonalnych Aplikacji; nazwa pliku: </w:t>
      </w:r>
      <w:r w:rsidR="001776C0">
        <w:rPr>
          <w:rFonts w:ascii="Calibri" w:hAnsi="Calibri" w:cs="Calibri"/>
          <w:color w:val="1F3864" w:themeColor="accent1" w:themeShade="80"/>
          <w:sz w:val="24"/>
          <w:szCs w:val="24"/>
        </w:rPr>
        <w:t>19A</w:t>
      </w:r>
      <w:r w:rsidR="00E92760" w:rsidRPr="00E92760">
        <w:rPr>
          <w:rFonts w:ascii="Calibri" w:hAnsi="Calibri" w:cs="Calibri"/>
          <w:color w:val="1F3864" w:themeColor="accent1" w:themeShade="80"/>
          <w:sz w:val="24"/>
          <w:szCs w:val="24"/>
        </w:rPr>
        <w:t xml:space="preserve">. Zał. nr 2 Zestawienie wymogów funkcjonalnych i pozafunkcjonalnych </w:t>
      </w:r>
      <w:proofErr w:type="spellStart"/>
      <w:r w:rsidR="00E92760" w:rsidRPr="00E92760">
        <w:rPr>
          <w:rFonts w:ascii="Calibri" w:hAnsi="Calibri" w:cs="Calibri"/>
          <w:color w:val="1F3864" w:themeColor="accent1" w:themeShade="80"/>
          <w:sz w:val="24"/>
          <w:szCs w:val="24"/>
        </w:rPr>
        <w:t>Aplikacji_zmodyfikowany</w:t>
      </w:r>
      <w:proofErr w:type="spellEnd"/>
      <w:r w:rsidR="00E92760" w:rsidRPr="00E92760">
        <w:rPr>
          <w:rFonts w:ascii="Calibri" w:hAnsi="Calibri" w:cs="Calibri"/>
          <w:color w:val="1F3864" w:themeColor="accent1" w:themeShade="80"/>
          <w:sz w:val="24"/>
          <w:szCs w:val="24"/>
        </w:rPr>
        <w:t xml:space="preserve"> </w:t>
      </w:r>
      <w:r w:rsidR="00EA5CAE">
        <w:rPr>
          <w:rFonts w:ascii="Calibri" w:hAnsi="Calibri" w:cs="Calibri"/>
          <w:color w:val="1F3864" w:themeColor="accent1" w:themeShade="80"/>
          <w:sz w:val="24"/>
          <w:szCs w:val="24"/>
        </w:rPr>
        <w:t>14</w:t>
      </w:r>
      <w:r w:rsidR="00E92760" w:rsidRPr="00E92760">
        <w:rPr>
          <w:rFonts w:ascii="Calibri" w:hAnsi="Calibri" w:cs="Calibri"/>
          <w:color w:val="1F3864" w:themeColor="accent1" w:themeShade="80"/>
          <w:sz w:val="24"/>
          <w:szCs w:val="24"/>
        </w:rPr>
        <w:t>112023.xlsx)</w:t>
      </w:r>
      <w:r w:rsidRPr="00E92760">
        <w:rPr>
          <w:rFonts w:ascii="Calibri" w:hAnsi="Calibri" w:cs="Calibri"/>
          <w:color w:val="1F3864" w:themeColor="accent1" w:themeShade="80"/>
          <w:sz w:val="24"/>
          <w:szCs w:val="24"/>
        </w:rPr>
        <w:t xml:space="preserve"> w arkuszu</w:t>
      </w:r>
      <w:r w:rsidRPr="00006ED2">
        <w:rPr>
          <w:rFonts w:ascii="Calibri" w:hAnsi="Calibri" w:cs="Calibri"/>
          <w:color w:val="1F3864" w:themeColor="accent1" w:themeShade="80"/>
          <w:sz w:val="24"/>
          <w:szCs w:val="24"/>
        </w:rPr>
        <w:t xml:space="preserve"> „Dane do uzupełnienia” zostały wskazane dane jaki</w:t>
      </w:r>
      <w:r w:rsidR="00006ED2" w:rsidRPr="00006ED2">
        <w:rPr>
          <w:rFonts w:ascii="Calibri" w:hAnsi="Calibri" w:cs="Calibri"/>
          <w:color w:val="1F3864" w:themeColor="accent1" w:themeShade="80"/>
          <w:sz w:val="24"/>
          <w:szCs w:val="24"/>
        </w:rPr>
        <w:t>mi</w:t>
      </w:r>
      <w:r w:rsidRPr="00006ED2">
        <w:rPr>
          <w:rFonts w:ascii="Calibri" w:hAnsi="Calibri" w:cs="Calibri"/>
          <w:color w:val="1F3864" w:themeColor="accent1" w:themeShade="80"/>
          <w:sz w:val="24"/>
          <w:szCs w:val="24"/>
        </w:rPr>
        <w:t xml:space="preserve"> mus</w:t>
      </w:r>
      <w:r w:rsidR="00006ED2" w:rsidRPr="00006ED2">
        <w:rPr>
          <w:rFonts w:ascii="Calibri" w:hAnsi="Calibri" w:cs="Calibri"/>
          <w:color w:val="1F3864" w:themeColor="accent1" w:themeShade="80"/>
          <w:sz w:val="24"/>
          <w:szCs w:val="24"/>
        </w:rPr>
        <w:t>i być zasilona Aplikacja</w:t>
      </w:r>
      <w:r w:rsidRPr="00006ED2">
        <w:rPr>
          <w:rFonts w:ascii="Calibri" w:hAnsi="Calibri" w:cs="Calibri"/>
          <w:color w:val="1F3864" w:themeColor="accent1" w:themeShade="80"/>
          <w:sz w:val="24"/>
          <w:szCs w:val="24"/>
        </w:rPr>
        <w:t>. Tym samym w Aplikacji nie wszystkie wymagane pola Aplikacji muszą być uzupełnione. Jednakże nie zwalnia to Wykonawcy z obowiązku</w:t>
      </w:r>
      <w:r w:rsidR="00006ED2" w:rsidRPr="00006ED2">
        <w:rPr>
          <w:rFonts w:ascii="Calibri" w:hAnsi="Calibri" w:cs="Calibri"/>
          <w:color w:val="1F3864" w:themeColor="accent1" w:themeShade="80"/>
          <w:sz w:val="24"/>
          <w:szCs w:val="24"/>
        </w:rPr>
        <w:t xml:space="preserve"> z</w:t>
      </w:r>
      <w:r w:rsidRPr="00006ED2">
        <w:rPr>
          <w:rFonts w:ascii="Calibri" w:hAnsi="Calibri" w:cs="Calibri"/>
          <w:color w:val="1F3864" w:themeColor="accent1" w:themeShade="80"/>
          <w:sz w:val="24"/>
          <w:szCs w:val="24"/>
        </w:rPr>
        <w:t xml:space="preserve"> przygotowania Aplikacji, w taki sposób aby zawierała wszystkie wymagania funkcjonalne i pozafunkcjonalne wskazane</w:t>
      </w:r>
      <w:r w:rsidR="00006ED2" w:rsidRPr="00006ED2">
        <w:rPr>
          <w:rFonts w:ascii="Calibri" w:hAnsi="Calibri" w:cs="Calibri"/>
          <w:color w:val="1F3864" w:themeColor="accent1" w:themeShade="80"/>
          <w:sz w:val="24"/>
          <w:szCs w:val="24"/>
        </w:rPr>
        <w:t xml:space="preserve"> w Załączniku nr 1 i nr 2 do Opisu sposobu przygotowania Próbki.</w:t>
      </w:r>
    </w:p>
    <w:p w14:paraId="35126945" w14:textId="77777777" w:rsidR="00006ED2" w:rsidRDefault="00473D57" w:rsidP="00EA5CAE">
      <w:pPr>
        <w:pStyle w:val="Akapitzlist"/>
        <w:numPr>
          <w:ilvl w:val="0"/>
          <w:numId w:val="39"/>
        </w:numPr>
        <w:autoSpaceDE w:val="0"/>
        <w:autoSpaceDN w:val="0"/>
        <w:adjustRightInd w:val="0"/>
        <w:spacing w:before="240" w:after="15" w:line="276" w:lineRule="auto"/>
        <w:ind w:left="714" w:hanging="357"/>
        <w:contextualSpacing w:val="0"/>
        <w:rPr>
          <w:rFonts w:ascii="Calibri" w:hAnsi="Calibri" w:cs="Calibri"/>
          <w:color w:val="000000"/>
          <w:sz w:val="24"/>
          <w:szCs w:val="24"/>
        </w:rPr>
      </w:pPr>
      <w:r w:rsidRPr="00473D57">
        <w:rPr>
          <w:rFonts w:ascii="Calibri" w:hAnsi="Calibri" w:cs="Calibri"/>
          <w:color w:val="000000"/>
          <w:sz w:val="24"/>
          <w:szCs w:val="24"/>
        </w:rPr>
        <w:t>W arkuszu „Dane do uzupełnienia” dla kategorii 2, kategorii 4, kategorii 5 i kategorii 6 koszty inwestycyjne mają wartość 0 i są obliczane one automatycznie. Skąd ta wartość się bierze? Czy w ramach próbki jest to zawsze wartość 0? Brak informacji o sposobie wypełniania tych kosztów inwestycyjnych w zał. nr 1.</w:t>
      </w:r>
    </w:p>
    <w:p w14:paraId="58050743" w14:textId="77777777" w:rsidR="00006ED2" w:rsidRPr="00006ED2" w:rsidRDefault="00006ED2" w:rsidP="00006ED2">
      <w:pPr>
        <w:pStyle w:val="Akapitzlist"/>
        <w:autoSpaceDE w:val="0"/>
        <w:autoSpaceDN w:val="0"/>
        <w:adjustRightInd w:val="0"/>
        <w:spacing w:after="15" w:line="276" w:lineRule="auto"/>
        <w:rPr>
          <w:rFonts w:ascii="Calibri" w:hAnsi="Calibri" w:cs="Calibri"/>
          <w:b/>
          <w:bCs/>
          <w:color w:val="1F3864" w:themeColor="accent1" w:themeShade="80"/>
          <w:sz w:val="24"/>
          <w:szCs w:val="24"/>
        </w:rPr>
      </w:pPr>
      <w:r w:rsidRPr="00006ED2">
        <w:rPr>
          <w:rFonts w:ascii="Calibri" w:hAnsi="Calibri" w:cs="Calibri"/>
          <w:b/>
          <w:bCs/>
          <w:color w:val="1F3864" w:themeColor="accent1" w:themeShade="80"/>
          <w:sz w:val="24"/>
          <w:szCs w:val="24"/>
        </w:rPr>
        <w:t>Odpowiedź:</w:t>
      </w:r>
    </w:p>
    <w:p w14:paraId="4566B94C" w14:textId="4233C292" w:rsidR="00E92760" w:rsidRPr="00E92760" w:rsidRDefault="00E92760" w:rsidP="00E92760">
      <w:pPr>
        <w:pStyle w:val="Akapitzlist"/>
        <w:autoSpaceDE w:val="0"/>
        <w:autoSpaceDN w:val="0"/>
        <w:adjustRightInd w:val="0"/>
        <w:spacing w:after="15" w:line="276" w:lineRule="auto"/>
        <w:rPr>
          <w:rFonts w:ascii="Calibri" w:hAnsi="Calibri" w:cs="Calibri"/>
          <w:color w:val="1F3864" w:themeColor="accent1" w:themeShade="80"/>
          <w:sz w:val="24"/>
          <w:szCs w:val="24"/>
        </w:rPr>
      </w:pPr>
      <w:bookmarkStart w:id="1" w:name="_Hlk150862867"/>
      <w:r w:rsidRPr="00E92760">
        <w:rPr>
          <w:rFonts w:ascii="Calibri" w:hAnsi="Calibri" w:cs="Calibri"/>
          <w:color w:val="1F3864" w:themeColor="accent1" w:themeShade="80"/>
          <w:sz w:val="24"/>
          <w:szCs w:val="24"/>
        </w:rPr>
        <w:t xml:space="preserve">W </w:t>
      </w:r>
      <w:r w:rsidR="005A7074">
        <w:rPr>
          <w:rFonts w:ascii="Calibri" w:hAnsi="Calibri" w:cs="Calibri"/>
          <w:color w:val="1F3864" w:themeColor="accent1" w:themeShade="80"/>
          <w:sz w:val="24"/>
          <w:szCs w:val="24"/>
        </w:rPr>
        <w:t>Z</w:t>
      </w:r>
      <w:r w:rsidRPr="00E92760">
        <w:rPr>
          <w:rFonts w:ascii="Calibri" w:hAnsi="Calibri" w:cs="Calibri"/>
          <w:color w:val="1F3864" w:themeColor="accent1" w:themeShade="80"/>
          <w:sz w:val="24"/>
          <w:szCs w:val="24"/>
        </w:rPr>
        <w:t>ał</w:t>
      </w:r>
      <w:r w:rsidR="005A7074">
        <w:rPr>
          <w:rFonts w:ascii="Calibri" w:hAnsi="Calibri" w:cs="Calibri"/>
          <w:color w:val="1F3864" w:themeColor="accent1" w:themeShade="80"/>
          <w:sz w:val="24"/>
          <w:szCs w:val="24"/>
        </w:rPr>
        <w:t>ączniku</w:t>
      </w:r>
      <w:r w:rsidRPr="00E92760">
        <w:rPr>
          <w:rFonts w:ascii="Calibri" w:hAnsi="Calibri" w:cs="Calibri"/>
          <w:color w:val="1F3864" w:themeColor="accent1" w:themeShade="80"/>
          <w:sz w:val="24"/>
          <w:szCs w:val="24"/>
        </w:rPr>
        <w:t xml:space="preserve"> </w:t>
      </w:r>
      <w:r w:rsidR="005A7074">
        <w:rPr>
          <w:rFonts w:ascii="Calibri" w:hAnsi="Calibri" w:cs="Calibri"/>
          <w:color w:val="1F3864" w:themeColor="accent1" w:themeShade="80"/>
          <w:sz w:val="24"/>
          <w:szCs w:val="24"/>
        </w:rPr>
        <w:t>n</w:t>
      </w:r>
      <w:r w:rsidRPr="00E92760">
        <w:rPr>
          <w:rFonts w:ascii="Calibri" w:hAnsi="Calibri" w:cs="Calibri"/>
          <w:color w:val="1F3864" w:themeColor="accent1" w:themeShade="80"/>
          <w:sz w:val="24"/>
          <w:szCs w:val="24"/>
        </w:rPr>
        <w:t>r 1</w:t>
      </w:r>
      <w:r w:rsidR="005A7074">
        <w:rPr>
          <w:rFonts w:ascii="Calibri" w:hAnsi="Calibri" w:cs="Calibri"/>
          <w:color w:val="1F3864" w:themeColor="accent1" w:themeShade="80"/>
          <w:sz w:val="24"/>
          <w:szCs w:val="24"/>
        </w:rPr>
        <w:t xml:space="preserve"> do Opisu sposobu przygotowania Próbki</w:t>
      </w:r>
      <w:r w:rsidRPr="00E92760">
        <w:rPr>
          <w:rFonts w:ascii="Calibri" w:hAnsi="Calibri" w:cs="Calibri"/>
          <w:color w:val="1F3864" w:themeColor="accent1" w:themeShade="80"/>
          <w:sz w:val="24"/>
          <w:szCs w:val="24"/>
        </w:rPr>
        <w:t xml:space="preserve"> </w:t>
      </w:r>
      <w:r>
        <w:rPr>
          <w:rFonts w:ascii="Calibri" w:hAnsi="Calibri" w:cs="Calibri"/>
          <w:color w:val="1F3864" w:themeColor="accent1" w:themeShade="80"/>
          <w:sz w:val="24"/>
          <w:szCs w:val="24"/>
        </w:rPr>
        <w:t>w</w:t>
      </w:r>
      <w:r w:rsidRPr="00E92760">
        <w:rPr>
          <w:rFonts w:ascii="Calibri" w:hAnsi="Calibri" w:cs="Calibri"/>
          <w:color w:val="1F3864" w:themeColor="accent1" w:themeShade="80"/>
          <w:sz w:val="24"/>
          <w:szCs w:val="24"/>
        </w:rPr>
        <w:t>skazano w pkt I.3.</w:t>
      </w:r>
      <w:r>
        <w:rPr>
          <w:rFonts w:ascii="Calibri" w:hAnsi="Calibri" w:cs="Calibri"/>
          <w:color w:val="1F3864" w:themeColor="accent1" w:themeShade="80"/>
          <w:sz w:val="24"/>
          <w:szCs w:val="24"/>
        </w:rPr>
        <w:t xml:space="preserve"> lit. </w:t>
      </w:r>
      <w:r w:rsidRPr="00E92760">
        <w:rPr>
          <w:rFonts w:ascii="Calibri" w:hAnsi="Calibri" w:cs="Calibri"/>
          <w:color w:val="1F3864" w:themeColor="accent1" w:themeShade="80"/>
          <w:sz w:val="24"/>
          <w:szCs w:val="24"/>
        </w:rPr>
        <w:t>b. „Budżet musi się składać z wszystkich wymienionych kategorii kosztów i przypisanych do nich typów kosztów wymienionych w pkt II. Wymogi Szczegółowe. Do każdego typu kosztu może być przyporządkowanych wiele pozycji kosztowych. Nie każda pozycja musi być zasilona danymi. Zakres danych do uzupełnienia znajduje się w Załączniku nr 2 do Opisu Zadania w arkuszu „Da</w:t>
      </w:r>
      <w:r>
        <w:rPr>
          <w:rFonts w:ascii="Calibri" w:hAnsi="Calibri" w:cs="Calibri"/>
          <w:color w:val="1F3864" w:themeColor="accent1" w:themeShade="80"/>
          <w:sz w:val="24"/>
          <w:szCs w:val="24"/>
        </w:rPr>
        <w:t>ne</w:t>
      </w:r>
      <w:r w:rsidRPr="00E92760">
        <w:t xml:space="preserve"> </w:t>
      </w:r>
      <w:r w:rsidRPr="00E92760">
        <w:rPr>
          <w:rFonts w:ascii="Calibri" w:hAnsi="Calibri" w:cs="Calibri"/>
          <w:color w:val="1F3864" w:themeColor="accent1" w:themeShade="80"/>
          <w:sz w:val="24"/>
          <w:szCs w:val="24"/>
        </w:rPr>
        <w:t>do uzupełnienia”.”</w:t>
      </w:r>
    </w:p>
    <w:p w14:paraId="10DF609E" w14:textId="5AE7478C" w:rsidR="00E92760" w:rsidRPr="00E92760" w:rsidRDefault="00E92760" w:rsidP="005A7074">
      <w:pPr>
        <w:pStyle w:val="Akapitzlist"/>
        <w:autoSpaceDE w:val="0"/>
        <w:autoSpaceDN w:val="0"/>
        <w:adjustRightInd w:val="0"/>
        <w:spacing w:before="240" w:after="15" w:line="276" w:lineRule="auto"/>
        <w:rPr>
          <w:rFonts w:ascii="Calibri" w:hAnsi="Calibri" w:cs="Calibri"/>
          <w:color w:val="1F3864" w:themeColor="accent1" w:themeShade="80"/>
          <w:sz w:val="24"/>
          <w:szCs w:val="24"/>
        </w:rPr>
      </w:pPr>
      <w:r w:rsidRPr="00E92760">
        <w:rPr>
          <w:rFonts w:ascii="Calibri" w:hAnsi="Calibri" w:cs="Calibri"/>
          <w:color w:val="1F3864" w:themeColor="accent1" w:themeShade="80"/>
          <w:sz w:val="24"/>
          <w:szCs w:val="24"/>
        </w:rPr>
        <w:lastRenderedPageBreak/>
        <w:t xml:space="preserve">W </w:t>
      </w:r>
      <w:r>
        <w:rPr>
          <w:rFonts w:ascii="Calibri" w:hAnsi="Calibri" w:cs="Calibri"/>
          <w:color w:val="1F3864" w:themeColor="accent1" w:themeShade="80"/>
          <w:sz w:val="24"/>
          <w:szCs w:val="24"/>
        </w:rPr>
        <w:t>Z</w:t>
      </w:r>
      <w:r w:rsidRPr="00E92760">
        <w:rPr>
          <w:rFonts w:ascii="Calibri" w:hAnsi="Calibri" w:cs="Calibri"/>
          <w:color w:val="1F3864" w:themeColor="accent1" w:themeShade="80"/>
          <w:sz w:val="24"/>
          <w:szCs w:val="24"/>
        </w:rPr>
        <w:t xml:space="preserve">ałączniku nr 2 </w:t>
      </w:r>
      <w:r w:rsidR="005A7074">
        <w:rPr>
          <w:rFonts w:ascii="Calibri" w:hAnsi="Calibri" w:cs="Calibri"/>
          <w:color w:val="1F3864" w:themeColor="accent1" w:themeShade="80"/>
          <w:sz w:val="24"/>
          <w:szCs w:val="24"/>
        </w:rPr>
        <w:t xml:space="preserve">do Opisu sposobu przygotowania Próbki </w:t>
      </w:r>
      <w:r w:rsidRPr="00E92760">
        <w:rPr>
          <w:rFonts w:ascii="Calibri" w:hAnsi="Calibri" w:cs="Calibri"/>
          <w:color w:val="1F3864" w:themeColor="accent1" w:themeShade="80"/>
          <w:sz w:val="24"/>
          <w:szCs w:val="24"/>
        </w:rPr>
        <w:t xml:space="preserve">w </w:t>
      </w:r>
      <w:r>
        <w:rPr>
          <w:rFonts w:ascii="Calibri" w:hAnsi="Calibri" w:cs="Calibri"/>
          <w:color w:val="1F3864" w:themeColor="accent1" w:themeShade="80"/>
          <w:sz w:val="24"/>
          <w:szCs w:val="24"/>
        </w:rPr>
        <w:t>a</w:t>
      </w:r>
      <w:r w:rsidRPr="00E92760">
        <w:rPr>
          <w:rFonts w:ascii="Calibri" w:hAnsi="Calibri" w:cs="Calibri"/>
          <w:color w:val="1F3864" w:themeColor="accent1" w:themeShade="80"/>
          <w:sz w:val="24"/>
          <w:szCs w:val="24"/>
        </w:rPr>
        <w:t xml:space="preserve">rkuszu „Wymagania” </w:t>
      </w:r>
      <w:r w:rsidR="005A7074">
        <w:rPr>
          <w:rFonts w:ascii="Calibri" w:hAnsi="Calibri" w:cs="Calibri"/>
          <w:color w:val="1F3864" w:themeColor="accent1" w:themeShade="80"/>
          <w:sz w:val="24"/>
          <w:szCs w:val="24"/>
        </w:rPr>
        <w:t xml:space="preserve">w pozycji </w:t>
      </w:r>
      <w:r>
        <w:rPr>
          <w:rFonts w:ascii="Calibri" w:hAnsi="Calibri" w:cs="Calibri"/>
          <w:color w:val="1F3864" w:themeColor="accent1" w:themeShade="80"/>
          <w:sz w:val="24"/>
          <w:szCs w:val="24"/>
        </w:rPr>
        <w:t xml:space="preserve">E5, E6, E7, E8, E9 i E10 </w:t>
      </w:r>
      <w:r w:rsidRPr="00E92760">
        <w:rPr>
          <w:rFonts w:ascii="Calibri" w:hAnsi="Calibri" w:cs="Calibri"/>
          <w:color w:val="1F3864" w:themeColor="accent1" w:themeShade="80"/>
          <w:sz w:val="24"/>
          <w:szCs w:val="24"/>
        </w:rPr>
        <w:t>wskazano, że „Każdy rodzaj i typ kosztów powinien być osobno sumowany.”</w:t>
      </w:r>
    </w:p>
    <w:p w14:paraId="42571D8D" w14:textId="0D41B130" w:rsidR="00473D57" w:rsidRDefault="00E92760" w:rsidP="005A7074">
      <w:pPr>
        <w:pStyle w:val="Akapitzlist"/>
        <w:autoSpaceDE w:val="0"/>
        <w:autoSpaceDN w:val="0"/>
        <w:adjustRightInd w:val="0"/>
        <w:spacing w:after="15" w:line="276" w:lineRule="auto"/>
        <w:rPr>
          <w:rFonts w:ascii="Calibri" w:hAnsi="Calibri" w:cs="Calibri"/>
          <w:color w:val="1F3864" w:themeColor="accent1" w:themeShade="80"/>
          <w:sz w:val="24"/>
          <w:szCs w:val="24"/>
        </w:rPr>
      </w:pPr>
      <w:r w:rsidRPr="00E92760">
        <w:rPr>
          <w:rFonts w:ascii="Calibri" w:hAnsi="Calibri" w:cs="Calibri"/>
          <w:color w:val="1F3864" w:themeColor="accent1" w:themeShade="80"/>
          <w:sz w:val="24"/>
          <w:szCs w:val="24"/>
        </w:rPr>
        <w:t>Z uwagi na powyższe w Zał</w:t>
      </w:r>
      <w:r w:rsidR="005A7074">
        <w:rPr>
          <w:rFonts w:ascii="Calibri" w:hAnsi="Calibri" w:cs="Calibri"/>
          <w:color w:val="1F3864" w:themeColor="accent1" w:themeShade="80"/>
          <w:sz w:val="24"/>
          <w:szCs w:val="24"/>
        </w:rPr>
        <w:t xml:space="preserve">ączniku nr </w:t>
      </w:r>
      <w:r w:rsidRPr="00E92760">
        <w:rPr>
          <w:rFonts w:ascii="Calibri" w:hAnsi="Calibri" w:cs="Calibri"/>
          <w:color w:val="1F3864" w:themeColor="accent1" w:themeShade="80"/>
          <w:sz w:val="24"/>
          <w:szCs w:val="24"/>
        </w:rPr>
        <w:t xml:space="preserve">2 </w:t>
      </w:r>
      <w:r w:rsidR="005A7074">
        <w:rPr>
          <w:rFonts w:ascii="Calibri" w:hAnsi="Calibri" w:cs="Calibri"/>
          <w:color w:val="1F3864" w:themeColor="accent1" w:themeShade="80"/>
          <w:sz w:val="24"/>
          <w:szCs w:val="24"/>
        </w:rPr>
        <w:t xml:space="preserve">do Opisu sposobu przygotowania Próbki </w:t>
      </w:r>
      <w:r w:rsidRPr="00E92760">
        <w:rPr>
          <w:rFonts w:ascii="Calibri" w:hAnsi="Calibri" w:cs="Calibri"/>
          <w:color w:val="1F3864" w:themeColor="accent1" w:themeShade="80"/>
          <w:sz w:val="24"/>
          <w:szCs w:val="24"/>
        </w:rPr>
        <w:t xml:space="preserve">w </w:t>
      </w:r>
      <w:r w:rsidR="005A7074">
        <w:rPr>
          <w:rFonts w:ascii="Calibri" w:hAnsi="Calibri" w:cs="Calibri"/>
          <w:color w:val="1F3864" w:themeColor="accent1" w:themeShade="80"/>
          <w:sz w:val="24"/>
          <w:szCs w:val="24"/>
        </w:rPr>
        <w:t>a</w:t>
      </w:r>
      <w:r w:rsidRPr="00E92760">
        <w:rPr>
          <w:rFonts w:ascii="Calibri" w:hAnsi="Calibri" w:cs="Calibri"/>
          <w:color w:val="1F3864" w:themeColor="accent1" w:themeShade="80"/>
          <w:sz w:val="24"/>
          <w:szCs w:val="24"/>
        </w:rPr>
        <w:t>rkuszu „Dane do uzupełnienia” przy „typ</w:t>
      </w:r>
      <w:r w:rsidR="005A7074">
        <w:rPr>
          <w:rFonts w:ascii="Calibri" w:hAnsi="Calibri" w:cs="Calibri"/>
          <w:color w:val="1F3864" w:themeColor="accent1" w:themeShade="80"/>
          <w:sz w:val="24"/>
          <w:szCs w:val="24"/>
        </w:rPr>
        <w:t>ie</w:t>
      </w:r>
      <w:r w:rsidRPr="00E92760">
        <w:rPr>
          <w:rFonts w:ascii="Calibri" w:hAnsi="Calibri" w:cs="Calibri"/>
          <w:color w:val="1F3864" w:themeColor="accent1" w:themeShade="80"/>
          <w:sz w:val="24"/>
          <w:szCs w:val="24"/>
        </w:rPr>
        <w:t xml:space="preserve"> kosztu: Koszty inwestycyjne” wskazano jako pole automatyczne, ponieważ powinno być to pole zliczające (sumujące) możliwe do dodania koszty przyporządkowane do typu kosztu inwestycyjnego. Zgodnie z zapisami </w:t>
      </w:r>
      <w:r w:rsidR="00465183">
        <w:rPr>
          <w:rFonts w:ascii="Calibri" w:hAnsi="Calibri" w:cs="Calibri"/>
          <w:color w:val="1F3864" w:themeColor="accent1" w:themeShade="80"/>
          <w:sz w:val="24"/>
          <w:szCs w:val="24"/>
        </w:rPr>
        <w:t>Z</w:t>
      </w:r>
      <w:r w:rsidRPr="00E92760">
        <w:rPr>
          <w:rFonts w:ascii="Calibri" w:hAnsi="Calibri" w:cs="Calibri"/>
          <w:color w:val="1F3864" w:themeColor="accent1" w:themeShade="80"/>
          <w:sz w:val="24"/>
          <w:szCs w:val="24"/>
        </w:rPr>
        <w:t>ał</w:t>
      </w:r>
      <w:r w:rsidR="00465183">
        <w:rPr>
          <w:rFonts w:ascii="Calibri" w:hAnsi="Calibri" w:cs="Calibri"/>
          <w:color w:val="1F3864" w:themeColor="accent1" w:themeShade="80"/>
          <w:sz w:val="24"/>
          <w:szCs w:val="24"/>
        </w:rPr>
        <w:t xml:space="preserve">ącznika nr </w:t>
      </w:r>
      <w:r w:rsidRPr="00E92760">
        <w:rPr>
          <w:rFonts w:ascii="Calibri" w:hAnsi="Calibri" w:cs="Calibri"/>
          <w:color w:val="1F3864" w:themeColor="accent1" w:themeShade="80"/>
          <w:sz w:val="24"/>
          <w:szCs w:val="24"/>
        </w:rPr>
        <w:t>1</w:t>
      </w:r>
      <w:r w:rsidR="00465183">
        <w:rPr>
          <w:rFonts w:ascii="Calibri" w:hAnsi="Calibri" w:cs="Calibri"/>
          <w:color w:val="1F3864" w:themeColor="accent1" w:themeShade="80"/>
          <w:sz w:val="24"/>
          <w:szCs w:val="24"/>
        </w:rPr>
        <w:t xml:space="preserve"> do Opisu sposobu przygotowania Próbki</w:t>
      </w:r>
      <w:r w:rsidRPr="00E92760">
        <w:rPr>
          <w:rFonts w:ascii="Calibri" w:hAnsi="Calibri" w:cs="Calibri"/>
          <w:color w:val="1F3864" w:themeColor="accent1" w:themeShade="80"/>
          <w:sz w:val="24"/>
          <w:szCs w:val="24"/>
        </w:rPr>
        <w:t xml:space="preserve"> „Nie każda pozycja musi być zasilona danymi.”</w:t>
      </w:r>
      <w:r w:rsidR="005A7074">
        <w:rPr>
          <w:rFonts w:ascii="Calibri" w:hAnsi="Calibri" w:cs="Calibri"/>
          <w:color w:val="1F3864" w:themeColor="accent1" w:themeShade="80"/>
          <w:sz w:val="24"/>
          <w:szCs w:val="24"/>
        </w:rPr>
        <w:t xml:space="preserve"> W danych do uzupełnienia nie wskazano kosztów inwestycyjnych dlatego wskazano wartość 0 (pozycja B128, B161, B182, B188, B208).</w:t>
      </w:r>
      <w:r w:rsidR="00006ED2" w:rsidRPr="005A7074">
        <w:rPr>
          <w:rFonts w:ascii="Calibri" w:hAnsi="Calibri" w:cs="Calibri"/>
          <w:color w:val="1F3864" w:themeColor="accent1" w:themeShade="80"/>
          <w:sz w:val="24"/>
          <w:szCs w:val="24"/>
        </w:rPr>
        <w:t xml:space="preserve"> </w:t>
      </w:r>
    </w:p>
    <w:p w14:paraId="4D50DB39" w14:textId="657D5696" w:rsidR="00CF799A" w:rsidRPr="005A7074" w:rsidRDefault="00CF799A" w:rsidP="005A7074">
      <w:pPr>
        <w:pStyle w:val="Akapitzlist"/>
        <w:autoSpaceDE w:val="0"/>
        <w:autoSpaceDN w:val="0"/>
        <w:adjustRightInd w:val="0"/>
        <w:spacing w:after="15" w:line="276" w:lineRule="auto"/>
        <w:rPr>
          <w:rFonts w:ascii="Calibri" w:hAnsi="Calibri" w:cs="Calibri"/>
          <w:color w:val="1F3864" w:themeColor="accent1" w:themeShade="80"/>
          <w:sz w:val="24"/>
          <w:szCs w:val="24"/>
        </w:rPr>
      </w:pPr>
      <w:r w:rsidRPr="00CF799A">
        <w:rPr>
          <w:rFonts w:ascii="Calibri" w:hAnsi="Calibri" w:cs="Calibri"/>
          <w:color w:val="1F3864" w:themeColor="accent1" w:themeShade="80"/>
          <w:sz w:val="24"/>
          <w:szCs w:val="24"/>
        </w:rPr>
        <w:t xml:space="preserve">Jednakże funkcjonalności dla kategorii 2, kategorii 4, kategorii 5 i kategorii 6 koszty inwestycyjne wskazane w Załączniku nr 1 do Opisu sposobu przygotowania Próbki muszą być </w:t>
      </w:r>
      <w:r w:rsidR="004E4AA0">
        <w:rPr>
          <w:rFonts w:ascii="Calibri" w:hAnsi="Calibri" w:cs="Calibri"/>
          <w:color w:val="1F3864" w:themeColor="accent1" w:themeShade="80"/>
          <w:sz w:val="24"/>
          <w:szCs w:val="24"/>
        </w:rPr>
        <w:t xml:space="preserve">w Aplikacji </w:t>
      </w:r>
      <w:r w:rsidRPr="00CF799A">
        <w:rPr>
          <w:rFonts w:ascii="Calibri" w:hAnsi="Calibri" w:cs="Calibri"/>
          <w:color w:val="1F3864" w:themeColor="accent1" w:themeShade="80"/>
          <w:sz w:val="24"/>
          <w:szCs w:val="24"/>
        </w:rPr>
        <w:t>oprogramowane.</w:t>
      </w:r>
    </w:p>
    <w:bookmarkEnd w:id="1"/>
    <w:p w14:paraId="23157B26" w14:textId="04818E7C" w:rsidR="00473D57" w:rsidRDefault="00473D57" w:rsidP="00EA5CAE">
      <w:pPr>
        <w:pStyle w:val="Akapitzlist"/>
        <w:numPr>
          <w:ilvl w:val="0"/>
          <w:numId w:val="39"/>
        </w:numPr>
        <w:autoSpaceDE w:val="0"/>
        <w:autoSpaceDN w:val="0"/>
        <w:adjustRightInd w:val="0"/>
        <w:spacing w:before="240" w:after="15" w:line="276" w:lineRule="auto"/>
        <w:ind w:left="714" w:hanging="357"/>
        <w:contextualSpacing w:val="0"/>
        <w:rPr>
          <w:rFonts w:ascii="Calibri" w:hAnsi="Calibri" w:cs="Calibri"/>
          <w:color w:val="000000"/>
          <w:sz w:val="24"/>
          <w:szCs w:val="24"/>
        </w:rPr>
      </w:pPr>
      <w:r w:rsidRPr="00473D57">
        <w:rPr>
          <w:rFonts w:ascii="Calibri" w:hAnsi="Calibri" w:cs="Calibri"/>
          <w:color w:val="000000"/>
          <w:sz w:val="24"/>
          <w:szCs w:val="24"/>
        </w:rPr>
        <w:t xml:space="preserve">W arkuszu „Dane do uzupełnienia” dla kategorii 5 „Nazwa/rodzaj kosztu” zaczyna się od „Pozycja kosztu 6....”, mimo że są one umieszczone pod kategorią 5. Czy te nazwy powinny zaczynać się od „Pozycja kosztu 5....” oraz czy są one poprawnie przypisane do kategorii 5? </w:t>
      </w:r>
    </w:p>
    <w:p w14:paraId="5FDA2C91" w14:textId="129577C8" w:rsidR="005A7074" w:rsidRPr="00AC1E0E" w:rsidRDefault="005A7074" w:rsidP="005A7074">
      <w:pPr>
        <w:pStyle w:val="Akapitzlist"/>
        <w:autoSpaceDE w:val="0"/>
        <w:autoSpaceDN w:val="0"/>
        <w:adjustRightInd w:val="0"/>
        <w:spacing w:after="15" w:line="276" w:lineRule="auto"/>
        <w:rPr>
          <w:rFonts w:ascii="Calibri" w:hAnsi="Calibri" w:cs="Calibri"/>
          <w:color w:val="1F3864" w:themeColor="accent1" w:themeShade="80"/>
          <w:sz w:val="24"/>
          <w:szCs w:val="24"/>
        </w:rPr>
      </w:pPr>
      <w:r w:rsidRPr="00AC1E0E">
        <w:rPr>
          <w:rFonts w:ascii="Calibri" w:hAnsi="Calibri" w:cs="Calibri"/>
          <w:color w:val="1F3864" w:themeColor="accent1" w:themeShade="80"/>
          <w:sz w:val="24"/>
          <w:szCs w:val="24"/>
        </w:rPr>
        <w:t>Odpowiedź:</w:t>
      </w:r>
    </w:p>
    <w:p w14:paraId="4DB60210" w14:textId="77777777" w:rsidR="00EA5CAE" w:rsidRDefault="005A7074" w:rsidP="005A7074">
      <w:pPr>
        <w:pStyle w:val="Akapitzlist"/>
        <w:autoSpaceDE w:val="0"/>
        <w:autoSpaceDN w:val="0"/>
        <w:adjustRightInd w:val="0"/>
        <w:spacing w:after="15" w:line="276" w:lineRule="auto"/>
        <w:rPr>
          <w:rFonts w:ascii="Calibri" w:hAnsi="Calibri" w:cs="Calibri"/>
          <w:color w:val="1F3864" w:themeColor="accent1" w:themeShade="80"/>
          <w:sz w:val="24"/>
          <w:szCs w:val="24"/>
        </w:rPr>
      </w:pPr>
      <w:r w:rsidRPr="00AC1E0E">
        <w:rPr>
          <w:rFonts w:ascii="Calibri" w:hAnsi="Calibri" w:cs="Calibri"/>
          <w:color w:val="1F3864" w:themeColor="accent1" w:themeShade="80"/>
          <w:sz w:val="24"/>
          <w:szCs w:val="24"/>
        </w:rPr>
        <w:t xml:space="preserve">Tak, Zamawiający potwierdza, że </w:t>
      </w:r>
      <w:r w:rsidR="00AC1E0E" w:rsidRPr="00AC1E0E">
        <w:rPr>
          <w:rFonts w:ascii="Calibri" w:hAnsi="Calibri" w:cs="Calibri"/>
          <w:color w:val="1F3864" w:themeColor="accent1" w:themeShade="80"/>
          <w:sz w:val="24"/>
          <w:szCs w:val="24"/>
        </w:rPr>
        <w:t>dla kategorii 5 „Nazwa/rodzaj kosztu” „Pozycja kosztu …” powinno zaczynać się od 5</w:t>
      </w:r>
      <w:r w:rsidR="00C80BDE">
        <w:rPr>
          <w:rFonts w:ascii="Calibri" w:hAnsi="Calibri" w:cs="Calibri"/>
          <w:color w:val="1F3864" w:themeColor="accent1" w:themeShade="80"/>
          <w:sz w:val="24"/>
          <w:szCs w:val="24"/>
        </w:rPr>
        <w:t>.</w:t>
      </w:r>
      <w:r w:rsidR="00C80BDE" w:rsidRPr="00AC1E0E">
        <w:rPr>
          <w:rFonts w:ascii="Calibri" w:hAnsi="Calibri" w:cs="Calibri"/>
          <w:color w:val="1F3864" w:themeColor="accent1" w:themeShade="80"/>
          <w:sz w:val="24"/>
          <w:szCs w:val="24"/>
        </w:rPr>
        <w:t xml:space="preserve"> </w:t>
      </w:r>
    </w:p>
    <w:p w14:paraId="24901745" w14:textId="5A79FA40" w:rsidR="00AC1E0E" w:rsidRPr="00AC1E0E" w:rsidRDefault="00AC1E0E" w:rsidP="005A7074">
      <w:pPr>
        <w:pStyle w:val="Akapitzlist"/>
        <w:autoSpaceDE w:val="0"/>
        <w:autoSpaceDN w:val="0"/>
        <w:adjustRightInd w:val="0"/>
        <w:spacing w:after="15" w:line="276" w:lineRule="auto"/>
        <w:rPr>
          <w:rFonts w:ascii="Calibri" w:hAnsi="Calibri" w:cs="Calibri"/>
          <w:color w:val="1F3864" w:themeColor="accent1" w:themeShade="80"/>
          <w:sz w:val="24"/>
          <w:szCs w:val="24"/>
        </w:rPr>
      </w:pPr>
      <w:r w:rsidRPr="00EA5CAE">
        <w:rPr>
          <w:rFonts w:ascii="Calibri" w:hAnsi="Calibri" w:cs="Calibri"/>
          <w:b/>
          <w:bCs/>
          <w:color w:val="1F3864" w:themeColor="accent1" w:themeShade="80"/>
          <w:sz w:val="24"/>
          <w:szCs w:val="24"/>
        </w:rPr>
        <w:t>Zamawiający dokonuje stosownej zmiany w arkusz</w:t>
      </w:r>
      <w:r w:rsidR="00EA5CAE">
        <w:rPr>
          <w:rFonts w:ascii="Calibri" w:hAnsi="Calibri" w:cs="Calibri"/>
          <w:b/>
          <w:bCs/>
          <w:color w:val="1F3864" w:themeColor="accent1" w:themeShade="80"/>
          <w:sz w:val="24"/>
          <w:szCs w:val="24"/>
        </w:rPr>
        <w:t>u</w:t>
      </w:r>
      <w:r w:rsidRPr="00EA5CAE">
        <w:rPr>
          <w:rFonts w:ascii="Calibri" w:hAnsi="Calibri" w:cs="Calibri"/>
          <w:b/>
          <w:bCs/>
          <w:color w:val="1F3864" w:themeColor="accent1" w:themeShade="80"/>
          <w:sz w:val="24"/>
          <w:szCs w:val="24"/>
        </w:rPr>
        <w:t xml:space="preserve"> „Dane do uzupełnienia” Załącznika nr 2 do Opisu sposobu przygotowania Próbki oraz zamieszczenia zmodyfikowany Załącznik.</w:t>
      </w:r>
    </w:p>
    <w:p w14:paraId="031EAFA8" w14:textId="77777777" w:rsidR="00AC1E0E" w:rsidRPr="00EA5CAE" w:rsidRDefault="00AC1E0E" w:rsidP="00AC1E0E">
      <w:pPr>
        <w:pStyle w:val="Akapitzlist"/>
        <w:autoSpaceDE w:val="0"/>
        <w:autoSpaceDN w:val="0"/>
        <w:adjustRightInd w:val="0"/>
        <w:spacing w:before="120" w:after="15" w:line="276" w:lineRule="auto"/>
        <w:contextualSpacing w:val="0"/>
        <w:rPr>
          <w:rFonts w:ascii="Calibri" w:hAnsi="Calibri" w:cs="Calibri"/>
          <w:b/>
          <w:bCs/>
          <w:color w:val="1F3864" w:themeColor="accent1" w:themeShade="80"/>
          <w:sz w:val="24"/>
          <w:szCs w:val="24"/>
        </w:rPr>
      </w:pPr>
      <w:r w:rsidRPr="00EA5CAE">
        <w:rPr>
          <w:rFonts w:ascii="Calibri" w:hAnsi="Calibri" w:cs="Calibri"/>
          <w:b/>
          <w:bCs/>
          <w:color w:val="1F3864" w:themeColor="accent1" w:themeShade="80"/>
          <w:sz w:val="24"/>
          <w:szCs w:val="24"/>
        </w:rPr>
        <w:t xml:space="preserve">Dodatkowo Zmawiający modyfikuje pozycję 94B w arkuszu „Dane do uzupełnienia” Załącznika nr 2 do Opisu sposobu przygotowania Próbki w następujący sposób </w:t>
      </w:r>
    </w:p>
    <w:p w14:paraId="0766FF81" w14:textId="3E6967F6" w:rsidR="005A7074" w:rsidRPr="00EA5CAE" w:rsidRDefault="00AC1E0E" w:rsidP="00AC1E0E">
      <w:pPr>
        <w:pStyle w:val="Akapitzlist"/>
        <w:autoSpaceDE w:val="0"/>
        <w:autoSpaceDN w:val="0"/>
        <w:adjustRightInd w:val="0"/>
        <w:spacing w:before="120" w:after="15" w:line="276" w:lineRule="auto"/>
        <w:contextualSpacing w:val="0"/>
        <w:rPr>
          <w:rFonts w:ascii="Calibri" w:hAnsi="Calibri" w:cs="Calibri"/>
          <w:b/>
          <w:bCs/>
          <w:color w:val="1F3864" w:themeColor="accent1" w:themeShade="80"/>
          <w:sz w:val="24"/>
          <w:szCs w:val="24"/>
        </w:rPr>
      </w:pPr>
      <w:r w:rsidRPr="00EA5CAE">
        <w:rPr>
          <w:rFonts w:ascii="Calibri" w:hAnsi="Calibri" w:cs="Calibri"/>
          <w:b/>
          <w:bCs/>
          <w:color w:val="1F3864" w:themeColor="accent1" w:themeShade="80"/>
          <w:sz w:val="24"/>
          <w:szCs w:val="24"/>
        </w:rPr>
        <w:t xml:space="preserve">„pozycja kosztu 2.1.4. Transport specjalistyczny osób niepełnosprawnych np. na zajęcia itp., wg potrzeb, przejazdy miejscowe i pozamiejscowe, średnio na 1 przejazd” </w:t>
      </w:r>
    </w:p>
    <w:p w14:paraId="0A221AE1" w14:textId="5539DA90" w:rsidR="00473D57" w:rsidRDefault="00473D57" w:rsidP="00EA5CAE">
      <w:pPr>
        <w:pStyle w:val="Akapitzlist"/>
        <w:numPr>
          <w:ilvl w:val="0"/>
          <w:numId w:val="39"/>
        </w:numPr>
        <w:autoSpaceDE w:val="0"/>
        <w:autoSpaceDN w:val="0"/>
        <w:adjustRightInd w:val="0"/>
        <w:spacing w:before="240" w:after="15" w:line="276" w:lineRule="auto"/>
        <w:ind w:left="714" w:hanging="357"/>
        <w:contextualSpacing w:val="0"/>
        <w:rPr>
          <w:rFonts w:ascii="Calibri" w:hAnsi="Calibri" w:cs="Calibri"/>
          <w:color w:val="000000"/>
          <w:sz w:val="24"/>
          <w:szCs w:val="24"/>
        </w:rPr>
      </w:pPr>
      <w:r w:rsidRPr="00473D57">
        <w:rPr>
          <w:rFonts w:ascii="Calibri" w:hAnsi="Calibri" w:cs="Calibri"/>
          <w:color w:val="000000"/>
          <w:sz w:val="24"/>
          <w:szCs w:val="24"/>
        </w:rPr>
        <w:t>W arkuszu „Dane do uzupełnienia” dla kategorii 6 brakuje danych dla pozycji kosztowych. Czy można prosić o uzupełniony arkusz „Dane do uzupełnienia”, który zawiera „</w:t>
      </w:r>
      <w:bookmarkStart w:id="2" w:name="_Hlk150862461"/>
      <w:r w:rsidRPr="00473D57">
        <w:rPr>
          <w:rFonts w:ascii="Calibri" w:hAnsi="Calibri" w:cs="Calibri"/>
          <w:color w:val="000000"/>
          <w:sz w:val="24"/>
          <w:szCs w:val="24"/>
        </w:rPr>
        <w:t>Nazwy/rodzaje kosztów: Wydawnictwo</w:t>
      </w:r>
      <w:bookmarkEnd w:id="2"/>
      <w:r w:rsidRPr="00473D57">
        <w:rPr>
          <w:rFonts w:ascii="Calibri" w:hAnsi="Calibri" w:cs="Calibri"/>
          <w:color w:val="000000"/>
          <w:sz w:val="24"/>
          <w:szCs w:val="24"/>
        </w:rPr>
        <w:t xml:space="preserve">” dla kategorii 6, aby zweryfikować poprawność liczenia budżetu? </w:t>
      </w:r>
    </w:p>
    <w:p w14:paraId="3CAE5A7F" w14:textId="0230FEC3" w:rsidR="00AC1E0E" w:rsidRPr="00AC1E0E" w:rsidRDefault="00AC1E0E" w:rsidP="00AC1E0E">
      <w:pPr>
        <w:pStyle w:val="Akapitzlist"/>
        <w:autoSpaceDE w:val="0"/>
        <w:autoSpaceDN w:val="0"/>
        <w:adjustRightInd w:val="0"/>
        <w:spacing w:after="15" w:line="276" w:lineRule="auto"/>
        <w:rPr>
          <w:rFonts w:ascii="Calibri" w:hAnsi="Calibri" w:cs="Calibri"/>
          <w:b/>
          <w:bCs/>
          <w:color w:val="1F3864" w:themeColor="accent1" w:themeShade="80"/>
          <w:sz w:val="24"/>
          <w:szCs w:val="24"/>
        </w:rPr>
      </w:pPr>
      <w:r w:rsidRPr="00AC1E0E">
        <w:rPr>
          <w:rFonts w:ascii="Calibri" w:hAnsi="Calibri" w:cs="Calibri"/>
          <w:b/>
          <w:bCs/>
          <w:color w:val="1F3864" w:themeColor="accent1" w:themeShade="80"/>
          <w:sz w:val="24"/>
          <w:szCs w:val="24"/>
        </w:rPr>
        <w:t>Odpowiedź:</w:t>
      </w:r>
    </w:p>
    <w:p w14:paraId="4FD7D0E9" w14:textId="4F116AAB" w:rsidR="00AC1E0E" w:rsidRPr="00AC1E0E" w:rsidRDefault="00AC1E0E" w:rsidP="00AC1E0E">
      <w:pPr>
        <w:pStyle w:val="Akapitzlist"/>
        <w:autoSpaceDE w:val="0"/>
        <w:autoSpaceDN w:val="0"/>
        <w:adjustRightInd w:val="0"/>
        <w:spacing w:after="15" w:line="276" w:lineRule="auto"/>
        <w:rPr>
          <w:rFonts w:ascii="Calibri" w:hAnsi="Calibri" w:cs="Calibri"/>
          <w:color w:val="1F3864" w:themeColor="accent1" w:themeShade="80"/>
          <w:sz w:val="24"/>
          <w:szCs w:val="24"/>
        </w:rPr>
      </w:pPr>
      <w:r w:rsidRPr="00AC1E0E">
        <w:rPr>
          <w:rFonts w:ascii="Calibri" w:hAnsi="Calibri" w:cs="Calibri"/>
          <w:color w:val="1F3864" w:themeColor="accent1" w:themeShade="80"/>
          <w:sz w:val="24"/>
          <w:szCs w:val="24"/>
        </w:rPr>
        <w:t>W Załączniku nr 1 do Opisu sposobu przygotowania Próbki wskazano w pkt I.3. lit. b. „Budżet musi się składać z wszystkich wymienionych kategorii kosztów i przypisanych do nich typów kosztów wymienionych w pkt II. Wymogi Szczegółowe. Do każdego typu kosztu może być przyporządkowanych wiele pozycji kosztowych. Nie każda pozycja musi być zasilona danymi. Zakres danych do uzupełnienia znajduje się w Załączniku nr 2 do Opisu Zadania w arkuszu „Dane do uzupełnienia”.</w:t>
      </w:r>
    </w:p>
    <w:p w14:paraId="5E16A0C7" w14:textId="2B66BB93" w:rsidR="00AC1E0E" w:rsidRPr="00AC1E0E" w:rsidRDefault="00AC1E0E" w:rsidP="00AC1E0E">
      <w:pPr>
        <w:pStyle w:val="Akapitzlist"/>
        <w:autoSpaceDE w:val="0"/>
        <w:autoSpaceDN w:val="0"/>
        <w:adjustRightInd w:val="0"/>
        <w:spacing w:after="15" w:line="276" w:lineRule="auto"/>
        <w:rPr>
          <w:rFonts w:ascii="Calibri" w:hAnsi="Calibri" w:cs="Calibri"/>
          <w:color w:val="1F3864" w:themeColor="accent1" w:themeShade="80"/>
          <w:sz w:val="24"/>
          <w:szCs w:val="24"/>
        </w:rPr>
      </w:pPr>
      <w:r w:rsidRPr="00AC1E0E">
        <w:rPr>
          <w:rFonts w:ascii="Calibri" w:hAnsi="Calibri" w:cs="Calibri"/>
          <w:color w:val="1F3864" w:themeColor="accent1" w:themeShade="80"/>
          <w:sz w:val="24"/>
          <w:szCs w:val="24"/>
        </w:rPr>
        <w:t>Zgodnie z zapisami Załącznika nr 1 do Opisu sposobu przygotowania</w:t>
      </w:r>
      <w:r w:rsidR="00465183">
        <w:rPr>
          <w:rFonts w:ascii="Calibri" w:hAnsi="Calibri" w:cs="Calibri"/>
          <w:color w:val="1F3864" w:themeColor="accent1" w:themeShade="80"/>
          <w:sz w:val="24"/>
          <w:szCs w:val="24"/>
        </w:rPr>
        <w:t xml:space="preserve"> </w:t>
      </w:r>
      <w:r w:rsidRPr="00AC1E0E">
        <w:rPr>
          <w:rFonts w:ascii="Calibri" w:hAnsi="Calibri" w:cs="Calibri"/>
          <w:color w:val="1F3864" w:themeColor="accent1" w:themeShade="80"/>
          <w:sz w:val="24"/>
          <w:szCs w:val="24"/>
        </w:rPr>
        <w:t>Próbk</w:t>
      </w:r>
      <w:r w:rsidR="00465183">
        <w:rPr>
          <w:rFonts w:ascii="Calibri" w:hAnsi="Calibri" w:cs="Calibri"/>
          <w:color w:val="1F3864" w:themeColor="accent1" w:themeShade="80"/>
          <w:sz w:val="24"/>
          <w:szCs w:val="24"/>
        </w:rPr>
        <w:t>i</w:t>
      </w:r>
      <w:r w:rsidRPr="00AC1E0E">
        <w:rPr>
          <w:rFonts w:ascii="Calibri" w:hAnsi="Calibri" w:cs="Calibri"/>
          <w:color w:val="1F3864" w:themeColor="accent1" w:themeShade="80"/>
          <w:sz w:val="24"/>
          <w:szCs w:val="24"/>
        </w:rPr>
        <w:t xml:space="preserve"> „Nie każda pozycja musi być zasilona danymi.”</w:t>
      </w:r>
      <w:r w:rsidR="00465183">
        <w:rPr>
          <w:rFonts w:ascii="Calibri" w:hAnsi="Calibri" w:cs="Calibri"/>
          <w:color w:val="1F3864" w:themeColor="accent1" w:themeShade="80"/>
          <w:sz w:val="24"/>
          <w:szCs w:val="24"/>
        </w:rPr>
        <w:t xml:space="preserve"> Dlatego też Zamawiający w Załączniku n r 2 w arkuszu „Dane do uzupełnienia” nie wskazał np. w kategorii kosztów 6, danych do </w:t>
      </w:r>
      <w:r w:rsidR="00465183">
        <w:rPr>
          <w:rFonts w:ascii="Calibri" w:hAnsi="Calibri" w:cs="Calibri"/>
          <w:color w:val="1F3864" w:themeColor="accent1" w:themeShade="80"/>
          <w:sz w:val="24"/>
          <w:szCs w:val="24"/>
        </w:rPr>
        <w:lastRenderedPageBreak/>
        <w:t xml:space="preserve">uzupełnienia w Aplikacji. Jednakże funkcjonalności dla kategorii kosztów wskazane w Załączniku nr 1 do Opisu sposobu przygotowania Próbki muszą być </w:t>
      </w:r>
      <w:r w:rsidR="00CF799A">
        <w:rPr>
          <w:rFonts w:ascii="Calibri" w:hAnsi="Calibri" w:cs="Calibri"/>
          <w:color w:val="1F3864" w:themeColor="accent1" w:themeShade="80"/>
          <w:sz w:val="24"/>
          <w:szCs w:val="24"/>
        </w:rPr>
        <w:t xml:space="preserve">w Aplikacji </w:t>
      </w:r>
      <w:r w:rsidR="00465183">
        <w:rPr>
          <w:rFonts w:ascii="Calibri" w:hAnsi="Calibri" w:cs="Calibri"/>
          <w:color w:val="1F3864" w:themeColor="accent1" w:themeShade="80"/>
          <w:sz w:val="24"/>
          <w:szCs w:val="24"/>
        </w:rPr>
        <w:t xml:space="preserve">oprogramowane. </w:t>
      </w:r>
    </w:p>
    <w:p w14:paraId="2EB3C194" w14:textId="15C81FE5" w:rsidR="00AC1E0E" w:rsidRPr="00AC1E0E" w:rsidRDefault="00AC1E0E" w:rsidP="00AC1E0E">
      <w:pPr>
        <w:pStyle w:val="Akapitzlist"/>
        <w:autoSpaceDE w:val="0"/>
        <w:autoSpaceDN w:val="0"/>
        <w:adjustRightInd w:val="0"/>
        <w:spacing w:after="15" w:line="276" w:lineRule="auto"/>
        <w:rPr>
          <w:rFonts w:ascii="Calibri" w:hAnsi="Calibri" w:cs="Calibri"/>
          <w:color w:val="1F3864" w:themeColor="accent1" w:themeShade="80"/>
          <w:sz w:val="24"/>
          <w:szCs w:val="24"/>
        </w:rPr>
      </w:pPr>
      <w:r w:rsidRPr="00AC1E0E">
        <w:rPr>
          <w:rFonts w:ascii="Calibri" w:hAnsi="Calibri" w:cs="Calibri"/>
          <w:color w:val="1F3864" w:themeColor="accent1" w:themeShade="80"/>
          <w:sz w:val="24"/>
          <w:szCs w:val="24"/>
        </w:rPr>
        <w:t xml:space="preserve">Wykonawca </w:t>
      </w:r>
      <w:r w:rsidR="00465183">
        <w:rPr>
          <w:rFonts w:ascii="Calibri" w:hAnsi="Calibri" w:cs="Calibri"/>
          <w:color w:val="1F3864" w:themeColor="accent1" w:themeShade="80"/>
          <w:sz w:val="24"/>
          <w:szCs w:val="24"/>
        </w:rPr>
        <w:t>w tej</w:t>
      </w:r>
      <w:r w:rsidRPr="00AC1E0E">
        <w:rPr>
          <w:rFonts w:ascii="Calibri" w:hAnsi="Calibri" w:cs="Calibri"/>
          <w:color w:val="1F3864" w:themeColor="accent1" w:themeShade="80"/>
          <w:sz w:val="24"/>
          <w:szCs w:val="24"/>
        </w:rPr>
        <w:t xml:space="preserve"> </w:t>
      </w:r>
      <w:r w:rsidR="00465183">
        <w:rPr>
          <w:rFonts w:ascii="Calibri" w:hAnsi="Calibri" w:cs="Calibri"/>
          <w:color w:val="1F3864" w:themeColor="accent1" w:themeShade="80"/>
          <w:sz w:val="24"/>
          <w:szCs w:val="24"/>
        </w:rPr>
        <w:t xml:space="preserve">pozycji może uzupełnić Aplikację </w:t>
      </w:r>
      <w:r w:rsidRPr="00AC1E0E">
        <w:rPr>
          <w:rFonts w:ascii="Calibri" w:hAnsi="Calibri" w:cs="Calibri"/>
          <w:color w:val="1F3864" w:themeColor="accent1" w:themeShade="80"/>
          <w:sz w:val="24"/>
          <w:szCs w:val="24"/>
        </w:rPr>
        <w:t xml:space="preserve">dowolnymi danymi w celu weryfikacji poprawności liczenia budżetu. </w:t>
      </w:r>
    </w:p>
    <w:p w14:paraId="5BC17AA9" w14:textId="5B0C08CF" w:rsidR="00E92760" w:rsidRDefault="00E92760" w:rsidP="00EA5CAE">
      <w:pPr>
        <w:pStyle w:val="Akapitzlist"/>
        <w:numPr>
          <w:ilvl w:val="0"/>
          <w:numId w:val="39"/>
        </w:numPr>
        <w:autoSpaceDE w:val="0"/>
        <w:autoSpaceDN w:val="0"/>
        <w:adjustRightInd w:val="0"/>
        <w:spacing w:before="240" w:after="15" w:line="276" w:lineRule="auto"/>
        <w:ind w:left="714" w:hanging="357"/>
        <w:contextualSpacing w:val="0"/>
        <w:rPr>
          <w:rFonts w:ascii="Calibri" w:hAnsi="Calibri" w:cs="Calibri"/>
          <w:color w:val="000000"/>
          <w:sz w:val="24"/>
          <w:szCs w:val="24"/>
        </w:rPr>
      </w:pPr>
      <w:r w:rsidRPr="00E92760">
        <w:rPr>
          <w:rFonts w:ascii="Calibri" w:hAnsi="Calibri" w:cs="Calibri"/>
          <w:color w:val="000000"/>
          <w:sz w:val="24"/>
          <w:szCs w:val="24"/>
        </w:rPr>
        <w:t>W arkuszu „Dane do uzupełnienia” dla kategorii 6 „Nazwy/rodzaje kosztów: Wydawnictwo” pole jest ustawione jako „automatyczne”, mimo że w zał. nr 1 znajduje się informacja „UWAGA WYJĄTEK! W kategorii 6 kosztu, aplikacja musi pozwolić na dodanie wielu pozycji w rodzaju: Wydawnictwa, któremu zostanie nadana przez użytkownika nazwa.”</w:t>
      </w:r>
    </w:p>
    <w:p w14:paraId="03FD51D4" w14:textId="320B6D5E" w:rsidR="00465183" w:rsidRDefault="00465183" w:rsidP="00465183">
      <w:pPr>
        <w:pStyle w:val="Akapitzlist"/>
        <w:autoSpaceDE w:val="0"/>
        <w:autoSpaceDN w:val="0"/>
        <w:adjustRightInd w:val="0"/>
        <w:spacing w:after="15" w:line="276" w:lineRule="auto"/>
        <w:rPr>
          <w:rFonts w:ascii="Calibri" w:hAnsi="Calibri" w:cs="Calibri"/>
          <w:b/>
          <w:bCs/>
          <w:color w:val="1F3864" w:themeColor="accent1" w:themeShade="80"/>
          <w:sz w:val="24"/>
          <w:szCs w:val="24"/>
        </w:rPr>
      </w:pPr>
      <w:r w:rsidRPr="00465183">
        <w:rPr>
          <w:rFonts w:ascii="Calibri" w:hAnsi="Calibri" w:cs="Calibri"/>
          <w:b/>
          <w:bCs/>
          <w:color w:val="1F3864" w:themeColor="accent1" w:themeShade="80"/>
          <w:sz w:val="24"/>
          <w:szCs w:val="24"/>
        </w:rPr>
        <w:t>Odpowiedź:</w:t>
      </w:r>
    </w:p>
    <w:p w14:paraId="71C8A9CF" w14:textId="77777777" w:rsidR="00465183" w:rsidRPr="00E92760" w:rsidRDefault="00465183" w:rsidP="00465183">
      <w:pPr>
        <w:pStyle w:val="Akapitzlist"/>
        <w:autoSpaceDE w:val="0"/>
        <w:autoSpaceDN w:val="0"/>
        <w:adjustRightInd w:val="0"/>
        <w:spacing w:after="15" w:line="276" w:lineRule="auto"/>
        <w:rPr>
          <w:rFonts w:ascii="Calibri" w:hAnsi="Calibri" w:cs="Calibri"/>
          <w:color w:val="1F3864" w:themeColor="accent1" w:themeShade="80"/>
          <w:sz w:val="24"/>
          <w:szCs w:val="24"/>
        </w:rPr>
      </w:pPr>
      <w:r w:rsidRPr="00E92760">
        <w:rPr>
          <w:rFonts w:ascii="Calibri" w:hAnsi="Calibri" w:cs="Calibri"/>
          <w:color w:val="1F3864" w:themeColor="accent1" w:themeShade="80"/>
          <w:sz w:val="24"/>
          <w:szCs w:val="24"/>
        </w:rPr>
        <w:t xml:space="preserve">W </w:t>
      </w:r>
      <w:r>
        <w:rPr>
          <w:rFonts w:ascii="Calibri" w:hAnsi="Calibri" w:cs="Calibri"/>
          <w:color w:val="1F3864" w:themeColor="accent1" w:themeShade="80"/>
          <w:sz w:val="24"/>
          <w:szCs w:val="24"/>
        </w:rPr>
        <w:t>Z</w:t>
      </w:r>
      <w:r w:rsidRPr="00E92760">
        <w:rPr>
          <w:rFonts w:ascii="Calibri" w:hAnsi="Calibri" w:cs="Calibri"/>
          <w:color w:val="1F3864" w:themeColor="accent1" w:themeShade="80"/>
          <w:sz w:val="24"/>
          <w:szCs w:val="24"/>
        </w:rPr>
        <w:t>ał</w:t>
      </w:r>
      <w:r>
        <w:rPr>
          <w:rFonts w:ascii="Calibri" w:hAnsi="Calibri" w:cs="Calibri"/>
          <w:color w:val="1F3864" w:themeColor="accent1" w:themeShade="80"/>
          <w:sz w:val="24"/>
          <w:szCs w:val="24"/>
        </w:rPr>
        <w:t>ączniku</w:t>
      </w:r>
      <w:r w:rsidRPr="00E92760">
        <w:rPr>
          <w:rFonts w:ascii="Calibri" w:hAnsi="Calibri" w:cs="Calibri"/>
          <w:color w:val="1F3864" w:themeColor="accent1" w:themeShade="80"/>
          <w:sz w:val="24"/>
          <w:szCs w:val="24"/>
        </w:rPr>
        <w:t xml:space="preserve"> </w:t>
      </w:r>
      <w:r>
        <w:rPr>
          <w:rFonts w:ascii="Calibri" w:hAnsi="Calibri" w:cs="Calibri"/>
          <w:color w:val="1F3864" w:themeColor="accent1" w:themeShade="80"/>
          <w:sz w:val="24"/>
          <w:szCs w:val="24"/>
        </w:rPr>
        <w:t>n</w:t>
      </w:r>
      <w:r w:rsidRPr="00E92760">
        <w:rPr>
          <w:rFonts w:ascii="Calibri" w:hAnsi="Calibri" w:cs="Calibri"/>
          <w:color w:val="1F3864" w:themeColor="accent1" w:themeShade="80"/>
          <w:sz w:val="24"/>
          <w:szCs w:val="24"/>
        </w:rPr>
        <w:t>r 1</w:t>
      </w:r>
      <w:r>
        <w:rPr>
          <w:rFonts w:ascii="Calibri" w:hAnsi="Calibri" w:cs="Calibri"/>
          <w:color w:val="1F3864" w:themeColor="accent1" w:themeShade="80"/>
          <w:sz w:val="24"/>
          <w:szCs w:val="24"/>
        </w:rPr>
        <w:t xml:space="preserve"> do Opisu sposobu przygotowania Próbki</w:t>
      </w:r>
      <w:r w:rsidRPr="00E92760">
        <w:rPr>
          <w:rFonts w:ascii="Calibri" w:hAnsi="Calibri" w:cs="Calibri"/>
          <w:color w:val="1F3864" w:themeColor="accent1" w:themeShade="80"/>
          <w:sz w:val="24"/>
          <w:szCs w:val="24"/>
        </w:rPr>
        <w:t xml:space="preserve"> </w:t>
      </w:r>
      <w:r>
        <w:rPr>
          <w:rFonts w:ascii="Calibri" w:hAnsi="Calibri" w:cs="Calibri"/>
          <w:color w:val="1F3864" w:themeColor="accent1" w:themeShade="80"/>
          <w:sz w:val="24"/>
          <w:szCs w:val="24"/>
        </w:rPr>
        <w:t>w</w:t>
      </w:r>
      <w:r w:rsidRPr="00E92760">
        <w:rPr>
          <w:rFonts w:ascii="Calibri" w:hAnsi="Calibri" w:cs="Calibri"/>
          <w:color w:val="1F3864" w:themeColor="accent1" w:themeShade="80"/>
          <w:sz w:val="24"/>
          <w:szCs w:val="24"/>
        </w:rPr>
        <w:t>skazano w pkt I.3.</w:t>
      </w:r>
      <w:r>
        <w:rPr>
          <w:rFonts w:ascii="Calibri" w:hAnsi="Calibri" w:cs="Calibri"/>
          <w:color w:val="1F3864" w:themeColor="accent1" w:themeShade="80"/>
          <w:sz w:val="24"/>
          <w:szCs w:val="24"/>
        </w:rPr>
        <w:t xml:space="preserve"> lit. </w:t>
      </w:r>
      <w:r w:rsidRPr="00E92760">
        <w:rPr>
          <w:rFonts w:ascii="Calibri" w:hAnsi="Calibri" w:cs="Calibri"/>
          <w:color w:val="1F3864" w:themeColor="accent1" w:themeShade="80"/>
          <w:sz w:val="24"/>
          <w:szCs w:val="24"/>
        </w:rPr>
        <w:t>b. „Budżet musi się składać z wszystkich wymienionych kategorii kosztów i przypisanych do nich typów kosztów wymienionych w pkt II. Wymogi Szczegółowe. Do każdego typu kosztu może być przyporządkowanych wiele pozycji kosztowych. Nie każda pozycja musi być zasilona danymi. Zakres danych do uzupełnienia znajduje się w Załączniku nr 2 do Opisu Zadania w arkuszu „Da</w:t>
      </w:r>
      <w:r>
        <w:rPr>
          <w:rFonts w:ascii="Calibri" w:hAnsi="Calibri" w:cs="Calibri"/>
          <w:color w:val="1F3864" w:themeColor="accent1" w:themeShade="80"/>
          <w:sz w:val="24"/>
          <w:szCs w:val="24"/>
        </w:rPr>
        <w:t>ne</w:t>
      </w:r>
      <w:r w:rsidRPr="00E92760">
        <w:t xml:space="preserve"> </w:t>
      </w:r>
      <w:r w:rsidRPr="00E92760">
        <w:rPr>
          <w:rFonts w:ascii="Calibri" w:hAnsi="Calibri" w:cs="Calibri"/>
          <w:color w:val="1F3864" w:themeColor="accent1" w:themeShade="80"/>
          <w:sz w:val="24"/>
          <w:szCs w:val="24"/>
        </w:rPr>
        <w:t>do uzupełnienia”.”</w:t>
      </w:r>
    </w:p>
    <w:p w14:paraId="53344BCB" w14:textId="5311E440" w:rsidR="00CF799A" w:rsidRDefault="00465183" w:rsidP="00465183">
      <w:pPr>
        <w:pStyle w:val="Akapitzlist"/>
        <w:autoSpaceDE w:val="0"/>
        <w:autoSpaceDN w:val="0"/>
        <w:adjustRightInd w:val="0"/>
        <w:spacing w:after="15" w:line="276" w:lineRule="auto"/>
        <w:rPr>
          <w:rFonts w:ascii="Calibri" w:hAnsi="Calibri" w:cs="Calibri"/>
          <w:color w:val="1F3864" w:themeColor="accent1" w:themeShade="80"/>
          <w:sz w:val="24"/>
          <w:szCs w:val="24"/>
        </w:rPr>
      </w:pPr>
      <w:r w:rsidRPr="00E92760">
        <w:rPr>
          <w:rFonts w:ascii="Calibri" w:hAnsi="Calibri" w:cs="Calibri"/>
          <w:color w:val="1F3864" w:themeColor="accent1" w:themeShade="80"/>
          <w:sz w:val="24"/>
          <w:szCs w:val="24"/>
        </w:rPr>
        <w:t>Z uwagi na powyższe w Zał</w:t>
      </w:r>
      <w:r>
        <w:rPr>
          <w:rFonts w:ascii="Calibri" w:hAnsi="Calibri" w:cs="Calibri"/>
          <w:color w:val="1F3864" w:themeColor="accent1" w:themeShade="80"/>
          <w:sz w:val="24"/>
          <w:szCs w:val="24"/>
        </w:rPr>
        <w:t xml:space="preserve">ączniku nr </w:t>
      </w:r>
      <w:r w:rsidRPr="00E92760">
        <w:rPr>
          <w:rFonts w:ascii="Calibri" w:hAnsi="Calibri" w:cs="Calibri"/>
          <w:color w:val="1F3864" w:themeColor="accent1" w:themeShade="80"/>
          <w:sz w:val="24"/>
          <w:szCs w:val="24"/>
        </w:rPr>
        <w:t xml:space="preserve">2 </w:t>
      </w:r>
      <w:r>
        <w:rPr>
          <w:rFonts w:ascii="Calibri" w:hAnsi="Calibri" w:cs="Calibri"/>
          <w:color w:val="1F3864" w:themeColor="accent1" w:themeShade="80"/>
          <w:sz w:val="24"/>
          <w:szCs w:val="24"/>
        </w:rPr>
        <w:t xml:space="preserve">do Opisu sposobu przygotowania Próbki </w:t>
      </w:r>
      <w:r w:rsidRPr="00E92760">
        <w:rPr>
          <w:rFonts w:ascii="Calibri" w:hAnsi="Calibri" w:cs="Calibri"/>
          <w:color w:val="1F3864" w:themeColor="accent1" w:themeShade="80"/>
          <w:sz w:val="24"/>
          <w:szCs w:val="24"/>
        </w:rPr>
        <w:t xml:space="preserve">w </w:t>
      </w:r>
      <w:r>
        <w:rPr>
          <w:rFonts w:ascii="Calibri" w:hAnsi="Calibri" w:cs="Calibri"/>
          <w:color w:val="1F3864" w:themeColor="accent1" w:themeShade="80"/>
          <w:sz w:val="24"/>
          <w:szCs w:val="24"/>
        </w:rPr>
        <w:t>a</w:t>
      </w:r>
      <w:r w:rsidRPr="00E92760">
        <w:rPr>
          <w:rFonts w:ascii="Calibri" w:hAnsi="Calibri" w:cs="Calibri"/>
          <w:color w:val="1F3864" w:themeColor="accent1" w:themeShade="80"/>
          <w:sz w:val="24"/>
          <w:szCs w:val="24"/>
        </w:rPr>
        <w:t xml:space="preserve">rkuszu „Dane do uzupełnienia” przy </w:t>
      </w:r>
      <w:r w:rsidR="00CF799A">
        <w:rPr>
          <w:rFonts w:ascii="Calibri" w:hAnsi="Calibri" w:cs="Calibri"/>
          <w:color w:val="1F3864" w:themeColor="accent1" w:themeShade="80"/>
          <w:sz w:val="24"/>
          <w:szCs w:val="24"/>
        </w:rPr>
        <w:t xml:space="preserve">każdym rodzaju i typie kosztu wchodzących w skład kategorii 6 (pozycje B184, B185, B186, B187, B188) </w:t>
      </w:r>
      <w:r w:rsidRPr="00E92760">
        <w:rPr>
          <w:rFonts w:ascii="Calibri" w:hAnsi="Calibri" w:cs="Calibri"/>
          <w:color w:val="1F3864" w:themeColor="accent1" w:themeShade="80"/>
          <w:sz w:val="24"/>
          <w:szCs w:val="24"/>
        </w:rPr>
        <w:t>wskazano jako pol</w:t>
      </w:r>
      <w:r w:rsidR="00CF799A">
        <w:rPr>
          <w:rFonts w:ascii="Calibri" w:hAnsi="Calibri" w:cs="Calibri"/>
          <w:color w:val="1F3864" w:themeColor="accent1" w:themeShade="80"/>
          <w:sz w:val="24"/>
          <w:szCs w:val="24"/>
        </w:rPr>
        <w:t>a</w:t>
      </w:r>
      <w:r w:rsidRPr="00E92760">
        <w:rPr>
          <w:rFonts w:ascii="Calibri" w:hAnsi="Calibri" w:cs="Calibri"/>
          <w:color w:val="1F3864" w:themeColor="accent1" w:themeShade="80"/>
          <w:sz w:val="24"/>
          <w:szCs w:val="24"/>
        </w:rPr>
        <w:t xml:space="preserve"> automatyczne, ponieważ </w:t>
      </w:r>
      <w:r w:rsidR="00CF799A">
        <w:rPr>
          <w:rFonts w:ascii="Calibri" w:hAnsi="Calibri" w:cs="Calibri"/>
          <w:color w:val="1F3864" w:themeColor="accent1" w:themeShade="80"/>
          <w:sz w:val="24"/>
          <w:szCs w:val="24"/>
        </w:rPr>
        <w:t xml:space="preserve">pola te </w:t>
      </w:r>
      <w:r w:rsidRPr="00E92760">
        <w:rPr>
          <w:rFonts w:ascii="Calibri" w:hAnsi="Calibri" w:cs="Calibri"/>
          <w:color w:val="1F3864" w:themeColor="accent1" w:themeShade="80"/>
          <w:sz w:val="24"/>
          <w:szCs w:val="24"/>
        </w:rPr>
        <w:t>powinno być zlicza</w:t>
      </w:r>
      <w:r w:rsidR="00CF799A">
        <w:rPr>
          <w:rFonts w:ascii="Calibri" w:hAnsi="Calibri" w:cs="Calibri"/>
          <w:color w:val="1F3864" w:themeColor="accent1" w:themeShade="80"/>
          <w:sz w:val="24"/>
          <w:szCs w:val="24"/>
        </w:rPr>
        <w:t>ne automatycznie (sumujące)</w:t>
      </w:r>
      <w:r w:rsidRPr="00E92760">
        <w:rPr>
          <w:rFonts w:ascii="Calibri" w:hAnsi="Calibri" w:cs="Calibri"/>
          <w:color w:val="1F3864" w:themeColor="accent1" w:themeShade="80"/>
          <w:sz w:val="24"/>
          <w:szCs w:val="24"/>
        </w:rPr>
        <w:t xml:space="preserve">. </w:t>
      </w:r>
    </w:p>
    <w:p w14:paraId="04D9C44F" w14:textId="3C36AC13" w:rsidR="00CF799A" w:rsidRDefault="00465183" w:rsidP="00465183">
      <w:pPr>
        <w:pStyle w:val="Akapitzlist"/>
        <w:autoSpaceDE w:val="0"/>
        <w:autoSpaceDN w:val="0"/>
        <w:adjustRightInd w:val="0"/>
        <w:spacing w:after="15" w:line="276" w:lineRule="auto"/>
        <w:rPr>
          <w:rFonts w:ascii="Calibri" w:hAnsi="Calibri" w:cs="Calibri"/>
          <w:color w:val="1F3864" w:themeColor="accent1" w:themeShade="80"/>
          <w:sz w:val="24"/>
          <w:szCs w:val="24"/>
        </w:rPr>
      </w:pPr>
      <w:r w:rsidRPr="00E92760">
        <w:rPr>
          <w:rFonts w:ascii="Calibri" w:hAnsi="Calibri" w:cs="Calibri"/>
          <w:color w:val="1F3864" w:themeColor="accent1" w:themeShade="80"/>
          <w:sz w:val="24"/>
          <w:szCs w:val="24"/>
        </w:rPr>
        <w:t xml:space="preserve">Zgodnie z </w:t>
      </w:r>
      <w:r>
        <w:rPr>
          <w:rFonts w:ascii="Calibri" w:hAnsi="Calibri" w:cs="Calibri"/>
          <w:color w:val="1F3864" w:themeColor="accent1" w:themeShade="80"/>
          <w:sz w:val="24"/>
          <w:szCs w:val="24"/>
        </w:rPr>
        <w:t>Z</w:t>
      </w:r>
      <w:r w:rsidRPr="00E92760">
        <w:rPr>
          <w:rFonts w:ascii="Calibri" w:hAnsi="Calibri" w:cs="Calibri"/>
          <w:color w:val="1F3864" w:themeColor="accent1" w:themeShade="80"/>
          <w:sz w:val="24"/>
          <w:szCs w:val="24"/>
        </w:rPr>
        <w:t>ał</w:t>
      </w:r>
      <w:r>
        <w:rPr>
          <w:rFonts w:ascii="Calibri" w:hAnsi="Calibri" w:cs="Calibri"/>
          <w:color w:val="1F3864" w:themeColor="accent1" w:themeShade="80"/>
          <w:sz w:val="24"/>
          <w:szCs w:val="24"/>
        </w:rPr>
        <w:t>ącznik</w:t>
      </w:r>
      <w:r w:rsidR="00CF799A">
        <w:rPr>
          <w:rFonts w:ascii="Calibri" w:hAnsi="Calibri" w:cs="Calibri"/>
          <w:color w:val="1F3864" w:themeColor="accent1" w:themeShade="80"/>
          <w:sz w:val="24"/>
          <w:szCs w:val="24"/>
        </w:rPr>
        <w:t>iem</w:t>
      </w:r>
      <w:r>
        <w:rPr>
          <w:rFonts w:ascii="Calibri" w:hAnsi="Calibri" w:cs="Calibri"/>
          <w:color w:val="1F3864" w:themeColor="accent1" w:themeShade="80"/>
          <w:sz w:val="24"/>
          <w:szCs w:val="24"/>
        </w:rPr>
        <w:t xml:space="preserve"> nr </w:t>
      </w:r>
      <w:r w:rsidRPr="00E92760">
        <w:rPr>
          <w:rFonts w:ascii="Calibri" w:hAnsi="Calibri" w:cs="Calibri"/>
          <w:color w:val="1F3864" w:themeColor="accent1" w:themeShade="80"/>
          <w:sz w:val="24"/>
          <w:szCs w:val="24"/>
        </w:rPr>
        <w:t>1</w:t>
      </w:r>
      <w:r>
        <w:rPr>
          <w:rFonts w:ascii="Calibri" w:hAnsi="Calibri" w:cs="Calibri"/>
          <w:color w:val="1F3864" w:themeColor="accent1" w:themeShade="80"/>
          <w:sz w:val="24"/>
          <w:szCs w:val="24"/>
        </w:rPr>
        <w:t xml:space="preserve"> do Opisu sposobu przygotowania Próbki</w:t>
      </w:r>
      <w:r w:rsidRPr="00E92760">
        <w:rPr>
          <w:rFonts w:ascii="Calibri" w:hAnsi="Calibri" w:cs="Calibri"/>
          <w:color w:val="1F3864" w:themeColor="accent1" w:themeShade="80"/>
          <w:sz w:val="24"/>
          <w:szCs w:val="24"/>
        </w:rPr>
        <w:t xml:space="preserve"> </w:t>
      </w:r>
      <w:r w:rsidR="00CF799A">
        <w:rPr>
          <w:rFonts w:ascii="Calibri" w:hAnsi="Calibri" w:cs="Calibri"/>
          <w:color w:val="1F3864" w:themeColor="accent1" w:themeShade="80"/>
          <w:sz w:val="24"/>
          <w:szCs w:val="24"/>
        </w:rPr>
        <w:t xml:space="preserve">do każdego rodzaju i typu kosztu można dodać wiele pozycji np. wydawnictwo 1, wydawnictwo 2, wydawnictwo 3, a każde wydawnictwo musi się składać z typu kosztów: koszty bieżące i koszty inwestycyjne. Do każdego typu kosztu można dodać odrębną pozycję kosztową. Zamawiający w danych do uzupełnienia nie wskazał żadnego kosztu dla kategorii 6, gdyż zgodnie z zapisem Załącznika nr 1 </w:t>
      </w:r>
      <w:r w:rsidR="00CF799A" w:rsidRPr="00CF799A">
        <w:rPr>
          <w:rFonts w:ascii="Calibri" w:hAnsi="Calibri" w:cs="Calibri"/>
          <w:color w:val="1F3864" w:themeColor="accent1" w:themeShade="80"/>
          <w:sz w:val="24"/>
          <w:szCs w:val="24"/>
        </w:rPr>
        <w:t>do Opisu sposobu przygotowania Próbki „Nie każda pozycja musi być zasilona danymi.”</w:t>
      </w:r>
    </w:p>
    <w:p w14:paraId="7BFCFC70" w14:textId="3DDE23E6" w:rsidR="00CF799A" w:rsidRDefault="00CF799A" w:rsidP="00465183">
      <w:pPr>
        <w:pStyle w:val="Akapitzlist"/>
        <w:autoSpaceDE w:val="0"/>
        <w:autoSpaceDN w:val="0"/>
        <w:adjustRightInd w:val="0"/>
        <w:spacing w:after="15" w:line="276" w:lineRule="auto"/>
        <w:rPr>
          <w:rFonts w:ascii="Calibri" w:hAnsi="Calibri" w:cs="Calibri"/>
          <w:color w:val="1F3864" w:themeColor="accent1" w:themeShade="80"/>
          <w:sz w:val="24"/>
          <w:szCs w:val="24"/>
        </w:rPr>
      </w:pPr>
      <w:r w:rsidRPr="00CF799A">
        <w:rPr>
          <w:rFonts w:ascii="Calibri" w:hAnsi="Calibri" w:cs="Calibri"/>
          <w:color w:val="1F3864" w:themeColor="accent1" w:themeShade="80"/>
          <w:sz w:val="24"/>
          <w:szCs w:val="24"/>
        </w:rPr>
        <w:t xml:space="preserve">Jednakże funkcjonalności dla kategorii </w:t>
      </w:r>
      <w:r>
        <w:rPr>
          <w:rFonts w:ascii="Calibri" w:hAnsi="Calibri" w:cs="Calibri"/>
          <w:color w:val="1F3864" w:themeColor="accent1" w:themeShade="80"/>
          <w:sz w:val="24"/>
          <w:szCs w:val="24"/>
        </w:rPr>
        <w:t>6</w:t>
      </w:r>
      <w:r w:rsidRPr="00CF799A">
        <w:rPr>
          <w:rFonts w:ascii="Calibri" w:hAnsi="Calibri" w:cs="Calibri"/>
          <w:color w:val="1F3864" w:themeColor="accent1" w:themeShade="80"/>
          <w:sz w:val="24"/>
          <w:szCs w:val="24"/>
        </w:rPr>
        <w:t xml:space="preserve"> wskazane w Załączniku nr 1 do Opisu sposobu przygotowania Próbki muszą być </w:t>
      </w:r>
      <w:r>
        <w:rPr>
          <w:rFonts w:ascii="Calibri" w:hAnsi="Calibri" w:cs="Calibri"/>
          <w:color w:val="1F3864" w:themeColor="accent1" w:themeShade="80"/>
          <w:sz w:val="24"/>
          <w:szCs w:val="24"/>
        </w:rPr>
        <w:t xml:space="preserve">w Aplikacji </w:t>
      </w:r>
      <w:r w:rsidRPr="00CF799A">
        <w:rPr>
          <w:rFonts w:ascii="Calibri" w:hAnsi="Calibri" w:cs="Calibri"/>
          <w:color w:val="1F3864" w:themeColor="accent1" w:themeShade="80"/>
          <w:sz w:val="24"/>
          <w:szCs w:val="24"/>
        </w:rPr>
        <w:t>oprogramowane.</w:t>
      </w:r>
    </w:p>
    <w:p w14:paraId="5216D6BD" w14:textId="1F5D4F73" w:rsidR="00E92760" w:rsidRPr="00CF799A" w:rsidRDefault="00E92760" w:rsidP="00CF799A">
      <w:pPr>
        <w:autoSpaceDE w:val="0"/>
        <w:autoSpaceDN w:val="0"/>
        <w:adjustRightInd w:val="0"/>
        <w:spacing w:after="15" w:line="276" w:lineRule="auto"/>
        <w:rPr>
          <w:rFonts w:ascii="Calibri" w:hAnsi="Calibri" w:cs="Calibri"/>
          <w:b/>
          <w:bCs/>
          <w:color w:val="000000"/>
          <w:sz w:val="24"/>
          <w:szCs w:val="24"/>
        </w:rPr>
      </w:pPr>
      <w:r w:rsidRPr="00CF799A">
        <w:rPr>
          <w:rFonts w:ascii="Calibri" w:hAnsi="Calibri" w:cs="Calibri"/>
          <w:b/>
          <w:bCs/>
          <w:color w:val="000000"/>
          <w:sz w:val="24"/>
          <w:szCs w:val="24"/>
        </w:rPr>
        <w:t>Pytania do „Załącznik nr 13 do SWZ _</w:t>
      </w:r>
      <w:proofErr w:type="spellStart"/>
      <w:r w:rsidRPr="00CF799A">
        <w:rPr>
          <w:rFonts w:ascii="Calibri" w:hAnsi="Calibri" w:cs="Calibri"/>
          <w:b/>
          <w:bCs/>
          <w:color w:val="000000"/>
          <w:sz w:val="24"/>
          <w:szCs w:val="24"/>
        </w:rPr>
        <w:t>Opis_sposobu</w:t>
      </w:r>
      <w:proofErr w:type="spellEnd"/>
      <w:r w:rsidRPr="00CF799A">
        <w:rPr>
          <w:rFonts w:ascii="Calibri" w:hAnsi="Calibri" w:cs="Calibri"/>
          <w:b/>
          <w:bCs/>
          <w:color w:val="000000"/>
          <w:sz w:val="24"/>
          <w:szCs w:val="24"/>
        </w:rPr>
        <w:t xml:space="preserve"> przygotowania Próbki” </w:t>
      </w:r>
    </w:p>
    <w:p w14:paraId="5F675009" w14:textId="77777777" w:rsidR="00E92760" w:rsidRDefault="00E92760" w:rsidP="00E92760">
      <w:pPr>
        <w:pStyle w:val="Akapitzlist"/>
        <w:numPr>
          <w:ilvl w:val="0"/>
          <w:numId w:val="39"/>
        </w:numPr>
        <w:autoSpaceDE w:val="0"/>
        <w:autoSpaceDN w:val="0"/>
        <w:adjustRightInd w:val="0"/>
        <w:spacing w:after="15" w:line="276" w:lineRule="auto"/>
        <w:rPr>
          <w:rFonts w:ascii="Calibri" w:hAnsi="Calibri" w:cs="Calibri"/>
          <w:color w:val="000000"/>
          <w:sz w:val="24"/>
          <w:szCs w:val="24"/>
        </w:rPr>
      </w:pPr>
      <w:r w:rsidRPr="00E92760">
        <w:rPr>
          <w:rFonts w:ascii="Calibri" w:hAnsi="Calibri" w:cs="Calibri"/>
          <w:color w:val="000000"/>
          <w:sz w:val="24"/>
          <w:szCs w:val="24"/>
        </w:rPr>
        <w:t>Czy wystarczającym będzie przekazanie dokumentu licencji w formie elektronicznej?</w:t>
      </w:r>
    </w:p>
    <w:p w14:paraId="720F8AA0" w14:textId="0FDF3DE6" w:rsidR="00E92760" w:rsidRPr="00E92760" w:rsidRDefault="00E92760" w:rsidP="00E92760">
      <w:pPr>
        <w:pStyle w:val="Akapitzlist"/>
        <w:autoSpaceDE w:val="0"/>
        <w:autoSpaceDN w:val="0"/>
        <w:adjustRightInd w:val="0"/>
        <w:spacing w:after="15" w:line="276" w:lineRule="auto"/>
        <w:rPr>
          <w:rFonts w:ascii="Calibri" w:hAnsi="Calibri" w:cs="Calibri"/>
          <w:b/>
          <w:bCs/>
          <w:color w:val="1F3864" w:themeColor="accent1" w:themeShade="80"/>
          <w:sz w:val="24"/>
          <w:szCs w:val="24"/>
        </w:rPr>
      </w:pPr>
      <w:r w:rsidRPr="00E92760">
        <w:rPr>
          <w:rFonts w:ascii="Calibri" w:hAnsi="Calibri" w:cs="Calibri"/>
          <w:b/>
          <w:bCs/>
          <w:color w:val="1F3864" w:themeColor="accent1" w:themeShade="80"/>
          <w:sz w:val="24"/>
          <w:szCs w:val="24"/>
        </w:rPr>
        <w:t>Odpowiedź:</w:t>
      </w:r>
    </w:p>
    <w:p w14:paraId="47D0C6D3" w14:textId="2120D36D" w:rsidR="00E92760" w:rsidRPr="00E92760" w:rsidRDefault="00E92760" w:rsidP="00E92760">
      <w:pPr>
        <w:pStyle w:val="Akapitzlist"/>
        <w:autoSpaceDE w:val="0"/>
        <w:autoSpaceDN w:val="0"/>
        <w:adjustRightInd w:val="0"/>
        <w:spacing w:after="15" w:line="276" w:lineRule="auto"/>
        <w:rPr>
          <w:rFonts w:ascii="Calibri" w:hAnsi="Calibri" w:cs="Calibri"/>
          <w:color w:val="1F3864" w:themeColor="accent1" w:themeShade="80"/>
          <w:sz w:val="24"/>
          <w:szCs w:val="24"/>
        </w:rPr>
      </w:pPr>
      <w:r w:rsidRPr="00E92760">
        <w:rPr>
          <w:rFonts w:ascii="Calibri" w:hAnsi="Calibri" w:cs="Calibri"/>
          <w:color w:val="1F3864" w:themeColor="accent1" w:themeShade="80"/>
          <w:sz w:val="24"/>
          <w:szCs w:val="24"/>
        </w:rPr>
        <w:t>Tak.</w:t>
      </w:r>
    </w:p>
    <w:p w14:paraId="2E737C4B" w14:textId="77777777" w:rsidR="00E92760" w:rsidRDefault="00E92760" w:rsidP="00EA5CAE">
      <w:pPr>
        <w:pStyle w:val="Akapitzlist"/>
        <w:numPr>
          <w:ilvl w:val="0"/>
          <w:numId w:val="39"/>
        </w:numPr>
        <w:autoSpaceDE w:val="0"/>
        <w:autoSpaceDN w:val="0"/>
        <w:adjustRightInd w:val="0"/>
        <w:spacing w:before="240" w:after="15" w:line="276" w:lineRule="auto"/>
        <w:ind w:left="714" w:hanging="357"/>
        <w:contextualSpacing w:val="0"/>
        <w:rPr>
          <w:rFonts w:ascii="Calibri" w:hAnsi="Calibri" w:cs="Calibri"/>
          <w:color w:val="000000"/>
          <w:sz w:val="24"/>
          <w:szCs w:val="24"/>
        </w:rPr>
      </w:pPr>
      <w:r w:rsidRPr="00E92760">
        <w:rPr>
          <w:rFonts w:ascii="Calibri" w:hAnsi="Calibri" w:cs="Calibri"/>
          <w:color w:val="000000"/>
          <w:sz w:val="24"/>
          <w:szCs w:val="24"/>
        </w:rPr>
        <w:t xml:space="preserve">Pkt. „2.17. Z chwilą, o której mowa w pkt 2.14 Wykonawca zobowiązany jest wydać Zamawiającemu kody źródłowe do Aplikacji a własność Nośnika przechodzi na Zamawiającego”. </w:t>
      </w:r>
    </w:p>
    <w:p w14:paraId="57580F6D" w14:textId="155CE2F8" w:rsidR="00E92760" w:rsidRDefault="00E92760" w:rsidP="00E92760">
      <w:pPr>
        <w:pStyle w:val="Akapitzlist"/>
        <w:autoSpaceDE w:val="0"/>
        <w:autoSpaceDN w:val="0"/>
        <w:adjustRightInd w:val="0"/>
        <w:spacing w:after="15" w:line="276" w:lineRule="auto"/>
        <w:rPr>
          <w:rFonts w:ascii="Calibri" w:hAnsi="Calibri" w:cs="Calibri"/>
          <w:color w:val="000000"/>
          <w:sz w:val="24"/>
          <w:szCs w:val="24"/>
        </w:rPr>
      </w:pPr>
      <w:r w:rsidRPr="00E92760">
        <w:rPr>
          <w:rFonts w:ascii="Calibri" w:hAnsi="Calibri" w:cs="Calibri"/>
          <w:color w:val="000000"/>
          <w:sz w:val="24"/>
          <w:szCs w:val="24"/>
        </w:rPr>
        <w:t>Czy kody źródłowe mają zostać przekazane na jednym nośniku wraz z aplikacją</w:t>
      </w:r>
      <w:r>
        <w:rPr>
          <w:rFonts w:ascii="Calibri" w:hAnsi="Calibri" w:cs="Calibri"/>
          <w:color w:val="000000"/>
          <w:sz w:val="24"/>
          <w:szCs w:val="24"/>
        </w:rPr>
        <w:t>?</w:t>
      </w:r>
    </w:p>
    <w:p w14:paraId="5BB857FC" w14:textId="5F66453C" w:rsidR="00E92760" w:rsidRPr="004E4AA0" w:rsidRDefault="00E92760" w:rsidP="00E92760">
      <w:pPr>
        <w:pStyle w:val="Akapitzlist"/>
        <w:autoSpaceDE w:val="0"/>
        <w:autoSpaceDN w:val="0"/>
        <w:adjustRightInd w:val="0"/>
        <w:spacing w:after="15" w:line="276" w:lineRule="auto"/>
        <w:rPr>
          <w:rFonts w:ascii="Calibri" w:hAnsi="Calibri" w:cs="Calibri"/>
          <w:b/>
          <w:bCs/>
          <w:color w:val="1F3864" w:themeColor="accent1" w:themeShade="80"/>
          <w:sz w:val="24"/>
          <w:szCs w:val="24"/>
        </w:rPr>
      </w:pPr>
      <w:r w:rsidRPr="004E4AA0">
        <w:rPr>
          <w:rFonts w:ascii="Calibri" w:hAnsi="Calibri" w:cs="Calibri"/>
          <w:b/>
          <w:bCs/>
          <w:color w:val="1F3864" w:themeColor="accent1" w:themeShade="80"/>
          <w:sz w:val="24"/>
          <w:szCs w:val="24"/>
        </w:rPr>
        <w:t>Odpowiedź:</w:t>
      </w:r>
    </w:p>
    <w:p w14:paraId="1837CD78" w14:textId="1EE133DC" w:rsidR="00E92760" w:rsidRPr="004E4AA0" w:rsidRDefault="004E4AA0" w:rsidP="00E92760">
      <w:pPr>
        <w:pStyle w:val="Akapitzlist"/>
        <w:autoSpaceDE w:val="0"/>
        <w:autoSpaceDN w:val="0"/>
        <w:adjustRightInd w:val="0"/>
        <w:spacing w:after="15" w:line="276" w:lineRule="auto"/>
        <w:rPr>
          <w:rFonts w:ascii="Calibri" w:hAnsi="Calibri" w:cs="Calibri"/>
          <w:color w:val="1F3864" w:themeColor="accent1" w:themeShade="80"/>
          <w:sz w:val="24"/>
          <w:szCs w:val="24"/>
        </w:rPr>
      </w:pPr>
      <w:r w:rsidRPr="004E4AA0">
        <w:rPr>
          <w:rFonts w:ascii="Calibri" w:hAnsi="Calibri" w:cs="Calibri"/>
          <w:color w:val="1F3864" w:themeColor="accent1" w:themeShade="80"/>
          <w:sz w:val="24"/>
          <w:szCs w:val="24"/>
        </w:rPr>
        <w:t>Tak, kody źródłowe mają zostać przekazane na jednym nośniku wraz z Aplikacją (w odrębnym folderze).</w:t>
      </w:r>
    </w:p>
    <w:p w14:paraId="16048507" w14:textId="77777777" w:rsidR="00E92760" w:rsidRDefault="00E92760" w:rsidP="004335B4">
      <w:pPr>
        <w:autoSpaceDE w:val="0"/>
        <w:autoSpaceDN w:val="0"/>
        <w:adjustRightInd w:val="0"/>
        <w:spacing w:after="0" w:line="240" w:lineRule="auto"/>
        <w:rPr>
          <w:rFonts w:ascii="Calibri" w:hAnsi="Calibri" w:cs="Calibri"/>
          <w:b/>
          <w:bCs/>
          <w:color w:val="000000"/>
          <w:sz w:val="24"/>
          <w:szCs w:val="24"/>
        </w:rPr>
      </w:pPr>
    </w:p>
    <w:p w14:paraId="29B63691" w14:textId="6854BDDC" w:rsidR="004335B4" w:rsidRPr="004335B4" w:rsidRDefault="004335B4" w:rsidP="004335B4">
      <w:pPr>
        <w:autoSpaceDE w:val="0"/>
        <w:autoSpaceDN w:val="0"/>
        <w:adjustRightInd w:val="0"/>
        <w:spacing w:after="0" w:line="240" w:lineRule="auto"/>
        <w:rPr>
          <w:rFonts w:ascii="Calibri" w:hAnsi="Calibri" w:cs="Calibri"/>
          <w:b/>
          <w:bCs/>
          <w:color w:val="000000"/>
          <w:sz w:val="24"/>
          <w:szCs w:val="24"/>
        </w:rPr>
      </w:pPr>
      <w:r w:rsidRPr="004335B4">
        <w:rPr>
          <w:rFonts w:ascii="Calibri" w:hAnsi="Calibri" w:cs="Calibri"/>
          <w:b/>
          <w:bCs/>
          <w:color w:val="000000"/>
          <w:sz w:val="24"/>
          <w:szCs w:val="24"/>
        </w:rPr>
        <w:t>Pytania do „Zał. nr 7 do OPZ _</w:t>
      </w:r>
      <w:proofErr w:type="spellStart"/>
      <w:r w:rsidRPr="004335B4">
        <w:rPr>
          <w:rFonts w:ascii="Calibri" w:hAnsi="Calibri" w:cs="Calibri"/>
          <w:b/>
          <w:bCs/>
          <w:color w:val="000000"/>
          <w:sz w:val="24"/>
          <w:szCs w:val="24"/>
        </w:rPr>
        <w:t>OAR_Opis_Architektury_Rozwiązania_wyciąg</w:t>
      </w:r>
      <w:proofErr w:type="spellEnd"/>
      <w:r w:rsidRPr="004335B4">
        <w:rPr>
          <w:rFonts w:ascii="Calibri" w:hAnsi="Calibri" w:cs="Calibri"/>
          <w:b/>
          <w:bCs/>
          <w:color w:val="000000"/>
          <w:sz w:val="24"/>
          <w:szCs w:val="24"/>
        </w:rPr>
        <w:t xml:space="preserve">” </w:t>
      </w:r>
    </w:p>
    <w:p w14:paraId="4E5832D0" w14:textId="4AA79C6B" w:rsidR="004335B4" w:rsidRPr="004335B4" w:rsidRDefault="004335B4" w:rsidP="00E92760">
      <w:pPr>
        <w:pStyle w:val="Akapitzlist"/>
        <w:numPr>
          <w:ilvl w:val="0"/>
          <w:numId w:val="39"/>
        </w:numPr>
        <w:autoSpaceDE w:val="0"/>
        <w:autoSpaceDN w:val="0"/>
        <w:adjustRightInd w:val="0"/>
        <w:spacing w:after="15" w:line="276" w:lineRule="auto"/>
        <w:rPr>
          <w:rFonts w:ascii="Calibri" w:hAnsi="Calibri" w:cs="Calibri"/>
          <w:color w:val="000000"/>
          <w:sz w:val="24"/>
          <w:szCs w:val="24"/>
        </w:rPr>
      </w:pPr>
      <w:r w:rsidRPr="004335B4">
        <w:rPr>
          <w:rFonts w:ascii="Calibri" w:hAnsi="Calibri" w:cs="Calibri"/>
          <w:color w:val="000000"/>
          <w:sz w:val="24"/>
          <w:szCs w:val="24"/>
        </w:rPr>
        <w:t xml:space="preserve">Czy aplikacja iPFRON+ wykorzystuje protokół http/2? </w:t>
      </w:r>
    </w:p>
    <w:p w14:paraId="4B11E2F0" w14:textId="3A74BDA2" w:rsidR="00473D57" w:rsidRPr="00E92760" w:rsidRDefault="004335B4" w:rsidP="00E92760">
      <w:pPr>
        <w:pStyle w:val="Nagwek4"/>
        <w:ind w:left="709"/>
        <w:rPr>
          <w:color w:val="1F3864" w:themeColor="accent1" w:themeShade="80"/>
          <w:lang w:eastAsia="pl-PL"/>
        </w:rPr>
      </w:pPr>
      <w:r w:rsidRPr="00E92760">
        <w:rPr>
          <w:color w:val="1F3864" w:themeColor="accent1" w:themeShade="80"/>
          <w:lang w:eastAsia="pl-PL"/>
        </w:rPr>
        <w:t>Odpowiedź:</w:t>
      </w:r>
    </w:p>
    <w:p w14:paraId="13811DD6" w14:textId="7EBFF064" w:rsidR="004335B4" w:rsidRPr="00E92760" w:rsidRDefault="004335B4" w:rsidP="00E92760">
      <w:pPr>
        <w:ind w:left="709"/>
        <w:rPr>
          <w:bCs/>
          <w:color w:val="1F3864" w:themeColor="accent1" w:themeShade="80"/>
          <w:sz w:val="24"/>
          <w:szCs w:val="24"/>
          <w:lang w:eastAsia="pl-PL"/>
        </w:rPr>
      </w:pPr>
      <w:r w:rsidRPr="00E92760">
        <w:rPr>
          <w:bCs/>
          <w:color w:val="1F3864" w:themeColor="accent1" w:themeShade="80"/>
          <w:sz w:val="24"/>
          <w:szCs w:val="24"/>
          <w:lang w:eastAsia="pl-PL"/>
        </w:rPr>
        <w:t>System iPFRON+ nie wykorzystuje protokołu http/2.</w:t>
      </w:r>
    </w:p>
    <w:p w14:paraId="5B418B3C" w14:textId="77777777" w:rsidR="004335B4" w:rsidRPr="004335B4" w:rsidRDefault="004335B4" w:rsidP="004335B4">
      <w:pPr>
        <w:autoSpaceDE w:val="0"/>
        <w:autoSpaceDN w:val="0"/>
        <w:adjustRightInd w:val="0"/>
        <w:spacing w:after="0" w:line="240" w:lineRule="auto"/>
        <w:rPr>
          <w:rFonts w:ascii="Calibri" w:hAnsi="Calibri" w:cs="Calibri"/>
          <w:b/>
          <w:bCs/>
          <w:color w:val="000000"/>
          <w:sz w:val="24"/>
          <w:szCs w:val="24"/>
        </w:rPr>
      </w:pPr>
      <w:r w:rsidRPr="004335B4">
        <w:rPr>
          <w:rFonts w:ascii="Calibri" w:hAnsi="Calibri" w:cs="Calibri"/>
          <w:b/>
          <w:bCs/>
          <w:color w:val="000000"/>
          <w:sz w:val="24"/>
          <w:szCs w:val="24"/>
        </w:rPr>
        <w:t xml:space="preserve">Pytania do „Załącznik nr 2 do OPZ: Wymagania wydajnościowe” </w:t>
      </w:r>
    </w:p>
    <w:p w14:paraId="7C875A74" w14:textId="78A6F0CF" w:rsidR="004335B4" w:rsidRPr="004335B4" w:rsidRDefault="004335B4" w:rsidP="00E92760">
      <w:pPr>
        <w:pStyle w:val="Akapitzlist"/>
        <w:numPr>
          <w:ilvl w:val="0"/>
          <w:numId w:val="39"/>
        </w:numPr>
        <w:autoSpaceDE w:val="0"/>
        <w:autoSpaceDN w:val="0"/>
        <w:adjustRightInd w:val="0"/>
        <w:spacing w:after="15" w:line="276" w:lineRule="auto"/>
        <w:rPr>
          <w:rFonts w:ascii="Calibri" w:hAnsi="Calibri" w:cs="Calibri"/>
          <w:color w:val="000000"/>
          <w:sz w:val="24"/>
          <w:szCs w:val="24"/>
        </w:rPr>
      </w:pPr>
      <w:r w:rsidRPr="004335B4">
        <w:rPr>
          <w:rFonts w:ascii="Calibri" w:hAnsi="Calibri" w:cs="Calibri"/>
          <w:color w:val="000000"/>
          <w:sz w:val="24"/>
          <w:szCs w:val="24"/>
        </w:rPr>
        <w:t xml:space="preserve">W dokumentacji Zamawiającym określił max czas zatwierdzania formularza na 2 sek. Jaki ma być max czas innych operacji (otwarcie okna, wyszukanie danych, generowanie raportu)? </w:t>
      </w:r>
    </w:p>
    <w:p w14:paraId="645DB1BD" w14:textId="6E3C7743" w:rsidR="004335B4" w:rsidRPr="004335B4" w:rsidRDefault="004335B4" w:rsidP="00E92760">
      <w:pPr>
        <w:ind w:left="709"/>
        <w:rPr>
          <w:b/>
          <w:bCs/>
          <w:color w:val="1F3864" w:themeColor="accent1" w:themeShade="80"/>
          <w:sz w:val="24"/>
          <w:szCs w:val="24"/>
          <w:lang w:eastAsia="pl-PL"/>
        </w:rPr>
      </w:pPr>
      <w:r w:rsidRPr="004335B4">
        <w:rPr>
          <w:b/>
          <w:bCs/>
          <w:color w:val="1F3864" w:themeColor="accent1" w:themeShade="80"/>
          <w:sz w:val="24"/>
          <w:szCs w:val="24"/>
          <w:lang w:eastAsia="pl-PL"/>
        </w:rPr>
        <w:t>Odpowiedź:</w:t>
      </w:r>
    </w:p>
    <w:p w14:paraId="262B1CFB" w14:textId="0E98BE84" w:rsidR="004335B4" w:rsidRDefault="004335B4" w:rsidP="00E92760">
      <w:pPr>
        <w:ind w:left="709"/>
        <w:rPr>
          <w:color w:val="1F3864" w:themeColor="accent1" w:themeShade="80"/>
          <w:sz w:val="24"/>
          <w:szCs w:val="24"/>
          <w:lang w:eastAsia="pl-PL"/>
        </w:rPr>
      </w:pPr>
      <w:r w:rsidRPr="004335B4">
        <w:rPr>
          <w:color w:val="1F3864" w:themeColor="accent1" w:themeShade="80"/>
          <w:sz w:val="24"/>
          <w:szCs w:val="24"/>
          <w:lang w:eastAsia="pl-PL"/>
        </w:rPr>
        <w:t xml:space="preserve">Zgodnie z wymaganiem WSC-02 załącznika nr 2 do OPZ, czas dla innych operacji nie będzie mierzony. </w:t>
      </w:r>
    </w:p>
    <w:p w14:paraId="70B2A659" w14:textId="0DE152EF" w:rsidR="00EA5CAE" w:rsidRPr="00EA5CAE" w:rsidRDefault="00EA5CAE" w:rsidP="00EA5CAE">
      <w:pPr>
        <w:spacing w:before="360"/>
        <w:ind w:left="5103"/>
        <w:rPr>
          <w:sz w:val="24"/>
          <w:szCs w:val="24"/>
          <w:lang w:eastAsia="pl-PL"/>
        </w:rPr>
      </w:pPr>
      <w:r w:rsidRPr="00EA5CAE">
        <w:rPr>
          <w:sz w:val="24"/>
          <w:szCs w:val="24"/>
          <w:lang w:eastAsia="pl-PL"/>
        </w:rPr>
        <w:t>W imieniu Zamawiającego</w:t>
      </w:r>
    </w:p>
    <w:p w14:paraId="081715F0" w14:textId="77777777" w:rsidR="00330133" w:rsidRDefault="00330133" w:rsidP="00330133">
      <w:pPr>
        <w:ind w:left="5103"/>
        <w:rPr>
          <w:sz w:val="24"/>
          <w:szCs w:val="24"/>
          <w:lang w:eastAsia="pl-PL"/>
        </w:rPr>
      </w:pPr>
      <w:r>
        <w:rPr>
          <w:sz w:val="24"/>
          <w:szCs w:val="24"/>
          <w:lang w:eastAsia="pl-PL"/>
        </w:rPr>
        <w:t>Podpisano elektroniczne</w:t>
      </w:r>
    </w:p>
    <w:p w14:paraId="78B147D7" w14:textId="77777777" w:rsidR="00330133" w:rsidRDefault="00330133" w:rsidP="00330133">
      <w:pPr>
        <w:ind w:left="5103"/>
        <w:rPr>
          <w:sz w:val="24"/>
          <w:szCs w:val="24"/>
          <w:lang w:eastAsia="pl-PL"/>
        </w:rPr>
      </w:pPr>
      <w:r>
        <w:rPr>
          <w:sz w:val="24"/>
          <w:szCs w:val="24"/>
          <w:lang w:eastAsia="pl-PL"/>
        </w:rPr>
        <w:t>Dyrektor Generalny</w:t>
      </w:r>
    </w:p>
    <w:p w14:paraId="441DF106" w14:textId="77777777" w:rsidR="00330133" w:rsidRPr="009A19B6" w:rsidRDefault="00330133" w:rsidP="00330133">
      <w:pPr>
        <w:ind w:left="5103"/>
        <w:rPr>
          <w:sz w:val="24"/>
          <w:szCs w:val="24"/>
          <w:lang w:eastAsia="pl-PL"/>
        </w:rPr>
      </w:pPr>
      <w:r>
        <w:rPr>
          <w:sz w:val="24"/>
          <w:szCs w:val="24"/>
          <w:lang w:eastAsia="pl-PL"/>
        </w:rPr>
        <w:t xml:space="preserve">Sebastian Szymonik </w:t>
      </w:r>
    </w:p>
    <w:p w14:paraId="5D855393" w14:textId="77777777" w:rsidR="004335B4" w:rsidRPr="004335B4" w:rsidRDefault="004335B4" w:rsidP="004335B4">
      <w:pPr>
        <w:rPr>
          <w:lang w:eastAsia="pl-PL"/>
        </w:rPr>
      </w:pPr>
    </w:p>
    <w:sectPr w:rsidR="004335B4" w:rsidRPr="004335B4" w:rsidSect="00C01C7C">
      <w:footerReference w:type="default" r:id="rId10"/>
      <w:pgSz w:w="11910" w:h="16840"/>
      <w:pgMar w:top="794" w:right="1298" w:bottom="278" w:left="129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D0C57" w14:textId="77777777" w:rsidR="00705B66" w:rsidRDefault="00705B66" w:rsidP="00F526F9">
      <w:pPr>
        <w:spacing w:after="0" w:line="240" w:lineRule="auto"/>
      </w:pPr>
      <w:r>
        <w:separator/>
      </w:r>
    </w:p>
  </w:endnote>
  <w:endnote w:type="continuationSeparator" w:id="0">
    <w:p w14:paraId="0E6717DB" w14:textId="77777777" w:rsidR="00705B66" w:rsidRDefault="00705B66" w:rsidP="00F526F9">
      <w:pPr>
        <w:spacing w:after="0" w:line="240" w:lineRule="auto"/>
      </w:pPr>
      <w:r>
        <w:continuationSeparator/>
      </w:r>
    </w:p>
  </w:endnote>
  <w:endnote w:type="continuationNotice" w:id="1">
    <w:p w14:paraId="4F58B56B" w14:textId="77777777" w:rsidR="00705B66" w:rsidRDefault="00705B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M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inorHAnsi"/>
      </w:rPr>
      <w:id w:val="1804723948"/>
      <w:docPartObj>
        <w:docPartGallery w:val="Page Numbers (Bottom of Page)"/>
        <w:docPartUnique/>
      </w:docPartObj>
    </w:sdtPr>
    <w:sdtEndPr/>
    <w:sdtContent>
      <w:p w14:paraId="2A939289" w14:textId="77777777" w:rsidR="007C6235" w:rsidRDefault="007C6235">
        <w:pPr>
          <w:pStyle w:val="Stopka"/>
          <w:jc w:val="right"/>
          <w:rPr>
            <w:rFonts w:eastAsiaTheme="majorEastAsia" w:cstheme="minorHAnsi"/>
          </w:rPr>
        </w:pPr>
      </w:p>
      <w:p w14:paraId="7A6949BD" w14:textId="77777777" w:rsidR="007C6235" w:rsidRPr="00CF2661" w:rsidRDefault="007C6235">
        <w:pPr>
          <w:pStyle w:val="Stopka"/>
          <w:jc w:val="right"/>
          <w:rPr>
            <w:rFonts w:eastAsiaTheme="majorEastAsia" w:cstheme="minorHAnsi"/>
          </w:rPr>
        </w:pPr>
        <w:r w:rsidRPr="309DD700">
          <w:rPr>
            <w:rFonts w:eastAsiaTheme="majorEastAsia"/>
          </w:rPr>
          <w:t xml:space="preserve">str. </w:t>
        </w:r>
        <w:r w:rsidRPr="309DD700">
          <w:rPr>
            <w:rFonts w:eastAsiaTheme="minorEastAsia"/>
          </w:rPr>
          <w:fldChar w:fldCharType="begin"/>
        </w:r>
        <w:r w:rsidRPr="309DD700">
          <w:instrText>PAGE    \* MERGEFORMAT</w:instrText>
        </w:r>
        <w:r w:rsidRPr="309DD700">
          <w:rPr>
            <w:rFonts w:eastAsiaTheme="minorEastAsia"/>
          </w:rPr>
          <w:fldChar w:fldCharType="separate"/>
        </w:r>
        <w:r w:rsidRPr="309DD700">
          <w:rPr>
            <w:rFonts w:eastAsiaTheme="majorEastAsia"/>
          </w:rPr>
          <w:t>2</w:t>
        </w:r>
        <w:r w:rsidRPr="309DD700">
          <w:rPr>
            <w:rFonts w:eastAsiaTheme="majorEastAsia"/>
          </w:rPr>
          <w:fldChar w:fldCharType="end"/>
        </w:r>
      </w:p>
    </w:sdtContent>
  </w:sdt>
  <w:p w14:paraId="343ECBCD" w14:textId="77777777" w:rsidR="007C6235" w:rsidRDefault="007C62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D3F61" w14:textId="77777777" w:rsidR="00705B66" w:rsidRDefault="00705B66" w:rsidP="00F526F9">
      <w:pPr>
        <w:spacing w:after="0" w:line="240" w:lineRule="auto"/>
      </w:pPr>
      <w:r>
        <w:separator/>
      </w:r>
    </w:p>
  </w:footnote>
  <w:footnote w:type="continuationSeparator" w:id="0">
    <w:p w14:paraId="2E802C34" w14:textId="77777777" w:rsidR="00705B66" w:rsidRDefault="00705B66" w:rsidP="00F526F9">
      <w:pPr>
        <w:spacing w:after="0" w:line="240" w:lineRule="auto"/>
      </w:pPr>
      <w:r>
        <w:continuationSeparator/>
      </w:r>
    </w:p>
  </w:footnote>
  <w:footnote w:type="continuationNotice" w:id="1">
    <w:p w14:paraId="76BD9305" w14:textId="77777777" w:rsidR="00705B66" w:rsidRDefault="00705B6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AA89EAC"/>
    <w:lvl w:ilvl="0">
      <w:start w:val="1"/>
      <w:numFmt w:val="decimal"/>
      <w:pStyle w:val="Listanumerowana"/>
      <w:lvlText w:val="%1."/>
      <w:lvlJc w:val="left"/>
      <w:pPr>
        <w:tabs>
          <w:tab w:val="num" w:pos="360"/>
        </w:tabs>
        <w:ind w:left="360" w:hanging="360"/>
      </w:pPr>
    </w:lvl>
  </w:abstractNum>
  <w:abstractNum w:abstractNumId="1" w15:restartNumberingAfterBreak="0">
    <w:nsid w:val="0018376F"/>
    <w:multiLevelType w:val="multilevel"/>
    <w:tmpl w:val="984664B0"/>
    <w:lvl w:ilvl="0">
      <w:start w:val="1"/>
      <w:numFmt w:val="decimal"/>
      <w:lvlText w:val="%1."/>
      <w:lvlJc w:val="left"/>
      <w:pPr>
        <w:ind w:left="1146" w:hanging="360"/>
      </w:pPr>
    </w:lvl>
    <w:lvl w:ilvl="1">
      <w:start w:val="1"/>
      <w:numFmt w:val="decimal"/>
      <w:isLgl/>
      <w:lvlText w:val="%1.%2."/>
      <w:lvlJc w:val="left"/>
      <w:pPr>
        <w:ind w:left="433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 w15:restartNumberingAfterBreak="0">
    <w:nsid w:val="02702C52"/>
    <w:multiLevelType w:val="hybridMultilevel"/>
    <w:tmpl w:val="E3B4164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BA1A70"/>
    <w:multiLevelType w:val="multilevel"/>
    <w:tmpl w:val="81DC5884"/>
    <w:lvl w:ilvl="0">
      <w:start w:val="2"/>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4" w15:restartNumberingAfterBreak="0">
    <w:nsid w:val="0FB95CD0"/>
    <w:multiLevelType w:val="hybridMultilevel"/>
    <w:tmpl w:val="6592317C"/>
    <w:lvl w:ilvl="0" w:tplc="04150001">
      <w:start w:val="1"/>
      <w:numFmt w:val="bullet"/>
      <w:lvlText w:val=""/>
      <w:lvlJc w:val="left"/>
      <w:pPr>
        <w:ind w:left="1494" w:hanging="360"/>
      </w:pPr>
      <w:rPr>
        <w:rFonts w:ascii="Symbol" w:hAnsi="Symbol" w:cs="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5" w15:restartNumberingAfterBreak="0">
    <w:nsid w:val="11575B1E"/>
    <w:multiLevelType w:val="hybridMultilevel"/>
    <w:tmpl w:val="B9686482"/>
    <w:lvl w:ilvl="0" w:tplc="2044126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DB6132"/>
    <w:multiLevelType w:val="hybridMultilevel"/>
    <w:tmpl w:val="F1087686"/>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 w15:restartNumberingAfterBreak="0">
    <w:nsid w:val="1A207304"/>
    <w:multiLevelType w:val="hybridMultilevel"/>
    <w:tmpl w:val="E580F0E2"/>
    <w:lvl w:ilvl="0" w:tplc="0415000F">
      <w:start w:val="1"/>
      <w:numFmt w:val="decimal"/>
      <w:lvlText w:val="%1."/>
      <w:lvlJc w:val="left"/>
      <w:pPr>
        <w:ind w:left="720" w:hanging="360"/>
      </w:pPr>
      <w:rPr>
        <w:b w:val="0"/>
        <w:bCs w:val="0"/>
      </w:rPr>
    </w:lvl>
    <w:lvl w:ilvl="1" w:tplc="02805E80">
      <w:start w:val="1"/>
      <w:numFmt w:val="bullet"/>
      <w:lvlText w:val=""/>
      <w:lvlJc w:val="left"/>
      <w:pPr>
        <w:ind w:left="1440" w:hanging="360"/>
      </w:pPr>
      <w:rPr>
        <w:rFonts w:ascii="Symbol" w:eastAsiaTheme="minorEastAsia"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886E49"/>
    <w:multiLevelType w:val="hybridMultilevel"/>
    <w:tmpl w:val="6EA8A38A"/>
    <w:lvl w:ilvl="0" w:tplc="CA22306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CB7180"/>
    <w:multiLevelType w:val="hybridMultilevel"/>
    <w:tmpl w:val="A864A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664044"/>
    <w:multiLevelType w:val="hybridMultilevel"/>
    <w:tmpl w:val="ECA28358"/>
    <w:lvl w:ilvl="0" w:tplc="5B24DF7A">
      <w:start w:val="1"/>
      <w:numFmt w:val="decimal"/>
      <w:lvlText w:val="%1."/>
      <w:lvlJc w:val="left"/>
      <w:pPr>
        <w:tabs>
          <w:tab w:val="num" w:pos="57"/>
        </w:tabs>
        <w:ind w:left="57" w:firstLine="0"/>
      </w:pPr>
      <w:rPr>
        <w:rFonts w:hint="default"/>
        <w:b w:val="0"/>
        <w:i w:val="0"/>
        <w:sz w:val="24"/>
        <w:szCs w:val="24"/>
        <w:u w:val="none"/>
      </w:r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11" w15:restartNumberingAfterBreak="0">
    <w:nsid w:val="27692CD0"/>
    <w:multiLevelType w:val="multilevel"/>
    <w:tmpl w:val="86A2715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8C25F34"/>
    <w:multiLevelType w:val="multilevel"/>
    <w:tmpl w:val="86A2715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E5110B3"/>
    <w:multiLevelType w:val="hybridMultilevel"/>
    <w:tmpl w:val="92902DFC"/>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F3B16E4"/>
    <w:multiLevelType w:val="hybridMultilevel"/>
    <w:tmpl w:val="4DFC38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FC64D5"/>
    <w:multiLevelType w:val="multilevel"/>
    <w:tmpl w:val="984664B0"/>
    <w:lvl w:ilvl="0">
      <w:start w:val="1"/>
      <w:numFmt w:val="decimal"/>
      <w:lvlText w:val="%1."/>
      <w:lvlJc w:val="left"/>
      <w:pPr>
        <w:ind w:left="1146" w:hanging="360"/>
      </w:pPr>
    </w:lvl>
    <w:lvl w:ilvl="1">
      <w:start w:val="1"/>
      <w:numFmt w:val="decimal"/>
      <w:isLgl/>
      <w:lvlText w:val="%1.%2."/>
      <w:lvlJc w:val="left"/>
      <w:pPr>
        <w:ind w:left="433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6" w15:restartNumberingAfterBreak="0">
    <w:nsid w:val="344275D9"/>
    <w:multiLevelType w:val="hybridMultilevel"/>
    <w:tmpl w:val="00C4A842"/>
    <w:lvl w:ilvl="0" w:tplc="7930971E">
      <w:start w:val="3"/>
      <w:numFmt w:val="decimal"/>
      <w:lvlText w:val="%1."/>
      <w:lvlJc w:val="left"/>
      <w:pPr>
        <w:ind w:left="2138" w:hanging="360"/>
      </w:pPr>
      <w:rPr>
        <w:rFonts w:hint="default"/>
        <w:b w:val="0"/>
        <w:bCs/>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7" w15:restartNumberingAfterBreak="0">
    <w:nsid w:val="368F4AD7"/>
    <w:multiLevelType w:val="hybridMultilevel"/>
    <w:tmpl w:val="B6CE76D6"/>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939798B"/>
    <w:multiLevelType w:val="hybridMultilevel"/>
    <w:tmpl w:val="2280D444"/>
    <w:lvl w:ilvl="0" w:tplc="C55A8D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E63DBB"/>
    <w:multiLevelType w:val="multilevel"/>
    <w:tmpl w:val="E30E4174"/>
    <w:lvl w:ilvl="0">
      <w:start w:val="6"/>
      <w:numFmt w:val="decimal"/>
      <w:lvlText w:val="%1."/>
      <w:lvlJc w:val="left"/>
      <w:pPr>
        <w:ind w:left="360" w:hanging="360"/>
      </w:pPr>
    </w:lvl>
    <w:lvl w:ilvl="1">
      <w:start w:val="1"/>
      <w:numFmt w:val="decimal"/>
      <w:lvlText w:val="%1.%2."/>
      <w:lvlJc w:val="left"/>
      <w:pPr>
        <w:ind w:left="360" w:hanging="360"/>
      </w:pPr>
      <w:rPr>
        <w:rFonts w:ascii="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41760E44"/>
    <w:multiLevelType w:val="hybridMultilevel"/>
    <w:tmpl w:val="F0B88304"/>
    <w:lvl w:ilvl="0" w:tplc="0415000B">
      <w:start w:val="1"/>
      <w:numFmt w:val="bullet"/>
      <w:lvlText w:val=""/>
      <w:lvlJc w:val="left"/>
      <w:pPr>
        <w:ind w:left="1713" w:hanging="360"/>
      </w:pPr>
      <w:rPr>
        <w:rFonts w:ascii="Wingdings" w:hAnsi="Wingdings" w:cs="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15:restartNumberingAfterBreak="0">
    <w:nsid w:val="441C332E"/>
    <w:multiLevelType w:val="hybridMultilevel"/>
    <w:tmpl w:val="AEE2941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5A63D6C"/>
    <w:multiLevelType w:val="hybridMultilevel"/>
    <w:tmpl w:val="2A7AFB82"/>
    <w:lvl w:ilvl="0" w:tplc="5E8822DE">
      <w:start w:val="4"/>
      <w:numFmt w:val="decimal"/>
      <w:lvlText w:val="%1."/>
      <w:lvlJc w:val="left"/>
      <w:pPr>
        <w:ind w:left="42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1" w:tplc="46D020D6">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F690B3AC">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7334F6D0">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470624E0">
      <w:start w:val="1"/>
      <w:numFmt w:val="lowerLetter"/>
      <w:pStyle w:val="Nagwek5"/>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1F30FE58">
      <w:start w:val="1"/>
      <w:numFmt w:val="lowerRoman"/>
      <w:pStyle w:val="Nagwek6"/>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3DEAC2FA">
      <w:start w:val="1"/>
      <w:numFmt w:val="decimal"/>
      <w:pStyle w:val="Nagwek7"/>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73261002">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7A80090A">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1975DD7"/>
    <w:multiLevelType w:val="hybridMultilevel"/>
    <w:tmpl w:val="A1D626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357536"/>
    <w:multiLevelType w:val="hybridMultilevel"/>
    <w:tmpl w:val="07A0DB7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59D3CA2"/>
    <w:multiLevelType w:val="hybridMultilevel"/>
    <w:tmpl w:val="6F7A0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E3334A"/>
    <w:multiLevelType w:val="multilevel"/>
    <w:tmpl w:val="B0A682FA"/>
    <w:lvl w:ilvl="0">
      <w:start w:val="6"/>
      <w:numFmt w:val="decimal"/>
      <w:lvlText w:val="%1."/>
      <w:lvlJc w:val="left"/>
      <w:pPr>
        <w:ind w:left="480" w:hanging="480"/>
      </w:pPr>
      <w:rPr>
        <w:rFonts w:cs="Times New Roman" w:hint="default"/>
      </w:rPr>
    </w:lvl>
    <w:lvl w:ilvl="1">
      <w:start w:val="1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5A617A85"/>
    <w:multiLevelType w:val="multilevel"/>
    <w:tmpl w:val="81DC5884"/>
    <w:lvl w:ilvl="0">
      <w:start w:val="2"/>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28" w15:restartNumberingAfterBreak="0">
    <w:nsid w:val="5B9C2CBE"/>
    <w:multiLevelType w:val="hybridMultilevel"/>
    <w:tmpl w:val="43601924"/>
    <w:lvl w:ilvl="0" w:tplc="E5326B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890B9E"/>
    <w:multiLevelType w:val="hybridMultilevel"/>
    <w:tmpl w:val="436CDD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DB70EC3"/>
    <w:multiLevelType w:val="hybridMultilevel"/>
    <w:tmpl w:val="4D02B6E2"/>
    <w:lvl w:ilvl="0" w:tplc="12627EF8">
      <w:start w:val="3"/>
      <w:numFmt w:val="bullet"/>
      <w:lvlText w:val="•"/>
      <w:lvlJc w:val="left"/>
      <w:pPr>
        <w:ind w:left="720" w:hanging="360"/>
      </w:pPr>
      <w:rPr>
        <w:rFonts w:ascii="SymbolMT" w:eastAsiaTheme="minorHAnsi" w:hAnsi="SymbolMT" w:cs="Symbol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EE42638"/>
    <w:multiLevelType w:val="hybridMultilevel"/>
    <w:tmpl w:val="CD7A4C62"/>
    <w:lvl w:ilvl="0" w:tplc="04150001">
      <w:start w:val="1"/>
      <w:numFmt w:val="bullet"/>
      <w:lvlText w:val=""/>
      <w:lvlJc w:val="left"/>
      <w:pPr>
        <w:ind w:left="1483" w:hanging="360"/>
      </w:pPr>
      <w:rPr>
        <w:rFonts w:ascii="Symbol" w:hAnsi="Symbol" w:cs="Symbol" w:hint="default"/>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32" w15:restartNumberingAfterBreak="0">
    <w:nsid w:val="5FB563E6"/>
    <w:multiLevelType w:val="hybridMultilevel"/>
    <w:tmpl w:val="55F2B7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ED2F9B"/>
    <w:multiLevelType w:val="hybridMultilevel"/>
    <w:tmpl w:val="0AD4D274"/>
    <w:lvl w:ilvl="0" w:tplc="CA22306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D8964F9"/>
    <w:multiLevelType w:val="multilevel"/>
    <w:tmpl w:val="C7C44916"/>
    <w:styleLink w:val="WWOutlineListStyle"/>
    <w:lvl w:ilvl="0">
      <w:start w:val="1"/>
      <w:numFmt w:val="decimal"/>
      <w:lvlText w:val="%1."/>
      <w:lvlJc w:val="left"/>
      <w:pPr>
        <w:ind w:left="360" w:hanging="360"/>
      </w:pPr>
      <w:rPr>
        <w:rFonts w:ascii="Calibri" w:hAnsi="Calibri" w:cs="Calibri"/>
        <w:b w:val="0"/>
        <w:sz w:val="22"/>
        <w:szCs w:val="22"/>
      </w:rPr>
    </w:lvl>
    <w:lvl w:ilvl="1">
      <w:start w:val="1"/>
      <w:numFmt w:val="decimal"/>
      <w:lvlText w:val="5.%2"/>
      <w:lvlJc w:val="left"/>
      <w:pPr>
        <w:ind w:left="792" w:hanging="432"/>
      </w:pPr>
      <w:rPr>
        <w:b w:val="0"/>
        <w:bCs w:val="0"/>
        <w:sz w:val="22"/>
        <w:szCs w:val="24"/>
      </w:rPr>
    </w:lvl>
    <w:lvl w:ilvl="2">
      <w:start w:val="1"/>
      <w:numFmt w:val="decimal"/>
      <w:lvlText w:val="5.%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E5E62BF"/>
    <w:multiLevelType w:val="hybridMultilevel"/>
    <w:tmpl w:val="D93C6A5C"/>
    <w:lvl w:ilvl="0" w:tplc="F04658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38227D"/>
    <w:multiLevelType w:val="hybridMultilevel"/>
    <w:tmpl w:val="36E2DF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7C52E0"/>
    <w:multiLevelType w:val="hybridMultilevel"/>
    <w:tmpl w:val="1264DEEC"/>
    <w:lvl w:ilvl="0" w:tplc="B22822A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58647F"/>
    <w:multiLevelType w:val="hybridMultilevel"/>
    <w:tmpl w:val="E580F0E2"/>
    <w:lvl w:ilvl="0" w:tplc="0415000F">
      <w:start w:val="1"/>
      <w:numFmt w:val="decimal"/>
      <w:lvlText w:val="%1."/>
      <w:lvlJc w:val="left"/>
      <w:pPr>
        <w:ind w:left="720" w:hanging="360"/>
      </w:pPr>
      <w:rPr>
        <w:b w:val="0"/>
        <w:bCs w:val="0"/>
      </w:rPr>
    </w:lvl>
    <w:lvl w:ilvl="1" w:tplc="02805E80">
      <w:start w:val="1"/>
      <w:numFmt w:val="bullet"/>
      <w:lvlText w:val=""/>
      <w:lvlJc w:val="left"/>
      <w:pPr>
        <w:ind w:left="1440" w:hanging="360"/>
      </w:pPr>
      <w:rPr>
        <w:rFonts w:ascii="Symbol" w:eastAsiaTheme="minorEastAsia"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C7571C"/>
    <w:multiLevelType w:val="hybridMultilevel"/>
    <w:tmpl w:val="0980C8BE"/>
    <w:lvl w:ilvl="0" w:tplc="F4FC157E">
      <w:start w:val="3"/>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16cid:durableId="930772550">
    <w:abstractNumId w:val="0"/>
  </w:num>
  <w:num w:numId="2" w16cid:durableId="799617688">
    <w:abstractNumId w:val="22"/>
  </w:num>
  <w:num w:numId="3" w16cid:durableId="1928997835">
    <w:abstractNumId w:val="39"/>
  </w:num>
  <w:num w:numId="4" w16cid:durableId="1002657704">
    <w:abstractNumId w:val="6"/>
  </w:num>
  <w:num w:numId="5" w16cid:durableId="1888103338">
    <w:abstractNumId w:val="15"/>
  </w:num>
  <w:num w:numId="6" w16cid:durableId="1238974717">
    <w:abstractNumId w:val="12"/>
  </w:num>
  <w:num w:numId="7" w16cid:durableId="646863356">
    <w:abstractNumId w:val="27"/>
  </w:num>
  <w:num w:numId="8" w16cid:durableId="1722899553">
    <w:abstractNumId w:val="38"/>
  </w:num>
  <w:num w:numId="9" w16cid:durableId="256451769">
    <w:abstractNumId w:val="11"/>
  </w:num>
  <w:num w:numId="10" w16cid:durableId="971910756">
    <w:abstractNumId w:val="1"/>
  </w:num>
  <w:num w:numId="11" w16cid:durableId="349188784">
    <w:abstractNumId w:val="3"/>
  </w:num>
  <w:num w:numId="12" w16cid:durableId="1297032186">
    <w:abstractNumId w:val="18"/>
  </w:num>
  <w:num w:numId="13" w16cid:durableId="207882767">
    <w:abstractNumId w:val="7"/>
  </w:num>
  <w:num w:numId="14" w16cid:durableId="496650915">
    <w:abstractNumId w:val="19"/>
  </w:num>
  <w:num w:numId="15" w16cid:durableId="167525061">
    <w:abstractNumId w:val="26"/>
  </w:num>
  <w:num w:numId="16" w16cid:durableId="379786517">
    <w:abstractNumId w:val="35"/>
  </w:num>
  <w:num w:numId="17" w16cid:durableId="729496270">
    <w:abstractNumId w:val="34"/>
  </w:num>
  <w:num w:numId="18" w16cid:durableId="1791124501">
    <w:abstractNumId w:val="10"/>
  </w:num>
  <w:num w:numId="19" w16cid:durableId="1157958988">
    <w:abstractNumId w:val="32"/>
  </w:num>
  <w:num w:numId="20" w16cid:durableId="839857906">
    <w:abstractNumId w:val="9"/>
  </w:num>
  <w:num w:numId="21" w16cid:durableId="743454026">
    <w:abstractNumId w:val="8"/>
  </w:num>
  <w:num w:numId="22" w16cid:durableId="2105228188">
    <w:abstractNumId w:val="30"/>
  </w:num>
  <w:num w:numId="23" w16cid:durableId="181358516">
    <w:abstractNumId w:val="33"/>
  </w:num>
  <w:num w:numId="24" w16cid:durableId="1869181203">
    <w:abstractNumId w:val="20"/>
  </w:num>
  <w:num w:numId="25" w16cid:durableId="1359701097">
    <w:abstractNumId w:val="24"/>
  </w:num>
  <w:num w:numId="26" w16cid:durableId="863907258">
    <w:abstractNumId w:val="37"/>
  </w:num>
  <w:num w:numId="27" w16cid:durableId="1963923101">
    <w:abstractNumId w:val="13"/>
  </w:num>
  <w:num w:numId="28" w16cid:durableId="1417827635">
    <w:abstractNumId w:val="31"/>
  </w:num>
  <w:num w:numId="29" w16cid:durableId="1454783787">
    <w:abstractNumId w:val="28"/>
  </w:num>
  <w:num w:numId="30" w16cid:durableId="437484783">
    <w:abstractNumId w:val="16"/>
  </w:num>
  <w:num w:numId="31" w16cid:durableId="1132870877">
    <w:abstractNumId w:val="25"/>
  </w:num>
  <w:num w:numId="32" w16cid:durableId="1387529483">
    <w:abstractNumId w:val="17"/>
  </w:num>
  <w:num w:numId="33" w16cid:durableId="577323068">
    <w:abstractNumId w:val="4"/>
  </w:num>
  <w:num w:numId="34" w16cid:durableId="921334775">
    <w:abstractNumId w:val="36"/>
  </w:num>
  <w:num w:numId="35" w16cid:durableId="1469929892">
    <w:abstractNumId w:val="21"/>
  </w:num>
  <w:num w:numId="36" w16cid:durableId="373773152">
    <w:abstractNumId w:val="29"/>
  </w:num>
  <w:num w:numId="37" w16cid:durableId="1498811350">
    <w:abstractNumId w:val="23"/>
  </w:num>
  <w:num w:numId="38" w16cid:durableId="993875506">
    <w:abstractNumId w:val="2"/>
  </w:num>
  <w:num w:numId="39" w16cid:durableId="1972319219">
    <w:abstractNumId w:val="14"/>
  </w:num>
  <w:num w:numId="40" w16cid:durableId="1624926011">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93"/>
    <w:rsid w:val="00000E74"/>
    <w:rsid w:val="000014CC"/>
    <w:rsid w:val="00001C20"/>
    <w:rsid w:val="00001CF1"/>
    <w:rsid w:val="0000224E"/>
    <w:rsid w:val="00002EC6"/>
    <w:rsid w:val="00003463"/>
    <w:rsid w:val="000034F0"/>
    <w:rsid w:val="0000407D"/>
    <w:rsid w:val="00004E7F"/>
    <w:rsid w:val="00005B38"/>
    <w:rsid w:val="00006C5D"/>
    <w:rsid w:val="00006ED2"/>
    <w:rsid w:val="00007573"/>
    <w:rsid w:val="00007E0A"/>
    <w:rsid w:val="00010DE6"/>
    <w:rsid w:val="00011F90"/>
    <w:rsid w:val="0001216A"/>
    <w:rsid w:val="00012182"/>
    <w:rsid w:val="00012225"/>
    <w:rsid w:val="00013045"/>
    <w:rsid w:val="00013828"/>
    <w:rsid w:val="00013AE5"/>
    <w:rsid w:val="00014115"/>
    <w:rsid w:val="00014230"/>
    <w:rsid w:val="00014630"/>
    <w:rsid w:val="000149E8"/>
    <w:rsid w:val="00014D71"/>
    <w:rsid w:val="00015DC2"/>
    <w:rsid w:val="0001644B"/>
    <w:rsid w:val="00022638"/>
    <w:rsid w:val="00022CAA"/>
    <w:rsid w:val="00023196"/>
    <w:rsid w:val="0002341A"/>
    <w:rsid w:val="0002380C"/>
    <w:rsid w:val="00024A4B"/>
    <w:rsid w:val="00024D72"/>
    <w:rsid w:val="000253D8"/>
    <w:rsid w:val="00025620"/>
    <w:rsid w:val="0002648E"/>
    <w:rsid w:val="000264F4"/>
    <w:rsid w:val="000265DB"/>
    <w:rsid w:val="00026CD5"/>
    <w:rsid w:val="00026D25"/>
    <w:rsid w:val="000303BC"/>
    <w:rsid w:val="000310C0"/>
    <w:rsid w:val="00032511"/>
    <w:rsid w:val="00032C46"/>
    <w:rsid w:val="000337B2"/>
    <w:rsid w:val="00033FD6"/>
    <w:rsid w:val="0003438F"/>
    <w:rsid w:val="0003491B"/>
    <w:rsid w:val="00034983"/>
    <w:rsid w:val="0003541E"/>
    <w:rsid w:val="00035B37"/>
    <w:rsid w:val="000364B0"/>
    <w:rsid w:val="000365B9"/>
    <w:rsid w:val="00036AD3"/>
    <w:rsid w:val="00036CC6"/>
    <w:rsid w:val="000374BB"/>
    <w:rsid w:val="00040599"/>
    <w:rsid w:val="000405EC"/>
    <w:rsid w:val="00040861"/>
    <w:rsid w:val="00040A76"/>
    <w:rsid w:val="00040C20"/>
    <w:rsid w:val="000410C2"/>
    <w:rsid w:val="0004172F"/>
    <w:rsid w:val="000423F4"/>
    <w:rsid w:val="0004285F"/>
    <w:rsid w:val="00043226"/>
    <w:rsid w:val="0004346B"/>
    <w:rsid w:val="000435E9"/>
    <w:rsid w:val="00043A1E"/>
    <w:rsid w:val="00043EB6"/>
    <w:rsid w:val="0004424A"/>
    <w:rsid w:val="00044D6F"/>
    <w:rsid w:val="00045163"/>
    <w:rsid w:val="000452BF"/>
    <w:rsid w:val="000455CA"/>
    <w:rsid w:val="0004578C"/>
    <w:rsid w:val="000457DC"/>
    <w:rsid w:val="00045D1E"/>
    <w:rsid w:val="00046005"/>
    <w:rsid w:val="00046ECA"/>
    <w:rsid w:val="00046F3A"/>
    <w:rsid w:val="00047964"/>
    <w:rsid w:val="00050DC5"/>
    <w:rsid w:val="00051414"/>
    <w:rsid w:val="0005175F"/>
    <w:rsid w:val="00051DEC"/>
    <w:rsid w:val="00052490"/>
    <w:rsid w:val="0005366D"/>
    <w:rsid w:val="00054ABB"/>
    <w:rsid w:val="00054F3C"/>
    <w:rsid w:val="000550F4"/>
    <w:rsid w:val="00055316"/>
    <w:rsid w:val="00056012"/>
    <w:rsid w:val="000560C9"/>
    <w:rsid w:val="00057190"/>
    <w:rsid w:val="00057796"/>
    <w:rsid w:val="00057B11"/>
    <w:rsid w:val="00060251"/>
    <w:rsid w:val="000602CE"/>
    <w:rsid w:val="00060C1E"/>
    <w:rsid w:val="00060D7B"/>
    <w:rsid w:val="00061054"/>
    <w:rsid w:val="000611B7"/>
    <w:rsid w:val="000618D6"/>
    <w:rsid w:val="00061CA3"/>
    <w:rsid w:val="00062B5A"/>
    <w:rsid w:val="0006385B"/>
    <w:rsid w:val="00065043"/>
    <w:rsid w:val="00065633"/>
    <w:rsid w:val="000658EC"/>
    <w:rsid w:val="000658F0"/>
    <w:rsid w:val="00065C96"/>
    <w:rsid w:val="00065FCA"/>
    <w:rsid w:val="00066537"/>
    <w:rsid w:val="00066D59"/>
    <w:rsid w:val="00066DA2"/>
    <w:rsid w:val="0006745D"/>
    <w:rsid w:val="00070571"/>
    <w:rsid w:val="00070BFB"/>
    <w:rsid w:val="00071941"/>
    <w:rsid w:val="00071996"/>
    <w:rsid w:val="0007212D"/>
    <w:rsid w:val="00073241"/>
    <w:rsid w:val="00073682"/>
    <w:rsid w:val="0007398F"/>
    <w:rsid w:val="00074DBC"/>
    <w:rsid w:val="00075182"/>
    <w:rsid w:val="0007561E"/>
    <w:rsid w:val="000760DD"/>
    <w:rsid w:val="0007717A"/>
    <w:rsid w:val="00077B3C"/>
    <w:rsid w:val="0008033C"/>
    <w:rsid w:val="000806DF"/>
    <w:rsid w:val="0008087F"/>
    <w:rsid w:val="00080B2C"/>
    <w:rsid w:val="00080C8C"/>
    <w:rsid w:val="0008153F"/>
    <w:rsid w:val="00081B8B"/>
    <w:rsid w:val="0008298A"/>
    <w:rsid w:val="00082D58"/>
    <w:rsid w:val="000831CD"/>
    <w:rsid w:val="00083689"/>
    <w:rsid w:val="000845FA"/>
    <w:rsid w:val="0008495C"/>
    <w:rsid w:val="00086012"/>
    <w:rsid w:val="00086D73"/>
    <w:rsid w:val="0008748E"/>
    <w:rsid w:val="00089D64"/>
    <w:rsid w:val="00090B2D"/>
    <w:rsid w:val="00091161"/>
    <w:rsid w:val="000915CD"/>
    <w:rsid w:val="00092A70"/>
    <w:rsid w:val="00092BD3"/>
    <w:rsid w:val="00092E34"/>
    <w:rsid w:val="00093E6F"/>
    <w:rsid w:val="0009487C"/>
    <w:rsid w:val="000958DF"/>
    <w:rsid w:val="00095A8B"/>
    <w:rsid w:val="000965CB"/>
    <w:rsid w:val="000972ED"/>
    <w:rsid w:val="00097F67"/>
    <w:rsid w:val="000A046E"/>
    <w:rsid w:val="000A23B0"/>
    <w:rsid w:val="000A30F9"/>
    <w:rsid w:val="000A339A"/>
    <w:rsid w:val="000A4446"/>
    <w:rsid w:val="000A47EC"/>
    <w:rsid w:val="000A4AA3"/>
    <w:rsid w:val="000A63D5"/>
    <w:rsid w:val="000A6741"/>
    <w:rsid w:val="000A6A6F"/>
    <w:rsid w:val="000A6CF2"/>
    <w:rsid w:val="000A7B2A"/>
    <w:rsid w:val="000A7C47"/>
    <w:rsid w:val="000B00CD"/>
    <w:rsid w:val="000B0CD8"/>
    <w:rsid w:val="000B1215"/>
    <w:rsid w:val="000B1259"/>
    <w:rsid w:val="000B2EBF"/>
    <w:rsid w:val="000B2FA8"/>
    <w:rsid w:val="000B3037"/>
    <w:rsid w:val="000B3666"/>
    <w:rsid w:val="000B42DA"/>
    <w:rsid w:val="000B4FD9"/>
    <w:rsid w:val="000B5F17"/>
    <w:rsid w:val="000B61AC"/>
    <w:rsid w:val="000B6814"/>
    <w:rsid w:val="000B767F"/>
    <w:rsid w:val="000B79B5"/>
    <w:rsid w:val="000C0108"/>
    <w:rsid w:val="000C02E6"/>
    <w:rsid w:val="000C0DDC"/>
    <w:rsid w:val="000C1D1A"/>
    <w:rsid w:val="000C210B"/>
    <w:rsid w:val="000C307D"/>
    <w:rsid w:val="000C3305"/>
    <w:rsid w:val="000C3428"/>
    <w:rsid w:val="000C352E"/>
    <w:rsid w:val="000C3D19"/>
    <w:rsid w:val="000C3F10"/>
    <w:rsid w:val="000C44AB"/>
    <w:rsid w:val="000C53F6"/>
    <w:rsid w:val="000C55F5"/>
    <w:rsid w:val="000C6D46"/>
    <w:rsid w:val="000C7459"/>
    <w:rsid w:val="000C7571"/>
    <w:rsid w:val="000C75FB"/>
    <w:rsid w:val="000C7689"/>
    <w:rsid w:val="000C7C2C"/>
    <w:rsid w:val="000D0109"/>
    <w:rsid w:val="000D04DA"/>
    <w:rsid w:val="000D076F"/>
    <w:rsid w:val="000D0833"/>
    <w:rsid w:val="000D0926"/>
    <w:rsid w:val="000D10CD"/>
    <w:rsid w:val="000D1121"/>
    <w:rsid w:val="000D209E"/>
    <w:rsid w:val="000D22E9"/>
    <w:rsid w:val="000D2762"/>
    <w:rsid w:val="000D2EDB"/>
    <w:rsid w:val="000D304E"/>
    <w:rsid w:val="000D305C"/>
    <w:rsid w:val="000D41AA"/>
    <w:rsid w:val="000D43CD"/>
    <w:rsid w:val="000D4415"/>
    <w:rsid w:val="000D4989"/>
    <w:rsid w:val="000D4B92"/>
    <w:rsid w:val="000D4EE3"/>
    <w:rsid w:val="000D5E42"/>
    <w:rsid w:val="000D6416"/>
    <w:rsid w:val="000D7A9C"/>
    <w:rsid w:val="000D7BE4"/>
    <w:rsid w:val="000D7EC1"/>
    <w:rsid w:val="000E020B"/>
    <w:rsid w:val="000E066C"/>
    <w:rsid w:val="000E0877"/>
    <w:rsid w:val="000E127A"/>
    <w:rsid w:val="000E2208"/>
    <w:rsid w:val="000E2368"/>
    <w:rsid w:val="000E2769"/>
    <w:rsid w:val="000E2C0F"/>
    <w:rsid w:val="000E30A4"/>
    <w:rsid w:val="000E3248"/>
    <w:rsid w:val="000E3585"/>
    <w:rsid w:val="000E3854"/>
    <w:rsid w:val="000E3F88"/>
    <w:rsid w:val="000E6277"/>
    <w:rsid w:val="000E6469"/>
    <w:rsid w:val="000E6622"/>
    <w:rsid w:val="000E6770"/>
    <w:rsid w:val="000E7164"/>
    <w:rsid w:val="000E73B7"/>
    <w:rsid w:val="000E7E0D"/>
    <w:rsid w:val="000F0426"/>
    <w:rsid w:val="000F0626"/>
    <w:rsid w:val="000F0BCF"/>
    <w:rsid w:val="000F14BE"/>
    <w:rsid w:val="000F1657"/>
    <w:rsid w:val="000F177D"/>
    <w:rsid w:val="000F20FC"/>
    <w:rsid w:val="000F2917"/>
    <w:rsid w:val="000F2C8D"/>
    <w:rsid w:val="000F2F7B"/>
    <w:rsid w:val="000F4124"/>
    <w:rsid w:val="000F432E"/>
    <w:rsid w:val="000F44C7"/>
    <w:rsid w:val="000F59CC"/>
    <w:rsid w:val="000F5A0C"/>
    <w:rsid w:val="000F6B0B"/>
    <w:rsid w:val="000F6B2E"/>
    <w:rsid w:val="000F72EA"/>
    <w:rsid w:val="0010104B"/>
    <w:rsid w:val="00102503"/>
    <w:rsid w:val="00102EDE"/>
    <w:rsid w:val="00102FF5"/>
    <w:rsid w:val="001037CB"/>
    <w:rsid w:val="001038CA"/>
    <w:rsid w:val="0010395C"/>
    <w:rsid w:val="00103AAC"/>
    <w:rsid w:val="00104DA0"/>
    <w:rsid w:val="001051C5"/>
    <w:rsid w:val="001059B9"/>
    <w:rsid w:val="00105B98"/>
    <w:rsid w:val="00105D83"/>
    <w:rsid w:val="00105F56"/>
    <w:rsid w:val="00106236"/>
    <w:rsid w:val="001068F4"/>
    <w:rsid w:val="00107E2F"/>
    <w:rsid w:val="001108F6"/>
    <w:rsid w:val="00110A5C"/>
    <w:rsid w:val="0011136B"/>
    <w:rsid w:val="0011201E"/>
    <w:rsid w:val="001128AB"/>
    <w:rsid w:val="0011381E"/>
    <w:rsid w:val="00114251"/>
    <w:rsid w:val="00114998"/>
    <w:rsid w:val="00114D95"/>
    <w:rsid w:val="00114FE1"/>
    <w:rsid w:val="00115536"/>
    <w:rsid w:val="00115A6A"/>
    <w:rsid w:val="00115F6B"/>
    <w:rsid w:val="00116A1C"/>
    <w:rsid w:val="0011700D"/>
    <w:rsid w:val="001174E9"/>
    <w:rsid w:val="001175E9"/>
    <w:rsid w:val="00117C79"/>
    <w:rsid w:val="0012051A"/>
    <w:rsid w:val="00120751"/>
    <w:rsid w:val="001212DD"/>
    <w:rsid w:val="00121405"/>
    <w:rsid w:val="001226C0"/>
    <w:rsid w:val="00123D91"/>
    <w:rsid w:val="00123DEC"/>
    <w:rsid w:val="00126204"/>
    <w:rsid w:val="00126684"/>
    <w:rsid w:val="00127232"/>
    <w:rsid w:val="001272A6"/>
    <w:rsid w:val="001273B2"/>
    <w:rsid w:val="00127809"/>
    <w:rsid w:val="00127CD5"/>
    <w:rsid w:val="0013036E"/>
    <w:rsid w:val="00130E16"/>
    <w:rsid w:val="0013131B"/>
    <w:rsid w:val="0013161E"/>
    <w:rsid w:val="001319C9"/>
    <w:rsid w:val="00131BD1"/>
    <w:rsid w:val="00131D84"/>
    <w:rsid w:val="00132CDA"/>
    <w:rsid w:val="0013347C"/>
    <w:rsid w:val="001334A0"/>
    <w:rsid w:val="00133508"/>
    <w:rsid w:val="0013382D"/>
    <w:rsid w:val="00133E92"/>
    <w:rsid w:val="001340F5"/>
    <w:rsid w:val="0013427B"/>
    <w:rsid w:val="00134359"/>
    <w:rsid w:val="00134B79"/>
    <w:rsid w:val="0013535A"/>
    <w:rsid w:val="00136335"/>
    <w:rsid w:val="00136AAA"/>
    <w:rsid w:val="00136C96"/>
    <w:rsid w:val="001373F4"/>
    <w:rsid w:val="00137A98"/>
    <w:rsid w:val="0014121C"/>
    <w:rsid w:val="001412A8"/>
    <w:rsid w:val="001413B2"/>
    <w:rsid w:val="0014193B"/>
    <w:rsid w:val="00142192"/>
    <w:rsid w:val="001427AC"/>
    <w:rsid w:val="001436F9"/>
    <w:rsid w:val="0014500B"/>
    <w:rsid w:val="00146903"/>
    <w:rsid w:val="00146AD8"/>
    <w:rsid w:val="00146E98"/>
    <w:rsid w:val="00146F6C"/>
    <w:rsid w:val="001477AB"/>
    <w:rsid w:val="00150127"/>
    <w:rsid w:val="001501FF"/>
    <w:rsid w:val="00150DD0"/>
    <w:rsid w:val="00150E22"/>
    <w:rsid w:val="001516AD"/>
    <w:rsid w:val="00151A27"/>
    <w:rsid w:val="00152035"/>
    <w:rsid w:val="00152583"/>
    <w:rsid w:val="00152791"/>
    <w:rsid w:val="001535FE"/>
    <w:rsid w:val="001537D4"/>
    <w:rsid w:val="00153CE7"/>
    <w:rsid w:val="001540B6"/>
    <w:rsid w:val="001544D6"/>
    <w:rsid w:val="00155121"/>
    <w:rsid w:val="00155C06"/>
    <w:rsid w:val="00155FB1"/>
    <w:rsid w:val="0015617A"/>
    <w:rsid w:val="00156900"/>
    <w:rsid w:val="00156B1F"/>
    <w:rsid w:val="00156D6E"/>
    <w:rsid w:val="00156EFC"/>
    <w:rsid w:val="00157200"/>
    <w:rsid w:val="001572B1"/>
    <w:rsid w:val="00157384"/>
    <w:rsid w:val="00157500"/>
    <w:rsid w:val="00157A28"/>
    <w:rsid w:val="00157AEC"/>
    <w:rsid w:val="00157F46"/>
    <w:rsid w:val="001606D9"/>
    <w:rsid w:val="00160D75"/>
    <w:rsid w:val="001613B1"/>
    <w:rsid w:val="00161DB6"/>
    <w:rsid w:val="001636FE"/>
    <w:rsid w:val="00163EEE"/>
    <w:rsid w:val="00164247"/>
    <w:rsid w:val="00164F61"/>
    <w:rsid w:val="00165186"/>
    <w:rsid w:val="001667FB"/>
    <w:rsid w:val="0016718D"/>
    <w:rsid w:val="00167536"/>
    <w:rsid w:val="00167D8D"/>
    <w:rsid w:val="001707EF"/>
    <w:rsid w:val="0017154E"/>
    <w:rsid w:val="00171989"/>
    <w:rsid w:val="00173D32"/>
    <w:rsid w:val="00173E72"/>
    <w:rsid w:val="00174D39"/>
    <w:rsid w:val="001758CC"/>
    <w:rsid w:val="001760ED"/>
    <w:rsid w:val="0017663E"/>
    <w:rsid w:val="001776C0"/>
    <w:rsid w:val="00177F33"/>
    <w:rsid w:val="00180460"/>
    <w:rsid w:val="00180BAD"/>
    <w:rsid w:val="00182C15"/>
    <w:rsid w:val="001834FA"/>
    <w:rsid w:val="001839AA"/>
    <w:rsid w:val="0018456A"/>
    <w:rsid w:val="001847D4"/>
    <w:rsid w:val="00184D37"/>
    <w:rsid w:val="0018543E"/>
    <w:rsid w:val="0018568A"/>
    <w:rsid w:val="00185ADC"/>
    <w:rsid w:val="00186A01"/>
    <w:rsid w:val="00187137"/>
    <w:rsid w:val="001905A0"/>
    <w:rsid w:val="001907EB"/>
    <w:rsid w:val="0019083E"/>
    <w:rsid w:val="00190AA9"/>
    <w:rsid w:val="001914C7"/>
    <w:rsid w:val="001918E3"/>
    <w:rsid w:val="00191A1B"/>
    <w:rsid w:val="00191B95"/>
    <w:rsid w:val="00192017"/>
    <w:rsid w:val="001928BA"/>
    <w:rsid w:val="00193171"/>
    <w:rsid w:val="00193441"/>
    <w:rsid w:val="00193BE2"/>
    <w:rsid w:val="00193EE6"/>
    <w:rsid w:val="00193F9B"/>
    <w:rsid w:val="001959D8"/>
    <w:rsid w:val="00195CAC"/>
    <w:rsid w:val="001964FA"/>
    <w:rsid w:val="00196AC7"/>
    <w:rsid w:val="00196EE8"/>
    <w:rsid w:val="001979BC"/>
    <w:rsid w:val="001A01EF"/>
    <w:rsid w:val="001A1233"/>
    <w:rsid w:val="001A128E"/>
    <w:rsid w:val="001A17A5"/>
    <w:rsid w:val="001A209C"/>
    <w:rsid w:val="001A25F2"/>
    <w:rsid w:val="001A2919"/>
    <w:rsid w:val="001A3E29"/>
    <w:rsid w:val="001A3E52"/>
    <w:rsid w:val="001A41A3"/>
    <w:rsid w:val="001A4322"/>
    <w:rsid w:val="001A47A6"/>
    <w:rsid w:val="001A4F41"/>
    <w:rsid w:val="001A5132"/>
    <w:rsid w:val="001A55FC"/>
    <w:rsid w:val="001A5B56"/>
    <w:rsid w:val="001A70BA"/>
    <w:rsid w:val="001A7F09"/>
    <w:rsid w:val="001B0047"/>
    <w:rsid w:val="001B0F1D"/>
    <w:rsid w:val="001B2034"/>
    <w:rsid w:val="001B35A0"/>
    <w:rsid w:val="001B3968"/>
    <w:rsid w:val="001B4A8D"/>
    <w:rsid w:val="001B51BE"/>
    <w:rsid w:val="001B52E8"/>
    <w:rsid w:val="001B6F9A"/>
    <w:rsid w:val="001B7539"/>
    <w:rsid w:val="001C09CA"/>
    <w:rsid w:val="001C101D"/>
    <w:rsid w:val="001C11D9"/>
    <w:rsid w:val="001C14EF"/>
    <w:rsid w:val="001C1AE5"/>
    <w:rsid w:val="001C2C8F"/>
    <w:rsid w:val="001C37AE"/>
    <w:rsid w:val="001C3B63"/>
    <w:rsid w:val="001C3E3F"/>
    <w:rsid w:val="001C3E66"/>
    <w:rsid w:val="001C4E4B"/>
    <w:rsid w:val="001C6561"/>
    <w:rsid w:val="001C682F"/>
    <w:rsid w:val="001C70C0"/>
    <w:rsid w:val="001C7119"/>
    <w:rsid w:val="001C794C"/>
    <w:rsid w:val="001D0481"/>
    <w:rsid w:val="001D04EC"/>
    <w:rsid w:val="001D10B4"/>
    <w:rsid w:val="001D21F9"/>
    <w:rsid w:val="001D2479"/>
    <w:rsid w:val="001D342C"/>
    <w:rsid w:val="001D4334"/>
    <w:rsid w:val="001D557B"/>
    <w:rsid w:val="001D57E6"/>
    <w:rsid w:val="001D5838"/>
    <w:rsid w:val="001D70C9"/>
    <w:rsid w:val="001D70FD"/>
    <w:rsid w:val="001D75D1"/>
    <w:rsid w:val="001DFD92"/>
    <w:rsid w:val="001E0B21"/>
    <w:rsid w:val="001E0E97"/>
    <w:rsid w:val="001E162D"/>
    <w:rsid w:val="001E2120"/>
    <w:rsid w:val="001E26E5"/>
    <w:rsid w:val="001E276F"/>
    <w:rsid w:val="001E4E57"/>
    <w:rsid w:val="001E5A2B"/>
    <w:rsid w:val="001E5B62"/>
    <w:rsid w:val="001E6415"/>
    <w:rsid w:val="001E6E4B"/>
    <w:rsid w:val="001E7899"/>
    <w:rsid w:val="001E7BF1"/>
    <w:rsid w:val="001F01B1"/>
    <w:rsid w:val="001F03DC"/>
    <w:rsid w:val="001F091B"/>
    <w:rsid w:val="001F12F2"/>
    <w:rsid w:val="001F1552"/>
    <w:rsid w:val="001F2605"/>
    <w:rsid w:val="001F3C29"/>
    <w:rsid w:val="001F4204"/>
    <w:rsid w:val="001F4216"/>
    <w:rsid w:val="001F4A4F"/>
    <w:rsid w:val="001F4DB6"/>
    <w:rsid w:val="001F4FE9"/>
    <w:rsid w:val="002000C3"/>
    <w:rsid w:val="00200339"/>
    <w:rsid w:val="002011DE"/>
    <w:rsid w:val="0020184C"/>
    <w:rsid w:val="00202566"/>
    <w:rsid w:val="00202C41"/>
    <w:rsid w:val="002031AF"/>
    <w:rsid w:val="00203246"/>
    <w:rsid w:val="00203A01"/>
    <w:rsid w:val="00204548"/>
    <w:rsid w:val="00205172"/>
    <w:rsid w:val="002051C5"/>
    <w:rsid w:val="00205238"/>
    <w:rsid w:val="0020589E"/>
    <w:rsid w:val="00206276"/>
    <w:rsid w:val="00206A44"/>
    <w:rsid w:val="00206A50"/>
    <w:rsid w:val="00206BB2"/>
    <w:rsid w:val="002071CD"/>
    <w:rsid w:val="00207279"/>
    <w:rsid w:val="00207BCD"/>
    <w:rsid w:val="002101F8"/>
    <w:rsid w:val="002103F3"/>
    <w:rsid w:val="00210C6A"/>
    <w:rsid w:val="0021166C"/>
    <w:rsid w:val="00213C78"/>
    <w:rsid w:val="00213FDD"/>
    <w:rsid w:val="0021435C"/>
    <w:rsid w:val="002150DC"/>
    <w:rsid w:val="00215A1A"/>
    <w:rsid w:val="00215C03"/>
    <w:rsid w:val="00215D94"/>
    <w:rsid w:val="002161B2"/>
    <w:rsid w:val="002166A3"/>
    <w:rsid w:val="00216976"/>
    <w:rsid w:val="002176A9"/>
    <w:rsid w:val="00217790"/>
    <w:rsid w:val="00217C7B"/>
    <w:rsid w:val="00220160"/>
    <w:rsid w:val="00220DE4"/>
    <w:rsid w:val="00220E04"/>
    <w:rsid w:val="00221922"/>
    <w:rsid w:val="002219AE"/>
    <w:rsid w:val="0022209A"/>
    <w:rsid w:val="00222181"/>
    <w:rsid w:val="00222468"/>
    <w:rsid w:val="002227FB"/>
    <w:rsid w:val="00223A67"/>
    <w:rsid w:val="00223C99"/>
    <w:rsid w:val="00224DC5"/>
    <w:rsid w:val="00224ED4"/>
    <w:rsid w:val="002250F4"/>
    <w:rsid w:val="00225724"/>
    <w:rsid w:val="00225800"/>
    <w:rsid w:val="00225944"/>
    <w:rsid w:val="00226475"/>
    <w:rsid w:val="0022686B"/>
    <w:rsid w:val="00226EE9"/>
    <w:rsid w:val="00227055"/>
    <w:rsid w:val="0022762E"/>
    <w:rsid w:val="002279E7"/>
    <w:rsid w:val="00227D62"/>
    <w:rsid w:val="00227E49"/>
    <w:rsid w:val="002301D8"/>
    <w:rsid w:val="002304FC"/>
    <w:rsid w:val="002307C6"/>
    <w:rsid w:val="00231FD2"/>
    <w:rsid w:val="0023371A"/>
    <w:rsid w:val="00234268"/>
    <w:rsid w:val="002361C8"/>
    <w:rsid w:val="00240816"/>
    <w:rsid w:val="00242192"/>
    <w:rsid w:val="00242468"/>
    <w:rsid w:val="00242DCE"/>
    <w:rsid w:val="00243690"/>
    <w:rsid w:val="00243AA7"/>
    <w:rsid w:val="00243D6F"/>
    <w:rsid w:val="002440BB"/>
    <w:rsid w:val="00244F05"/>
    <w:rsid w:val="00244F22"/>
    <w:rsid w:val="00245455"/>
    <w:rsid w:val="00245716"/>
    <w:rsid w:val="002458E3"/>
    <w:rsid w:val="00245F56"/>
    <w:rsid w:val="00246A0A"/>
    <w:rsid w:val="002471C8"/>
    <w:rsid w:val="002479BD"/>
    <w:rsid w:val="00247D43"/>
    <w:rsid w:val="00250D20"/>
    <w:rsid w:val="00251EE6"/>
    <w:rsid w:val="0025241C"/>
    <w:rsid w:val="002525D6"/>
    <w:rsid w:val="002534ED"/>
    <w:rsid w:val="0025375D"/>
    <w:rsid w:val="002540ED"/>
    <w:rsid w:val="0025460E"/>
    <w:rsid w:val="00254CA3"/>
    <w:rsid w:val="00254EA4"/>
    <w:rsid w:val="00255293"/>
    <w:rsid w:val="002577BF"/>
    <w:rsid w:val="00260015"/>
    <w:rsid w:val="00260353"/>
    <w:rsid w:val="00261378"/>
    <w:rsid w:val="002616F6"/>
    <w:rsid w:val="00261D2E"/>
    <w:rsid w:val="00262DBD"/>
    <w:rsid w:val="00262E88"/>
    <w:rsid w:val="00263BF1"/>
    <w:rsid w:val="00264015"/>
    <w:rsid w:val="002641FF"/>
    <w:rsid w:val="002642CE"/>
    <w:rsid w:val="002643B8"/>
    <w:rsid w:val="002643DE"/>
    <w:rsid w:val="002644C0"/>
    <w:rsid w:val="0026527D"/>
    <w:rsid w:val="002653D2"/>
    <w:rsid w:val="002655BB"/>
    <w:rsid w:val="00265F2D"/>
    <w:rsid w:val="00267F14"/>
    <w:rsid w:val="00270660"/>
    <w:rsid w:val="00270917"/>
    <w:rsid w:val="00270D83"/>
    <w:rsid w:val="00271C55"/>
    <w:rsid w:val="00271EEC"/>
    <w:rsid w:val="00271FB8"/>
    <w:rsid w:val="0027216A"/>
    <w:rsid w:val="002722CE"/>
    <w:rsid w:val="00272439"/>
    <w:rsid w:val="00272A4F"/>
    <w:rsid w:val="00272F44"/>
    <w:rsid w:val="00273418"/>
    <w:rsid w:val="00274EC4"/>
    <w:rsid w:val="00276855"/>
    <w:rsid w:val="002769D4"/>
    <w:rsid w:val="00276BE7"/>
    <w:rsid w:val="00276F1D"/>
    <w:rsid w:val="00276F34"/>
    <w:rsid w:val="002778B9"/>
    <w:rsid w:val="00277CFC"/>
    <w:rsid w:val="0028063E"/>
    <w:rsid w:val="0028302C"/>
    <w:rsid w:val="00283381"/>
    <w:rsid w:val="00283724"/>
    <w:rsid w:val="00283DEA"/>
    <w:rsid w:val="0028417E"/>
    <w:rsid w:val="0028466E"/>
    <w:rsid w:val="00285627"/>
    <w:rsid w:val="00285FBE"/>
    <w:rsid w:val="00286B91"/>
    <w:rsid w:val="002872A7"/>
    <w:rsid w:val="00287340"/>
    <w:rsid w:val="00287715"/>
    <w:rsid w:val="00287805"/>
    <w:rsid w:val="00287A47"/>
    <w:rsid w:val="002901BA"/>
    <w:rsid w:val="00290CBA"/>
    <w:rsid w:val="00290EB3"/>
    <w:rsid w:val="00291F06"/>
    <w:rsid w:val="00292785"/>
    <w:rsid w:val="002927AC"/>
    <w:rsid w:val="002935AC"/>
    <w:rsid w:val="002936A0"/>
    <w:rsid w:val="002942B1"/>
    <w:rsid w:val="00294599"/>
    <w:rsid w:val="00294A0A"/>
    <w:rsid w:val="00294EA4"/>
    <w:rsid w:val="00295057"/>
    <w:rsid w:val="002954D6"/>
    <w:rsid w:val="00295B8D"/>
    <w:rsid w:val="00295E62"/>
    <w:rsid w:val="00295FFA"/>
    <w:rsid w:val="002962BE"/>
    <w:rsid w:val="00297789"/>
    <w:rsid w:val="002A0044"/>
    <w:rsid w:val="002A1A7C"/>
    <w:rsid w:val="002A3089"/>
    <w:rsid w:val="002A380D"/>
    <w:rsid w:val="002A4321"/>
    <w:rsid w:val="002A4887"/>
    <w:rsid w:val="002A4E31"/>
    <w:rsid w:val="002A5B8A"/>
    <w:rsid w:val="002A6292"/>
    <w:rsid w:val="002A635F"/>
    <w:rsid w:val="002A68ED"/>
    <w:rsid w:val="002A6CC1"/>
    <w:rsid w:val="002A7618"/>
    <w:rsid w:val="002B0A25"/>
    <w:rsid w:val="002B1F44"/>
    <w:rsid w:val="002B216F"/>
    <w:rsid w:val="002B26B9"/>
    <w:rsid w:val="002B2BAD"/>
    <w:rsid w:val="002B3487"/>
    <w:rsid w:val="002B3C7C"/>
    <w:rsid w:val="002B40A1"/>
    <w:rsid w:val="002B4830"/>
    <w:rsid w:val="002B503F"/>
    <w:rsid w:val="002B5258"/>
    <w:rsid w:val="002B545C"/>
    <w:rsid w:val="002B642A"/>
    <w:rsid w:val="002B67F7"/>
    <w:rsid w:val="002B75CF"/>
    <w:rsid w:val="002C0A64"/>
    <w:rsid w:val="002C10EA"/>
    <w:rsid w:val="002C1548"/>
    <w:rsid w:val="002C160D"/>
    <w:rsid w:val="002C164E"/>
    <w:rsid w:val="002C201A"/>
    <w:rsid w:val="002C217C"/>
    <w:rsid w:val="002C32D3"/>
    <w:rsid w:val="002C42A2"/>
    <w:rsid w:val="002C4329"/>
    <w:rsid w:val="002C4DA9"/>
    <w:rsid w:val="002C53A1"/>
    <w:rsid w:val="002C55CE"/>
    <w:rsid w:val="002C6001"/>
    <w:rsid w:val="002C74B6"/>
    <w:rsid w:val="002C74C2"/>
    <w:rsid w:val="002C75C6"/>
    <w:rsid w:val="002D027C"/>
    <w:rsid w:val="002D0581"/>
    <w:rsid w:val="002D13A1"/>
    <w:rsid w:val="002D1BF5"/>
    <w:rsid w:val="002D201E"/>
    <w:rsid w:val="002D20CC"/>
    <w:rsid w:val="002D2324"/>
    <w:rsid w:val="002D4719"/>
    <w:rsid w:val="002D543A"/>
    <w:rsid w:val="002D5641"/>
    <w:rsid w:val="002D6204"/>
    <w:rsid w:val="002D64F6"/>
    <w:rsid w:val="002D66A9"/>
    <w:rsid w:val="002D677A"/>
    <w:rsid w:val="002D6C67"/>
    <w:rsid w:val="002D7B46"/>
    <w:rsid w:val="002E0099"/>
    <w:rsid w:val="002E009D"/>
    <w:rsid w:val="002E0AD1"/>
    <w:rsid w:val="002E0B69"/>
    <w:rsid w:val="002E0CEC"/>
    <w:rsid w:val="002E1778"/>
    <w:rsid w:val="002E2DAD"/>
    <w:rsid w:val="002E31DC"/>
    <w:rsid w:val="002E391C"/>
    <w:rsid w:val="002E4A52"/>
    <w:rsid w:val="002E4B62"/>
    <w:rsid w:val="002E4FAB"/>
    <w:rsid w:val="002E5674"/>
    <w:rsid w:val="002E6072"/>
    <w:rsid w:val="002E6163"/>
    <w:rsid w:val="002E6706"/>
    <w:rsid w:val="002E6EC6"/>
    <w:rsid w:val="002E7EC6"/>
    <w:rsid w:val="002F01CB"/>
    <w:rsid w:val="002F043A"/>
    <w:rsid w:val="002F051C"/>
    <w:rsid w:val="002F0DF1"/>
    <w:rsid w:val="002F15DD"/>
    <w:rsid w:val="002F1D86"/>
    <w:rsid w:val="002F2B11"/>
    <w:rsid w:val="002F2D53"/>
    <w:rsid w:val="002F3187"/>
    <w:rsid w:val="002F36AE"/>
    <w:rsid w:val="002F395F"/>
    <w:rsid w:val="002F4BC8"/>
    <w:rsid w:val="002F5B18"/>
    <w:rsid w:val="002F5F8B"/>
    <w:rsid w:val="002F6EC3"/>
    <w:rsid w:val="00300E4B"/>
    <w:rsid w:val="003026E9"/>
    <w:rsid w:val="00302B6A"/>
    <w:rsid w:val="00302BCB"/>
    <w:rsid w:val="00302E0C"/>
    <w:rsid w:val="00303BF1"/>
    <w:rsid w:val="00304AC4"/>
    <w:rsid w:val="003051AF"/>
    <w:rsid w:val="0030533C"/>
    <w:rsid w:val="0030544D"/>
    <w:rsid w:val="00305577"/>
    <w:rsid w:val="003055D0"/>
    <w:rsid w:val="00305A8F"/>
    <w:rsid w:val="003067E2"/>
    <w:rsid w:val="00310101"/>
    <w:rsid w:val="00310B5B"/>
    <w:rsid w:val="00311FD8"/>
    <w:rsid w:val="003120E0"/>
    <w:rsid w:val="003122CE"/>
    <w:rsid w:val="003123B2"/>
    <w:rsid w:val="003125E7"/>
    <w:rsid w:val="00312A54"/>
    <w:rsid w:val="003132CE"/>
    <w:rsid w:val="0031428B"/>
    <w:rsid w:val="0031455F"/>
    <w:rsid w:val="00314E42"/>
    <w:rsid w:val="00314E74"/>
    <w:rsid w:val="00315044"/>
    <w:rsid w:val="00315FED"/>
    <w:rsid w:val="003163A4"/>
    <w:rsid w:val="003176B1"/>
    <w:rsid w:val="00317B5D"/>
    <w:rsid w:val="00317D12"/>
    <w:rsid w:val="00321333"/>
    <w:rsid w:val="00321443"/>
    <w:rsid w:val="0032211D"/>
    <w:rsid w:val="003233E3"/>
    <w:rsid w:val="003235AC"/>
    <w:rsid w:val="00324833"/>
    <w:rsid w:val="003258AB"/>
    <w:rsid w:val="00325C51"/>
    <w:rsid w:val="0032637D"/>
    <w:rsid w:val="00326687"/>
    <w:rsid w:val="00326A46"/>
    <w:rsid w:val="00326F6F"/>
    <w:rsid w:val="00327162"/>
    <w:rsid w:val="00330133"/>
    <w:rsid w:val="0033041D"/>
    <w:rsid w:val="00330B66"/>
    <w:rsid w:val="0033131D"/>
    <w:rsid w:val="0033229A"/>
    <w:rsid w:val="00332550"/>
    <w:rsid w:val="00333482"/>
    <w:rsid w:val="003339B9"/>
    <w:rsid w:val="00333B69"/>
    <w:rsid w:val="00334745"/>
    <w:rsid w:val="00334848"/>
    <w:rsid w:val="00334932"/>
    <w:rsid w:val="003351C6"/>
    <w:rsid w:val="0033551F"/>
    <w:rsid w:val="0033581A"/>
    <w:rsid w:val="003358D6"/>
    <w:rsid w:val="003368BC"/>
    <w:rsid w:val="00336976"/>
    <w:rsid w:val="0033699B"/>
    <w:rsid w:val="003371CB"/>
    <w:rsid w:val="003373C1"/>
    <w:rsid w:val="00337738"/>
    <w:rsid w:val="003409B9"/>
    <w:rsid w:val="00340F2C"/>
    <w:rsid w:val="00341164"/>
    <w:rsid w:val="0034126B"/>
    <w:rsid w:val="00341F61"/>
    <w:rsid w:val="003422DB"/>
    <w:rsid w:val="003427AF"/>
    <w:rsid w:val="00342B65"/>
    <w:rsid w:val="00343689"/>
    <w:rsid w:val="0034418F"/>
    <w:rsid w:val="00346104"/>
    <w:rsid w:val="00346883"/>
    <w:rsid w:val="00347324"/>
    <w:rsid w:val="00347486"/>
    <w:rsid w:val="00350444"/>
    <w:rsid w:val="00350A1B"/>
    <w:rsid w:val="003510A4"/>
    <w:rsid w:val="00351798"/>
    <w:rsid w:val="00351C71"/>
    <w:rsid w:val="00351FF8"/>
    <w:rsid w:val="0035284C"/>
    <w:rsid w:val="003528FC"/>
    <w:rsid w:val="00352E95"/>
    <w:rsid w:val="00352F40"/>
    <w:rsid w:val="003533EF"/>
    <w:rsid w:val="003543FA"/>
    <w:rsid w:val="00354EE9"/>
    <w:rsid w:val="003551E4"/>
    <w:rsid w:val="003559FC"/>
    <w:rsid w:val="00355CFC"/>
    <w:rsid w:val="00355DE9"/>
    <w:rsid w:val="00356F4D"/>
    <w:rsid w:val="00357220"/>
    <w:rsid w:val="003575AE"/>
    <w:rsid w:val="003615CC"/>
    <w:rsid w:val="0036172D"/>
    <w:rsid w:val="00361807"/>
    <w:rsid w:val="0036240A"/>
    <w:rsid w:val="003625C7"/>
    <w:rsid w:val="003628A5"/>
    <w:rsid w:val="00362ACA"/>
    <w:rsid w:val="003636DB"/>
    <w:rsid w:val="00363FB1"/>
    <w:rsid w:val="0036455C"/>
    <w:rsid w:val="00364D1B"/>
    <w:rsid w:val="00364DB0"/>
    <w:rsid w:val="00365E9C"/>
    <w:rsid w:val="00365ED4"/>
    <w:rsid w:val="003662E0"/>
    <w:rsid w:val="00366614"/>
    <w:rsid w:val="0036726A"/>
    <w:rsid w:val="00367299"/>
    <w:rsid w:val="00370AD9"/>
    <w:rsid w:val="00370DF9"/>
    <w:rsid w:val="00372160"/>
    <w:rsid w:val="0037232D"/>
    <w:rsid w:val="00372623"/>
    <w:rsid w:val="00372B1D"/>
    <w:rsid w:val="00372E17"/>
    <w:rsid w:val="003740C7"/>
    <w:rsid w:val="00374936"/>
    <w:rsid w:val="00374B3E"/>
    <w:rsid w:val="0037510C"/>
    <w:rsid w:val="0037584F"/>
    <w:rsid w:val="00376167"/>
    <w:rsid w:val="003768C4"/>
    <w:rsid w:val="00376D07"/>
    <w:rsid w:val="003772FC"/>
    <w:rsid w:val="00377EEE"/>
    <w:rsid w:val="00380036"/>
    <w:rsid w:val="003801D2"/>
    <w:rsid w:val="00380B97"/>
    <w:rsid w:val="0038163C"/>
    <w:rsid w:val="00381746"/>
    <w:rsid w:val="003823A6"/>
    <w:rsid w:val="00382E12"/>
    <w:rsid w:val="0038332D"/>
    <w:rsid w:val="00383626"/>
    <w:rsid w:val="00383A86"/>
    <w:rsid w:val="00384068"/>
    <w:rsid w:val="003842B3"/>
    <w:rsid w:val="003842C7"/>
    <w:rsid w:val="00384E98"/>
    <w:rsid w:val="00385571"/>
    <w:rsid w:val="00385953"/>
    <w:rsid w:val="00386E91"/>
    <w:rsid w:val="0038737C"/>
    <w:rsid w:val="0039067D"/>
    <w:rsid w:val="00390688"/>
    <w:rsid w:val="00390B4B"/>
    <w:rsid w:val="00390C83"/>
    <w:rsid w:val="00391BD1"/>
    <w:rsid w:val="00391E6F"/>
    <w:rsid w:val="00392077"/>
    <w:rsid w:val="00392F46"/>
    <w:rsid w:val="00392F63"/>
    <w:rsid w:val="00392FC7"/>
    <w:rsid w:val="003930E1"/>
    <w:rsid w:val="00394025"/>
    <w:rsid w:val="00394D35"/>
    <w:rsid w:val="00395777"/>
    <w:rsid w:val="00395A4C"/>
    <w:rsid w:val="00396194"/>
    <w:rsid w:val="003965FF"/>
    <w:rsid w:val="00396C73"/>
    <w:rsid w:val="00397C1B"/>
    <w:rsid w:val="003A0234"/>
    <w:rsid w:val="003A0A04"/>
    <w:rsid w:val="003A0C3A"/>
    <w:rsid w:val="003A1A5A"/>
    <w:rsid w:val="003A1C31"/>
    <w:rsid w:val="003A28DA"/>
    <w:rsid w:val="003A504A"/>
    <w:rsid w:val="003A5A03"/>
    <w:rsid w:val="003A623B"/>
    <w:rsid w:val="003A6885"/>
    <w:rsid w:val="003A68B8"/>
    <w:rsid w:val="003A7B4A"/>
    <w:rsid w:val="003B02C4"/>
    <w:rsid w:val="003B072E"/>
    <w:rsid w:val="003B096E"/>
    <w:rsid w:val="003B0C97"/>
    <w:rsid w:val="003B0E33"/>
    <w:rsid w:val="003B27C6"/>
    <w:rsid w:val="003B282C"/>
    <w:rsid w:val="003B3EFE"/>
    <w:rsid w:val="003B48C4"/>
    <w:rsid w:val="003B4C04"/>
    <w:rsid w:val="003B4CCC"/>
    <w:rsid w:val="003B50A1"/>
    <w:rsid w:val="003B53CD"/>
    <w:rsid w:val="003B5612"/>
    <w:rsid w:val="003B5C2C"/>
    <w:rsid w:val="003B5E01"/>
    <w:rsid w:val="003B72EA"/>
    <w:rsid w:val="003B7A4B"/>
    <w:rsid w:val="003C00E0"/>
    <w:rsid w:val="003C02E5"/>
    <w:rsid w:val="003C06FD"/>
    <w:rsid w:val="003C1399"/>
    <w:rsid w:val="003C2066"/>
    <w:rsid w:val="003C2F53"/>
    <w:rsid w:val="003C3020"/>
    <w:rsid w:val="003C3F9F"/>
    <w:rsid w:val="003C4372"/>
    <w:rsid w:val="003C4836"/>
    <w:rsid w:val="003C5746"/>
    <w:rsid w:val="003C6021"/>
    <w:rsid w:val="003C6C95"/>
    <w:rsid w:val="003D0798"/>
    <w:rsid w:val="003D0FFB"/>
    <w:rsid w:val="003D3430"/>
    <w:rsid w:val="003D3D7F"/>
    <w:rsid w:val="003D3FEB"/>
    <w:rsid w:val="003D40C0"/>
    <w:rsid w:val="003D495B"/>
    <w:rsid w:val="003D4BB3"/>
    <w:rsid w:val="003D559A"/>
    <w:rsid w:val="003D6320"/>
    <w:rsid w:val="003D72C3"/>
    <w:rsid w:val="003D76AC"/>
    <w:rsid w:val="003E0020"/>
    <w:rsid w:val="003E1336"/>
    <w:rsid w:val="003E1E2F"/>
    <w:rsid w:val="003E1F20"/>
    <w:rsid w:val="003E2134"/>
    <w:rsid w:val="003E38F2"/>
    <w:rsid w:val="003E53FB"/>
    <w:rsid w:val="003E564B"/>
    <w:rsid w:val="003E5821"/>
    <w:rsid w:val="003E5962"/>
    <w:rsid w:val="003E5B92"/>
    <w:rsid w:val="003E5ED2"/>
    <w:rsid w:val="003E625B"/>
    <w:rsid w:val="003E65B3"/>
    <w:rsid w:val="003E69E5"/>
    <w:rsid w:val="003E6BF2"/>
    <w:rsid w:val="003E7309"/>
    <w:rsid w:val="003E7ACE"/>
    <w:rsid w:val="003F0281"/>
    <w:rsid w:val="003F084A"/>
    <w:rsid w:val="003F0BEA"/>
    <w:rsid w:val="003F0CC6"/>
    <w:rsid w:val="003F0DD6"/>
    <w:rsid w:val="003F12B5"/>
    <w:rsid w:val="003F19AC"/>
    <w:rsid w:val="003F1AFF"/>
    <w:rsid w:val="003F2215"/>
    <w:rsid w:val="003F28A1"/>
    <w:rsid w:val="003F29A8"/>
    <w:rsid w:val="003F2C8B"/>
    <w:rsid w:val="003F3267"/>
    <w:rsid w:val="003F4C39"/>
    <w:rsid w:val="003F5AB9"/>
    <w:rsid w:val="003F5E68"/>
    <w:rsid w:val="003F6883"/>
    <w:rsid w:val="003F6C2D"/>
    <w:rsid w:val="004002A9"/>
    <w:rsid w:val="0040077A"/>
    <w:rsid w:val="00400B28"/>
    <w:rsid w:val="00400E63"/>
    <w:rsid w:val="00400EFB"/>
    <w:rsid w:val="004016CA"/>
    <w:rsid w:val="004020A9"/>
    <w:rsid w:val="004029BB"/>
    <w:rsid w:val="00402A5E"/>
    <w:rsid w:val="004041BB"/>
    <w:rsid w:val="00404A3E"/>
    <w:rsid w:val="00404F58"/>
    <w:rsid w:val="004053E2"/>
    <w:rsid w:val="004055A0"/>
    <w:rsid w:val="004060E0"/>
    <w:rsid w:val="004060F6"/>
    <w:rsid w:val="00406103"/>
    <w:rsid w:val="004072B5"/>
    <w:rsid w:val="004072DF"/>
    <w:rsid w:val="0040759C"/>
    <w:rsid w:val="00410680"/>
    <w:rsid w:val="004117CA"/>
    <w:rsid w:val="00411835"/>
    <w:rsid w:val="00412AE7"/>
    <w:rsid w:val="00412B74"/>
    <w:rsid w:val="00412FA9"/>
    <w:rsid w:val="004130B4"/>
    <w:rsid w:val="00413958"/>
    <w:rsid w:val="00414469"/>
    <w:rsid w:val="00414FA2"/>
    <w:rsid w:val="00415477"/>
    <w:rsid w:val="0041674E"/>
    <w:rsid w:val="00417964"/>
    <w:rsid w:val="00417C38"/>
    <w:rsid w:val="0042084E"/>
    <w:rsid w:val="00420974"/>
    <w:rsid w:val="004209D5"/>
    <w:rsid w:val="00420CB4"/>
    <w:rsid w:val="00420FFB"/>
    <w:rsid w:val="004227B5"/>
    <w:rsid w:val="004227F1"/>
    <w:rsid w:val="00422926"/>
    <w:rsid w:val="004238EC"/>
    <w:rsid w:val="004241F2"/>
    <w:rsid w:val="00424414"/>
    <w:rsid w:val="004249DF"/>
    <w:rsid w:val="00424BB7"/>
    <w:rsid w:val="00424FF4"/>
    <w:rsid w:val="00425EA2"/>
    <w:rsid w:val="004261C8"/>
    <w:rsid w:val="004264E9"/>
    <w:rsid w:val="00426A1D"/>
    <w:rsid w:val="00426B81"/>
    <w:rsid w:val="00427A2B"/>
    <w:rsid w:val="00427F20"/>
    <w:rsid w:val="00430280"/>
    <w:rsid w:val="00430CF5"/>
    <w:rsid w:val="0043233F"/>
    <w:rsid w:val="00432B01"/>
    <w:rsid w:val="00432CB5"/>
    <w:rsid w:val="004335B4"/>
    <w:rsid w:val="0043374B"/>
    <w:rsid w:val="004349DB"/>
    <w:rsid w:val="00435803"/>
    <w:rsid w:val="00435FE8"/>
    <w:rsid w:val="00436DA8"/>
    <w:rsid w:val="00437379"/>
    <w:rsid w:val="00437A37"/>
    <w:rsid w:val="00437E03"/>
    <w:rsid w:val="00437E1E"/>
    <w:rsid w:val="00440A86"/>
    <w:rsid w:val="00440EC4"/>
    <w:rsid w:val="00441301"/>
    <w:rsid w:val="004417BF"/>
    <w:rsid w:val="00441F57"/>
    <w:rsid w:val="00442B81"/>
    <w:rsid w:val="004434DF"/>
    <w:rsid w:val="004435F4"/>
    <w:rsid w:val="004436FF"/>
    <w:rsid w:val="00444144"/>
    <w:rsid w:val="0044445A"/>
    <w:rsid w:val="00444C7E"/>
    <w:rsid w:val="00445398"/>
    <w:rsid w:val="00446359"/>
    <w:rsid w:val="00447288"/>
    <w:rsid w:val="0044752B"/>
    <w:rsid w:val="00447DB3"/>
    <w:rsid w:val="00450A47"/>
    <w:rsid w:val="00450AF8"/>
    <w:rsid w:val="00451194"/>
    <w:rsid w:val="004514D2"/>
    <w:rsid w:val="004516DB"/>
    <w:rsid w:val="0045195A"/>
    <w:rsid w:val="00451C5D"/>
    <w:rsid w:val="00452A7C"/>
    <w:rsid w:val="00453213"/>
    <w:rsid w:val="0045322C"/>
    <w:rsid w:val="004534E4"/>
    <w:rsid w:val="004535F9"/>
    <w:rsid w:val="004540F3"/>
    <w:rsid w:val="004558BB"/>
    <w:rsid w:val="0045591D"/>
    <w:rsid w:val="00455BBC"/>
    <w:rsid w:val="00455D7C"/>
    <w:rsid w:val="00455DEA"/>
    <w:rsid w:val="00456122"/>
    <w:rsid w:val="00457681"/>
    <w:rsid w:val="00457C12"/>
    <w:rsid w:val="0046046E"/>
    <w:rsid w:val="00460BC7"/>
    <w:rsid w:val="004612E3"/>
    <w:rsid w:val="00461BD6"/>
    <w:rsid w:val="00462045"/>
    <w:rsid w:val="00462791"/>
    <w:rsid w:val="00463185"/>
    <w:rsid w:val="00463654"/>
    <w:rsid w:val="004636C6"/>
    <w:rsid w:val="00463DE0"/>
    <w:rsid w:val="00464785"/>
    <w:rsid w:val="00465183"/>
    <w:rsid w:val="00465429"/>
    <w:rsid w:val="004656A4"/>
    <w:rsid w:val="004659DE"/>
    <w:rsid w:val="0046663C"/>
    <w:rsid w:val="0046699A"/>
    <w:rsid w:val="00466C88"/>
    <w:rsid w:val="00466CC2"/>
    <w:rsid w:val="00467B86"/>
    <w:rsid w:val="00470021"/>
    <w:rsid w:val="00470492"/>
    <w:rsid w:val="00471208"/>
    <w:rsid w:val="00471384"/>
    <w:rsid w:val="00472673"/>
    <w:rsid w:val="00472C6D"/>
    <w:rsid w:val="00473AB9"/>
    <w:rsid w:val="00473D57"/>
    <w:rsid w:val="00473EC1"/>
    <w:rsid w:val="00474623"/>
    <w:rsid w:val="00475080"/>
    <w:rsid w:val="004750AA"/>
    <w:rsid w:val="004763C7"/>
    <w:rsid w:val="004767D9"/>
    <w:rsid w:val="00479FA1"/>
    <w:rsid w:val="0048068C"/>
    <w:rsid w:val="004807E8"/>
    <w:rsid w:val="00481134"/>
    <w:rsid w:val="00481612"/>
    <w:rsid w:val="0048204E"/>
    <w:rsid w:val="00483902"/>
    <w:rsid w:val="0048447A"/>
    <w:rsid w:val="004845A8"/>
    <w:rsid w:val="00484682"/>
    <w:rsid w:val="00484C48"/>
    <w:rsid w:val="004851D6"/>
    <w:rsid w:val="00485B6C"/>
    <w:rsid w:val="00485E02"/>
    <w:rsid w:val="00486216"/>
    <w:rsid w:val="00486B27"/>
    <w:rsid w:val="00486F99"/>
    <w:rsid w:val="0048748D"/>
    <w:rsid w:val="0048781A"/>
    <w:rsid w:val="0048788D"/>
    <w:rsid w:val="00491069"/>
    <w:rsid w:val="00491351"/>
    <w:rsid w:val="00491840"/>
    <w:rsid w:val="00491963"/>
    <w:rsid w:val="00491A74"/>
    <w:rsid w:val="00492440"/>
    <w:rsid w:val="00492717"/>
    <w:rsid w:val="00492856"/>
    <w:rsid w:val="00493280"/>
    <w:rsid w:val="0049356C"/>
    <w:rsid w:val="00493C77"/>
    <w:rsid w:val="00494031"/>
    <w:rsid w:val="00495CD8"/>
    <w:rsid w:val="0049600B"/>
    <w:rsid w:val="00497105"/>
    <w:rsid w:val="004973A8"/>
    <w:rsid w:val="00497451"/>
    <w:rsid w:val="004A0A1F"/>
    <w:rsid w:val="004A0B03"/>
    <w:rsid w:val="004A13C9"/>
    <w:rsid w:val="004A169B"/>
    <w:rsid w:val="004A1977"/>
    <w:rsid w:val="004A25E8"/>
    <w:rsid w:val="004A2797"/>
    <w:rsid w:val="004A29E5"/>
    <w:rsid w:val="004A2DC4"/>
    <w:rsid w:val="004A3001"/>
    <w:rsid w:val="004A30F9"/>
    <w:rsid w:val="004A383E"/>
    <w:rsid w:val="004A3F46"/>
    <w:rsid w:val="004A4358"/>
    <w:rsid w:val="004A47C4"/>
    <w:rsid w:val="004A4A4E"/>
    <w:rsid w:val="004A4BE5"/>
    <w:rsid w:val="004A4E76"/>
    <w:rsid w:val="004A6992"/>
    <w:rsid w:val="004A723E"/>
    <w:rsid w:val="004A7546"/>
    <w:rsid w:val="004A7549"/>
    <w:rsid w:val="004A79B4"/>
    <w:rsid w:val="004B0281"/>
    <w:rsid w:val="004B1A35"/>
    <w:rsid w:val="004B1B50"/>
    <w:rsid w:val="004B1BAB"/>
    <w:rsid w:val="004B1BED"/>
    <w:rsid w:val="004B2018"/>
    <w:rsid w:val="004B20CB"/>
    <w:rsid w:val="004B30B9"/>
    <w:rsid w:val="004B317C"/>
    <w:rsid w:val="004B44AC"/>
    <w:rsid w:val="004B46FF"/>
    <w:rsid w:val="004B6652"/>
    <w:rsid w:val="004B6F25"/>
    <w:rsid w:val="004B7861"/>
    <w:rsid w:val="004B7999"/>
    <w:rsid w:val="004C00B6"/>
    <w:rsid w:val="004C0219"/>
    <w:rsid w:val="004C035F"/>
    <w:rsid w:val="004C0430"/>
    <w:rsid w:val="004C118D"/>
    <w:rsid w:val="004C16B7"/>
    <w:rsid w:val="004C19FA"/>
    <w:rsid w:val="004C1C01"/>
    <w:rsid w:val="004C2930"/>
    <w:rsid w:val="004C2A94"/>
    <w:rsid w:val="004C392F"/>
    <w:rsid w:val="004C3A29"/>
    <w:rsid w:val="004C3C17"/>
    <w:rsid w:val="004C3FDC"/>
    <w:rsid w:val="004C431F"/>
    <w:rsid w:val="004C4945"/>
    <w:rsid w:val="004C5E56"/>
    <w:rsid w:val="004C5F2F"/>
    <w:rsid w:val="004C675D"/>
    <w:rsid w:val="004C6B8C"/>
    <w:rsid w:val="004C7307"/>
    <w:rsid w:val="004C74AC"/>
    <w:rsid w:val="004C794A"/>
    <w:rsid w:val="004D12EB"/>
    <w:rsid w:val="004D198A"/>
    <w:rsid w:val="004D26BB"/>
    <w:rsid w:val="004D2B1C"/>
    <w:rsid w:val="004D3220"/>
    <w:rsid w:val="004D3348"/>
    <w:rsid w:val="004D3E62"/>
    <w:rsid w:val="004D45E1"/>
    <w:rsid w:val="004D589C"/>
    <w:rsid w:val="004D5DA2"/>
    <w:rsid w:val="004D727B"/>
    <w:rsid w:val="004E0522"/>
    <w:rsid w:val="004E0E84"/>
    <w:rsid w:val="004E13D1"/>
    <w:rsid w:val="004E1804"/>
    <w:rsid w:val="004E40E3"/>
    <w:rsid w:val="004E4AA0"/>
    <w:rsid w:val="004E5166"/>
    <w:rsid w:val="004E541C"/>
    <w:rsid w:val="004E5478"/>
    <w:rsid w:val="004E5885"/>
    <w:rsid w:val="004E5C5C"/>
    <w:rsid w:val="004E6107"/>
    <w:rsid w:val="004F03AD"/>
    <w:rsid w:val="004F06A4"/>
    <w:rsid w:val="004F1889"/>
    <w:rsid w:val="004F1C9D"/>
    <w:rsid w:val="004F2716"/>
    <w:rsid w:val="004F2B0A"/>
    <w:rsid w:val="004F2CDF"/>
    <w:rsid w:val="004F3343"/>
    <w:rsid w:val="004F3566"/>
    <w:rsid w:val="004F3755"/>
    <w:rsid w:val="004F3ABD"/>
    <w:rsid w:val="004F41A6"/>
    <w:rsid w:val="004F65CD"/>
    <w:rsid w:val="004F669F"/>
    <w:rsid w:val="004F718F"/>
    <w:rsid w:val="004F7B3F"/>
    <w:rsid w:val="004F7E8C"/>
    <w:rsid w:val="005000A7"/>
    <w:rsid w:val="005026E1"/>
    <w:rsid w:val="005027B6"/>
    <w:rsid w:val="00502FEF"/>
    <w:rsid w:val="00503422"/>
    <w:rsid w:val="00503D00"/>
    <w:rsid w:val="00503DE7"/>
    <w:rsid w:val="005043B5"/>
    <w:rsid w:val="005050CC"/>
    <w:rsid w:val="00505703"/>
    <w:rsid w:val="00506537"/>
    <w:rsid w:val="00506887"/>
    <w:rsid w:val="00506B87"/>
    <w:rsid w:val="00511EA9"/>
    <w:rsid w:val="00511ECC"/>
    <w:rsid w:val="00512384"/>
    <w:rsid w:val="005128B7"/>
    <w:rsid w:val="005128EC"/>
    <w:rsid w:val="005132C2"/>
    <w:rsid w:val="00513378"/>
    <w:rsid w:val="00513BC1"/>
    <w:rsid w:val="00514C1B"/>
    <w:rsid w:val="00515B3F"/>
    <w:rsid w:val="005165AF"/>
    <w:rsid w:val="00517CB0"/>
    <w:rsid w:val="005204D6"/>
    <w:rsid w:val="00520BB5"/>
    <w:rsid w:val="00520F2F"/>
    <w:rsid w:val="0052127B"/>
    <w:rsid w:val="00522947"/>
    <w:rsid w:val="005229F1"/>
    <w:rsid w:val="005230B2"/>
    <w:rsid w:val="00523818"/>
    <w:rsid w:val="005249EA"/>
    <w:rsid w:val="00524AA8"/>
    <w:rsid w:val="00524C46"/>
    <w:rsid w:val="00525143"/>
    <w:rsid w:val="00526139"/>
    <w:rsid w:val="0052746F"/>
    <w:rsid w:val="005276AB"/>
    <w:rsid w:val="00530245"/>
    <w:rsid w:val="00530C79"/>
    <w:rsid w:val="005311E6"/>
    <w:rsid w:val="005325BF"/>
    <w:rsid w:val="00532A51"/>
    <w:rsid w:val="00532E39"/>
    <w:rsid w:val="005337E2"/>
    <w:rsid w:val="00533CB9"/>
    <w:rsid w:val="00534E75"/>
    <w:rsid w:val="00535AAA"/>
    <w:rsid w:val="00535DDD"/>
    <w:rsid w:val="0053669F"/>
    <w:rsid w:val="00536C0B"/>
    <w:rsid w:val="0053748E"/>
    <w:rsid w:val="005378FC"/>
    <w:rsid w:val="00537E91"/>
    <w:rsid w:val="00540861"/>
    <w:rsid w:val="0054133B"/>
    <w:rsid w:val="00541CF5"/>
    <w:rsid w:val="00542623"/>
    <w:rsid w:val="005426E7"/>
    <w:rsid w:val="00542DDB"/>
    <w:rsid w:val="00542ECA"/>
    <w:rsid w:val="00542FB3"/>
    <w:rsid w:val="0054303E"/>
    <w:rsid w:val="00544C95"/>
    <w:rsid w:val="005466CD"/>
    <w:rsid w:val="00546D50"/>
    <w:rsid w:val="00547867"/>
    <w:rsid w:val="0055065C"/>
    <w:rsid w:val="005509F2"/>
    <w:rsid w:val="00550A4A"/>
    <w:rsid w:val="00551662"/>
    <w:rsid w:val="00551817"/>
    <w:rsid w:val="00551A4B"/>
    <w:rsid w:val="00552B12"/>
    <w:rsid w:val="00552C1B"/>
    <w:rsid w:val="0055310D"/>
    <w:rsid w:val="0055368A"/>
    <w:rsid w:val="00554C47"/>
    <w:rsid w:val="00554D1C"/>
    <w:rsid w:val="005553FB"/>
    <w:rsid w:val="00555C03"/>
    <w:rsid w:val="00555CA2"/>
    <w:rsid w:val="00556236"/>
    <w:rsid w:val="00556AAC"/>
    <w:rsid w:val="0056038F"/>
    <w:rsid w:val="00560E1E"/>
    <w:rsid w:val="005615F8"/>
    <w:rsid w:val="0056193E"/>
    <w:rsid w:val="005619C1"/>
    <w:rsid w:val="00561BF6"/>
    <w:rsid w:val="00562F0B"/>
    <w:rsid w:val="0056315B"/>
    <w:rsid w:val="00563BE0"/>
    <w:rsid w:val="005645CD"/>
    <w:rsid w:val="00565587"/>
    <w:rsid w:val="0056578E"/>
    <w:rsid w:val="00565BC9"/>
    <w:rsid w:val="00566237"/>
    <w:rsid w:val="0056714C"/>
    <w:rsid w:val="005677B0"/>
    <w:rsid w:val="0057067A"/>
    <w:rsid w:val="00570EF5"/>
    <w:rsid w:val="0057172A"/>
    <w:rsid w:val="005719B1"/>
    <w:rsid w:val="00571D71"/>
    <w:rsid w:val="0057348C"/>
    <w:rsid w:val="00574194"/>
    <w:rsid w:val="005748DF"/>
    <w:rsid w:val="00574BDA"/>
    <w:rsid w:val="00574F4F"/>
    <w:rsid w:val="00575568"/>
    <w:rsid w:val="005760FB"/>
    <w:rsid w:val="005768BA"/>
    <w:rsid w:val="005769DB"/>
    <w:rsid w:val="005800D4"/>
    <w:rsid w:val="005803E3"/>
    <w:rsid w:val="005803F0"/>
    <w:rsid w:val="00580702"/>
    <w:rsid w:val="0058095D"/>
    <w:rsid w:val="00580B8F"/>
    <w:rsid w:val="00580DD5"/>
    <w:rsid w:val="00580FB4"/>
    <w:rsid w:val="00581686"/>
    <w:rsid w:val="00582508"/>
    <w:rsid w:val="0058258D"/>
    <w:rsid w:val="00583288"/>
    <w:rsid w:val="00583CA1"/>
    <w:rsid w:val="00583FED"/>
    <w:rsid w:val="00584235"/>
    <w:rsid w:val="00585545"/>
    <w:rsid w:val="00585838"/>
    <w:rsid w:val="00585954"/>
    <w:rsid w:val="005872D2"/>
    <w:rsid w:val="0058733C"/>
    <w:rsid w:val="00587D26"/>
    <w:rsid w:val="0059111A"/>
    <w:rsid w:val="005911F8"/>
    <w:rsid w:val="00592055"/>
    <w:rsid w:val="005928A3"/>
    <w:rsid w:val="00592AB4"/>
    <w:rsid w:val="00593B4E"/>
    <w:rsid w:val="0059420D"/>
    <w:rsid w:val="005947AC"/>
    <w:rsid w:val="00594AC7"/>
    <w:rsid w:val="005952DD"/>
    <w:rsid w:val="0059532E"/>
    <w:rsid w:val="00596053"/>
    <w:rsid w:val="005969D7"/>
    <w:rsid w:val="00596A82"/>
    <w:rsid w:val="005976E0"/>
    <w:rsid w:val="005A0311"/>
    <w:rsid w:val="005A0B86"/>
    <w:rsid w:val="005A216F"/>
    <w:rsid w:val="005A2AE5"/>
    <w:rsid w:val="005A308E"/>
    <w:rsid w:val="005A3D71"/>
    <w:rsid w:val="005A3F37"/>
    <w:rsid w:val="005A44B3"/>
    <w:rsid w:val="005A4907"/>
    <w:rsid w:val="005A607A"/>
    <w:rsid w:val="005A7074"/>
    <w:rsid w:val="005A75D9"/>
    <w:rsid w:val="005A79A8"/>
    <w:rsid w:val="005A7BA8"/>
    <w:rsid w:val="005B0022"/>
    <w:rsid w:val="005B0171"/>
    <w:rsid w:val="005B0B6C"/>
    <w:rsid w:val="005B132E"/>
    <w:rsid w:val="005B19FE"/>
    <w:rsid w:val="005B3A99"/>
    <w:rsid w:val="005B518C"/>
    <w:rsid w:val="005B55E5"/>
    <w:rsid w:val="005B6E50"/>
    <w:rsid w:val="005B7902"/>
    <w:rsid w:val="005B7A7B"/>
    <w:rsid w:val="005C10BF"/>
    <w:rsid w:val="005C11BF"/>
    <w:rsid w:val="005C13F8"/>
    <w:rsid w:val="005C1626"/>
    <w:rsid w:val="005C1EC7"/>
    <w:rsid w:val="005C3D38"/>
    <w:rsid w:val="005C3ED2"/>
    <w:rsid w:val="005C45D8"/>
    <w:rsid w:val="005C596C"/>
    <w:rsid w:val="005C5985"/>
    <w:rsid w:val="005C5FCA"/>
    <w:rsid w:val="005C76BB"/>
    <w:rsid w:val="005C7F1A"/>
    <w:rsid w:val="005D0323"/>
    <w:rsid w:val="005D0F0E"/>
    <w:rsid w:val="005D0FAB"/>
    <w:rsid w:val="005D183E"/>
    <w:rsid w:val="005D1EBB"/>
    <w:rsid w:val="005D1F75"/>
    <w:rsid w:val="005D25AD"/>
    <w:rsid w:val="005D30E9"/>
    <w:rsid w:val="005D36F2"/>
    <w:rsid w:val="005D40C1"/>
    <w:rsid w:val="005D43A9"/>
    <w:rsid w:val="005D444F"/>
    <w:rsid w:val="005D49A2"/>
    <w:rsid w:val="005D4FA8"/>
    <w:rsid w:val="005D51A4"/>
    <w:rsid w:val="005D52BD"/>
    <w:rsid w:val="005D5619"/>
    <w:rsid w:val="005D6534"/>
    <w:rsid w:val="005D6E08"/>
    <w:rsid w:val="005D6F4C"/>
    <w:rsid w:val="005D7257"/>
    <w:rsid w:val="005D72EA"/>
    <w:rsid w:val="005E0F77"/>
    <w:rsid w:val="005E0F99"/>
    <w:rsid w:val="005E12FC"/>
    <w:rsid w:val="005E13FC"/>
    <w:rsid w:val="005E147E"/>
    <w:rsid w:val="005E2A0F"/>
    <w:rsid w:val="005E2E28"/>
    <w:rsid w:val="005E4322"/>
    <w:rsid w:val="005E490E"/>
    <w:rsid w:val="005E4970"/>
    <w:rsid w:val="005E4BAB"/>
    <w:rsid w:val="005E5B1C"/>
    <w:rsid w:val="005E60B8"/>
    <w:rsid w:val="005E6559"/>
    <w:rsid w:val="005E7855"/>
    <w:rsid w:val="005E7FCD"/>
    <w:rsid w:val="005F01FA"/>
    <w:rsid w:val="005F03EC"/>
    <w:rsid w:val="005F16C5"/>
    <w:rsid w:val="005F17BF"/>
    <w:rsid w:val="005F2C75"/>
    <w:rsid w:val="005F3458"/>
    <w:rsid w:val="005F350C"/>
    <w:rsid w:val="005F3879"/>
    <w:rsid w:val="005F3BE3"/>
    <w:rsid w:val="005F5055"/>
    <w:rsid w:val="005F5104"/>
    <w:rsid w:val="005F5C45"/>
    <w:rsid w:val="005F5CD6"/>
    <w:rsid w:val="00600096"/>
    <w:rsid w:val="00600820"/>
    <w:rsid w:val="006016B8"/>
    <w:rsid w:val="00601ACF"/>
    <w:rsid w:val="006023FA"/>
    <w:rsid w:val="00602672"/>
    <w:rsid w:val="006033B1"/>
    <w:rsid w:val="0060373E"/>
    <w:rsid w:val="00603BB7"/>
    <w:rsid w:val="00603DD0"/>
    <w:rsid w:val="00604D9E"/>
    <w:rsid w:val="00606138"/>
    <w:rsid w:val="00606265"/>
    <w:rsid w:val="00606310"/>
    <w:rsid w:val="00606437"/>
    <w:rsid w:val="0060738C"/>
    <w:rsid w:val="00607582"/>
    <w:rsid w:val="006075B7"/>
    <w:rsid w:val="00607BA4"/>
    <w:rsid w:val="00611D1B"/>
    <w:rsid w:val="00612356"/>
    <w:rsid w:val="006133B7"/>
    <w:rsid w:val="006137B2"/>
    <w:rsid w:val="00614B4D"/>
    <w:rsid w:val="00614FFF"/>
    <w:rsid w:val="006152D6"/>
    <w:rsid w:val="006153B4"/>
    <w:rsid w:val="00615769"/>
    <w:rsid w:val="00616062"/>
    <w:rsid w:val="00617E76"/>
    <w:rsid w:val="00617FF7"/>
    <w:rsid w:val="00617FFD"/>
    <w:rsid w:val="0062068F"/>
    <w:rsid w:val="00620B84"/>
    <w:rsid w:val="00621776"/>
    <w:rsid w:val="00621932"/>
    <w:rsid w:val="00621F1D"/>
    <w:rsid w:val="006224D4"/>
    <w:rsid w:val="00622D6D"/>
    <w:rsid w:val="006230B2"/>
    <w:rsid w:val="00623535"/>
    <w:rsid w:val="0062373B"/>
    <w:rsid w:val="00623849"/>
    <w:rsid w:val="006240C2"/>
    <w:rsid w:val="0062497A"/>
    <w:rsid w:val="00624DD1"/>
    <w:rsid w:val="0062570F"/>
    <w:rsid w:val="0062666B"/>
    <w:rsid w:val="00626FB1"/>
    <w:rsid w:val="00627756"/>
    <w:rsid w:val="00627C5A"/>
    <w:rsid w:val="006309C5"/>
    <w:rsid w:val="006313C8"/>
    <w:rsid w:val="00631987"/>
    <w:rsid w:val="00631C0B"/>
    <w:rsid w:val="00631E8C"/>
    <w:rsid w:val="0063212E"/>
    <w:rsid w:val="00632BBC"/>
    <w:rsid w:val="006345BB"/>
    <w:rsid w:val="00634F1B"/>
    <w:rsid w:val="00635DB7"/>
    <w:rsid w:val="00635F18"/>
    <w:rsid w:val="00636144"/>
    <w:rsid w:val="00637C5A"/>
    <w:rsid w:val="006403B3"/>
    <w:rsid w:val="006404AE"/>
    <w:rsid w:val="00640F02"/>
    <w:rsid w:val="006423CC"/>
    <w:rsid w:val="00642E9B"/>
    <w:rsid w:val="006434E8"/>
    <w:rsid w:val="006435C5"/>
    <w:rsid w:val="00643AC3"/>
    <w:rsid w:val="00643ED8"/>
    <w:rsid w:val="006444DC"/>
    <w:rsid w:val="00644AA8"/>
    <w:rsid w:val="00644F66"/>
    <w:rsid w:val="0064537B"/>
    <w:rsid w:val="0064558C"/>
    <w:rsid w:val="00646C9E"/>
    <w:rsid w:val="00647BBB"/>
    <w:rsid w:val="00647F84"/>
    <w:rsid w:val="006509C5"/>
    <w:rsid w:val="00650C3A"/>
    <w:rsid w:val="00650D17"/>
    <w:rsid w:val="0065159B"/>
    <w:rsid w:val="006516F2"/>
    <w:rsid w:val="006519BA"/>
    <w:rsid w:val="006527D4"/>
    <w:rsid w:val="006540AD"/>
    <w:rsid w:val="00654458"/>
    <w:rsid w:val="00654905"/>
    <w:rsid w:val="00654CC1"/>
    <w:rsid w:val="0065601F"/>
    <w:rsid w:val="006563C3"/>
    <w:rsid w:val="006571C2"/>
    <w:rsid w:val="006607F3"/>
    <w:rsid w:val="00660C87"/>
    <w:rsid w:val="00660E60"/>
    <w:rsid w:val="00660EF1"/>
    <w:rsid w:val="00661AB2"/>
    <w:rsid w:val="00661B5E"/>
    <w:rsid w:val="00662210"/>
    <w:rsid w:val="0066229E"/>
    <w:rsid w:val="00663130"/>
    <w:rsid w:val="006635FC"/>
    <w:rsid w:val="00663CD3"/>
    <w:rsid w:val="00664338"/>
    <w:rsid w:val="006646B2"/>
    <w:rsid w:val="006647F4"/>
    <w:rsid w:val="00664E73"/>
    <w:rsid w:val="00665420"/>
    <w:rsid w:val="00665843"/>
    <w:rsid w:val="006661A4"/>
    <w:rsid w:val="00666DA3"/>
    <w:rsid w:val="00666E92"/>
    <w:rsid w:val="00666EA5"/>
    <w:rsid w:val="00667309"/>
    <w:rsid w:val="00667354"/>
    <w:rsid w:val="006673E1"/>
    <w:rsid w:val="0066781D"/>
    <w:rsid w:val="006706B2"/>
    <w:rsid w:val="0067194E"/>
    <w:rsid w:val="0067340D"/>
    <w:rsid w:val="00673F4F"/>
    <w:rsid w:val="00674296"/>
    <w:rsid w:val="006748E0"/>
    <w:rsid w:val="00675454"/>
    <w:rsid w:val="00675486"/>
    <w:rsid w:val="006757B5"/>
    <w:rsid w:val="00675E99"/>
    <w:rsid w:val="00676481"/>
    <w:rsid w:val="00676DD7"/>
    <w:rsid w:val="006801B0"/>
    <w:rsid w:val="00680A3D"/>
    <w:rsid w:val="00681608"/>
    <w:rsid w:val="00681F3C"/>
    <w:rsid w:val="00682009"/>
    <w:rsid w:val="0068206A"/>
    <w:rsid w:val="00682D34"/>
    <w:rsid w:val="00683AAF"/>
    <w:rsid w:val="00684C29"/>
    <w:rsid w:val="00685FAC"/>
    <w:rsid w:val="00686B3A"/>
    <w:rsid w:val="006900C1"/>
    <w:rsid w:val="00691F7E"/>
    <w:rsid w:val="006926D1"/>
    <w:rsid w:val="0069312E"/>
    <w:rsid w:val="006938EC"/>
    <w:rsid w:val="00693C27"/>
    <w:rsid w:val="00693C51"/>
    <w:rsid w:val="00693E40"/>
    <w:rsid w:val="00694097"/>
    <w:rsid w:val="006945E0"/>
    <w:rsid w:val="00695146"/>
    <w:rsid w:val="00695A03"/>
    <w:rsid w:val="00695F12"/>
    <w:rsid w:val="00696136"/>
    <w:rsid w:val="006A0ABB"/>
    <w:rsid w:val="006A0F07"/>
    <w:rsid w:val="006A1068"/>
    <w:rsid w:val="006A1191"/>
    <w:rsid w:val="006A14F2"/>
    <w:rsid w:val="006A1732"/>
    <w:rsid w:val="006A3163"/>
    <w:rsid w:val="006A3DC7"/>
    <w:rsid w:val="006A504E"/>
    <w:rsid w:val="006A528E"/>
    <w:rsid w:val="006A5B2E"/>
    <w:rsid w:val="006A5B59"/>
    <w:rsid w:val="006A5ED0"/>
    <w:rsid w:val="006A74C9"/>
    <w:rsid w:val="006A7F9C"/>
    <w:rsid w:val="006B127E"/>
    <w:rsid w:val="006B2D4F"/>
    <w:rsid w:val="006B3495"/>
    <w:rsid w:val="006B34F3"/>
    <w:rsid w:val="006B3848"/>
    <w:rsid w:val="006B38D2"/>
    <w:rsid w:val="006B3B46"/>
    <w:rsid w:val="006B3C11"/>
    <w:rsid w:val="006B3F87"/>
    <w:rsid w:val="006B47F1"/>
    <w:rsid w:val="006B4900"/>
    <w:rsid w:val="006B4D48"/>
    <w:rsid w:val="006B4DFD"/>
    <w:rsid w:val="006B4EAC"/>
    <w:rsid w:val="006B6BA0"/>
    <w:rsid w:val="006C01D0"/>
    <w:rsid w:val="006C08A6"/>
    <w:rsid w:val="006C1684"/>
    <w:rsid w:val="006C1958"/>
    <w:rsid w:val="006C373A"/>
    <w:rsid w:val="006C46D9"/>
    <w:rsid w:val="006C4F5E"/>
    <w:rsid w:val="006C5220"/>
    <w:rsid w:val="006C5619"/>
    <w:rsid w:val="006C5E55"/>
    <w:rsid w:val="006C6CAE"/>
    <w:rsid w:val="006C6DEB"/>
    <w:rsid w:val="006C751A"/>
    <w:rsid w:val="006C7D61"/>
    <w:rsid w:val="006D042E"/>
    <w:rsid w:val="006D0468"/>
    <w:rsid w:val="006D0656"/>
    <w:rsid w:val="006D0DE5"/>
    <w:rsid w:val="006D1936"/>
    <w:rsid w:val="006D1A88"/>
    <w:rsid w:val="006D2414"/>
    <w:rsid w:val="006D40B1"/>
    <w:rsid w:val="006D438A"/>
    <w:rsid w:val="006D4DDC"/>
    <w:rsid w:val="006D57CA"/>
    <w:rsid w:val="006D71C1"/>
    <w:rsid w:val="006D7EAD"/>
    <w:rsid w:val="006E06F2"/>
    <w:rsid w:val="006E1B64"/>
    <w:rsid w:val="006E2C05"/>
    <w:rsid w:val="006E2ECB"/>
    <w:rsid w:val="006E3406"/>
    <w:rsid w:val="006E5005"/>
    <w:rsid w:val="006E51CE"/>
    <w:rsid w:val="006E6084"/>
    <w:rsid w:val="006E7197"/>
    <w:rsid w:val="006E736F"/>
    <w:rsid w:val="006E7701"/>
    <w:rsid w:val="006E7C6F"/>
    <w:rsid w:val="006F0786"/>
    <w:rsid w:val="006F0C30"/>
    <w:rsid w:val="006F0D93"/>
    <w:rsid w:val="006F1CD6"/>
    <w:rsid w:val="006F1ECA"/>
    <w:rsid w:val="006F4187"/>
    <w:rsid w:val="006F4581"/>
    <w:rsid w:val="006F5026"/>
    <w:rsid w:val="006F5B91"/>
    <w:rsid w:val="006F67A2"/>
    <w:rsid w:val="006F7939"/>
    <w:rsid w:val="00700799"/>
    <w:rsid w:val="007009AC"/>
    <w:rsid w:val="0070134D"/>
    <w:rsid w:val="00701A8B"/>
    <w:rsid w:val="007029B9"/>
    <w:rsid w:val="00702E25"/>
    <w:rsid w:val="00703599"/>
    <w:rsid w:val="00704154"/>
    <w:rsid w:val="007043B2"/>
    <w:rsid w:val="00704F7B"/>
    <w:rsid w:val="00705063"/>
    <w:rsid w:val="007057E5"/>
    <w:rsid w:val="00705B66"/>
    <w:rsid w:val="00707549"/>
    <w:rsid w:val="00707807"/>
    <w:rsid w:val="00707984"/>
    <w:rsid w:val="0071029B"/>
    <w:rsid w:val="007107AB"/>
    <w:rsid w:val="00710C6E"/>
    <w:rsid w:val="00710E09"/>
    <w:rsid w:val="007112AF"/>
    <w:rsid w:val="007114EC"/>
    <w:rsid w:val="007118FA"/>
    <w:rsid w:val="00711933"/>
    <w:rsid w:val="00712FB2"/>
    <w:rsid w:val="00713265"/>
    <w:rsid w:val="0071443E"/>
    <w:rsid w:val="0071476E"/>
    <w:rsid w:val="00714C95"/>
    <w:rsid w:val="00714CCC"/>
    <w:rsid w:val="00715E55"/>
    <w:rsid w:val="00716016"/>
    <w:rsid w:val="007163E1"/>
    <w:rsid w:val="00716544"/>
    <w:rsid w:val="0071738F"/>
    <w:rsid w:val="007173E9"/>
    <w:rsid w:val="00717D64"/>
    <w:rsid w:val="007208E1"/>
    <w:rsid w:val="00720FC5"/>
    <w:rsid w:val="00721399"/>
    <w:rsid w:val="00721F8E"/>
    <w:rsid w:val="007228E0"/>
    <w:rsid w:val="00722A9F"/>
    <w:rsid w:val="00722AD9"/>
    <w:rsid w:val="00722EC0"/>
    <w:rsid w:val="007239A4"/>
    <w:rsid w:val="00723DD4"/>
    <w:rsid w:val="00724F9F"/>
    <w:rsid w:val="007268A6"/>
    <w:rsid w:val="00726A7D"/>
    <w:rsid w:val="007274CA"/>
    <w:rsid w:val="0072778E"/>
    <w:rsid w:val="00727B33"/>
    <w:rsid w:val="0073069C"/>
    <w:rsid w:val="00730826"/>
    <w:rsid w:val="007316E2"/>
    <w:rsid w:val="007321F6"/>
    <w:rsid w:val="00732330"/>
    <w:rsid w:val="0073258C"/>
    <w:rsid w:val="007336A8"/>
    <w:rsid w:val="007339DA"/>
    <w:rsid w:val="00733F5E"/>
    <w:rsid w:val="007344EA"/>
    <w:rsid w:val="00734872"/>
    <w:rsid w:val="00734A33"/>
    <w:rsid w:val="007375C1"/>
    <w:rsid w:val="0073760C"/>
    <w:rsid w:val="00737A75"/>
    <w:rsid w:val="00737B1F"/>
    <w:rsid w:val="007400FC"/>
    <w:rsid w:val="00740229"/>
    <w:rsid w:val="00740EC5"/>
    <w:rsid w:val="00740F8E"/>
    <w:rsid w:val="00742BC2"/>
    <w:rsid w:val="00743BFF"/>
    <w:rsid w:val="00744BD8"/>
    <w:rsid w:val="007457AB"/>
    <w:rsid w:val="00746906"/>
    <w:rsid w:val="00746BCB"/>
    <w:rsid w:val="00746C09"/>
    <w:rsid w:val="00746D73"/>
    <w:rsid w:val="00746F02"/>
    <w:rsid w:val="0074799D"/>
    <w:rsid w:val="007479B4"/>
    <w:rsid w:val="0074F36B"/>
    <w:rsid w:val="007515EB"/>
    <w:rsid w:val="00752FE1"/>
    <w:rsid w:val="00754359"/>
    <w:rsid w:val="00754517"/>
    <w:rsid w:val="007548A2"/>
    <w:rsid w:val="00754CA7"/>
    <w:rsid w:val="00754F41"/>
    <w:rsid w:val="00755CBF"/>
    <w:rsid w:val="00756169"/>
    <w:rsid w:val="00757E67"/>
    <w:rsid w:val="00760441"/>
    <w:rsid w:val="007604F0"/>
    <w:rsid w:val="0076057E"/>
    <w:rsid w:val="007605AE"/>
    <w:rsid w:val="00760ABE"/>
    <w:rsid w:val="00761291"/>
    <w:rsid w:val="00761BCC"/>
    <w:rsid w:val="0076204C"/>
    <w:rsid w:val="00762A91"/>
    <w:rsid w:val="007632B4"/>
    <w:rsid w:val="0076360F"/>
    <w:rsid w:val="00763A5C"/>
    <w:rsid w:val="007650CF"/>
    <w:rsid w:val="00765782"/>
    <w:rsid w:val="007657D7"/>
    <w:rsid w:val="007659B1"/>
    <w:rsid w:val="00765CB8"/>
    <w:rsid w:val="007662BA"/>
    <w:rsid w:val="007667E9"/>
    <w:rsid w:val="007670A8"/>
    <w:rsid w:val="0076735B"/>
    <w:rsid w:val="007676AE"/>
    <w:rsid w:val="00767750"/>
    <w:rsid w:val="00767E09"/>
    <w:rsid w:val="00767E4E"/>
    <w:rsid w:val="00767E9B"/>
    <w:rsid w:val="00770978"/>
    <w:rsid w:val="00770AA2"/>
    <w:rsid w:val="007723A5"/>
    <w:rsid w:val="00772EEA"/>
    <w:rsid w:val="00772F58"/>
    <w:rsid w:val="0077300D"/>
    <w:rsid w:val="00773383"/>
    <w:rsid w:val="00774CB2"/>
    <w:rsid w:val="00774E3F"/>
    <w:rsid w:val="0077652D"/>
    <w:rsid w:val="0077782E"/>
    <w:rsid w:val="007779D0"/>
    <w:rsid w:val="00780029"/>
    <w:rsid w:val="007811F0"/>
    <w:rsid w:val="00781413"/>
    <w:rsid w:val="00781690"/>
    <w:rsid w:val="007823F9"/>
    <w:rsid w:val="00783122"/>
    <w:rsid w:val="007839B7"/>
    <w:rsid w:val="00785951"/>
    <w:rsid w:val="00785C04"/>
    <w:rsid w:val="007860D8"/>
    <w:rsid w:val="0078749C"/>
    <w:rsid w:val="00787540"/>
    <w:rsid w:val="0078767E"/>
    <w:rsid w:val="00787932"/>
    <w:rsid w:val="00787D13"/>
    <w:rsid w:val="00787F80"/>
    <w:rsid w:val="00790051"/>
    <w:rsid w:val="007920AB"/>
    <w:rsid w:val="007927E3"/>
    <w:rsid w:val="00792EEE"/>
    <w:rsid w:val="00793D41"/>
    <w:rsid w:val="00794BD2"/>
    <w:rsid w:val="00795F38"/>
    <w:rsid w:val="007A0821"/>
    <w:rsid w:val="007A0A41"/>
    <w:rsid w:val="007A0BD2"/>
    <w:rsid w:val="007A1013"/>
    <w:rsid w:val="007A1147"/>
    <w:rsid w:val="007A14B4"/>
    <w:rsid w:val="007A1FB2"/>
    <w:rsid w:val="007A3177"/>
    <w:rsid w:val="007A3AA4"/>
    <w:rsid w:val="007A44C3"/>
    <w:rsid w:val="007A591D"/>
    <w:rsid w:val="007A7FB6"/>
    <w:rsid w:val="007A7FB7"/>
    <w:rsid w:val="007B04CB"/>
    <w:rsid w:val="007B062C"/>
    <w:rsid w:val="007B08E5"/>
    <w:rsid w:val="007B16E3"/>
    <w:rsid w:val="007B2E61"/>
    <w:rsid w:val="007B31BF"/>
    <w:rsid w:val="007B3ED8"/>
    <w:rsid w:val="007B45E9"/>
    <w:rsid w:val="007B5A06"/>
    <w:rsid w:val="007B60FC"/>
    <w:rsid w:val="007B69B9"/>
    <w:rsid w:val="007B6AB5"/>
    <w:rsid w:val="007B7751"/>
    <w:rsid w:val="007B7920"/>
    <w:rsid w:val="007C1637"/>
    <w:rsid w:val="007C171A"/>
    <w:rsid w:val="007C2439"/>
    <w:rsid w:val="007C2CD4"/>
    <w:rsid w:val="007C2DF1"/>
    <w:rsid w:val="007C3CCC"/>
    <w:rsid w:val="007C4723"/>
    <w:rsid w:val="007C5454"/>
    <w:rsid w:val="007C56B1"/>
    <w:rsid w:val="007C5E99"/>
    <w:rsid w:val="007C6235"/>
    <w:rsid w:val="007C6B15"/>
    <w:rsid w:val="007C7512"/>
    <w:rsid w:val="007C7612"/>
    <w:rsid w:val="007D0451"/>
    <w:rsid w:val="007D1AB9"/>
    <w:rsid w:val="007D1BA8"/>
    <w:rsid w:val="007D22BB"/>
    <w:rsid w:val="007D24C5"/>
    <w:rsid w:val="007D28D6"/>
    <w:rsid w:val="007D3A58"/>
    <w:rsid w:val="007D3DF6"/>
    <w:rsid w:val="007D4927"/>
    <w:rsid w:val="007D4D35"/>
    <w:rsid w:val="007D7AF6"/>
    <w:rsid w:val="007E071F"/>
    <w:rsid w:val="007E0EC1"/>
    <w:rsid w:val="007E10C5"/>
    <w:rsid w:val="007E1D7B"/>
    <w:rsid w:val="007E2A2F"/>
    <w:rsid w:val="007E2B6C"/>
    <w:rsid w:val="007E2CB0"/>
    <w:rsid w:val="007E2FC6"/>
    <w:rsid w:val="007E324A"/>
    <w:rsid w:val="007E35AC"/>
    <w:rsid w:val="007E36BB"/>
    <w:rsid w:val="007E38F5"/>
    <w:rsid w:val="007E4D6D"/>
    <w:rsid w:val="007E5FF4"/>
    <w:rsid w:val="007E658F"/>
    <w:rsid w:val="007E7698"/>
    <w:rsid w:val="007E7D93"/>
    <w:rsid w:val="007F0213"/>
    <w:rsid w:val="007F1614"/>
    <w:rsid w:val="007F1BC5"/>
    <w:rsid w:val="007F20E5"/>
    <w:rsid w:val="007F2AD8"/>
    <w:rsid w:val="007F31EE"/>
    <w:rsid w:val="007F3670"/>
    <w:rsid w:val="007F46D8"/>
    <w:rsid w:val="007F4A56"/>
    <w:rsid w:val="007F5907"/>
    <w:rsid w:val="007F5BF8"/>
    <w:rsid w:val="007F6647"/>
    <w:rsid w:val="007F686E"/>
    <w:rsid w:val="007F6E6A"/>
    <w:rsid w:val="007F7115"/>
    <w:rsid w:val="007F7291"/>
    <w:rsid w:val="007F73E8"/>
    <w:rsid w:val="007F79C5"/>
    <w:rsid w:val="0080037B"/>
    <w:rsid w:val="0080060D"/>
    <w:rsid w:val="00800B0D"/>
    <w:rsid w:val="00800DF1"/>
    <w:rsid w:val="0080182B"/>
    <w:rsid w:val="00802F15"/>
    <w:rsid w:val="00803B19"/>
    <w:rsid w:val="00804266"/>
    <w:rsid w:val="00804D93"/>
    <w:rsid w:val="00804FD8"/>
    <w:rsid w:val="00805095"/>
    <w:rsid w:val="008060CB"/>
    <w:rsid w:val="0080610B"/>
    <w:rsid w:val="008062DC"/>
    <w:rsid w:val="0080651E"/>
    <w:rsid w:val="00807623"/>
    <w:rsid w:val="008079C6"/>
    <w:rsid w:val="00807A70"/>
    <w:rsid w:val="008107AD"/>
    <w:rsid w:val="008108F4"/>
    <w:rsid w:val="00810E5F"/>
    <w:rsid w:val="00811BC7"/>
    <w:rsid w:val="00811C5B"/>
    <w:rsid w:val="008128A6"/>
    <w:rsid w:val="00813600"/>
    <w:rsid w:val="00813F64"/>
    <w:rsid w:val="00815440"/>
    <w:rsid w:val="008155B4"/>
    <w:rsid w:val="00815D88"/>
    <w:rsid w:val="00816358"/>
    <w:rsid w:val="00816758"/>
    <w:rsid w:val="00817D14"/>
    <w:rsid w:val="0082038E"/>
    <w:rsid w:val="00820DC9"/>
    <w:rsid w:val="008222B3"/>
    <w:rsid w:val="00822D34"/>
    <w:rsid w:val="00823D07"/>
    <w:rsid w:val="008248CD"/>
    <w:rsid w:val="0082540A"/>
    <w:rsid w:val="00825802"/>
    <w:rsid w:val="0082671A"/>
    <w:rsid w:val="00827448"/>
    <w:rsid w:val="00827D49"/>
    <w:rsid w:val="00830375"/>
    <w:rsid w:val="00830D7F"/>
    <w:rsid w:val="00831187"/>
    <w:rsid w:val="00831556"/>
    <w:rsid w:val="00831868"/>
    <w:rsid w:val="0083192D"/>
    <w:rsid w:val="00831987"/>
    <w:rsid w:val="0083267A"/>
    <w:rsid w:val="00832868"/>
    <w:rsid w:val="00832C29"/>
    <w:rsid w:val="00832FA3"/>
    <w:rsid w:val="00833218"/>
    <w:rsid w:val="008337E3"/>
    <w:rsid w:val="0083582F"/>
    <w:rsid w:val="00836604"/>
    <w:rsid w:val="0083759D"/>
    <w:rsid w:val="0083777F"/>
    <w:rsid w:val="00840CDA"/>
    <w:rsid w:val="00841918"/>
    <w:rsid w:val="00841F2C"/>
    <w:rsid w:val="00841FB7"/>
    <w:rsid w:val="00842089"/>
    <w:rsid w:val="008421B0"/>
    <w:rsid w:val="00842671"/>
    <w:rsid w:val="00842C5B"/>
    <w:rsid w:val="008447E8"/>
    <w:rsid w:val="00844A7F"/>
    <w:rsid w:val="00845E59"/>
    <w:rsid w:val="00845F90"/>
    <w:rsid w:val="00846D5E"/>
    <w:rsid w:val="008474DC"/>
    <w:rsid w:val="008500ED"/>
    <w:rsid w:val="0085029B"/>
    <w:rsid w:val="00850D13"/>
    <w:rsid w:val="00851174"/>
    <w:rsid w:val="00851E2F"/>
    <w:rsid w:val="0085208E"/>
    <w:rsid w:val="00852846"/>
    <w:rsid w:val="00852F72"/>
    <w:rsid w:val="00853136"/>
    <w:rsid w:val="008533AA"/>
    <w:rsid w:val="00853A3D"/>
    <w:rsid w:val="00854F78"/>
    <w:rsid w:val="00855121"/>
    <w:rsid w:val="00855905"/>
    <w:rsid w:val="00855D33"/>
    <w:rsid w:val="00857BBC"/>
    <w:rsid w:val="0086023F"/>
    <w:rsid w:val="008603FC"/>
    <w:rsid w:val="00860B9D"/>
    <w:rsid w:val="00860E88"/>
    <w:rsid w:val="00861703"/>
    <w:rsid w:val="00861F6F"/>
    <w:rsid w:val="008627A4"/>
    <w:rsid w:val="0086333B"/>
    <w:rsid w:val="00863C83"/>
    <w:rsid w:val="00864F85"/>
    <w:rsid w:val="00865AA6"/>
    <w:rsid w:val="00865E33"/>
    <w:rsid w:val="00867099"/>
    <w:rsid w:val="00867463"/>
    <w:rsid w:val="008676E4"/>
    <w:rsid w:val="008678C5"/>
    <w:rsid w:val="00867BEB"/>
    <w:rsid w:val="00871F89"/>
    <w:rsid w:val="00872FF3"/>
    <w:rsid w:val="0087464A"/>
    <w:rsid w:val="0087491A"/>
    <w:rsid w:val="00876601"/>
    <w:rsid w:val="008770D9"/>
    <w:rsid w:val="00877146"/>
    <w:rsid w:val="0087744F"/>
    <w:rsid w:val="00877E44"/>
    <w:rsid w:val="00880004"/>
    <w:rsid w:val="008804B5"/>
    <w:rsid w:val="008808CE"/>
    <w:rsid w:val="00880DBC"/>
    <w:rsid w:val="00882320"/>
    <w:rsid w:val="0088319F"/>
    <w:rsid w:val="0088358C"/>
    <w:rsid w:val="00883916"/>
    <w:rsid w:val="00884261"/>
    <w:rsid w:val="00884B51"/>
    <w:rsid w:val="0088563C"/>
    <w:rsid w:val="00885B39"/>
    <w:rsid w:val="00885F9C"/>
    <w:rsid w:val="0088670C"/>
    <w:rsid w:val="00886724"/>
    <w:rsid w:val="008879BA"/>
    <w:rsid w:val="00887A2B"/>
    <w:rsid w:val="0089008F"/>
    <w:rsid w:val="008904EF"/>
    <w:rsid w:val="00890565"/>
    <w:rsid w:val="00890D63"/>
    <w:rsid w:val="0089142A"/>
    <w:rsid w:val="0089167A"/>
    <w:rsid w:val="0089264F"/>
    <w:rsid w:val="00893E17"/>
    <w:rsid w:val="00894087"/>
    <w:rsid w:val="008943F1"/>
    <w:rsid w:val="008946B7"/>
    <w:rsid w:val="008A14E7"/>
    <w:rsid w:val="008A1596"/>
    <w:rsid w:val="008A20A9"/>
    <w:rsid w:val="008A2573"/>
    <w:rsid w:val="008A312A"/>
    <w:rsid w:val="008A3656"/>
    <w:rsid w:val="008A4C88"/>
    <w:rsid w:val="008A4FC9"/>
    <w:rsid w:val="008A55EB"/>
    <w:rsid w:val="008A61B8"/>
    <w:rsid w:val="008A6AC7"/>
    <w:rsid w:val="008A6BA4"/>
    <w:rsid w:val="008A777B"/>
    <w:rsid w:val="008A7B88"/>
    <w:rsid w:val="008B0094"/>
    <w:rsid w:val="008B1AF1"/>
    <w:rsid w:val="008B1E7C"/>
    <w:rsid w:val="008B2366"/>
    <w:rsid w:val="008B2FAF"/>
    <w:rsid w:val="008B3FC7"/>
    <w:rsid w:val="008B41C5"/>
    <w:rsid w:val="008B4497"/>
    <w:rsid w:val="008B699C"/>
    <w:rsid w:val="008B71E1"/>
    <w:rsid w:val="008B7607"/>
    <w:rsid w:val="008B76BC"/>
    <w:rsid w:val="008B7881"/>
    <w:rsid w:val="008C0AE7"/>
    <w:rsid w:val="008C1F69"/>
    <w:rsid w:val="008C1F75"/>
    <w:rsid w:val="008C302B"/>
    <w:rsid w:val="008C3877"/>
    <w:rsid w:val="008C46E4"/>
    <w:rsid w:val="008C4DDC"/>
    <w:rsid w:val="008C5026"/>
    <w:rsid w:val="008C6658"/>
    <w:rsid w:val="008C77FD"/>
    <w:rsid w:val="008D1ED0"/>
    <w:rsid w:val="008D28DA"/>
    <w:rsid w:val="008D3121"/>
    <w:rsid w:val="008D4903"/>
    <w:rsid w:val="008D4AA8"/>
    <w:rsid w:val="008D53DC"/>
    <w:rsid w:val="008D5E67"/>
    <w:rsid w:val="008D62DE"/>
    <w:rsid w:val="008D6959"/>
    <w:rsid w:val="008D6BC8"/>
    <w:rsid w:val="008D6D10"/>
    <w:rsid w:val="008D717C"/>
    <w:rsid w:val="008D7B42"/>
    <w:rsid w:val="008E0256"/>
    <w:rsid w:val="008E0BC3"/>
    <w:rsid w:val="008E173E"/>
    <w:rsid w:val="008E1A8A"/>
    <w:rsid w:val="008E1B51"/>
    <w:rsid w:val="008E2045"/>
    <w:rsid w:val="008E2EA8"/>
    <w:rsid w:val="008E36D5"/>
    <w:rsid w:val="008E3735"/>
    <w:rsid w:val="008E42ED"/>
    <w:rsid w:val="008E48E4"/>
    <w:rsid w:val="008E4967"/>
    <w:rsid w:val="008E612A"/>
    <w:rsid w:val="008E6B3B"/>
    <w:rsid w:val="008E7E0A"/>
    <w:rsid w:val="008F0DBF"/>
    <w:rsid w:val="008F1929"/>
    <w:rsid w:val="008F286E"/>
    <w:rsid w:val="008F3DC0"/>
    <w:rsid w:val="008F4E45"/>
    <w:rsid w:val="008F5367"/>
    <w:rsid w:val="008F559D"/>
    <w:rsid w:val="008F59FE"/>
    <w:rsid w:val="008F5A46"/>
    <w:rsid w:val="008F6EA4"/>
    <w:rsid w:val="008F7162"/>
    <w:rsid w:val="00900497"/>
    <w:rsid w:val="00900977"/>
    <w:rsid w:val="009009C3"/>
    <w:rsid w:val="00900C6E"/>
    <w:rsid w:val="009022CA"/>
    <w:rsid w:val="00902B12"/>
    <w:rsid w:val="00902C99"/>
    <w:rsid w:val="00903162"/>
    <w:rsid w:val="00903B06"/>
    <w:rsid w:val="00904533"/>
    <w:rsid w:val="00905513"/>
    <w:rsid w:val="00905C9A"/>
    <w:rsid w:val="00905E6E"/>
    <w:rsid w:val="00905EC7"/>
    <w:rsid w:val="00905F6F"/>
    <w:rsid w:val="00910FD7"/>
    <w:rsid w:val="00911B28"/>
    <w:rsid w:val="00911D58"/>
    <w:rsid w:val="0091266A"/>
    <w:rsid w:val="00912A9B"/>
    <w:rsid w:val="0091475A"/>
    <w:rsid w:val="00914F4F"/>
    <w:rsid w:val="009151A3"/>
    <w:rsid w:val="0091567A"/>
    <w:rsid w:val="0091613C"/>
    <w:rsid w:val="00916716"/>
    <w:rsid w:val="00916E8B"/>
    <w:rsid w:val="00917EFC"/>
    <w:rsid w:val="0092064F"/>
    <w:rsid w:val="00920AF3"/>
    <w:rsid w:val="0092154D"/>
    <w:rsid w:val="00921B80"/>
    <w:rsid w:val="0092269E"/>
    <w:rsid w:val="00924386"/>
    <w:rsid w:val="00924572"/>
    <w:rsid w:val="00925232"/>
    <w:rsid w:val="009255BB"/>
    <w:rsid w:val="00925803"/>
    <w:rsid w:val="009262D3"/>
    <w:rsid w:val="00927AB2"/>
    <w:rsid w:val="00927B37"/>
    <w:rsid w:val="009300E3"/>
    <w:rsid w:val="009305A1"/>
    <w:rsid w:val="00931498"/>
    <w:rsid w:val="00931590"/>
    <w:rsid w:val="009317CB"/>
    <w:rsid w:val="00932318"/>
    <w:rsid w:val="00932F14"/>
    <w:rsid w:val="00933AFF"/>
    <w:rsid w:val="00934093"/>
    <w:rsid w:val="00934094"/>
    <w:rsid w:val="00934331"/>
    <w:rsid w:val="00934504"/>
    <w:rsid w:val="00934C55"/>
    <w:rsid w:val="0093515C"/>
    <w:rsid w:val="009358AB"/>
    <w:rsid w:val="00935BCE"/>
    <w:rsid w:val="00935F54"/>
    <w:rsid w:val="009366B2"/>
    <w:rsid w:val="00936DED"/>
    <w:rsid w:val="0093730F"/>
    <w:rsid w:val="00940595"/>
    <w:rsid w:val="009405BF"/>
    <w:rsid w:val="00940611"/>
    <w:rsid w:val="00940A5F"/>
    <w:rsid w:val="00940F47"/>
    <w:rsid w:val="00941494"/>
    <w:rsid w:val="00941BA3"/>
    <w:rsid w:val="00941C48"/>
    <w:rsid w:val="00941FD0"/>
    <w:rsid w:val="0094220E"/>
    <w:rsid w:val="00942C96"/>
    <w:rsid w:val="009430ED"/>
    <w:rsid w:val="009436A3"/>
    <w:rsid w:val="009436E3"/>
    <w:rsid w:val="00946103"/>
    <w:rsid w:val="009462D4"/>
    <w:rsid w:val="009462DD"/>
    <w:rsid w:val="0094632A"/>
    <w:rsid w:val="00946475"/>
    <w:rsid w:val="00946A04"/>
    <w:rsid w:val="00946B3D"/>
    <w:rsid w:val="0094725D"/>
    <w:rsid w:val="0094734E"/>
    <w:rsid w:val="009473A7"/>
    <w:rsid w:val="00950520"/>
    <w:rsid w:val="00950A64"/>
    <w:rsid w:val="00950DB0"/>
    <w:rsid w:val="009510DF"/>
    <w:rsid w:val="00951101"/>
    <w:rsid w:val="009513EB"/>
    <w:rsid w:val="00951801"/>
    <w:rsid w:val="009518D9"/>
    <w:rsid w:val="00951D1E"/>
    <w:rsid w:val="00952A20"/>
    <w:rsid w:val="00952C8C"/>
    <w:rsid w:val="00952D4A"/>
    <w:rsid w:val="0095432A"/>
    <w:rsid w:val="00954CA8"/>
    <w:rsid w:val="00954CDA"/>
    <w:rsid w:val="00955346"/>
    <w:rsid w:val="0095633B"/>
    <w:rsid w:val="00956428"/>
    <w:rsid w:val="009566B8"/>
    <w:rsid w:val="00957042"/>
    <w:rsid w:val="009573EF"/>
    <w:rsid w:val="00957645"/>
    <w:rsid w:val="009576D2"/>
    <w:rsid w:val="00960479"/>
    <w:rsid w:val="0096054D"/>
    <w:rsid w:val="009610C6"/>
    <w:rsid w:val="00961867"/>
    <w:rsid w:val="00961A08"/>
    <w:rsid w:val="009622F5"/>
    <w:rsid w:val="00963D1A"/>
    <w:rsid w:val="00964485"/>
    <w:rsid w:val="00964E75"/>
    <w:rsid w:val="00965382"/>
    <w:rsid w:val="009655B5"/>
    <w:rsid w:val="00966886"/>
    <w:rsid w:val="00966A9A"/>
    <w:rsid w:val="00966F9B"/>
    <w:rsid w:val="00967900"/>
    <w:rsid w:val="00967945"/>
    <w:rsid w:val="00967A95"/>
    <w:rsid w:val="00967D7D"/>
    <w:rsid w:val="009706C8"/>
    <w:rsid w:val="0097077C"/>
    <w:rsid w:val="009711DB"/>
    <w:rsid w:val="00971DC5"/>
    <w:rsid w:val="00972241"/>
    <w:rsid w:val="009725C4"/>
    <w:rsid w:val="00972A0F"/>
    <w:rsid w:val="00972FF3"/>
    <w:rsid w:val="00974816"/>
    <w:rsid w:val="00974A47"/>
    <w:rsid w:val="0097536A"/>
    <w:rsid w:val="00975593"/>
    <w:rsid w:val="009779C0"/>
    <w:rsid w:val="00977B50"/>
    <w:rsid w:val="00980F62"/>
    <w:rsid w:val="009815F7"/>
    <w:rsid w:val="00982E44"/>
    <w:rsid w:val="00983246"/>
    <w:rsid w:val="00983771"/>
    <w:rsid w:val="009841AB"/>
    <w:rsid w:val="00984ACD"/>
    <w:rsid w:val="00986C62"/>
    <w:rsid w:val="00986D91"/>
    <w:rsid w:val="009874E8"/>
    <w:rsid w:val="00987E99"/>
    <w:rsid w:val="00987F8B"/>
    <w:rsid w:val="009901DF"/>
    <w:rsid w:val="00990510"/>
    <w:rsid w:val="00990CE0"/>
    <w:rsid w:val="00990D98"/>
    <w:rsid w:val="0099128A"/>
    <w:rsid w:val="009916D7"/>
    <w:rsid w:val="009918A1"/>
    <w:rsid w:val="00991B48"/>
    <w:rsid w:val="00991C7D"/>
    <w:rsid w:val="00992056"/>
    <w:rsid w:val="009920AF"/>
    <w:rsid w:val="00992354"/>
    <w:rsid w:val="009925A2"/>
    <w:rsid w:val="00994BAA"/>
    <w:rsid w:val="00994DCD"/>
    <w:rsid w:val="00995A75"/>
    <w:rsid w:val="00996B54"/>
    <w:rsid w:val="00996D6D"/>
    <w:rsid w:val="00996E98"/>
    <w:rsid w:val="00997BA3"/>
    <w:rsid w:val="00997E6C"/>
    <w:rsid w:val="009A0E69"/>
    <w:rsid w:val="009A1B14"/>
    <w:rsid w:val="009A1BBC"/>
    <w:rsid w:val="009A3181"/>
    <w:rsid w:val="009A3F37"/>
    <w:rsid w:val="009A40CF"/>
    <w:rsid w:val="009A4AA0"/>
    <w:rsid w:val="009A4AF3"/>
    <w:rsid w:val="009A4CA4"/>
    <w:rsid w:val="009A51CA"/>
    <w:rsid w:val="009A5BC3"/>
    <w:rsid w:val="009A6037"/>
    <w:rsid w:val="009A6BD6"/>
    <w:rsid w:val="009A7428"/>
    <w:rsid w:val="009A7539"/>
    <w:rsid w:val="009B0D46"/>
    <w:rsid w:val="009B0E71"/>
    <w:rsid w:val="009B0EB2"/>
    <w:rsid w:val="009B1012"/>
    <w:rsid w:val="009B1D41"/>
    <w:rsid w:val="009B2386"/>
    <w:rsid w:val="009B27BD"/>
    <w:rsid w:val="009B27FD"/>
    <w:rsid w:val="009B28DD"/>
    <w:rsid w:val="009B2FE7"/>
    <w:rsid w:val="009B34A2"/>
    <w:rsid w:val="009B36A7"/>
    <w:rsid w:val="009B4A8C"/>
    <w:rsid w:val="009B535B"/>
    <w:rsid w:val="009B62A6"/>
    <w:rsid w:val="009B6343"/>
    <w:rsid w:val="009B6B54"/>
    <w:rsid w:val="009B754B"/>
    <w:rsid w:val="009B7A6F"/>
    <w:rsid w:val="009B7AEE"/>
    <w:rsid w:val="009B7FD8"/>
    <w:rsid w:val="009C0623"/>
    <w:rsid w:val="009C0C52"/>
    <w:rsid w:val="009C19BF"/>
    <w:rsid w:val="009C1B62"/>
    <w:rsid w:val="009C2044"/>
    <w:rsid w:val="009C24BA"/>
    <w:rsid w:val="009C3A5F"/>
    <w:rsid w:val="009C3C60"/>
    <w:rsid w:val="009C4687"/>
    <w:rsid w:val="009C514E"/>
    <w:rsid w:val="009C574A"/>
    <w:rsid w:val="009C57AC"/>
    <w:rsid w:val="009C58ED"/>
    <w:rsid w:val="009C5AA0"/>
    <w:rsid w:val="009C72C4"/>
    <w:rsid w:val="009C779B"/>
    <w:rsid w:val="009C7CB3"/>
    <w:rsid w:val="009D0BD9"/>
    <w:rsid w:val="009D1003"/>
    <w:rsid w:val="009D1CFB"/>
    <w:rsid w:val="009D20D0"/>
    <w:rsid w:val="009D20DE"/>
    <w:rsid w:val="009D24F0"/>
    <w:rsid w:val="009D29B4"/>
    <w:rsid w:val="009D29F8"/>
    <w:rsid w:val="009D2FFB"/>
    <w:rsid w:val="009D3221"/>
    <w:rsid w:val="009D397C"/>
    <w:rsid w:val="009D3EDE"/>
    <w:rsid w:val="009D4713"/>
    <w:rsid w:val="009D4869"/>
    <w:rsid w:val="009D49E5"/>
    <w:rsid w:val="009D5462"/>
    <w:rsid w:val="009D6167"/>
    <w:rsid w:val="009D6866"/>
    <w:rsid w:val="009D6C4F"/>
    <w:rsid w:val="009D73DF"/>
    <w:rsid w:val="009D7A7A"/>
    <w:rsid w:val="009D7E2D"/>
    <w:rsid w:val="009E02D3"/>
    <w:rsid w:val="009E036E"/>
    <w:rsid w:val="009E0AF0"/>
    <w:rsid w:val="009E271D"/>
    <w:rsid w:val="009E273C"/>
    <w:rsid w:val="009E2AAC"/>
    <w:rsid w:val="009E34FB"/>
    <w:rsid w:val="009E35F1"/>
    <w:rsid w:val="009E39AF"/>
    <w:rsid w:val="009E39EC"/>
    <w:rsid w:val="009E4B48"/>
    <w:rsid w:val="009E50CE"/>
    <w:rsid w:val="009E56AA"/>
    <w:rsid w:val="009E5961"/>
    <w:rsid w:val="009E5A19"/>
    <w:rsid w:val="009E6259"/>
    <w:rsid w:val="009E6705"/>
    <w:rsid w:val="009E69B0"/>
    <w:rsid w:val="009E728E"/>
    <w:rsid w:val="009E75C1"/>
    <w:rsid w:val="009F00DA"/>
    <w:rsid w:val="009F0272"/>
    <w:rsid w:val="009F0719"/>
    <w:rsid w:val="009F0B19"/>
    <w:rsid w:val="009F11CA"/>
    <w:rsid w:val="009F1201"/>
    <w:rsid w:val="009F1F10"/>
    <w:rsid w:val="009F22D1"/>
    <w:rsid w:val="009F279B"/>
    <w:rsid w:val="009F3777"/>
    <w:rsid w:val="009F3B22"/>
    <w:rsid w:val="009F3D56"/>
    <w:rsid w:val="009F49A2"/>
    <w:rsid w:val="009F4C18"/>
    <w:rsid w:val="009F567A"/>
    <w:rsid w:val="009F5BD8"/>
    <w:rsid w:val="009F5DF2"/>
    <w:rsid w:val="009F7732"/>
    <w:rsid w:val="009F7E3D"/>
    <w:rsid w:val="00A00F83"/>
    <w:rsid w:val="00A01529"/>
    <w:rsid w:val="00A022C3"/>
    <w:rsid w:val="00A026F9"/>
    <w:rsid w:val="00A03311"/>
    <w:rsid w:val="00A033AB"/>
    <w:rsid w:val="00A03493"/>
    <w:rsid w:val="00A03865"/>
    <w:rsid w:val="00A03990"/>
    <w:rsid w:val="00A03BC6"/>
    <w:rsid w:val="00A0432C"/>
    <w:rsid w:val="00A043DB"/>
    <w:rsid w:val="00A049B4"/>
    <w:rsid w:val="00A0589E"/>
    <w:rsid w:val="00A05FA2"/>
    <w:rsid w:val="00A0623F"/>
    <w:rsid w:val="00A0674C"/>
    <w:rsid w:val="00A069C1"/>
    <w:rsid w:val="00A071E5"/>
    <w:rsid w:val="00A074DF"/>
    <w:rsid w:val="00A101AB"/>
    <w:rsid w:val="00A101C4"/>
    <w:rsid w:val="00A1047A"/>
    <w:rsid w:val="00A10F6C"/>
    <w:rsid w:val="00A10FD1"/>
    <w:rsid w:val="00A11EE7"/>
    <w:rsid w:val="00A120C4"/>
    <w:rsid w:val="00A12296"/>
    <w:rsid w:val="00A12DE5"/>
    <w:rsid w:val="00A13283"/>
    <w:rsid w:val="00A13CF8"/>
    <w:rsid w:val="00A13F62"/>
    <w:rsid w:val="00A14E6E"/>
    <w:rsid w:val="00A150A8"/>
    <w:rsid w:val="00A15242"/>
    <w:rsid w:val="00A161CA"/>
    <w:rsid w:val="00A16E64"/>
    <w:rsid w:val="00A1720F"/>
    <w:rsid w:val="00A17648"/>
    <w:rsid w:val="00A17847"/>
    <w:rsid w:val="00A17A37"/>
    <w:rsid w:val="00A17B37"/>
    <w:rsid w:val="00A17CF0"/>
    <w:rsid w:val="00A20200"/>
    <w:rsid w:val="00A20A44"/>
    <w:rsid w:val="00A20BBA"/>
    <w:rsid w:val="00A20C5B"/>
    <w:rsid w:val="00A21415"/>
    <w:rsid w:val="00A21549"/>
    <w:rsid w:val="00A2185D"/>
    <w:rsid w:val="00A219A1"/>
    <w:rsid w:val="00A23F9F"/>
    <w:rsid w:val="00A2443D"/>
    <w:rsid w:val="00A24902"/>
    <w:rsid w:val="00A25074"/>
    <w:rsid w:val="00A2593E"/>
    <w:rsid w:val="00A25BF3"/>
    <w:rsid w:val="00A272DF"/>
    <w:rsid w:val="00A27697"/>
    <w:rsid w:val="00A302AF"/>
    <w:rsid w:val="00A30C0C"/>
    <w:rsid w:val="00A31404"/>
    <w:rsid w:val="00A314C6"/>
    <w:rsid w:val="00A31B4F"/>
    <w:rsid w:val="00A323F8"/>
    <w:rsid w:val="00A32613"/>
    <w:rsid w:val="00A32CFE"/>
    <w:rsid w:val="00A331CB"/>
    <w:rsid w:val="00A3360F"/>
    <w:rsid w:val="00A33AFA"/>
    <w:rsid w:val="00A34F86"/>
    <w:rsid w:val="00A369F9"/>
    <w:rsid w:val="00A36F72"/>
    <w:rsid w:val="00A3742F"/>
    <w:rsid w:val="00A40089"/>
    <w:rsid w:val="00A4044A"/>
    <w:rsid w:val="00A408E8"/>
    <w:rsid w:val="00A40F2A"/>
    <w:rsid w:val="00A41048"/>
    <w:rsid w:val="00A4154E"/>
    <w:rsid w:val="00A41C27"/>
    <w:rsid w:val="00A42145"/>
    <w:rsid w:val="00A42299"/>
    <w:rsid w:val="00A4268D"/>
    <w:rsid w:val="00A427C4"/>
    <w:rsid w:val="00A42D35"/>
    <w:rsid w:val="00A44AFF"/>
    <w:rsid w:val="00A44D82"/>
    <w:rsid w:val="00A44FF1"/>
    <w:rsid w:val="00A457A0"/>
    <w:rsid w:val="00A457FC"/>
    <w:rsid w:val="00A46705"/>
    <w:rsid w:val="00A4718B"/>
    <w:rsid w:val="00A47804"/>
    <w:rsid w:val="00A50385"/>
    <w:rsid w:val="00A50905"/>
    <w:rsid w:val="00A51C13"/>
    <w:rsid w:val="00A52040"/>
    <w:rsid w:val="00A5235A"/>
    <w:rsid w:val="00A53A59"/>
    <w:rsid w:val="00A549C7"/>
    <w:rsid w:val="00A54F54"/>
    <w:rsid w:val="00A5675E"/>
    <w:rsid w:val="00A5700E"/>
    <w:rsid w:val="00A608D5"/>
    <w:rsid w:val="00A61D93"/>
    <w:rsid w:val="00A621FD"/>
    <w:rsid w:val="00A623BA"/>
    <w:rsid w:val="00A62D46"/>
    <w:rsid w:val="00A63CA3"/>
    <w:rsid w:val="00A63CDD"/>
    <w:rsid w:val="00A63FFE"/>
    <w:rsid w:val="00A64A5C"/>
    <w:rsid w:val="00A657E6"/>
    <w:rsid w:val="00A661E8"/>
    <w:rsid w:val="00A667FB"/>
    <w:rsid w:val="00A66A59"/>
    <w:rsid w:val="00A66C6A"/>
    <w:rsid w:val="00A677EF"/>
    <w:rsid w:val="00A6786B"/>
    <w:rsid w:val="00A67976"/>
    <w:rsid w:val="00A7417B"/>
    <w:rsid w:val="00A74304"/>
    <w:rsid w:val="00A74A9B"/>
    <w:rsid w:val="00A7538E"/>
    <w:rsid w:val="00A75BE3"/>
    <w:rsid w:val="00A76061"/>
    <w:rsid w:val="00A767FB"/>
    <w:rsid w:val="00A777C4"/>
    <w:rsid w:val="00A80452"/>
    <w:rsid w:val="00A80663"/>
    <w:rsid w:val="00A806FE"/>
    <w:rsid w:val="00A813E9"/>
    <w:rsid w:val="00A8143F"/>
    <w:rsid w:val="00A83153"/>
    <w:rsid w:val="00A83684"/>
    <w:rsid w:val="00A84F35"/>
    <w:rsid w:val="00A85F31"/>
    <w:rsid w:val="00A8681C"/>
    <w:rsid w:val="00A87900"/>
    <w:rsid w:val="00A90F95"/>
    <w:rsid w:val="00A914D0"/>
    <w:rsid w:val="00A914D2"/>
    <w:rsid w:val="00A914D7"/>
    <w:rsid w:val="00A934E2"/>
    <w:rsid w:val="00A93E40"/>
    <w:rsid w:val="00A94488"/>
    <w:rsid w:val="00A94492"/>
    <w:rsid w:val="00A945B8"/>
    <w:rsid w:val="00A95309"/>
    <w:rsid w:val="00A95E90"/>
    <w:rsid w:val="00A963A7"/>
    <w:rsid w:val="00AA07B3"/>
    <w:rsid w:val="00AA0AF2"/>
    <w:rsid w:val="00AA0DAF"/>
    <w:rsid w:val="00AA2442"/>
    <w:rsid w:val="00AA2886"/>
    <w:rsid w:val="00AA29FA"/>
    <w:rsid w:val="00AA2AF9"/>
    <w:rsid w:val="00AA2B9C"/>
    <w:rsid w:val="00AA2DF6"/>
    <w:rsid w:val="00AA41E9"/>
    <w:rsid w:val="00AA4661"/>
    <w:rsid w:val="00AA48F5"/>
    <w:rsid w:val="00AA4A44"/>
    <w:rsid w:val="00AA6409"/>
    <w:rsid w:val="00AA64E9"/>
    <w:rsid w:val="00AA67E4"/>
    <w:rsid w:val="00AA77F0"/>
    <w:rsid w:val="00AB0D7D"/>
    <w:rsid w:val="00AB15BE"/>
    <w:rsid w:val="00AB1BC5"/>
    <w:rsid w:val="00AB3310"/>
    <w:rsid w:val="00AB4433"/>
    <w:rsid w:val="00AB4ADE"/>
    <w:rsid w:val="00AB4DCE"/>
    <w:rsid w:val="00AB5171"/>
    <w:rsid w:val="00AB5195"/>
    <w:rsid w:val="00AB6014"/>
    <w:rsid w:val="00AB64C7"/>
    <w:rsid w:val="00AB6977"/>
    <w:rsid w:val="00AB7AB1"/>
    <w:rsid w:val="00AC070E"/>
    <w:rsid w:val="00AC0FB2"/>
    <w:rsid w:val="00AC1627"/>
    <w:rsid w:val="00AC16DB"/>
    <w:rsid w:val="00AC1E0E"/>
    <w:rsid w:val="00AC1FA0"/>
    <w:rsid w:val="00AC22DA"/>
    <w:rsid w:val="00AC24F5"/>
    <w:rsid w:val="00AC29AF"/>
    <w:rsid w:val="00AC35C4"/>
    <w:rsid w:val="00AC3BB5"/>
    <w:rsid w:val="00AC4303"/>
    <w:rsid w:val="00AC4886"/>
    <w:rsid w:val="00AC4BD9"/>
    <w:rsid w:val="00AC56AC"/>
    <w:rsid w:val="00AC6FA1"/>
    <w:rsid w:val="00AC715B"/>
    <w:rsid w:val="00AC7A49"/>
    <w:rsid w:val="00AC7D7B"/>
    <w:rsid w:val="00AD0960"/>
    <w:rsid w:val="00AD0A0F"/>
    <w:rsid w:val="00AD0EC1"/>
    <w:rsid w:val="00AD108C"/>
    <w:rsid w:val="00AD1792"/>
    <w:rsid w:val="00AD1E27"/>
    <w:rsid w:val="00AD226E"/>
    <w:rsid w:val="00AD24AE"/>
    <w:rsid w:val="00AD2672"/>
    <w:rsid w:val="00AD2923"/>
    <w:rsid w:val="00AD3913"/>
    <w:rsid w:val="00AD3E6E"/>
    <w:rsid w:val="00AD4351"/>
    <w:rsid w:val="00AD44B7"/>
    <w:rsid w:val="00AD4A11"/>
    <w:rsid w:val="00AD4AC1"/>
    <w:rsid w:val="00AD4BA9"/>
    <w:rsid w:val="00AD654F"/>
    <w:rsid w:val="00AD66CE"/>
    <w:rsid w:val="00AE0E95"/>
    <w:rsid w:val="00AE10E3"/>
    <w:rsid w:val="00AE1C4B"/>
    <w:rsid w:val="00AE2679"/>
    <w:rsid w:val="00AE2D29"/>
    <w:rsid w:val="00AE3D88"/>
    <w:rsid w:val="00AE59F1"/>
    <w:rsid w:val="00AE5DBA"/>
    <w:rsid w:val="00AE6167"/>
    <w:rsid w:val="00AE61CF"/>
    <w:rsid w:val="00AE689F"/>
    <w:rsid w:val="00AE7796"/>
    <w:rsid w:val="00AE7DE8"/>
    <w:rsid w:val="00AF0376"/>
    <w:rsid w:val="00AF10C5"/>
    <w:rsid w:val="00AF2184"/>
    <w:rsid w:val="00AF3265"/>
    <w:rsid w:val="00AF3573"/>
    <w:rsid w:val="00AF4012"/>
    <w:rsid w:val="00AF410C"/>
    <w:rsid w:val="00AF43B8"/>
    <w:rsid w:val="00AF4D21"/>
    <w:rsid w:val="00AF5217"/>
    <w:rsid w:val="00AF5285"/>
    <w:rsid w:val="00AF6AE1"/>
    <w:rsid w:val="00AF6CA3"/>
    <w:rsid w:val="00AF6FE7"/>
    <w:rsid w:val="00B0049D"/>
    <w:rsid w:val="00B00E0F"/>
    <w:rsid w:val="00B011B4"/>
    <w:rsid w:val="00B0137B"/>
    <w:rsid w:val="00B024C7"/>
    <w:rsid w:val="00B0284E"/>
    <w:rsid w:val="00B03E59"/>
    <w:rsid w:val="00B04107"/>
    <w:rsid w:val="00B04B9F"/>
    <w:rsid w:val="00B04D01"/>
    <w:rsid w:val="00B052CB"/>
    <w:rsid w:val="00B053ED"/>
    <w:rsid w:val="00B05A94"/>
    <w:rsid w:val="00B05F23"/>
    <w:rsid w:val="00B063F3"/>
    <w:rsid w:val="00B06835"/>
    <w:rsid w:val="00B06E2A"/>
    <w:rsid w:val="00B100DC"/>
    <w:rsid w:val="00B105ED"/>
    <w:rsid w:val="00B108CD"/>
    <w:rsid w:val="00B1104B"/>
    <w:rsid w:val="00B113E7"/>
    <w:rsid w:val="00B11B95"/>
    <w:rsid w:val="00B1220F"/>
    <w:rsid w:val="00B12F77"/>
    <w:rsid w:val="00B13609"/>
    <w:rsid w:val="00B13B99"/>
    <w:rsid w:val="00B14328"/>
    <w:rsid w:val="00B16A0A"/>
    <w:rsid w:val="00B17C2C"/>
    <w:rsid w:val="00B17C5E"/>
    <w:rsid w:val="00B17D32"/>
    <w:rsid w:val="00B17E5C"/>
    <w:rsid w:val="00B20EC2"/>
    <w:rsid w:val="00B20F7F"/>
    <w:rsid w:val="00B213A9"/>
    <w:rsid w:val="00B21835"/>
    <w:rsid w:val="00B2227E"/>
    <w:rsid w:val="00B22F3C"/>
    <w:rsid w:val="00B2387C"/>
    <w:rsid w:val="00B239B4"/>
    <w:rsid w:val="00B23DF9"/>
    <w:rsid w:val="00B24821"/>
    <w:rsid w:val="00B24ED6"/>
    <w:rsid w:val="00B2570C"/>
    <w:rsid w:val="00B25759"/>
    <w:rsid w:val="00B27A30"/>
    <w:rsid w:val="00B27EBE"/>
    <w:rsid w:val="00B30DB5"/>
    <w:rsid w:val="00B31EAE"/>
    <w:rsid w:val="00B320AA"/>
    <w:rsid w:val="00B33682"/>
    <w:rsid w:val="00B34257"/>
    <w:rsid w:val="00B35D24"/>
    <w:rsid w:val="00B3633F"/>
    <w:rsid w:val="00B36596"/>
    <w:rsid w:val="00B37A63"/>
    <w:rsid w:val="00B4041F"/>
    <w:rsid w:val="00B405B4"/>
    <w:rsid w:val="00B40BB9"/>
    <w:rsid w:val="00B40E18"/>
    <w:rsid w:val="00B4149B"/>
    <w:rsid w:val="00B41E34"/>
    <w:rsid w:val="00B4224C"/>
    <w:rsid w:val="00B42CC7"/>
    <w:rsid w:val="00B42F35"/>
    <w:rsid w:val="00B431DC"/>
    <w:rsid w:val="00B431F0"/>
    <w:rsid w:val="00B432FC"/>
    <w:rsid w:val="00B449BA"/>
    <w:rsid w:val="00B44E8F"/>
    <w:rsid w:val="00B44F75"/>
    <w:rsid w:val="00B4515C"/>
    <w:rsid w:val="00B46030"/>
    <w:rsid w:val="00B4661E"/>
    <w:rsid w:val="00B504BC"/>
    <w:rsid w:val="00B5056C"/>
    <w:rsid w:val="00B50D78"/>
    <w:rsid w:val="00B50DD8"/>
    <w:rsid w:val="00B5167D"/>
    <w:rsid w:val="00B525E5"/>
    <w:rsid w:val="00B52611"/>
    <w:rsid w:val="00B53806"/>
    <w:rsid w:val="00B541D5"/>
    <w:rsid w:val="00B558B4"/>
    <w:rsid w:val="00B567CF"/>
    <w:rsid w:val="00B56A58"/>
    <w:rsid w:val="00B56AC2"/>
    <w:rsid w:val="00B56E2F"/>
    <w:rsid w:val="00B56E98"/>
    <w:rsid w:val="00B605FA"/>
    <w:rsid w:val="00B60887"/>
    <w:rsid w:val="00B6123A"/>
    <w:rsid w:val="00B61D05"/>
    <w:rsid w:val="00B620DD"/>
    <w:rsid w:val="00B627C6"/>
    <w:rsid w:val="00B62B28"/>
    <w:rsid w:val="00B63305"/>
    <w:rsid w:val="00B6348D"/>
    <w:rsid w:val="00B64CA9"/>
    <w:rsid w:val="00B6524E"/>
    <w:rsid w:val="00B7032D"/>
    <w:rsid w:val="00B70D9A"/>
    <w:rsid w:val="00B71346"/>
    <w:rsid w:val="00B71DB9"/>
    <w:rsid w:val="00B729ED"/>
    <w:rsid w:val="00B73149"/>
    <w:rsid w:val="00B7336F"/>
    <w:rsid w:val="00B73B85"/>
    <w:rsid w:val="00B73C67"/>
    <w:rsid w:val="00B73EBB"/>
    <w:rsid w:val="00B73F06"/>
    <w:rsid w:val="00B7407E"/>
    <w:rsid w:val="00B74ED4"/>
    <w:rsid w:val="00B7579E"/>
    <w:rsid w:val="00B75A9E"/>
    <w:rsid w:val="00B76778"/>
    <w:rsid w:val="00B77559"/>
    <w:rsid w:val="00B775B9"/>
    <w:rsid w:val="00B81504"/>
    <w:rsid w:val="00B817EB"/>
    <w:rsid w:val="00B81E89"/>
    <w:rsid w:val="00B823AD"/>
    <w:rsid w:val="00B82885"/>
    <w:rsid w:val="00B82887"/>
    <w:rsid w:val="00B83195"/>
    <w:rsid w:val="00B8321B"/>
    <w:rsid w:val="00B83264"/>
    <w:rsid w:val="00B83C47"/>
    <w:rsid w:val="00B853BB"/>
    <w:rsid w:val="00B86439"/>
    <w:rsid w:val="00B87E35"/>
    <w:rsid w:val="00B90D6E"/>
    <w:rsid w:val="00B90E10"/>
    <w:rsid w:val="00B9107B"/>
    <w:rsid w:val="00B913B7"/>
    <w:rsid w:val="00B929A6"/>
    <w:rsid w:val="00B93D92"/>
    <w:rsid w:val="00B944EE"/>
    <w:rsid w:val="00B9471A"/>
    <w:rsid w:val="00B94E14"/>
    <w:rsid w:val="00B95C70"/>
    <w:rsid w:val="00B960A9"/>
    <w:rsid w:val="00B963A3"/>
    <w:rsid w:val="00B96BC9"/>
    <w:rsid w:val="00B96E32"/>
    <w:rsid w:val="00B96FBD"/>
    <w:rsid w:val="00B97431"/>
    <w:rsid w:val="00B97B82"/>
    <w:rsid w:val="00B97E89"/>
    <w:rsid w:val="00BA0313"/>
    <w:rsid w:val="00BA0B0C"/>
    <w:rsid w:val="00BA13B8"/>
    <w:rsid w:val="00BA1741"/>
    <w:rsid w:val="00BA1F0E"/>
    <w:rsid w:val="00BA2A8A"/>
    <w:rsid w:val="00BA32AF"/>
    <w:rsid w:val="00BA3C12"/>
    <w:rsid w:val="00BA41A6"/>
    <w:rsid w:val="00BA4392"/>
    <w:rsid w:val="00BA4DF0"/>
    <w:rsid w:val="00BA54D0"/>
    <w:rsid w:val="00BA5564"/>
    <w:rsid w:val="00BA57F7"/>
    <w:rsid w:val="00BA5AA6"/>
    <w:rsid w:val="00BA5F23"/>
    <w:rsid w:val="00BA62DB"/>
    <w:rsid w:val="00BA73E8"/>
    <w:rsid w:val="00BA78D8"/>
    <w:rsid w:val="00BA7B95"/>
    <w:rsid w:val="00BB04AF"/>
    <w:rsid w:val="00BB0EC0"/>
    <w:rsid w:val="00BB194D"/>
    <w:rsid w:val="00BB19BD"/>
    <w:rsid w:val="00BB1BE9"/>
    <w:rsid w:val="00BB208E"/>
    <w:rsid w:val="00BB29CB"/>
    <w:rsid w:val="00BB31E1"/>
    <w:rsid w:val="00BB3B64"/>
    <w:rsid w:val="00BB434F"/>
    <w:rsid w:val="00BB4C96"/>
    <w:rsid w:val="00BB4F43"/>
    <w:rsid w:val="00BB5215"/>
    <w:rsid w:val="00BB530B"/>
    <w:rsid w:val="00BB7CBB"/>
    <w:rsid w:val="00BC1082"/>
    <w:rsid w:val="00BC1159"/>
    <w:rsid w:val="00BC1178"/>
    <w:rsid w:val="00BC3754"/>
    <w:rsid w:val="00BC4006"/>
    <w:rsid w:val="00BC47FB"/>
    <w:rsid w:val="00BC482D"/>
    <w:rsid w:val="00BC4DD9"/>
    <w:rsid w:val="00BC5067"/>
    <w:rsid w:val="00BC5A41"/>
    <w:rsid w:val="00BC6342"/>
    <w:rsid w:val="00BC6827"/>
    <w:rsid w:val="00BC7C18"/>
    <w:rsid w:val="00BC7D1C"/>
    <w:rsid w:val="00BD103C"/>
    <w:rsid w:val="00BD167B"/>
    <w:rsid w:val="00BD1BAE"/>
    <w:rsid w:val="00BD1CC2"/>
    <w:rsid w:val="00BD1DF0"/>
    <w:rsid w:val="00BD203E"/>
    <w:rsid w:val="00BD269F"/>
    <w:rsid w:val="00BD27A1"/>
    <w:rsid w:val="00BD28A9"/>
    <w:rsid w:val="00BD2F5C"/>
    <w:rsid w:val="00BD379F"/>
    <w:rsid w:val="00BD3AE6"/>
    <w:rsid w:val="00BD3D8B"/>
    <w:rsid w:val="00BD4334"/>
    <w:rsid w:val="00BD4468"/>
    <w:rsid w:val="00BD63F4"/>
    <w:rsid w:val="00BD792A"/>
    <w:rsid w:val="00BD7B2D"/>
    <w:rsid w:val="00BE0DB1"/>
    <w:rsid w:val="00BE1359"/>
    <w:rsid w:val="00BE1478"/>
    <w:rsid w:val="00BE1AAA"/>
    <w:rsid w:val="00BE2AC9"/>
    <w:rsid w:val="00BE2F32"/>
    <w:rsid w:val="00BE32FF"/>
    <w:rsid w:val="00BE36B8"/>
    <w:rsid w:val="00BE38A7"/>
    <w:rsid w:val="00BE5082"/>
    <w:rsid w:val="00BE50D7"/>
    <w:rsid w:val="00BE5230"/>
    <w:rsid w:val="00BE5912"/>
    <w:rsid w:val="00BE5FF7"/>
    <w:rsid w:val="00BE6850"/>
    <w:rsid w:val="00BE73B5"/>
    <w:rsid w:val="00BE7F4F"/>
    <w:rsid w:val="00BF031F"/>
    <w:rsid w:val="00BF0939"/>
    <w:rsid w:val="00BF0972"/>
    <w:rsid w:val="00BF0A1F"/>
    <w:rsid w:val="00BF0B95"/>
    <w:rsid w:val="00BF2C64"/>
    <w:rsid w:val="00BF3012"/>
    <w:rsid w:val="00BF3AB2"/>
    <w:rsid w:val="00BF41B3"/>
    <w:rsid w:val="00BF44F0"/>
    <w:rsid w:val="00BF5908"/>
    <w:rsid w:val="00BF5C67"/>
    <w:rsid w:val="00BF62E4"/>
    <w:rsid w:val="00BF64BD"/>
    <w:rsid w:val="00BF6747"/>
    <w:rsid w:val="00BF6C46"/>
    <w:rsid w:val="00BF75F3"/>
    <w:rsid w:val="00BF7B09"/>
    <w:rsid w:val="00BF7EB5"/>
    <w:rsid w:val="00C006BF"/>
    <w:rsid w:val="00C007C2"/>
    <w:rsid w:val="00C00C0A"/>
    <w:rsid w:val="00C011EF"/>
    <w:rsid w:val="00C019F6"/>
    <w:rsid w:val="00C01C7C"/>
    <w:rsid w:val="00C0261B"/>
    <w:rsid w:val="00C02A1E"/>
    <w:rsid w:val="00C02D82"/>
    <w:rsid w:val="00C04609"/>
    <w:rsid w:val="00C04C65"/>
    <w:rsid w:val="00C05685"/>
    <w:rsid w:val="00C05D6F"/>
    <w:rsid w:val="00C05EC7"/>
    <w:rsid w:val="00C06773"/>
    <w:rsid w:val="00C07337"/>
    <w:rsid w:val="00C07B29"/>
    <w:rsid w:val="00C07E1A"/>
    <w:rsid w:val="00C1010D"/>
    <w:rsid w:val="00C10B41"/>
    <w:rsid w:val="00C11350"/>
    <w:rsid w:val="00C1154A"/>
    <w:rsid w:val="00C1160B"/>
    <w:rsid w:val="00C12C45"/>
    <w:rsid w:val="00C13895"/>
    <w:rsid w:val="00C145C1"/>
    <w:rsid w:val="00C1465B"/>
    <w:rsid w:val="00C14B61"/>
    <w:rsid w:val="00C1516E"/>
    <w:rsid w:val="00C15201"/>
    <w:rsid w:val="00C16173"/>
    <w:rsid w:val="00C176DC"/>
    <w:rsid w:val="00C17F1F"/>
    <w:rsid w:val="00C2012B"/>
    <w:rsid w:val="00C207FB"/>
    <w:rsid w:val="00C22D02"/>
    <w:rsid w:val="00C22EC1"/>
    <w:rsid w:val="00C236ED"/>
    <w:rsid w:val="00C240DE"/>
    <w:rsid w:val="00C24791"/>
    <w:rsid w:val="00C24EDC"/>
    <w:rsid w:val="00C25BAC"/>
    <w:rsid w:val="00C25C5D"/>
    <w:rsid w:val="00C262D5"/>
    <w:rsid w:val="00C30370"/>
    <w:rsid w:val="00C3087B"/>
    <w:rsid w:val="00C31095"/>
    <w:rsid w:val="00C31361"/>
    <w:rsid w:val="00C313E4"/>
    <w:rsid w:val="00C3192A"/>
    <w:rsid w:val="00C31D82"/>
    <w:rsid w:val="00C33734"/>
    <w:rsid w:val="00C337F2"/>
    <w:rsid w:val="00C3385E"/>
    <w:rsid w:val="00C345EE"/>
    <w:rsid w:val="00C351EB"/>
    <w:rsid w:val="00C35695"/>
    <w:rsid w:val="00C35E5E"/>
    <w:rsid w:val="00C366C1"/>
    <w:rsid w:val="00C36994"/>
    <w:rsid w:val="00C36D07"/>
    <w:rsid w:val="00C37876"/>
    <w:rsid w:val="00C41292"/>
    <w:rsid w:val="00C41C7F"/>
    <w:rsid w:val="00C4255D"/>
    <w:rsid w:val="00C42CDD"/>
    <w:rsid w:val="00C42CF3"/>
    <w:rsid w:val="00C43039"/>
    <w:rsid w:val="00C432A9"/>
    <w:rsid w:val="00C43371"/>
    <w:rsid w:val="00C43462"/>
    <w:rsid w:val="00C435D2"/>
    <w:rsid w:val="00C44EDA"/>
    <w:rsid w:val="00C4526F"/>
    <w:rsid w:val="00C45414"/>
    <w:rsid w:val="00C4586D"/>
    <w:rsid w:val="00C45C75"/>
    <w:rsid w:val="00C4617B"/>
    <w:rsid w:val="00C4735C"/>
    <w:rsid w:val="00C47615"/>
    <w:rsid w:val="00C47950"/>
    <w:rsid w:val="00C50F12"/>
    <w:rsid w:val="00C51837"/>
    <w:rsid w:val="00C51FEC"/>
    <w:rsid w:val="00C52A23"/>
    <w:rsid w:val="00C54BF9"/>
    <w:rsid w:val="00C54CB8"/>
    <w:rsid w:val="00C54EC0"/>
    <w:rsid w:val="00C56287"/>
    <w:rsid w:val="00C56297"/>
    <w:rsid w:val="00C56778"/>
    <w:rsid w:val="00C574BA"/>
    <w:rsid w:val="00C57713"/>
    <w:rsid w:val="00C5784E"/>
    <w:rsid w:val="00C57DF4"/>
    <w:rsid w:val="00C61070"/>
    <w:rsid w:val="00C611D1"/>
    <w:rsid w:val="00C613E3"/>
    <w:rsid w:val="00C62571"/>
    <w:rsid w:val="00C62A44"/>
    <w:rsid w:val="00C62AEB"/>
    <w:rsid w:val="00C636E6"/>
    <w:rsid w:val="00C6374C"/>
    <w:rsid w:val="00C64138"/>
    <w:rsid w:val="00C645C5"/>
    <w:rsid w:val="00C6540B"/>
    <w:rsid w:val="00C664B5"/>
    <w:rsid w:val="00C66C83"/>
    <w:rsid w:val="00C67E05"/>
    <w:rsid w:val="00C7048E"/>
    <w:rsid w:val="00C70EBF"/>
    <w:rsid w:val="00C72B78"/>
    <w:rsid w:val="00C72E4D"/>
    <w:rsid w:val="00C732B1"/>
    <w:rsid w:val="00C73E84"/>
    <w:rsid w:val="00C74362"/>
    <w:rsid w:val="00C759E4"/>
    <w:rsid w:val="00C75AC3"/>
    <w:rsid w:val="00C80971"/>
    <w:rsid w:val="00C80BDE"/>
    <w:rsid w:val="00C80C6A"/>
    <w:rsid w:val="00C8229B"/>
    <w:rsid w:val="00C82391"/>
    <w:rsid w:val="00C82E70"/>
    <w:rsid w:val="00C83BA8"/>
    <w:rsid w:val="00C84679"/>
    <w:rsid w:val="00C84719"/>
    <w:rsid w:val="00C848C4"/>
    <w:rsid w:val="00C84A3C"/>
    <w:rsid w:val="00C855B8"/>
    <w:rsid w:val="00C85980"/>
    <w:rsid w:val="00C85D64"/>
    <w:rsid w:val="00C86D39"/>
    <w:rsid w:val="00C86F9F"/>
    <w:rsid w:val="00C87C93"/>
    <w:rsid w:val="00C903F7"/>
    <w:rsid w:val="00C90CA6"/>
    <w:rsid w:val="00C90CCC"/>
    <w:rsid w:val="00C91169"/>
    <w:rsid w:val="00C91D9B"/>
    <w:rsid w:val="00C92136"/>
    <w:rsid w:val="00C92755"/>
    <w:rsid w:val="00C92850"/>
    <w:rsid w:val="00C93A11"/>
    <w:rsid w:val="00C943EA"/>
    <w:rsid w:val="00C94D3D"/>
    <w:rsid w:val="00C9575D"/>
    <w:rsid w:val="00C958DD"/>
    <w:rsid w:val="00C95B85"/>
    <w:rsid w:val="00C960C0"/>
    <w:rsid w:val="00C96626"/>
    <w:rsid w:val="00C96DB0"/>
    <w:rsid w:val="00CA0A88"/>
    <w:rsid w:val="00CA0F97"/>
    <w:rsid w:val="00CA2D96"/>
    <w:rsid w:val="00CA2D9D"/>
    <w:rsid w:val="00CA300B"/>
    <w:rsid w:val="00CA3276"/>
    <w:rsid w:val="00CA3458"/>
    <w:rsid w:val="00CA4F36"/>
    <w:rsid w:val="00CA5AF4"/>
    <w:rsid w:val="00CA5E92"/>
    <w:rsid w:val="00CA65C2"/>
    <w:rsid w:val="00CA746B"/>
    <w:rsid w:val="00CA755E"/>
    <w:rsid w:val="00CB0B0F"/>
    <w:rsid w:val="00CB0EE8"/>
    <w:rsid w:val="00CB10CD"/>
    <w:rsid w:val="00CB161F"/>
    <w:rsid w:val="00CB1734"/>
    <w:rsid w:val="00CB1AC9"/>
    <w:rsid w:val="00CB1CED"/>
    <w:rsid w:val="00CB3641"/>
    <w:rsid w:val="00CB3858"/>
    <w:rsid w:val="00CB4083"/>
    <w:rsid w:val="00CB440B"/>
    <w:rsid w:val="00CB48B7"/>
    <w:rsid w:val="00CB5857"/>
    <w:rsid w:val="00CB7328"/>
    <w:rsid w:val="00CB7352"/>
    <w:rsid w:val="00CB785A"/>
    <w:rsid w:val="00CC0914"/>
    <w:rsid w:val="00CC0B93"/>
    <w:rsid w:val="00CC134D"/>
    <w:rsid w:val="00CC2C70"/>
    <w:rsid w:val="00CC33D1"/>
    <w:rsid w:val="00CC478F"/>
    <w:rsid w:val="00CC47E1"/>
    <w:rsid w:val="00CC5BA4"/>
    <w:rsid w:val="00CC6552"/>
    <w:rsid w:val="00CC7155"/>
    <w:rsid w:val="00CC79A0"/>
    <w:rsid w:val="00CD0A17"/>
    <w:rsid w:val="00CD0F3B"/>
    <w:rsid w:val="00CD1289"/>
    <w:rsid w:val="00CD1663"/>
    <w:rsid w:val="00CD1B13"/>
    <w:rsid w:val="00CD2825"/>
    <w:rsid w:val="00CD29EB"/>
    <w:rsid w:val="00CD30BB"/>
    <w:rsid w:val="00CD3CF5"/>
    <w:rsid w:val="00CD3E91"/>
    <w:rsid w:val="00CD408D"/>
    <w:rsid w:val="00CD443F"/>
    <w:rsid w:val="00CD4BBD"/>
    <w:rsid w:val="00CD55F5"/>
    <w:rsid w:val="00CD58AF"/>
    <w:rsid w:val="00CD5BC9"/>
    <w:rsid w:val="00CD5F99"/>
    <w:rsid w:val="00CE067B"/>
    <w:rsid w:val="00CE19F1"/>
    <w:rsid w:val="00CE2542"/>
    <w:rsid w:val="00CE2BE3"/>
    <w:rsid w:val="00CE3192"/>
    <w:rsid w:val="00CE3295"/>
    <w:rsid w:val="00CE377B"/>
    <w:rsid w:val="00CE4A31"/>
    <w:rsid w:val="00CE4D31"/>
    <w:rsid w:val="00CE535A"/>
    <w:rsid w:val="00CE5D92"/>
    <w:rsid w:val="00CE6F5C"/>
    <w:rsid w:val="00CE756A"/>
    <w:rsid w:val="00CE77B0"/>
    <w:rsid w:val="00CE7BBA"/>
    <w:rsid w:val="00CE7F73"/>
    <w:rsid w:val="00CF04F0"/>
    <w:rsid w:val="00CF0564"/>
    <w:rsid w:val="00CF08A7"/>
    <w:rsid w:val="00CF0DFD"/>
    <w:rsid w:val="00CF0EB7"/>
    <w:rsid w:val="00CF173F"/>
    <w:rsid w:val="00CF218C"/>
    <w:rsid w:val="00CF2661"/>
    <w:rsid w:val="00CF2A29"/>
    <w:rsid w:val="00CF3002"/>
    <w:rsid w:val="00CF34F0"/>
    <w:rsid w:val="00CF35EE"/>
    <w:rsid w:val="00CF35F9"/>
    <w:rsid w:val="00CF36DF"/>
    <w:rsid w:val="00CF382A"/>
    <w:rsid w:val="00CF404C"/>
    <w:rsid w:val="00CF4367"/>
    <w:rsid w:val="00CF45B2"/>
    <w:rsid w:val="00CF4796"/>
    <w:rsid w:val="00CF4D11"/>
    <w:rsid w:val="00CF4F74"/>
    <w:rsid w:val="00CF5C8D"/>
    <w:rsid w:val="00CF5EF1"/>
    <w:rsid w:val="00CF7114"/>
    <w:rsid w:val="00CF77F0"/>
    <w:rsid w:val="00CF799A"/>
    <w:rsid w:val="00CF7C79"/>
    <w:rsid w:val="00D0040E"/>
    <w:rsid w:val="00D00EA6"/>
    <w:rsid w:val="00D01463"/>
    <w:rsid w:val="00D014C7"/>
    <w:rsid w:val="00D0228C"/>
    <w:rsid w:val="00D0234D"/>
    <w:rsid w:val="00D026C2"/>
    <w:rsid w:val="00D03423"/>
    <w:rsid w:val="00D04C70"/>
    <w:rsid w:val="00D04F80"/>
    <w:rsid w:val="00D06027"/>
    <w:rsid w:val="00D06FD4"/>
    <w:rsid w:val="00D07386"/>
    <w:rsid w:val="00D0744A"/>
    <w:rsid w:val="00D077AF"/>
    <w:rsid w:val="00D103DB"/>
    <w:rsid w:val="00D11964"/>
    <w:rsid w:val="00D11C0F"/>
    <w:rsid w:val="00D12AE2"/>
    <w:rsid w:val="00D13966"/>
    <w:rsid w:val="00D139A6"/>
    <w:rsid w:val="00D15BD9"/>
    <w:rsid w:val="00D15EDA"/>
    <w:rsid w:val="00D16398"/>
    <w:rsid w:val="00D168FE"/>
    <w:rsid w:val="00D171C6"/>
    <w:rsid w:val="00D177E1"/>
    <w:rsid w:val="00D17B60"/>
    <w:rsid w:val="00D20DC3"/>
    <w:rsid w:val="00D20EF4"/>
    <w:rsid w:val="00D215ED"/>
    <w:rsid w:val="00D21EC0"/>
    <w:rsid w:val="00D22C07"/>
    <w:rsid w:val="00D23972"/>
    <w:rsid w:val="00D23BAA"/>
    <w:rsid w:val="00D23ED8"/>
    <w:rsid w:val="00D24213"/>
    <w:rsid w:val="00D24477"/>
    <w:rsid w:val="00D2477B"/>
    <w:rsid w:val="00D24B71"/>
    <w:rsid w:val="00D24EFA"/>
    <w:rsid w:val="00D255BD"/>
    <w:rsid w:val="00D2674E"/>
    <w:rsid w:val="00D26A82"/>
    <w:rsid w:val="00D274FC"/>
    <w:rsid w:val="00D27EB0"/>
    <w:rsid w:val="00D302AE"/>
    <w:rsid w:val="00D30552"/>
    <w:rsid w:val="00D306FD"/>
    <w:rsid w:val="00D30BA2"/>
    <w:rsid w:val="00D30FA0"/>
    <w:rsid w:val="00D30FC5"/>
    <w:rsid w:val="00D32DEC"/>
    <w:rsid w:val="00D33774"/>
    <w:rsid w:val="00D33CA6"/>
    <w:rsid w:val="00D34626"/>
    <w:rsid w:val="00D34869"/>
    <w:rsid w:val="00D34CC4"/>
    <w:rsid w:val="00D353AB"/>
    <w:rsid w:val="00D357A8"/>
    <w:rsid w:val="00D3601F"/>
    <w:rsid w:val="00D3606A"/>
    <w:rsid w:val="00D3640B"/>
    <w:rsid w:val="00D378F5"/>
    <w:rsid w:val="00D37C03"/>
    <w:rsid w:val="00D40FC5"/>
    <w:rsid w:val="00D4204A"/>
    <w:rsid w:val="00D42EA7"/>
    <w:rsid w:val="00D4382D"/>
    <w:rsid w:val="00D5063F"/>
    <w:rsid w:val="00D506DB"/>
    <w:rsid w:val="00D51E0A"/>
    <w:rsid w:val="00D52C33"/>
    <w:rsid w:val="00D52D87"/>
    <w:rsid w:val="00D5322C"/>
    <w:rsid w:val="00D5394F"/>
    <w:rsid w:val="00D5406D"/>
    <w:rsid w:val="00D5411A"/>
    <w:rsid w:val="00D55417"/>
    <w:rsid w:val="00D568C8"/>
    <w:rsid w:val="00D60A6F"/>
    <w:rsid w:val="00D61B2C"/>
    <w:rsid w:val="00D62D3F"/>
    <w:rsid w:val="00D62F1D"/>
    <w:rsid w:val="00D63030"/>
    <w:rsid w:val="00D652C8"/>
    <w:rsid w:val="00D66760"/>
    <w:rsid w:val="00D66DF2"/>
    <w:rsid w:val="00D67251"/>
    <w:rsid w:val="00D7061C"/>
    <w:rsid w:val="00D71051"/>
    <w:rsid w:val="00D71785"/>
    <w:rsid w:val="00D71D67"/>
    <w:rsid w:val="00D72794"/>
    <w:rsid w:val="00D736A7"/>
    <w:rsid w:val="00D738C1"/>
    <w:rsid w:val="00D73C17"/>
    <w:rsid w:val="00D7425F"/>
    <w:rsid w:val="00D74496"/>
    <w:rsid w:val="00D74BC6"/>
    <w:rsid w:val="00D75272"/>
    <w:rsid w:val="00D758E6"/>
    <w:rsid w:val="00D75F11"/>
    <w:rsid w:val="00D762B3"/>
    <w:rsid w:val="00D76364"/>
    <w:rsid w:val="00D76C30"/>
    <w:rsid w:val="00D76FD2"/>
    <w:rsid w:val="00D7755F"/>
    <w:rsid w:val="00D7790D"/>
    <w:rsid w:val="00D812DD"/>
    <w:rsid w:val="00D82447"/>
    <w:rsid w:val="00D82E63"/>
    <w:rsid w:val="00D83ED6"/>
    <w:rsid w:val="00D8450B"/>
    <w:rsid w:val="00D85108"/>
    <w:rsid w:val="00D85B14"/>
    <w:rsid w:val="00D866CD"/>
    <w:rsid w:val="00D86D97"/>
    <w:rsid w:val="00D86FA8"/>
    <w:rsid w:val="00D871D2"/>
    <w:rsid w:val="00D874E1"/>
    <w:rsid w:val="00D87E92"/>
    <w:rsid w:val="00D901B7"/>
    <w:rsid w:val="00D9066A"/>
    <w:rsid w:val="00D9093A"/>
    <w:rsid w:val="00D91118"/>
    <w:rsid w:val="00D9147B"/>
    <w:rsid w:val="00D91848"/>
    <w:rsid w:val="00D91B66"/>
    <w:rsid w:val="00D91D97"/>
    <w:rsid w:val="00D92173"/>
    <w:rsid w:val="00D92180"/>
    <w:rsid w:val="00D92FDD"/>
    <w:rsid w:val="00D934D2"/>
    <w:rsid w:val="00D938ED"/>
    <w:rsid w:val="00D942B1"/>
    <w:rsid w:val="00D94964"/>
    <w:rsid w:val="00D94DBD"/>
    <w:rsid w:val="00D94FE1"/>
    <w:rsid w:val="00D95434"/>
    <w:rsid w:val="00D9652B"/>
    <w:rsid w:val="00D968FB"/>
    <w:rsid w:val="00D97AEB"/>
    <w:rsid w:val="00DA0CC5"/>
    <w:rsid w:val="00DA1F26"/>
    <w:rsid w:val="00DA2550"/>
    <w:rsid w:val="00DA2705"/>
    <w:rsid w:val="00DA2A59"/>
    <w:rsid w:val="00DA2C41"/>
    <w:rsid w:val="00DA2FBE"/>
    <w:rsid w:val="00DA304E"/>
    <w:rsid w:val="00DA332F"/>
    <w:rsid w:val="00DA3BFF"/>
    <w:rsid w:val="00DA3FBB"/>
    <w:rsid w:val="00DA4965"/>
    <w:rsid w:val="00DA4A9A"/>
    <w:rsid w:val="00DA57F0"/>
    <w:rsid w:val="00DA5CC7"/>
    <w:rsid w:val="00DA683C"/>
    <w:rsid w:val="00DA6A8B"/>
    <w:rsid w:val="00DA76C9"/>
    <w:rsid w:val="00DA76D3"/>
    <w:rsid w:val="00DB01E9"/>
    <w:rsid w:val="00DB1081"/>
    <w:rsid w:val="00DB2A8E"/>
    <w:rsid w:val="00DB2C0B"/>
    <w:rsid w:val="00DB2DBC"/>
    <w:rsid w:val="00DB3677"/>
    <w:rsid w:val="00DB4AB8"/>
    <w:rsid w:val="00DB590A"/>
    <w:rsid w:val="00DB5C61"/>
    <w:rsid w:val="00DB7131"/>
    <w:rsid w:val="00DB7368"/>
    <w:rsid w:val="00DB77CB"/>
    <w:rsid w:val="00DB7F2C"/>
    <w:rsid w:val="00DC1C72"/>
    <w:rsid w:val="00DC2275"/>
    <w:rsid w:val="00DC27C2"/>
    <w:rsid w:val="00DC2AAB"/>
    <w:rsid w:val="00DC2E41"/>
    <w:rsid w:val="00DC337E"/>
    <w:rsid w:val="00DC3456"/>
    <w:rsid w:val="00DC3DEE"/>
    <w:rsid w:val="00DC3E7D"/>
    <w:rsid w:val="00DC45AA"/>
    <w:rsid w:val="00DC47EF"/>
    <w:rsid w:val="00DC4E52"/>
    <w:rsid w:val="00DC5951"/>
    <w:rsid w:val="00DC5B10"/>
    <w:rsid w:val="00DC79C1"/>
    <w:rsid w:val="00DC7FA1"/>
    <w:rsid w:val="00DD0172"/>
    <w:rsid w:val="00DD02DF"/>
    <w:rsid w:val="00DD0628"/>
    <w:rsid w:val="00DD0A7F"/>
    <w:rsid w:val="00DD1953"/>
    <w:rsid w:val="00DD539D"/>
    <w:rsid w:val="00DD54F7"/>
    <w:rsid w:val="00DD6080"/>
    <w:rsid w:val="00DD77F6"/>
    <w:rsid w:val="00DE0275"/>
    <w:rsid w:val="00DE0A9C"/>
    <w:rsid w:val="00DE1187"/>
    <w:rsid w:val="00DE1FBC"/>
    <w:rsid w:val="00DE2A70"/>
    <w:rsid w:val="00DE2A98"/>
    <w:rsid w:val="00DE2C2A"/>
    <w:rsid w:val="00DE32DA"/>
    <w:rsid w:val="00DE35BD"/>
    <w:rsid w:val="00DE3751"/>
    <w:rsid w:val="00DE38E8"/>
    <w:rsid w:val="00DE4794"/>
    <w:rsid w:val="00DE47A0"/>
    <w:rsid w:val="00DE4C2D"/>
    <w:rsid w:val="00DE5560"/>
    <w:rsid w:val="00DE5987"/>
    <w:rsid w:val="00DE5A87"/>
    <w:rsid w:val="00DE6F41"/>
    <w:rsid w:val="00DE78DE"/>
    <w:rsid w:val="00DE79B3"/>
    <w:rsid w:val="00DE7A20"/>
    <w:rsid w:val="00DE7A95"/>
    <w:rsid w:val="00DF0946"/>
    <w:rsid w:val="00DF0D2A"/>
    <w:rsid w:val="00DF1470"/>
    <w:rsid w:val="00DF2085"/>
    <w:rsid w:val="00DF2762"/>
    <w:rsid w:val="00DF33D9"/>
    <w:rsid w:val="00DF367F"/>
    <w:rsid w:val="00DF4021"/>
    <w:rsid w:val="00DF4471"/>
    <w:rsid w:val="00DF4830"/>
    <w:rsid w:val="00DF4C3E"/>
    <w:rsid w:val="00DF572C"/>
    <w:rsid w:val="00DF5CBC"/>
    <w:rsid w:val="00DF6596"/>
    <w:rsid w:val="00DF6DDF"/>
    <w:rsid w:val="00DF6ECE"/>
    <w:rsid w:val="00DF7366"/>
    <w:rsid w:val="00E01A94"/>
    <w:rsid w:val="00E01B2F"/>
    <w:rsid w:val="00E01D85"/>
    <w:rsid w:val="00E02597"/>
    <w:rsid w:val="00E02CDC"/>
    <w:rsid w:val="00E03733"/>
    <w:rsid w:val="00E03DFD"/>
    <w:rsid w:val="00E04F03"/>
    <w:rsid w:val="00E058F0"/>
    <w:rsid w:val="00E059B0"/>
    <w:rsid w:val="00E064E3"/>
    <w:rsid w:val="00E06751"/>
    <w:rsid w:val="00E06A63"/>
    <w:rsid w:val="00E06D25"/>
    <w:rsid w:val="00E070CC"/>
    <w:rsid w:val="00E07969"/>
    <w:rsid w:val="00E105E2"/>
    <w:rsid w:val="00E11849"/>
    <w:rsid w:val="00E12034"/>
    <w:rsid w:val="00E128BC"/>
    <w:rsid w:val="00E12B0F"/>
    <w:rsid w:val="00E12FA5"/>
    <w:rsid w:val="00E13744"/>
    <w:rsid w:val="00E13EC2"/>
    <w:rsid w:val="00E141E1"/>
    <w:rsid w:val="00E1436E"/>
    <w:rsid w:val="00E146B0"/>
    <w:rsid w:val="00E14FDB"/>
    <w:rsid w:val="00E15ED6"/>
    <w:rsid w:val="00E16326"/>
    <w:rsid w:val="00E1660E"/>
    <w:rsid w:val="00E16D9E"/>
    <w:rsid w:val="00E174D3"/>
    <w:rsid w:val="00E2043B"/>
    <w:rsid w:val="00E20CA0"/>
    <w:rsid w:val="00E20D91"/>
    <w:rsid w:val="00E20EC1"/>
    <w:rsid w:val="00E21C17"/>
    <w:rsid w:val="00E22284"/>
    <w:rsid w:val="00E2248D"/>
    <w:rsid w:val="00E23BD1"/>
    <w:rsid w:val="00E25ABA"/>
    <w:rsid w:val="00E25DA4"/>
    <w:rsid w:val="00E25F17"/>
    <w:rsid w:val="00E25F23"/>
    <w:rsid w:val="00E267B0"/>
    <w:rsid w:val="00E26A28"/>
    <w:rsid w:val="00E30DC1"/>
    <w:rsid w:val="00E30ED5"/>
    <w:rsid w:val="00E30F3A"/>
    <w:rsid w:val="00E3130D"/>
    <w:rsid w:val="00E32C0D"/>
    <w:rsid w:val="00E32DAA"/>
    <w:rsid w:val="00E33716"/>
    <w:rsid w:val="00E339E6"/>
    <w:rsid w:val="00E33A5A"/>
    <w:rsid w:val="00E34FFF"/>
    <w:rsid w:val="00E3524B"/>
    <w:rsid w:val="00E35F1E"/>
    <w:rsid w:val="00E36CD3"/>
    <w:rsid w:val="00E373C7"/>
    <w:rsid w:val="00E3768F"/>
    <w:rsid w:val="00E37E03"/>
    <w:rsid w:val="00E37FC2"/>
    <w:rsid w:val="00E406F8"/>
    <w:rsid w:val="00E40CC8"/>
    <w:rsid w:val="00E4106A"/>
    <w:rsid w:val="00E412EE"/>
    <w:rsid w:val="00E42020"/>
    <w:rsid w:val="00E42245"/>
    <w:rsid w:val="00E42DDA"/>
    <w:rsid w:val="00E42E34"/>
    <w:rsid w:val="00E432EF"/>
    <w:rsid w:val="00E43490"/>
    <w:rsid w:val="00E4402A"/>
    <w:rsid w:val="00E440E2"/>
    <w:rsid w:val="00E4495C"/>
    <w:rsid w:val="00E44F73"/>
    <w:rsid w:val="00E4505F"/>
    <w:rsid w:val="00E45138"/>
    <w:rsid w:val="00E45C53"/>
    <w:rsid w:val="00E45E59"/>
    <w:rsid w:val="00E45E5C"/>
    <w:rsid w:val="00E45F18"/>
    <w:rsid w:val="00E46902"/>
    <w:rsid w:val="00E47069"/>
    <w:rsid w:val="00E50FFA"/>
    <w:rsid w:val="00E53304"/>
    <w:rsid w:val="00E537D5"/>
    <w:rsid w:val="00E53BAD"/>
    <w:rsid w:val="00E54034"/>
    <w:rsid w:val="00E54323"/>
    <w:rsid w:val="00E5432B"/>
    <w:rsid w:val="00E56638"/>
    <w:rsid w:val="00E569A8"/>
    <w:rsid w:val="00E57697"/>
    <w:rsid w:val="00E57866"/>
    <w:rsid w:val="00E5793A"/>
    <w:rsid w:val="00E57C93"/>
    <w:rsid w:val="00E57D1E"/>
    <w:rsid w:val="00E57F8F"/>
    <w:rsid w:val="00E60EBA"/>
    <w:rsid w:val="00E611D2"/>
    <w:rsid w:val="00E616BA"/>
    <w:rsid w:val="00E61923"/>
    <w:rsid w:val="00E624EE"/>
    <w:rsid w:val="00E62813"/>
    <w:rsid w:val="00E6352C"/>
    <w:rsid w:val="00E63A7A"/>
    <w:rsid w:val="00E63FF4"/>
    <w:rsid w:val="00E654DF"/>
    <w:rsid w:val="00E6555C"/>
    <w:rsid w:val="00E65926"/>
    <w:rsid w:val="00E6786A"/>
    <w:rsid w:val="00E67CA3"/>
    <w:rsid w:val="00E704D1"/>
    <w:rsid w:val="00E71176"/>
    <w:rsid w:val="00E7144E"/>
    <w:rsid w:val="00E72638"/>
    <w:rsid w:val="00E72C14"/>
    <w:rsid w:val="00E732DC"/>
    <w:rsid w:val="00E736EB"/>
    <w:rsid w:val="00E73B65"/>
    <w:rsid w:val="00E73D4B"/>
    <w:rsid w:val="00E73E75"/>
    <w:rsid w:val="00E73FAC"/>
    <w:rsid w:val="00E74041"/>
    <w:rsid w:val="00E74527"/>
    <w:rsid w:val="00E74970"/>
    <w:rsid w:val="00E74A68"/>
    <w:rsid w:val="00E74E37"/>
    <w:rsid w:val="00E74F24"/>
    <w:rsid w:val="00E74FC4"/>
    <w:rsid w:val="00E7507B"/>
    <w:rsid w:val="00E75478"/>
    <w:rsid w:val="00E75642"/>
    <w:rsid w:val="00E76026"/>
    <w:rsid w:val="00E766AC"/>
    <w:rsid w:val="00E76929"/>
    <w:rsid w:val="00E76B34"/>
    <w:rsid w:val="00E77866"/>
    <w:rsid w:val="00E77F89"/>
    <w:rsid w:val="00E80029"/>
    <w:rsid w:val="00E80166"/>
    <w:rsid w:val="00E803BD"/>
    <w:rsid w:val="00E80466"/>
    <w:rsid w:val="00E805AE"/>
    <w:rsid w:val="00E805FB"/>
    <w:rsid w:val="00E81B22"/>
    <w:rsid w:val="00E81DCD"/>
    <w:rsid w:val="00E8229A"/>
    <w:rsid w:val="00E832C2"/>
    <w:rsid w:val="00E83581"/>
    <w:rsid w:val="00E83C6A"/>
    <w:rsid w:val="00E84A16"/>
    <w:rsid w:val="00E84F2A"/>
    <w:rsid w:val="00E84F8F"/>
    <w:rsid w:val="00E85B19"/>
    <w:rsid w:val="00E85E7B"/>
    <w:rsid w:val="00E87456"/>
    <w:rsid w:val="00E87E69"/>
    <w:rsid w:val="00E87F06"/>
    <w:rsid w:val="00E9141A"/>
    <w:rsid w:val="00E914EA"/>
    <w:rsid w:val="00E91682"/>
    <w:rsid w:val="00E9194B"/>
    <w:rsid w:val="00E92397"/>
    <w:rsid w:val="00E92760"/>
    <w:rsid w:val="00E93920"/>
    <w:rsid w:val="00E93D1F"/>
    <w:rsid w:val="00E93DB8"/>
    <w:rsid w:val="00E94023"/>
    <w:rsid w:val="00E94986"/>
    <w:rsid w:val="00E94CB9"/>
    <w:rsid w:val="00E95510"/>
    <w:rsid w:val="00E957D5"/>
    <w:rsid w:val="00E95A4D"/>
    <w:rsid w:val="00E95AD6"/>
    <w:rsid w:val="00E95E23"/>
    <w:rsid w:val="00E95E26"/>
    <w:rsid w:val="00E96FB9"/>
    <w:rsid w:val="00E97DB8"/>
    <w:rsid w:val="00EA0FE1"/>
    <w:rsid w:val="00EA12E6"/>
    <w:rsid w:val="00EA256F"/>
    <w:rsid w:val="00EA25EF"/>
    <w:rsid w:val="00EA2E66"/>
    <w:rsid w:val="00EA2F56"/>
    <w:rsid w:val="00EA33B4"/>
    <w:rsid w:val="00EA3933"/>
    <w:rsid w:val="00EA3DEC"/>
    <w:rsid w:val="00EA5117"/>
    <w:rsid w:val="00EA5CAE"/>
    <w:rsid w:val="00EA6189"/>
    <w:rsid w:val="00EA6857"/>
    <w:rsid w:val="00EA68CB"/>
    <w:rsid w:val="00EB0342"/>
    <w:rsid w:val="00EB12C0"/>
    <w:rsid w:val="00EB13C9"/>
    <w:rsid w:val="00EB1A78"/>
    <w:rsid w:val="00EB1A8C"/>
    <w:rsid w:val="00EB2594"/>
    <w:rsid w:val="00EB26AB"/>
    <w:rsid w:val="00EB299D"/>
    <w:rsid w:val="00EB2A03"/>
    <w:rsid w:val="00EB2A3E"/>
    <w:rsid w:val="00EB2C7E"/>
    <w:rsid w:val="00EB2CAA"/>
    <w:rsid w:val="00EB386D"/>
    <w:rsid w:val="00EB39C2"/>
    <w:rsid w:val="00EB4A63"/>
    <w:rsid w:val="00EB4A98"/>
    <w:rsid w:val="00EB4AD6"/>
    <w:rsid w:val="00EB4EFF"/>
    <w:rsid w:val="00EB590F"/>
    <w:rsid w:val="00EB59AD"/>
    <w:rsid w:val="00EB6194"/>
    <w:rsid w:val="00EB6B1D"/>
    <w:rsid w:val="00EB7274"/>
    <w:rsid w:val="00EC0E50"/>
    <w:rsid w:val="00EC12C9"/>
    <w:rsid w:val="00EC177B"/>
    <w:rsid w:val="00EC1D12"/>
    <w:rsid w:val="00EC25D6"/>
    <w:rsid w:val="00EC2FFF"/>
    <w:rsid w:val="00EC314C"/>
    <w:rsid w:val="00EC467A"/>
    <w:rsid w:val="00EC50BE"/>
    <w:rsid w:val="00EC5B2E"/>
    <w:rsid w:val="00EC605C"/>
    <w:rsid w:val="00EC6088"/>
    <w:rsid w:val="00EC6416"/>
    <w:rsid w:val="00EC64D3"/>
    <w:rsid w:val="00EC677A"/>
    <w:rsid w:val="00ED1223"/>
    <w:rsid w:val="00ED29BA"/>
    <w:rsid w:val="00ED46FD"/>
    <w:rsid w:val="00ED53B7"/>
    <w:rsid w:val="00ED5A98"/>
    <w:rsid w:val="00ED634A"/>
    <w:rsid w:val="00ED6A01"/>
    <w:rsid w:val="00ED6D00"/>
    <w:rsid w:val="00ED700B"/>
    <w:rsid w:val="00ED7BF3"/>
    <w:rsid w:val="00EE0569"/>
    <w:rsid w:val="00EE0F9A"/>
    <w:rsid w:val="00EE116B"/>
    <w:rsid w:val="00EE1461"/>
    <w:rsid w:val="00EE1B9D"/>
    <w:rsid w:val="00EE1DD4"/>
    <w:rsid w:val="00EE2AC9"/>
    <w:rsid w:val="00EE2C0D"/>
    <w:rsid w:val="00EE2DAB"/>
    <w:rsid w:val="00EE3067"/>
    <w:rsid w:val="00EE3076"/>
    <w:rsid w:val="00EE3D6F"/>
    <w:rsid w:val="00EE5D6F"/>
    <w:rsid w:val="00EE5ED2"/>
    <w:rsid w:val="00EF03FA"/>
    <w:rsid w:val="00EF04BC"/>
    <w:rsid w:val="00EF060C"/>
    <w:rsid w:val="00EF065F"/>
    <w:rsid w:val="00EF1B1C"/>
    <w:rsid w:val="00EF1EEB"/>
    <w:rsid w:val="00EF24E3"/>
    <w:rsid w:val="00EF2725"/>
    <w:rsid w:val="00EF3059"/>
    <w:rsid w:val="00EF3F27"/>
    <w:rsid w:val="00EF3F56"/>
    <w:rsid w:val="00EF4088"/>
    <w:rsid w:val="00EF46AB"/>
    <w:rsid w:val="00EF511C"/>
    <w:rsid w:val="00EF54E3"/>
    <w:rsid w:val="00EF54FA"/>
    <w:rsid w:val="00EF5E61"/>
    <w:rsid w:val="00EF62FD"/>
    <w:rsid w:val="00EF6BAB"/>
    <w:rsid w:val="00EF6BDE"/>
    <w:rsid w:val="00EF7CD7"/>
    <w:rsid w:val="00F00566"/>
    <w:rsid w:val="00F00B61"/>
    <w:rsid w:val="00F00E6D"/>
    <w:rsid w:val="00F0123C"/>
    <w:rsid w:val="00F020F5"/>
    <w:rsid w:val="00F0259C"/>
    <w:rsid w:val="00F02EA6"/>
    <w:rsid w:val="00F02F95"/>
    <w:rsid w:val="00F0382B"/>
    <w:rsid w:val="00F044DF"/>
    <w:rsid w:val="00F04507"/>
    <w:rsid w:val="00F047B7"/>
    <w:rsid w:val="00F04D7B"/>
    <w:rsid w:val="00F051D9"/>
    <w:rsid w:val="00F053E8"/>
    <w:rsid w:val="00F05487"/>
    <w:rsid w:val="00F054DF"/>
    <w:rsid w:val="00F05725"/>
    <w:rsid w:val="00F05BC8"/>
    <w:rsid w:val="00F05CCD"/>
    <w:rsid w:val="00F0657B"/>
    <w:rsid w:val="00F06824"/>
    <w:rsid w:val="00F06920"/>
    <w:rsid w:val="00F06F0A"/>
    <w:rsid w:val="00F076E5"/>
    <w:rsid w:val="00F07739"/>
    <w:rsid w:val="00F1004A"/>
    <w:rsid w:val="00F102BA"/>
    <w:rsid w:val="00F10A3B"/>
    <w:rsid w:val="00F12525"/>
    <w:rsid w:val="00F12B4F"/>
    <w:rsid w:val="00F13115"/>
    <w:rsid w:val="00F1329B"/>
    <w:rsid w:val="00F1382C"/>
    <w:rsid w:val="00F144ED"/>
    <w:rsid w:val="00F1495C"/>
    <w:rsid w:val="00F14FE0"/>
    <w:rsid w:val="00F16225"/>
    <w:rsid w:val="00F20308"/>
    <w:rsid w:val="00F2034B"/>
    <w:rsid w:val="00F20A72"/>
    <w:rsid w:val="00F20D89"/>
    <w:rsid w:val="00F21212"/>
    <w:rsid w:val="00F2124B"/>
    <w:rsid w:val="00F222FB"/>
    <w:rsid w:val="00F235A7"/>
    <w:rsid w:val="00F2360A"/>
    <w:rsid w:val="00F23667"/>
    <w:rsid w:val="00F23732"/>
    <w:rsid w:val="00F23C3B"/>
    <w:rsid w:val="00F25358"/>
    <w:rsid w:val="00F263E1"/>
    <w:rsid w:val="00F278FE"/>
    <w:rsid w:val="00F3154D"/>
    <w:rsid w:val="00F32CFD"/>
    <w:rsid w:val="00F33FF3"/>
    <w:rsid w:val="00F345EB"/>
    <w:rsid w:val="00F364B2"/>
    <w:rsid w:val="00F367BA"/>
    <w:rsid w:val="00F374BB"/>
    <w:rsid w:val="00F37AE2"/>
    <w:rsid w:val="00F37BFB"/>
    <w:rsid w:val="00F407BD"/>
    <w:rsid w:val="00F41369"/>
    <w:rsid w:val="00F41BF3"/>
    <w:rsid w:val="00F41CD3"/>
    <w:rsid w:val="00F42C2F"/>
    <w:rsid w:val="00F4312A"/>
    <w:rsid w:val="00F436FA"/>
    <w:rsid w:val="00F43C37"/>
    <w:rsid w:val="00F43FBD"/>
    <w:rsid w:val="00F4418E"/>
    <w:rsid w:val="00F4484E"/>
    <w:rsid w:val="00F45F72"/>
    <w:rsid w:val="00F46059"/>
    <w:rsid w:val="00F46321"/>
    <w:rsid w:val="00F4733E"/>
    <w:rsid w:val="00F47520"/>
    <w:rsid w:val="00F4791F"/>
    <w:rsid w:val="00F501CB"/>
    <w:rsid w:val="00F50300"/>
    <w:rsid w:val="00F50D40"/>
    <w:rsid w:val="00F51170"/>
    <w:rsid w:val="00F5197A"/>
    <w:rsid w:val="00F526F9"/>
    <w:rsid w:val="00F52E23"/>
    <w:rsid w:val="00F53183"/>
    <w:rsid w:val="00F53DA7"/>
    <w:rsid w:val="00F54229"/>
    <w:rsid w:val="00F544FA"/>
    <w:rsid w:val="00F5451C"/>
    <w:rsid w:val="00F54544"/>
    <w:rsid w:val="00F54B0D"/>
    <w:rsid w:val="00F55012"/>
    <w:rsid w:val="00F5566F"/>
    <w:rsid w:val="00F55BEF"/>
    <w:rsid w:val="00F605D3"/>
    <w:rsid w:val="00F61BA6"/>
    <w:rsid w:val="00F62580"/>
    <w:rsid w:val="00F630FF"/>
    <w:rsid w:val="00F63245"/>
    <w:rsid w:val="00F639DC"/>
    <w:rsid w:val="00F6470C"/>
    <w:rsid w:val="00F64BFB"/>
    <w:rsid w:val="00F64D22"/>
    <w:rsid w:val="00F65387"/>
    <w:rsid w:val="00F66487"/>
    <w:rsid w:val="00F66FA8"/>
    <w:rsid w:val="00F6756B"/>
    <w:rsid w:val="00F67751"/>
    <w:rsid w:val="00F67C93"/>
    <w:rsid w:val="00F70650"/>
    <w:rsid w:val="00F70930"/>
    <w:rsid w:val="00F70EC2"/>
    <w:rsid w:val="00F71AF9"/>
    <w:rsid w:val="00F71CE9"/>
    <w:rsid w:val="00F726ED"/>
    <w:rsid w:val="00F728A2"/>
    <w:rsid w:val="00F72AFD"/>
    <w:rsid w:val="00F72D14"/>
    <w:rsid w:val="00F72E4A"/>
    <w:rsid w:val="00F74246"/>
    <w:rsid w:val="00F748D6"/>
    <w:rsid w:val="00F749B7"/>
    <w:rsid w:val="00F752B9"/>
    <w:rsid w:val="00F753B1"/>
    <w:rsid w:val="00F75986"/>
    <w:rsid w:val="00F75AE9"/>
    <w:rsid w:val="00F76C66"/>
    <w:rsid w:val="00F76E12"/>
    <w:rsid w:val="00F7728C"/>
    <w:rsid w:val="00F77682"/>
    <w:rsid w:val="00F776B9"/>
    <w:rsid w:val="00F778DB"/>
    <w:rsid w:val="00F80368"/>
    <w:rsid w:val="00F80638"/>
    <w:rsid w:val="00F810E4"/>
    <w:rsid w:val="00F8246A"/>
    <w:rsid w:val="00F82536"/>
    <w:rsid w:val="00F83471"/>
    <w:rsid w:val="00F8358E"/>
    <w:rsid w:val="00F840F0"/>
    <w:rsid w:val="00F8424C"/>
    <w:rsid w:val="00F844E5"/>
    <w:rsid w:val="00F84825"/>
    <w:rsid w:val="00F84FDD"/>
    <w:rsid w:val="00F854D8"/>
    <w:rsid w:val="00F85576"/>
    <w:rsid w:val="00F85E24"/>
    <w:rsid w:val="00F86919"/>
    <w:rsid w:val="00F903BD"/>
    <w:rsid w:val="00F90DA2"/>
    <w:rsid w:val="00F9110B"/>
    <w:rsid w:val="00F911C3"/>
    <w:rsid w:val="00F9240A"/>
    <w:rsid w:val="00F935BD"/>
    <w:rsid w:val="00F938A8"/>
    <w:rsid w:val="00F939DA"/>
    <w:rsid w:val="00F9424F"/>
    <w:rsid w:val="00F94CAD"/>
    <w:rsid w:val="00F94FA8"/>
    <w:rsid w:val="00F9523E"/>
    <w:rsid w:val="00F95CA9"/>
    <w:rsid w:val="00F95DE0"/>
    <w:rsid w:val="00F95ECF"/>
    <w:rsid w:val="00F9636C"/>
    <w:rsid w:val="00F96465"/>
    <w:rsid w:val="00FA0518"/>
    <w:rsid w:val="00FA05A4"/>
    <w:rsid w:val="00FA1BC2"/>
    <w:rsid w:val="00FA2DC1"/>
    <w:rsid w:val="00FA32E1"/>
    <w:rsid w:val="00FA47E8"/>
    <w:rsid w:val="00FA4BDD"/>
    <w:rsid w:val="00FA509A"/>
    <w:rsid w:val="00FA5AF3"/>
    <w:rsid w:val="00FA5D30"/>
    <w:rsid w:val="00FA6B80"/>
    <w:rsid w:val="00FA6F8B"/>
    <w:rsid w:val="00FA7244"/>
    <w:rsid w:val="00FA75DA"/>
    <w:rsid w:val="00FADE75"/>
    <w:rsid w:val="00FB01FB"/>
    <w:rsid w:val="00FB078D"/>
    <w:rsid w:val="00FB07B6"/>
    <w:rsid w:val="00FB1420"/>
    <w:rsid w:val="00FB163B"/>
    <w:rsid w:val="00FB2CC6"/>
    <w:rsid w:val="00FB3DF0"/>
    <w:rsid w:val="00FB4438"/>
    <w:rsid w:val="00FB4575"/>
    <w:rsid w:val="00FB5597"/>
    <w:rsid w:val="00FB5DB1"/>
    <w:rsid w:val="00FB5EED"/>
    <w:rsid w:val="00FB6FF5"/>
    <w:rsid w:val="00FC153A"/>
    <w:rsid w:val="00FC15CB"/>
    <w:rsid w:val="00FC17F4"/>
    <w:rsid w:val="00FC2DF2"/>
    <w:rsid w:val="00FC2F45"/>
    <w:rsid w:val="00FC30F7"/>
    <w:rsid w:val="00FC392F"/>
    <w:rsid w:val="00FC4521"/>
    <w:rsid w:val="00FC5147"/>
    <w:rsid w:val="00FC580C"/>
    <w:rsid w:val="00FC605F"/>
    <w:rsid w:val="00FC6528"/>
    <w:rsid w:val="00FC67BE"/>
    <w:rsid w:val="00FC6FAE"/>
    <w:rsid w:val="00FC7098"/>
    <w:rsid w:val="00FC76F1"/>
    <w:rsid w:val="00FC79F5"/>
    <w:rsid w:val="00FD032E"/>
    <w:rsid w:val="00FD15DA"/>
    <w:rsid w:val="00FD16C4"/>
    <w:rsid w:val="00FD1B45"/>
    <w:rsid w:val="00FD1EA2"/>
    <w:rsid w:val="00FD23E0"/>
    <w:rsid w:val="00FD38A1"/>
    <w:rsid w:val="00FD3E01"/>
    <w:rsid w:val="00FD4AF9"/>
    <w:rsid w:val="00FD5177"/>
    <w:rsid w:val="00FD55E4"/>
    <w:rsid w:val="00FD62A7"/>
    <w:rsid w:val="00FD731F"/>
    <w:rsid w:val="00FD79CB"/>
    <w:rsid w:val="00FD7FD7"/>
    <w:rsid w:val="00FE00AC"/>
    <w:rsid w:val="00FE084B"/>
    <w:rsid w:val="00FE08B0"/>
    <w:rsid w:val="00FE0AC5"/>
    <w:rsid w:val="00FE1376"/>
    <w:rsid w:val="00FE173B"/>
    <w:rsid w:val="00FE1D1F"/>
    <w:rsid w:val="00FE1E01"/>
    <w:rsid w:val="00FE1E2D"/>
    <w:rsid w:val="00FE265F"/>
    <w:rsid w:val="00FE2AB5"/>
    <w:rsid w:val="00FE2D25"/>
    <w:rsid w:val="00FE34B9"/>
    <w:rsid w:val="00FE3833"/>
    <w:rsid w:val="00FE3AA0"/>
    <w:rsid w:val="00FE3ABB"/>
    <w:rsid w:val="00FE3AE3"/>
    <w:rsid w:val="00FE4766"/>
    <w:rsid w:val="00FE4816"/>
    <w:rsid w:val="00FE4A84"/>
    <w:rsid w:val="00FE5264"/>
    <w:rsid w:val="00FE6632"/>
    <w:rsid w:val="00FE6792"/>
    <w:rsid w:val="00FE7647"/>
    <w:rsid w:val="00FE7BD7"/>
    <w:rsid w:val="00FF0411"/>
    <w:rsid w:val="00FF0640"/>
    <w:rsid w:val="00FF0AEF"/>
    <w:rsid w:val="00FF13DC"/>
    <w:rsid w:val="00FF1B7C"/>
    <w:rsid w:val="00FF2A15"/>
    <w:rsid w:val="00FF2CEA"/>
    <w:rsid w:val="00FF4AB0"/>
    <w:rsid w:val="00FF4BB6"/>
    <w:rsid w:val="00FF501F"/>
    <w:rsid w:val="00FF507A"/>
    <w:rsid w:val="00FF5411"/>
    <w:rsid w:val="00FF5634"/>
    <w:rsid w:val="00FF56F8"/>
    <w:rsid w:val="00FF5FDC"/>
    <w:rsid w:val="00FF64F2"/>
    <w:rsid w:val="00FF6D5F"/>
    <w:rsid w:val="00FF6E61"/>
    <w:rsid w:val="00FF7559"/>
    <w:rsid w:val="00FF7EA4"/>
    <w:rsid w:val="0155E1E3"/>
    <w:rsid w:val="01698D26"/>
    <w:rsid w:val="01839B8B"/>
    <w:rsid w:val="0183B9F0"/>
    <w:rsid w:val="01A33BF1"/>
    <w:rsid w:val="01BAF91A"/>
    <w:rsid w:val="01CCD9CA"/>
    <w:rsid w:val="01E2D0AB"/>
    <w:rsid w:val="01E89948"/>
    <w:rsid w:val="02006202"/>
    <w:rsid w:val="02451B88"/>
    <w:rsid w:val="0250ED3B"/>
    <w:rsid w:val="02883EBD"/>
    <w:rsid w:val="02911118"/>
    <w:rsid w:val="02A96B8F"/>
    <w:rsid w:val="0323DA7A"/>
    <w:rsid w:val="032FF306"/>
    <w:rsid w:val="034A8713"/>
    <w:rsid w:val="0394311A"/>
    <w:rsid w:val="03BE763B"/>
    <w:rsid w:val="03CB1753"/>
    <w:rsid w:val="03E774F4"/>
    <w:rsid w:val="03F8CAA4"/>
    <w:rsid w:val="0441F127"/>
    <w:rsid w:val="044DBFF6"/>
    <w:rsid w:val="046854CF"/>
    <w:rsid w:val="04765C4A"/>
    <w:rsid w:val="04BFAADB"/>
    <w:rsid w:val="050723A8"/>
    <w:rsid w:val="053E8137"/>
    <w:rsid w:val="054F7AF8"/>
    <w:rsid w:val="056ADCA9"/>
    <w:rsid w:val="056E921D"/>
    <w:rsid w:val="0570B88F"/>
    <w:rsid w:val="05BEB18A"/>
    <w:rsid w:val="05EB64F9"/>
    <w:rsid w:val="0602AB5F"/>
    <w:rsid w:val="061ABCB6"/>
    <w:rsid w:val="067B7D68"/>
    <w:rsid w:val="068D8349"/>
    <w:rsid w:val="06B6C3E0"/>
    <w:rsid w:val="06DA2184"/>
    <w:rsid w:val="06EB4B59"/>
    <w:rsid w:val="06F1E293"/>
    <w:rsid w:val="06F90AE4"/>
    <w:rsid w:val="0719C8A1"/>
    <w:rsid w:val="0728D5FB"/>
    <w:rsid w:val="07392DC2"/>
    <w:rsid w:val="07422FD9"/>
    <w:rsid w:val="0761B3C9"/>
    <w:rsid w:val="0762AEF7"/>
    <w:rsid w:val="076AA5BC"/>
    <w:rsid w:val="07A80E54"/>
    <w:rsid w:val="07BFA892"/>
    <w:rsid w:val="07D73006"/>
    <w:rsid w:val="080B8FED"/>
    <w:rsid w:val="082F5804"/>
    <w:rsid w:val="08472DF8"/>
    <w:rsid w:val="0878BF01"/>
    <w:rsid w:val="0884FC27"/>
    <w:rsid w:val="08D4B33E"/>
    <w:rsid w:val="08F3E744"/>
    <w:rsid w:val="08FBBC87"/>
    <w:rsid w:val="091E8BFC"/>
    <w:rsid w:val="092FEA59"/>
    <w:rsid w:val="096AB5DC"/>
    <w:rsid w:val="09973C7D"/>
    <w:rsid w:val="09990DD4"/>
    <w:rsid w:val="09AC2C47"/>
    <w:rsid w:val="09F8A4B7"/>
    <w:rsid w:val="0A587248"/>
    <w:rsid w:val="0A6D91A5"/>
    <w:rsid w:val="0A7907A5"/>
    <w:rsid w:val="0AA9C110"/>
    <w:rsid w:val="0ABC6AFA"/>
    <w:rsid w:val="0B02F38F"/>
    <w:rsid w:val="0B29F163"/>
    <w:rsid w:val="0B3C25F5"/>
    <w:rsid w:val="0B4F162B"/>
    <w:rsid w:val="0B7A760B"/>
    <w:rsid w:val="0B91CCC1"/>
    <w:rsid w:val="0B92EDEA"/>
    <w:rsid w:val="0B980E33"/>
    <w:rsid w:val="0B9B549D"/>
    <w:rsid w:val="0BC5D5C8"/>
    <w:rsid w:val="0BCF8FC4"/>
    <w:rsid w:val="0BDC4D8F"/>
    <w:rsid w:val="0BFBAB8E"/>
    <w:rsid w:val="0C03C944"/>
    <w:rsid w:val="0C2B5C96"/>
    <w:rsid w:val="0C493AA9"/>
    <w:rsid w:val="0C596950"/>
    <w:rsid w:val="0C806D34"/>
    <w:rsid w:val="0CAAA129"/>
    <w:rsid w:val="0CB31D8A"/>
    <w:rsid w:val="0CBBAA2A"/>
    <w:rsid w:val="0CEA82C2"/>
    <w:rsid w:val="0CF4A79B"/>
    <w:rsid w:val="0D115283"/>
    <w:rsid w:val="0D1183A0"/>
    <w:rsid w:val="0D180F68"/>
    <w:rsid w:val="0D8F041C"/>
    <w:rsid w:val="0D936E0A"/>
    <w:rsid w:val="0DAEFB0B"/>
    <w:rsid w:val="0DF54488"/>
    <w:rsid w:val="0E220AAC"/>
    <w:rsid w:val="0E62533C"/>
    <w:rsid w:val="0EDC8DDD"/>
    <w:rsid w:val="0EF5E176"/>
    <w:rsid w:val="0F0847FF"/>
    <w:rsid w:val="0F100FC0"/>
    <w:rsid w:val="0F454A47"/>
    <w:rsid w:val="0F739DCD"/>
    <w:rsid w:val="0FED21B4"/>
    <w:rsid w:val="100E9D5D"/>
    <w:rsid w:val="10170FE9"/>
    <w:rsid w:val="102C61C9"/>
    <w:rsid w:val="10CE588A"/>
    <w:rsid w:val="10E35CE7"/>
    <w:rsid w:val="10F44884"/>
    <w:rsid w:val="11165A01"/>
    <w:rsid w:val="113ED7CB"/>
    <w:rsid w:val="118B6A0D"/>
    <w:rsid w:val="118BF2E2"/>
    <w:rsid w:val="118FFF45"/>
    <w:rsid w:val="11AF9893"/>
    <w:rsid w:val="120CE48E"/>
    <w:rsid w:val="1255BA5D"/>
    <w:rsid w:val="1257E556"/>
    <w:rsid w:val="127B8E8E"/>
    <w:rsid w:val="128F6622"/>
    <w:rsid w:val="12A168B1"/>
    <w:rsid w:val="12F8B9FB"/>
    <w:rsid w:val="132027D3"/>
    <w:rsid w:val="1321FC6A"/>
    <w:rsid w:val="1323FA47"/>
    <w:rsid w:val="1365CA08"/>
    <w:rsid w:val="136B888D"/>
    <w:rsid w:val="136EFEE0"/>
    <w:rsid w:val="13C35E4C"/>
    <w:rsid w:val="13D39689"/>
    <w:rsid w:val="142B726C"/>
    <w:rsid w:val="14962725"/>
    <w:rsid w:val="14FC48D9"/>
    <w:rsid w:val="150BB203"/>
    <w:rsid w:val="15147629"/>
    <w:rsid w:val="152407E0"/>
    <w:rsid w:val="152B5CF3"/>
    <w:rsid w:val="154D81C4"/>
    <w:rsid w:val="15CCFBAF"/>
    <w:rsid w:val="1625A59D"/>
    <w:rsid w:val="1651836F"/>
    <w:rsid w:val="16944F4F"/>
    <w:rsid w:val="16A2FD3E"/>
    <w:rsid w:val="16BE9CE3"/>
    <w:rsid w:val="16D15749"/>
    <w:rsid w:val="16D4D155"/>
    <w:rsid w:val="16E036AA"/>
    <w:rsid w:val="16F3FD00"/>
    <w:rsid w:val="16F8E621"/>
    <w:rsid w:val="16FF7E7A"/>
    <w:rsid w:val="170BBF9C"/>
    <w:rsid w:val="17444A43"/>
    <w:rsid w:val="177F81EF"/>
    <w:rsid w:val="1782C1C4"/>
    <w:rsid w:val="178E1592"/>
    <w:rsid w:val="17BB30BB"/>
    <w:rsid w:val="17D52C65"/>
    <w:rsid w:val="1800550F"/>
    <w:rsid w:val="182085C2"/>
    <w:rsid w:val="1827B069"/>
    <w:rsid w:val="18943349"/>
    <w:rsid w:val="18966199"/>
    <w:rsid w:val="18DA3C6F"/>
    <w:rsid w:val="18E87146"/>
    <w:rsid w:val="19026B43"/>
    <w:rsid w:val="1954E805"/>
    <w:rsid w:val="19911E27"/>
    <w:rsid w:val="1A5D9431"/>
    <w:rsid w:val="1A76FFF4"/>
    <w:rsid w:val="1A7D28E8"/>
    <w:rsid w:val="1A8D5300"/>
    <w:rsid w:val="1A8ECC75"/>
    <w:rsid w:val="1A9AF2EA"/>
    <w:rsid w:val="1AA94296"/>
    <w:rsid w:val="1AB04AEC"/>
    <w:rsid w:val="1AB7C57E"/>
    <w:rsid w:val="1ABB5EA5"/>
    <w:rsid w:val="1AC5B8C2"/>
    <w:rsid w:val="1AD271E4"/>
    <w:rsid w:val="1B13D8C2"/>
    <w:rsid w:val="1B39F0ED"/>
    <w:rsid w:val="1B49EAE4"/>
    <w:rsid w:val="1B531477"/>
    <w:rsid w:val="1B65DF65"/>
    <w:rsid w:val="1B91CB56"/>
    <w:rsid w:val="1B951803"/>
    <w:rsid w:val="1BB548B6"/>
    <w:rsid w:val="1BCDA7D9"/>
    <w:rsid w:val="1C211718"/>
    <w:rsid w:val="1C4099D0"/>
    <w:rsid w:val="1C620F13"/>
    <w:rsid w:val="1C647A70"/>
    <w:rsid w:val="1C7FF151"/>
    <w:rsid w:val="1CBC7BF6"/>
    <w:rsid w:val="1CD3A0B3"/>
    <w:rsid w:val="1CDBEE55"/>
    <w:rsid w:val="1D0E7CD8"/>
    <w:rsid w:val="1D3D44E4"/>
    <w:rsid w:val="1D5098B9"/>
    <w:rsid w:val="1D94FBFD"/>
    <w:rsid w:val="1DA766AA"/>
    <w:rsid w:val="1DB53828"/>
    <w:rsid w:val="1DBA03CC"/>
    <w:rsid w:val="1DDDA6F5"/>
    <w:rsid w:val="1E0C6016"/>
    <w:rsid w:val="1E1DF9C2"/>
    <w:rsid w:val="1E553B86"/>
    <w:rsid w:val="1E5648B7"/>
    <w:rsid w:val="1E65E187"/>
    <w:rsid w:val="1EA79374"/>
    <w:rsid w:val="1EAA74ED"/>
    <w:rsid w:val="1EAC48AA"/>
    <w:rsid w:val="1EC5F632"/>
    <w:rsid w:val="1ECECC38"/>
    <w:rsid w:val="1EFB5571"/>
    <w:rsid w:val="1F18A68C"/>
    <w:rsid w:val="1F22A64B"/>
    <w:rsid w:val="1F4736F3"/>
    <w:rsid w:val="1F6026F9"/>
    <w:rsid w:val="1F83BC0F"/>
    <w:rsid w:val="1F8B36A1"/>
    <w:rsid w:val="1FAFCD4F"/>
    <w:rsid w:val="1FB23526"/>
    <w:rsid w:val="1FBF0D3A"/>
    <w:rsid w:val="1FCFA36A"/>
    <w:rsid w:val="1FDB8FD2"/>
    <w:rsid w:val="1FE10740"/>
    <w:rsid w:val="2013E0E8"/>
    <w:rsid w:val="201A08E3"/>
    <w:rsid w:val="201AE9C4"/>
    <w:rsid w:val="205CB879"/>
    <w:rsid w:val="208DA783"/>
    <w:rsid w:val="20B76580"/>
    <w:rsid w:val="20C72A88"/>
    <w:rsid w:val="20F0DE70"/>
    <w:rsid w:val="212C4F26"/>
    <w:rsid w:val="217B2198"/>
    <w:rsid w:val="218EB3C2"/>
    <w:rsid w:val="21CB57CB"/>
    <w:rsid w:val="21F7371F"/>
    <w:rsid w:val="21F76333"/>
    <w:rsid w:val="2221ED32"/>
    <w:rsid w:val="222D76EF"/>
    <w:rsid w:val="223E1D1C"/>
    <w:rsid w:val="22472567"/>
    <w:rsid w:val="227C827C"/>
    <w:rsid w:val="229AD4C9"/>
    <w:rsid w:val="22E6175A"/>
    <w:rsid w:val="2303D974"/>
    <w:rsid w:val="2328E33A"/>
    <w:rsid w:val="23493FC0"/>
    <w:rsid w:val="235FC826"/>
    <w:rsid w:val="23766B7E"/>
    <w:rsid w:val="2388E23D"/>
    <w:rsid w:val="23CAC82D"/>
    <w:rsid w:val="23D7E20F"/>
    <w:rsid w:val="23E623D8"/>
    <w:rsid w:val="23EC1143"/>
    <w:rsid w:val="23EE1FE7"/>
    <w:rsid w:val="24072485"/>
    <w:rsid w:val="242DE104"/>
    <w:rsid w:val="24318F21"/>
    <w:rsid w:val="2439DDD7"/>
    <w:rsid w:val="245FD319"/>
    <w:rsid w:val="24633DF5"/>
    <w:rsid w:val="24A1159A"/>
    <w:rsid w:val="24A3148D"/>
    <w:rsid w:val="24BC9D7E"/>
    <w:rsid w:val="24E6DC8C"/>
    <w:rsid w:val="250F2997"/>
    <w:rsid w:val="251B2584"/>
    <w:rsid w:val="255094EE"/>
    <w:rsid w:val="2560D5FA"/>
    <w:rsid w:val="25868E30"/>
    <w:rsid w:val="25A83261"/>
    <w:rsid w:val="25F4D41C"/>
    <w:rsid w:val="260AC22A"/>
    <w:rsid w:val="263BFD0F"/>
    <w:rsid w:val="26552E8E"/>
    <w:rsid w:val="269C2F5C"/>
    <w:rsid w:val="26A4F0C5"/>
    <w:rsid w:val="26D6734C"/>
    <w:rsid w:val="2717764B"/>
    <w:rsid w:val="27229067"/>
    <w:rsid w:val="274DFCCC"/>
    <w:rsid w:val="27524EB1"/>
    <w:rsid w:val="276516F9"/>
    <w:rsid w:val="276AFECB"/>
    <w:rsid w:val="27794D5F"/>
    <w:rsid w:val="277AF8E3"/>
    <w:rsid w:val="2786B0D6"/>
    <w:rsid w:val="27A72D17"/>
    <w:rsid w:val="27AE845C"/>
    <w:rsid w:val="27C4C2BB"/>
    <w:rsid w:val="2818A041"/>
    <w:rsid w:val="28B15FFC"/>
    <w:rsid w:val="28C885D2"/>
    <w:rsid w:val="28DCE56B"/>
    <w:rsid w:val="2901F6F1"/>
    <w:rsid w:val="2919637E"/>
    <w:rsid w:val="2920FD17"/>
    <w:rsid w:val="2948B45C"/>
    <w:rsid w:val="29A10E63"/>
    <w:rsid w:val="2A040405"/>
    <w:rsid w:val="2A1D9F48"/>
    <w:rsid w:val="2A79E291"/>
    <w:rsid w:val="2ACC8C16"/>
    <w:rsid w:val="2ACDF5D4"/>
    <w:rsid w:val="2B14D326"/>
    <w:rsid w:val="2B382D0E"/>
    <w:rsid w:val="2B740C39"/>
    <w:rsid w:val="2BD83C84"/>
    <w:rsid w:val="2BE6A327"/>
    <w:rsid w:val="2BF8F9A8"/>
    <w:rsid w:val="2C20A7AC"/>
    <w:rsid w:val="2C28F238"/>
    <w:rsid w:val="2C6F24BD"/>
    <w:rsid w:val="2C716254"/>
    <w:rsid w:val="2CDC3FE7"/>
    <w:rsid w:val="2D408E0E"/>
    <w:rsid w:val="2D628594"/>
    <w:rsid w:val="2D88E04B"/>
    <w:rsid w:val="2DD98C70"/>
    <w:rsid w:val="2DEE2321"/>
    <w:rsid w:val="2E35A075"/>
    <w:rsid w:val="2E4F7BE4"/>
    <w:rsid w:val="2E7237E3"/>
    <w:rsid w:val="2E7C14D0"/>
    <w:rsid w:val="2E8A4B79"/>
    <w:rsid w:val="2EA27926"/>
    <w:rsid w:val="2EC7AE01"/>
    <w:rsid w:val="2ED8AA0E"/>
    <w:rsid w:val="2EDFCAC6"/>
    <w:rsid w:val="2EE59B69"/>
    <w:rsid w:val="2EF3AE4C"/>
    <w:rsid w:val="2F2EE9ED"/>
    <w:rsid w:val="2F441FC1"/>
    <w:rsid w:val="2F88A502"/>
    <w:rsid w:val="2FB9C5D4"/>
    <w:rsid w:val="2FBD0636"/>
    <w:rsid w:val="2FE6C353"/>
    <w:rsid w:val="2FFF5054"/>
    <w:rsid w:val="30204B04"/>
    <w:rsid w:val="30311C3B"/>
    <w:rsid w:val="305177BE"/>
    <w:rsid w:val="30534D9D"/>
    <w:rsid w:val="308042D8"/>
    <w:rsid w:val="30816BCA"/>
    <w:rsid w:val="309DD700"/>
    <w:rsid w:val="30AD1395"/>
    <w:rsid w:val="30BFD352"/>
    <w:rsid w:val="30C6A1D4"/>
    <w:rsid w:val="3104E97A"/>
    <w:rsid w:val="315E8071"/>
    <w:rsid w:val="3165E124"/>
    <w:rsid w:val="31742D19"/>
    <w:rsid w:val="31BC1257"/>
    <w:rsid w:val="31E6D93C"/>
    <w:rsid w:val="31EA98D8"/>
    <w:rsid w:val="327AF74F"/>
    <w:rsid w:val="32845FFB"/>
    <w:rsid w:val="32A88F05"/>
    <w:rsid w:val="32A97F0D"/>
    <w:rsid w:val="32B49441"/>
    <w:rsid w:val="32EC6F74"/>
    <w:rsid w:val="33046F91"/>
    <w:rsid w:val="3340A7ED"/>
    <w:rsid w:val="3357E2B8"/>
    <w:rsid w:val="33590601"/>
    <w:rsid w:val="33713CD7"/>
    <w:rsid w:val="33730353"/>
    <w:rsid w:val="339F9196"/>
    <w:rsid w:val="33A8A8A0"/>
    <w:rsid w:val="33AD94A7"/>
    <w:rsid w:val="33E9313C"/>
    <w:rsid w:val="340E36A0"/>
    <w:rsid w:val="3482361E"/>
    <w:rsid w:val="348A975C"/>
    <w:rsid w:val="34A08C40"/>
    <w:rsid w:val="34A81867"/>
    <w:rsid w:val="34AA8F74"/>
    <w:rsid w:val="34D58DA7"/>
    <w:rsid w:val="34F0E1DD"/>
    <w:rsid w:val="350BA2DC"/>
    <w:rsid w:val="3520ADC9"/>
    <w:rsid w:val="35219C0C"/>
    <w:rsid w:val="3546612A"/>
    <w:rsid w:val="3569B4BB"/>
    <w:rsid w:val="35719BB7"/>
    <w:rsid w:val="35789B63"/>
    <w:rsid w:val="3593A814"/>
    <w:rsid w:val="35B4ADD4"/>
    <w:rsid w:val="35C93308"/>
    <w:rsid w:val="35DEBE29"/>
    <w:rsid w:val="360D861C"/>
    <w:rsid w:val="362FA083"/>
    <w:rsid w:val="3657394C"/>
    <w:rsid w:val="366DF68C"/>
    <w:rsid w:val="369A3970"/>
    <w:rsid w:val="36A8145F"/>
    <w:rsid w:val="36B6C7C5"/>
    <w:rsid w:val="36B87787"/>
    <w:rsid w:val="36C20514"/>
    <w:rsid w:val="36DB9C97"/>
    <w:rsid w:val="36F932B4"/>
    <w:rsid w:val="370C4C68"/>
    <w:rsid w:val="370D6C18"/>
    <w:rsid w:val="37146BC4"/>
    <w:rsid w:val="3760531F"/>
    <w:rsid w:val="37A5BC07"/>
    <w:rsid w:val="37CA3D27"/>
    <w:rsid w:val="37DC82BB"/>
    <w:rsid w:val="37E9B5DC"/>
    <w:rsid w:val="3802396F"/>
    <w:rsid w:val="3861B5C1"/>
    <w:rsid w:val="386E8C55"/>
    <w:rsid w:val="38750483"/>
    <w:rsid w:val="3889A3ED"/>
    <w:rsid w:val="389169CC"/>
    <w:rsid w:val="3897B81B"/>
    <w:rsid w:val="3897EB77"/>
    <w:rsid w:val="38BA38F1"/>
    <w:rsid w:val="38D9C536"/>
    <w:rsid w:val="39171E9C"/>
    <w:rsid w:val="394BE28A"/>
    <w:rsid w:val="39E9BCF7"/>
    <w:rsid w:val="3A1B5CB5"/>
    <w:rsid w:val="3A247830"/>
    <w:rsid w:val="3A4CE435"/>
    <w:rsid w:val="3A99EC1F"/>
    <w:rsid w:val="3AA5A5B1"/>
    <w:rsid w:val="3AC6B0C2"/>
    <w:rsid w:val="3AE65FE8"/>
    <w:rsid w:val="3AFF4BAA"/>
    <w:rsid w:val="3B0C6CA3"/>
    <w:rsid w:val="3B1E7477"/>
    <w:rsid w:val="3B4631F5"/>
    <w:rsid w:val="3B4A145A"/>
    <w:rsid w:val="3B56670B"/>
    <w:rsid w:val="3B5BCBFA"/>
    <w:rsid w:val="3B89F41A"/>
    <w:rsid w:val="3BBF1A9C"/>
    <w:rsid w:val="3BCF8C39"/>
    <w:rsid w:val="3BD979AE"/>
    <w:rsid w:val="3C03D422"/>
    <w:rsid w:val="3C265468"/>
    <w:rsid w:val="3C2ACF5D"/>
    <w:rsid w:val="3C80E6E7"/>
    <w:rsid w:val="3CA091BA"/>
    <w:rsid w:val="3CE68E14"/>
    <w:rsid w:val="3D2228B5"/>
    <w:rsid w:val="3D35D3EA"/>
    <w:rsid w:val="3D6B5C9A"/>
    <w:rsid w:val="3D6C7D29"/>
    <w:rsid w:val="3DABD6C3"/>
    <w:rsid w:val="3DAC0539"/>
    <w:rsid w:val="3DBF1DE2"/>
    <w:rsid w:val="3DD9AC3D"/>
    <w:rsid w:val="3DF396BA"/>
    <w:rsid w:val="3DFAE9AD"/>
    <w:rsid w:val="3E5F29B1"/>
    <w:rsid w:val="3E979AE0"/>
    <w:rsid w:val="3EB218AE"/>
    <w:rsid w:val="3EC8C0AD"/>
    <w:rsid w:val="3EF39916"/>
    <w:rsid w:val="3F093907"/>
    <w:rsid w:val="3F22E50E"/>
    <w:rsid w:val="3F44A6A4"/>
    <w:rsid w:val="3F514088"/>
    <w:rsid w:val="3F682D59"/>
    <w:rsid w:val="3F76F49B"/>
    <w:rsid w:val="3FA978ED"/>
    <w:rsid w:val="3FB74C5F"/>
    <w:rsid w:val="3FC23A99"/>
    <w:rsid w:val="3FE1EEBE"/>
    <w:rsid w:val="3FEF8226"/>
    <w:rsid w:val="3FF1FD93"/>
    <w:rsid w:val="4002379B"/>
    <w:rsid w:val="403F4F7D"/>
    <w:rsid w:val="40998A5A"/>
    <w:rsid w:val="40B276AA"/>
    <w:rsid w:val="40C7068D"/>
    <w:rsid w:val="40DF5479"/>
    <w:rsid w:val="419B8A11"/>
    <w:rsid w:val="41EA86BB"/>
    <w:rsid w:val="422B6D68"/>
    <w:rsid w:val="42E558F9"/>
    <w:rsid w:val="431B4893"/>
    <w:rsid w:val="43445D87"/>
    <w:rsid w:val="4354F8F8"/>
    <w:rsid w:val="4366DF48"/>
    <w:rsid w:val="4379912C"/>
    <w:rsid w:val="439941E3"/>
    <w:rsid w:val="439C8A38"/>
    <w:rsid w:val="43DA9E1E"/>
    <w:rsid w:val="43E2B600"/>
    <w:rsid w:val="43FCD1D6"/>
    <w:rsid w:val="4435E18F"/>
    <w:rsid w:val="444B77FA"/>
    <w:rsid w:val="44588138"/>
    <w:rsid w:val="44709906"/>
    <w:rsid w:val="44B73E21"/>
    <w:rsid w:val="44BC5DE4"/>
    <w:rsid w:val="44FB992D"/>
    <w:rsid w:val="45006767"/>
    <w:rsid w:val="4541361C"/>
    <w:rsid w:val="45954745"/>
    <w:rsid w:val="45B81937"/>
    <w:rsid w:val="45D50BD8"/>
    <w:rsid w:val="45F594D1"/>
    <w:rsid w:val="45FD5455"/>
    <w:rsid w:val="464466D1"/>
    <w:rsid w:val="46C2A86A"/>
    <w:rsid w:val="472C1C20"/>
    <w:rsid w:val="475F21F7"/>
    <w:rsid w:val="47667039"/>
    <w:rsid w:val="47682FA0"/>
    <w:rsid w:val="476E578D"/>
    <w:rsid w:val="4770DC39"/>
    <w:rsid w:val="4780739C"/>
    <w:rsid w:val="47A1BB55"/>
    <w:rsid w:val="47C52D22"/>
    <w:rsid w:val="47D623A8"/>
    <w:rsid w:val="47FA940B"/>
    <w:rsid w:val="48471766"/>
    <w:rsid w:val="484B0EA6"/>
    <w:rsid w:val="4896AC3D"/>
    <w:rsid w:val="48A4F179"/>
    <w:rsid w:val="48A92979"/>
    <w:rsid w:val="48C0D607"/>
    <w:rsid w:val="4907D68C"/>
    <w:rsid w:val="4996646C"/>
    <w:rsid w:val="49B9915F"/>
    <w:rsid w:val="49E6C005"/>
    <w:rsid w:val="4A1A5B8B"/>
    <w:rsid w:val="4A20ECF3"/>
    <w:rsid w:val="4A27DF41"/>
    <w:rsid w:val="4A547644"/>
    <w:rsid w:val="4A8EBAB3"/>
    <w:rsid w:val="4A972220"/>
    <w:rsid w:val="4AA82FB8"/>
    <w:rsid w:val="4AD77902"/>
    <w:rsid w:val="4AD97904"/>
    <w:rsid w:val="4AF0E38B"/>
    <w:rsid w:val="4AF2DBC9"/>
    <w:rsid w:val="4B1CB630"/>
    <w:rsid w:val="4B6138D2"/>
    <w:rsid w:val="4B6681C3"/>
    <w:rsid w:val="4B8FA57B"/>
    <w:rsid w:val="4B985A9F"/>
    <w:rsid w:val="4BE48E3A"/>
    <w:rsid w:val="4C20455B"/>
    <w:rsid w:val="4C747ED2"/>
    <w:rsid w:val="4C80FF51"/>
    <w:rsid w:val="4C8CB3EC"/>
    <w:rsid w:val="4CA84287"/>
    <w:rsid w:val="4CB4DCD1"/>
    <w:rsid w:val="4CB95471"/>
    <w:rsid w:val="4D1971B7"/>
    <w:rsid w:val="4D1A1B8D"/>
    <w:rsid w:val="4D4DC505"/>
    <w:rsid w:val="4D74931E"/>
    <w:rsid w:val="4DE60C00"/>
    <w:rsid w:val="4E28844D"/>
    <w:rsid w:val="4E4F0287"/>
    <w:rsid w:val="4E776C75"/>
    <w:rsid w:val="4E797230"/>
    <w:rsid w:val="4E7FEE2A"/>
    <w:rsid w:val="4EC201DD"/>
    <w:rsid w:val="4EE6D321"/>
    <w:rsid w:val="4EF33108"/>
    <w:rsid w:val="4F1D135C"/>
    <w:rsid w:val="4F1EDBF5"/>
    <w:rsid w:val="4F4E5950"/>
    <w:rsid w:val="4F99866E"/>
    <w:rsid w:val="4FCCCC41"/>
    <w:rsid w:val="4FEEF70D"/>
    <w:rsid w:val="4FEF991A"/>
    <w:rsid w:val="50279FF5"/>
    <w:rsid w:val="5032F1EE"/>
    <w:rsid w:val="5051C0E0"/>
    <w:rsid w:val="507F635B"/>
    <w:rsid w:val="508E7893"/>
    <w:rsid w:val="5092939A"/>
    <w:rsid w:val="5098322E"/>
    <w:rsid w:val="50C22F3B"/>
    <w:rsid w:val="50C305DB"/>
    <w:rsid w:val="50E05F6F"/>
    <w:rsid w:val="50EB7B69"/>
    <w:rsid w:val="5107C24B"/>
    <w:rsid w:val="51121B93"/>
    <w:rsid w:val="512755E2"/>
    <w:rsid w:val="516C34E7"/>
    <w:rsid w:val="517C739F"/>
    <w:rsid w:val="51854DA5"/>
    <w:rsid w:val="51B05C10"/>
    <w:rsid w:val="51C72D05"/>
    <w:rsid w:val="51DECE25"/>
    <w:rsid w:val="51F6F7A6"/>
    <w:rsid w:val="522A5C13"/>
    <w:rsid w:val="52981691"/>
    <w:rsid w:val="52EBC6C2"/>
    <w:rsid w:val="532850E2"/>
    <w:rsid w:val="535B6A78"/>
    <w:rsid w:val="5394F2D3"/>
    <w:rsid w:val="53BF2379"/>
    <w:rsid w:val="53CB54DE"/>
    <w:rsid w:val="53CFA82D"/>
    <w:rsid w:val="53DFAB81"/>
    <w:rsid w:val="53ECC8A4"/>
    <w:rsid w:val="53F0D813"/>
    <w:rsid w:val="54413276"/>
    <w:rsid w:val="54462305"/>
    <w:rsid w:val="5494C588"/>
    <w:rsid w:val="549FE027"/>
    <w:rsid w:val="54EEABC6"/>
    <w:rsid w:val="553D4657"/>
    <w:rsid w:val="556EC185"/>
    <w:rsid w:val="558A0589"/>
    <w:rsid w:val="55AEDFAA"/>
    <w:rsid w:val="55B24DB8"/>
    <w:rsid w:val="55D4116A"/>
    <w:rsid w:val="55EFE1B1"/>
    <w:rsid w:val="5601253E"/>
    <w:rsid w:val="5602B48B"/>
    <w:rsid w:val="56240321"/>
    <w:rsid w:val="56358E70"/>
    <w:rsid w:val="56689CE9"/>
    <w:rsid w:val="56888098"/>
    <w:rsid w:val="569FC5E4"/>
    <w:rsid w:val="56B23C8B"/>
    <w:rsid w:val="56BD03DD"/>
    <w:rsid w:val="56CD5D26"/>
    <w:rsid w:val="56DEF295"/>
    <w:rsid w:val="56FCFF03"/>
    <w:rsid w:val="5714DC09"/>
    <w:rsid w:val="572FEA22"/>
    <w:rsid w:val="573F7623"/>
    <w:rsid w:val="57596630"/>
    <w:rsid w:val="575F85F8"/>
    <w:rsid w:val="5760B7EB"/>
    <w:rsid w:val="576E47D0"/>
    <w:rsid w:val="57734080"/>
    <w:rsid w:val="57756A94"/>
    <w:rsid w:val="577577FF"/>
    <w:rsid w:val="57760FBB"/>
    <w:rsid w:val="578561FD"/>
    <w:rsid w:val="579B5967"/>
    <w:rsid w:val="57B0BBE2"/>
    <w:rsid w:val="57F3A2A9"/>
    <w:rsid w:val="5846B360"/>
    <w:rsid w:val="5874E719"/>
    <w:rsid w:val="588255E4"/>
    <w:rsid w:val="58861EB7"/>
    <w:rsid w:val="58A66954"/>
    <w:rsid w:val="58BD343E"/>
    <w:rsid w:val="58C44936"/>
    <w:rsid w:val="58D758BA"/>
    <w:rsid w:val="58DE6110"/>
    <w:rsid w:val="5919325D"/>
    <w:rsid w:val="5A0F1488"/>
    <w:rsid w:val="5A17EBC9"/>
    <w:rsid w:val="5A1B2D9E"/>
    <w:rsid w:val="5A6A3F76"/>
    <w:rsid w:val="5AABB8F1"/>
    <w:rsid w:val="5AB168B4"/>
    <w:rsid w:val="5AC51CAD"/>
    <w:rsid w:val="5AC5474E"/>
    <w:rsid w:val="5AE1E49F"/>
    <w:rsid w:val="5AEA9A30"/>
    <w:rsid w:val="5AF96DAD"/>
    <w:rsid w:val="5AFDBBD7"/>
    <w:rsid w:val="5B264B7C"/>
    <w:rsid w:val="5B2B1DEC"/>
    <w:rsid w:val="5B4D5400"/>
    <w:rsid w:val="5B72756C"/>
    <w:rsid w:val="5B8E7419"/>
    <w:rsid w:val="5BEC5E4F"/>
    <w:rsid w:val="5C1E212E"/>
    <w:rsid w:val="5C1F3834"/>
    <w:rsid w:val="5C630033"/>
    <w:rsid w:val="5C801136"/>
    <w:rsid w:val="5C818FFD"/>
    <w:rsid w:val="5C9CB098"/>
    <w:rsid w:val="5CA04ACE"/>
    <w:rsid w:val="5CA9A473"/>
    <w:rsid w:val="5CB706EA"/>
    <w:rsid w:val="5CCA1EBF"/>
    <w:rsid w:val="5CCAC7B6"/>
    <w:rsid w:val="5CE96E93"/>
    <w:rsid w:val="5D148DDF"/>
    <w:rsid w:val="5D3FA455"/>
    <w:rsid w:val="5D48E86D"/>
    <w:rsid w:val="5D49872C"/>
    <w:rsid w:val="5D5BC17D"/>
    <w:rsid w:val="5D696E65"/>
    <w:rsid w:val="5D86CDFE"/>
    <w:rsid w:val="5D99C0DC"/>
    <w:rsid w:val="5DAC1CE3"/>
    <w:rsid w:val="5DD7D636"/>
    <w:rsid w:val="5E301524"/>
    <w:rsid w:val="5E355C99"/>
    <w:rsid w:val="5E5A5A3F"/>
    <w:rsid w:val="5E6CAB49"/>
    <w:rsid w:val="5E7DC9A8"/>
    <w:rsid w:val="5E9DC287"/>
    <w:rsid w:val="5EADB482"/>
    <w:rsid w:val="5EB413C7"/>
    <w:rsid w:val="5F028178"/>
    <w:rsid w:val="5F02D23F"/>
    <w:rsid w:val="5F229E5F"/>
    <w:rsid w:val="5F24CA87"/>
    <w:rsid w:val="5F2C75C2"/>
    <w:rsid w:val="5F2C7721"/>
    <w:rsid w:val="5F7EF428"/>
    <w:rsid w:val="5F8E5007"/>
    <w:rsid w:val="5FAEBED6"/>
    <w:rsid w:val="5FCE9854"/>
    <w:rsid w:val="5FD527FA"/>
    <w:rsid w:val="5FD99384"/>
    <w:rsid w:val="5FDCC1E5"/>
    <w:rsid w:val="600F5110"/>
    <w:rsid w:val="602C0D85"/>
    <w:rsid w:val="604984E3"/>
    <w:rsid w:val="6051A43F"/>
    <w:rsid w:val="60577AFB"/>
    <w:rsid w:val="60883398"/>
    <w:rsid w:val="60A674B3"/>
    <w:rsid w:val="60FF3D47"/>
    <w:rsid w:val="6120F74A"/>
    <w:rsid w:val="612D55DB"/>
    <w:rsid w:val="6150ADBF"/>
    <w:rsid w:val="6167A126"/>
    <w:rsid w:val="618A68CA"/>
    <w:rsid w:val="61A3ACBC"/>
    <w:rsid w:val="61BA7AD9"/>
    <w:rsid w:val="61C57F29"/>
    <w:rsid w:val="620E706E"/>
    <w:rsid w:val="62100FCD"/>
    <w:rsid w:val="6213C541"/>
    <w:rsid w:val="6234CB61"/>
    <w:rsid w:val="62395BFB"/>
    <w:rsid w:val="624F29D8"/>
    <w:rsid w:val="626C040A"/>
    <w:rsid w:val="629EB814"/>
    <w:rsid w:val="6360F4F2"/>
    <w:rsid w:val="63765AF5"/>
    <w:rsid w:val="6398B230"/>
    <w:rsid w:val="63D8691B"/>
    <w:rsid w:val="63FA1979"/>
    <w:rsid w:val="64396411"/>
    <w:rsid w:val="643A3C14"/>
    <w:rsid w:val="647FBDFF"/>
    <w:rsid w:val="648E9A20"/>
    <w:rsid w:val="64C09DCD"/>
    <w:rsid w:val="64CA9A77"/>
    <w:rsid w:val="64CFBD4F"/>
    <w:rsid w:val="651A08C4"/>
    <w:rsid w:val="652DFF07"/>
    <w:rsid w:val="653F39DE"/>
    <w:rsid w:val="6595E4A0"/>
    <w:rsid w:val="65A7081B"/>
    <w:rsid w:val="664F67AE"/>
    <w:rsid w:val="6650E02C"/>
    <w:rsid w:val="6654CDB5"/>
    <w:rsid w:val="66660777"/>
    <w:rsid w:val="666ACEEB"/>
    <w:rsid w:val="666E8281"/>
    <w:rsid w:val="6676C4E4"/>
    <w:rsid w:val="667BE871"/>
    <w:rsid w:val="66979995"/>
    <w:rsid w:val="674780AA"/>
    <w:rsid w:val="674FEEEA"/>
    <w:rsid w:val="6752C73A"/>
    <w:rsid w:val="6756021C"/>
    <w:rsid w:val="67937BE4"/>
    <w:rsid w:val="67964C49"/>
    <w:rsid w:val="67B530C4"/>
    <w:rsid w:val="67CF591C"/>
    <w:rsid w:val="67EA2204"/>
    <w:rsid w:val="6802AD01"/>
    <w:rsid w:val="681DCE77"/>
    <w:rsid w:val="682C46B9"/>
    <w:rsid w:val="682F93EF"/>
    <w:rsid w:val="683B3C1D"/>
    <w:rsid w:val="68441B63"/>
    <w:rsid w:val="6854D695"/>
    <w:rsid w:val="68954681"/>
    <w:rsid w:val="68A2A61A"/>
    <w:rsid w:val="68C3E6D9"/>
    <w:rsid w:val="68CEB47B"/>
    <w:rsid w:val="68CF95F4"/>
    <w:rsid w:val="68E84DD8"/>
    <w:rsid w:val="68ECAACD"/>
    <w:rsid w:val="6917113A"/>
    <w:rsid w:val="692534AB"/>
    <w:rsid w:val="692630CA"/>
    <w:rsid w:val="693F6463"/>
    <w:rsid w:val="69431B5D"/>
    <w:rsid w:val="6976E9D9"/>
    <w:rsid w:val="69B2DE91"/>
    <w:rsid w:val="69F5F7A8"/>
    <w:rsid w:val="6A0621DE"/>
    <w:rsid w:val="6A0A8BA5"/>
    <w:rsid w:val="6A1D678D"/>
    <w:rsid w:val="6A2C77F5"/>
    <w:rsid w:val="6A898841"/>
    <w:rsid w:val="6A9970B6"/>
    <w:rsid w:val="6B570138"/>
    <w:rsid w:val="6BAC3691"/>
    <w:rsid w:val="6BDE90F0"/>
    <w:rsid w:val="6BDE9D58"/>
    <w:rsid w:val="6BE333B8"/>
    <w:rsid w:val="6BE46C86"/>
    <w:rsid w:val="6C5ECDAB"/>
    <w:rsid w:val="6CB835DA"/>
    <w:rsid w:val="6CBBCA5E"/>
    <w:rsid w:val="6CE49741"/>
    <w:rsid w:val="6D0CA9E7"/>
    <w:rsid w:val="6D13B18D"/>
    <w:rsid w:val="6D17C933"/>
    <w:rsid w:val="6D2E8CB8"/>
    <w:rsid w:val="6D89B30F"/>
    <w:rsid w:val="6DABD19A"/>
    <w:rsid w:val="6E0DE082"/>
    <w:rsid w:val="6E125B76"/>
    <w:rsid w:val="6E4484E5"/>
    <w:rsid w:val="6E5EC894"/>
    <w:rsid w:val="6E78ED10"/>
    <w:rsid w:val="6E80CDD2"/>
    <w:rsid w:val="6E9B7E2E"/>
    <w:rsid w:val="6EA1A9FA"/>
    <w:rsid w:val="6EF0D0AF"/>
    <w:rsid w:val="6F1FCC89"/>
    <w:rsid w:val="6F30436B"/>
    <w:rsid w:val="6F72333A"/>
    <w:rsid w:val="6F7B043C"/>
    <w:rsid w:val="6F976A8C"/>
    <w:rsid w:val="6FAFADB9"/>
    <w:rsid w:val="6FB6AED0"/>
    <w:rsid w:val="7012F818"/>
    <w:rsid w:val="702BB190"/>
    <w:rsid w:val="70368A49"/>
    <w:rsid w:val="70568D32"/>
    <w:rsid w:val="70D47AD9"/>
    <w:rsid w:val="70E6C7AF"/>
    <w:rsid w:val="713F5B4B"/>
    <w:rsid w:val="7149CF04"/>
    <w:rsid w:val="715E7F59"/>
    <w:rsid w:val="715F576A"/>
    <w:rsid w:val="716D1D28"/>
    <w:rsid w:val="716E73DF"/>
    <w:rsid w:val="7196A200"/>
    <w:rsid w:val="71D50FB0"/>
    <w:rsid w:val="71EAF4F7"/>
    <w:rsid w:val="71EB553D"/>
    <w:rsid w:val="72082E63"/>
    <w:rsid w:val="720DB004"/>
    <w:rsid w:val="721D8748"/>
    <w:rsid w:val="72507BE4"/>
    <w:rsid w:val="7298D714"/>
    <w:rsid w:val="72A3E1D5"/>
    <w:rsid w:val="72C5CA54"/>
    <w:rsid w:val="72E74E7B"/>
    <w:rsid w:val="730EE2D1"/>
    <w:rsid w:val="734A98DA"/>
    <w:rsid w:val="734FE87C"/>
    <w:rsid w:val="7395A886"/>
    <w:rsid w:val="73A85270"/>
    <w:rsid w:val="73BB239F"/>
    <w:rsid w:val="73C9676C"/>
    <w:rsid w:val="73E18FE1"/>
    <w:rsid w:val="740D6EFB"/>
    <w:rsid w:val="74104652"/>
    <w:rsid w:val="7436AD80"/>
    <w:rsid w:val="744F593B"/>
    <w:rsid w:val="746D0542"/>
    <w:rsid w:val="7477CDBA"/>
    <w:rsid w:val="747A0361"/>
    <w:rsid w:val="74920A5C"/>
    <w:rsid w:val="74C4D435"/>
    <w:rsid w:val="74D62E4D"/>
    <w:rsid w:val="751AD6A3"/>
    <w:rsid w:val="75274E8D"/>
    <w:rsid w:val="753178E7"/>
    <w:rsid w:val="754D6D8E"/>
    <w:rsid w:val="7575E5B0"/>
    <w:rsid w:val="7576D737"/>
    <w:rsid w:val="75A3190C"/>
    <w:rsid w:val="75B35FF9"/>
    <w:rsid w:val="75B511E5"/>
    <w:rsid w:val="7630F45D"/>
    <w:rsid w:val="76468393"/>
    <w:rsid w:val="76AC8C3B"/>
    <w:rsid w:val="76B076B4"/>
    <w:rsid w:val="772344D4"/>
    <w:rsid w:val="773ACF27"/>
    <w:rsid w:val="776E624B"/>
    <w:rsid w:val="779209B0"/>
    <w:rsid w:val="779A635B"/>
    <w:rsid w:val="77B10322"/>
    <w:rsid w:val="77E127D2"/>
    <w:rsid w:val="77F0B12C"/>
    <w:rsid w:val="7830BFFB"/>
    <w:rsid w:val="78566434"/>
    <w:rsid w:val="78608BAD"/>
    <w:rsid w:val="7873F2FD"/>
    <w:rsid w:val="78951DC6"/>
    <w:rsid w:val="78B50104"/>
    <w:rsid w:val="78B89A2B"/>
    <w:rsid w:val="78BE5708"/>
    <w:rsid w:val="78BF7506"/>
    <w:rsid w:val="78ECE432"/>
    <w:rsid w:val="79295329"/>
    <w:rsid w:val="796C6F40"/>
    <w:rsid w:val="796D14B8"/>
    <w:rsid w:val="79897813"/>
    <w:rsid w:val="7992E584"/>
    <w:rsid w:val="799D5C6F"/>
    <w:rsid w:val="79D2C552"/>
    <w:rsid w:val="79DFD7B0"/>
    <w:rsid w:val="7A3779EF"/>
    <w:rsid w:val="7A47FC2F"/>
    <w:rsid w:val="7A68CDA0"/>
    <w:rsid w:val="7A8FAD70"/>
    <w:rsid w:val="7ABFF8B7"/>
    <w:rsid w:val="7AE944E5"/>
    <w:rsid w:val="7B15D1DA"/>
    <w:rsid w:val="7B1BECF4"/>
    <w:rsid w:val="7B2C0CCA"/>
    <w:rsid w:val="7B38FFC1"/>
    <w:rsid w:val="7B512237"/>
    <w:rsid w:val="7B55AABF"/>
    <w:rsid w:val="7B586C37"/>
    <w:rsid w:val="7B7529D5"/>
    <w:rsid w:val="7B7969BE"/>
    <w:rsid w:val="7C275BB5"/>
    <w:rsid w:val="7C30458D"/>
    <w:rsid w:val="7C3C5A9E"/>
    <w:rsid w:val="7C3DB7BD"/>
    <w:rsid w:val="7C7FB51E"/>
    <w:rsid w:val="7CB498F5"/>
    <w:rsid w:val="7CEB211D"/>
    <w:rsid w:val="7CEF8718"/>
    <w:rsid w:val="7CFC2F61"/>
    <w:rsid w:val="7D04A460"/>
    <w:rsid w:val="7D13F7D2"/>
    <w:rsid w:val="7D162881"/>
    <w:rsid w:val="7D4EF63C"/>
    <w:rsid w:val="7D887227"/>
    <w:rsid w:val="7D8AAC0E"/>
    <w:rsid w:val="7DB1F18E"/>
    <w:rsid w:val="7DB3D17A"/>
    <w:rsid w:val="7DBD9509"/>
    <w:rsid w:val="7DD35D63"/>
    <w:rsid w:val="7DD707B1"/>
    <w:rsid w:val="7E10A6EF"/>
    <w:rsid w:val="7E19DD51"/>
    <w:rsid w:val="7E20E5A7"/>
    <w:rsid w:val="7E756531"/>
    <w:rsid w:val="7E8BC327"/>
    <w:rsid w:val="7E8D8606"/>
    <w:rsid w:val="7E8F10DA"/>
    <w:rsid w:val="7E955D77"/>
    <w:rsid w:val="7EA7ADB5"/>
    <w:rsid w:val="7EF37BC8"/>
    <w:rsid w:val="7EFC3FEE"/>
    <w:rsid w:val="7F3A1804"/>
    <w:rsid w:val="7F4922C1"/>
    <w:rsid w:val="7F84ED28"/>
    <w:rsid w:val="7FA8628C"/>
    <w:rsid w:val="7FAD82F8"/>
    <w:rsid w:val="7FB39A8D"/>
    <w:rsid w:val="7FC5CE2D"/>
    <w:rsid w:val="7FD1FC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C75EE"/>
  <w15:chartTrackingRefBased/>
  <w15:docId w15:val="{9A45A757-CC2D-4541-B452-4E76C955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00ED"/>
  </w:style>
  <w:style w:type="paragraph" w:styleId="Nagwek1">
    <w:name w:val="heading 1"/>
    <w:basedOn w:val="Normalny"/>
    <w:next w:val="Normalny"/>
    <w:link w:val="Nagwek1Znak"/>
    <w:uiPriority w:val="9"/>
    <w:qFormat/>
    <w:rsid w:val="006A3163"/>
    <w:pPr>
      <w:keepNext/>
      <w:keepLines/>
      <w:spacing w:before="240" w:after="0" w:line="240" w:lineRule="auto"/>
      <w:jc w:val="center"/>
      <w:outlineLvl w:val="0"/>
    </w:pPr>
    <w:rPr>
      <w:rFonts w:ascii="Calibri" w:eastAsiaTheme="majorEastAsia" w:hAnsi="Calibri" w:cstheme="majorBidi"/>
      <w:b/>
      <w:color w:val="1F3864" w:themeColor="accent1" w:themeShade="80"/>
      <w:sz w:val="28"/>
      <w:szCs w:val="32"/>
    </w:rPr>
  </w:style>
  <w:style w:type="paragraph" w:styleId="Nagwek2">
    <w:name w:val="heading 2"/>
    <w:basedOn w:val="Normalny"/>
    <w:next w:val="Normalny"/>
    <w:link w:val="Nagwek2Znak"/>
    <w:uiPriority w:val="9"/>
    <w:unhideWhenUsed/>
    <w:qFormat/>
    <w:rsid w:val="006A3163"/>
    <w:pPr>
      <w:keepNext/>
      <w:keepLines/>
      <w:suppressAutoHyphens/>
      <w:spacing w:after="326" w:line="240" w:lineRule="auto"/>
      <w:outlineLvl w:val="1"/>
    </w:pPr>
    <w:rPr>
      <w:rFonts w:ascii="Calibri" w:eastAsiaTheme="majorEastAsia" w:hAnsi="Calibri" w:cstheme="majorBidi"/>
      <w:b/>
      <w:bCs/>
      <w:color w:val="000000"/>
      <w:sz w:val="26"/>
      <w:szCs w:val="19"/>
      <w:lang w:eastAsia="pl-PL"/>
    </w:rPr>
  </w:style>
  <w:style w:type="paragraph" w:styleId="Nagwek3">
    <w:name w:val="heading 3"/>
    <w:basedOn w:val="Normalny"/>
    <w:link w:val="Nagwek3Znak"/>
    <w:uiPriority w:val="9"/>
    <w:qFormat/>
    <w:rsid w:val="006A3163"/>
    <w:pPr>
      <w:spacing w:before="100" w:beforeAutospacing="1" w:after="100" w:afterAutospacing="1" w:line="240" w:lineRule="auto"/>
      <w:outlineLvl w:val="2"/>
    </w:pPr>
    <w:rPr>
      <w:rFonts w:ascii="Calibri" w:eastAsia="Times New Roman" w:hAnsi="Calibri" w:cs="Times New Roman"/>
      <w:b/>
      <w:bCs/>
      <w:color w:val="1F3864" w:themeColor="accent1" w:themeShade="80"/>
      <w:sz w:val="24"/>
      <w:szCs w:val="27"/>
      <w:lang w:eastAsia="pl-PL"/>
    </w:rPr>
  </w:style>
  <w:style w:type="paragraph" w:styleId="Nagwek4">
    <w:name w:val="heading 4"/>
    <w:basedOn w:val="Normalny"/>
    <w:next w:val="Normalny"/>
    <w:link w:val="Nagwek4Znak"/>
    <w:uiPriority w:val="9"/>
    <w:unhideWhenUsed/>
    <w:qFormat/>
    <w:rsid w:val="00903162"/>
    <w:pPr>
      <w:keepNext/>
      <w:keepLines/>
      <w:spacing w:before="40" w:after="0"/>
      <w:outlineLvl w:val="3"/>
    </w:pPr>
    <w:rPr>
      <w:rFonts w:ascii="Calibri" w:eastAsiaTheme="majorEastAsia" w:hAnsi="Calibri" w:cstheme="majorBidi"/>
      <w:b/>
      <w:iCs/>
      <w:sz w:val="24"/>
    </w:rPr>
  </w:style>
  <w:style w:type="paragraph" w:styleId="Nagwek5">
    <w:name w:val="heading 5"/>
    <w:basedOn w:val="Normalny"/>
    <w:next w:val="Normalny"/>
    <w:link w:val="Nagwek5Znak"/>
    <w:uiPriority w:val="9"/>
    <w:unhideWhenUsed/>
    <w:rsid w:val="0039067D"/>
    <w:pPr>
      <w:keepNext/>
      <w:keepLines/>
      <w:numPr>
        <w:ilvl w:val="4"/>
        <w:numId w:val="2"/>
      </w:numPr>
      <w:suppressAutoHyphens/>
      <w:spacing w:before="200" w:after="0" w:line="276" w:lineRule="auto"/>
      <w:ind w:hanging="10"/>
      <w:outlineLvl w:val="4"/>
    </w:pPr>
    <w:rPr>
      <w:rFonts w:asciiTheme="majorHAnsi" w:eastAsiaTheme="majorEastAsia" w:hAnsiTheme="majorHAnsi" w:cstheme="majorBidi"/>
      <w:sz w:val="21"/>
      <w:szCs w:val="19"/>
    </w:rPr>
  </w:style>
  <w:style w:type="paragraph" w:styleId="Nagwek6">
    <w:name w:val="heading 6"/>
    <w:basedOn w:val="Normalny"/>
    <w:next w:val="Normalny"/>
    <w:link w:val="Nagwek6Znak"/>
    <w:uiPriority w:val="9"/>
    <w:unhideWhenUsed/>
    <w:rsid w:val="0039067D"/>
    <w:pPr>
      <w:keepNext/>
      <w:keepLines/>
      <w:numPr>
        <w:ilvl w:val="5"/>
        <w:numId w:val="2"/>
      </w:numPr>
      <w:suppressAutoHyphens/>
      <w:spacing w:before="200" w:after="0" w:line="276" w:lineRule="auto"/>
      <w:ind w:hanging="10"/>
      <w:outlineLvl w:val="5"/>
    </w:pPr>
    <w:rPr>
      <w:rFonts w:asciiTheme="majorHAnsi" w:eastAsiaTheme="majorEastAsia" w:hAnsiTheme="majorHAnsi" w:cstheme="majorBidi"/>
      <w:iCs/>
      <w:sz w:val="21"/>
      <w:szCs w:val="19"/>
    </w:rPr>
  </w:style>
  <w:style w:type="paragraph" w:styleId="Nagwek7">
    <w:name w:val="heading 7"/>
    <w:basedOn w:val="Normalny"/>
    <w:next w:val="Normalny"/>
    <w:link w:val="Nagwek7Znak"/>
    <w:uiPriority w:val="9"/>
    <w:unhideWhenUsed/>
    <w:rsid w:val="0039067D"/>
    <w:pPr>
      <w:keepNext/>
      <w:keepLines/>
      <w:numPr>
        <w:ilvl w:val="6"/>
        <w:numId w:val="2"/>
      </w:numPr>
      <w:suppressAutoHyphens/>
      <w:spacing w:before="200" w:after="0" w:line="276" w:lineRule="auto"/>
      <w:ind w:hanging="10"/>
      <w:outlineLvl w:val="6"/>
    </w:pPr>
    <w:rPr>
      <w:rFonts w:asciiTheme="majorHAnsi" w:eastAsiaTheme="majorEastAsia" w:hAnsiTheme="majorHAnsi" w:cstheme="majorBidi"/>
      <w:iCs/>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1,Akapit z listą5,T_SZ_List Paragraph,Normalny PDST,lp1,Preambuła,HŁ_Bullet1,Akapit normalny,Akapit z listą1,Bullet Number,List Paragraph2,ISCG Numerowanie,lp11,List Paragraph11,Bullet 1,Use Case List Paragraph"/>
    <w:basedOn w:val="Normalny"/>
    <w:link w:val="AkapitzlistZnak"/>
    <w:uiPriority w:val="34"/>
    <w:qFormat/>
    <w:rsid w:val="00934093"/>
    <w:pPr>
      <w:ind w:left="720"/>
      <w:contextualSpacing/>
    </w:pPr>
  </w:style>
  <w:style w:type="paragraph" w:styleId="Tekstdymka">
    <w:name w:val="Balloon Text"/>
    <w:basedOn w:val="Normalny"/>
    <w:link w:val="TekstdymkaZnak"/>
    <w:uiPriority w:val="99"/>
    <w:semiHidden/>
    <w:unhideWhenUsed/>
    <w:rsid w:val="004604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046E"/>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F526F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526F9"/>
    <w:rPr>
      <w:sz w:val="20"/>
      <w:szCs w:val="20"/>
    </w:rPr>
  </w:style>
  <w:style w:type="character" w:styleId="Odwoanieprzypisukocowego">
    <w:name w:val="endnote reference"/>
    <w:basedOn w:val="Domylnaczcionkaakapitu"/>
    <w:uiPriority w:val="99"/>
    <w:semiHidden/>
    <w:unhideWhenUsed/>
    <w:rsid w:val="00F526F9"/>
    <w:rPr>
      <w:vertAlign w:val="superscript"/>
    </w:rPr>
  </w:style>
  <w:style w:type="paragraph" w:styleId="Nagwek">
    <w:name w:val="header"/>
    <w:basedOn w:val="Normalny"/>
    <w:link w:val="NagwekZnak"/>
    <w:uiPriority w:val="99"/>
    <w:unhideWhenUsed/>
    <w:rsid w:val="008065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651E"/>
  </w:style>
  <w:style w:type="paragraph" w:styleId="Stopka">
    <w:name w:val="footer"/>
    <w:basedOn w:val="Normalny"/>
    <w:link w:val="StopkaZnak"/>
    <w:uiPriority w:val="99"/>
    <w:unhideWhenUsed/>
    <w:rsid w:val="008065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651E"/>
  </w:style>
  <w:style w:type="character" w:styleId="Odwoaniedokomentarza">
    <w:name w:val="annotation reference"/>
    <w:basedOn w:val="Domylnaczcionkaakapitu"/>
    <w:uiPriority w:val="99"/>
    <w:semiHidden/>
    <w:unhideWhenUsed/>
    <w:rsid w:val="00FE0AC5"/>
    <w:rPr>
      <w:sz w:val="16"/>
      <w:szCs w:val="16"/>
    </w:rPr>
  </w:style>
  <w:style w:type="paragraph" w:styleId="Tekstkomentarza">
    <w:name w:val="annotation text"/>
    <w:basedOn w:val="Normalny"/>
    <w:link w:val="TekstkomentarzaZnak"/>
    <w:uiPriority w:val="99"/>
    <w:unhideWhenUsed/>
    <w:rsid w:val="00FE0AC5"/>
    <w:pPr>
      <w:spacing w:line="240" w:lineRule="auto"/>
    </w:pPr>
    <w:rPr>
      <w:sz w:val="20"/>
      <w:szCs w:val="20"/>
    </w:rPr>
  </w:style>
  <w:style w:type="character" w:customStyle="1" w:styleId="TekstkomentarzaZnak">
    <w:name w:val="Tekst komentarza Znak"/>
    <w:basedOn w:val="Domylnaczcionkaakapitu"/>
    <w:link w:val="Tekstkomentarza"/>
    <w:uiPriority w:val="99"/>
    <w:rsid w:val="00FE0AC5"/>
    <w:rPr>
      <w:sz w:val="20"/>
      <w:szCs w:val="20"/>
    </w:rPr>
  </w:style>
  <w:style w:type="paragraph" w:styleId="Tematkomentarza">
    <w:name w:val="annotation subject"/>
    <w:basedOn w:val="Tekstkomentarza"/>
    <w:next w:val="Tekstkomentarza"/>
    <w:link w:val="TematkomentarzaZnak"/>
    <w:uiPriority w:val="99"/>
    <w:semiHidden/>
    <w:unhideWhenUsed/>
    <w:rsid w:val="00FE0AC5"/>
    <w:rPr>
      <w:b/>
      <w:bCs/>
    </w:rPr>
  </w:style>
  <w:style w:type="character" w:customStyle="1" w:styleId="TematkomentarzaZnak">
    <w:name w:val="Temat komentarza Znak"/>
    <w:basedOn w:val="TekstkomentarzaZnak"/>
    <w:link w:val="Tematkomentarza"/>
    <w:uiPriority w:val="99"/>
    <w:semiHidden/>
    <w:rsid w:val="00FE0AC5"/>
    <w:rPr>
      <w:b/>
      <w:bCs/>
      <w:sz w:val="20"/>
      <w:szCs w:val="20"/>
    </w:rPr>
  </w:style>
  <w:style w:type="character" w:styleId="Hipercze">
    <w:name w:val="Hyperlink"/>
    <w:basedOn w:val="Domylnaczcionkaakapitu"/>
    <w:uiPriority w:val="99"/>
    <w:unhideWhenUsed/>
    <w:rsid w:val="002F5F8B"/>
    <w:rPr>
      <w:color w:val="0563C1" w:themeColor="hyperlink"/>
      <w:u w:val="single"/>
    </w:rPr>
  </w:style>
  <w:style w:type="character" w:styleId="Nierozpoznanawzmianka">
    <w:name w:val="Unresolved Mention"/>
    <w:basedOn w:val="Domylnaczcionkaakapitu"/>
    <w:uiPriority w:val="99"/>
    <w:semiHidden/>
    <w:unhideWhenUsed/>
    <w:rsid w:val="002F5F8B"/>
    <w:rPr>
      <w:color w:val="605E5C"/>
      <w:shd w:val="clear" w:color="auto" w:fill="E1DFDD"/>
    </w:rPr>
  </w:style>
  <w:style w:type="character" w:customStyle="1" w:styleId="AkapitzlistZnak">
    <w:name w:val="Akapit z listą Znak"/>
    <w:aliases w:val="Numerowanie Znak,L1 Znak,Akapit z listą5 Znak,T_SZ_List Paragraph Znak,Normalny PDST Znak,lp1 Znak,Preambuła Znak,HŁ_Bullet1 Znak,Akapit normalny Znak,Akapit z listą1 Znak,Bullet Number Znak,List Paragraph2 Znak,ISCG Numerowanie Znak"/>
    <w:link w:val="Akapitzlist"/>
    <w:uiPriority w:val="34"/>
    <w:qFormat/>
    <w:locked/>
    <w:rsid w:val="00346104"/>
  </w:style>
  <w:style w:type="paragraph" w:styleId="Tekstpodstawowy">
    <w:name w:val="Body Text"/>
    <w:basedOn w:val="Normalny"/>
    <w:link w:val="TekstpodstawowyZnak"/>
    <w:uiPriority w:val="99"/>
    <w:semiHidden/>
    <w:unhideWhenUsed/>
    <w:rsid w:val="00B052CB"/>
    <w:pPr>
      <w:spacing w:after="120"/>
    </w:pPr>
  </w:style>
  <w:style w:type="character" w:customStyle="1" w:styleId="TekstpodstawowyZnak">
    <w:name w:val="Tekst podstawowy Znak"/>
    <w:basedOn w:val="Domylnaczcionkaakapitu"/>
    <w:link w:val="Tekstpodstawowy"/>
    <w:uiPriority w:val="99"/>
    <w:semiHidden/>
    <w:rsid w:val="00B052CB"/>
  </w:style>
  <w:style w:type="paragraph" w:styleId="Poprawka">
    <w:name w:val="Revision"/>
    <w:hidden/>
    <w:uiPriority w:val="99"/>
    <w:semiHidden/>
    <w:rsid w:val="004F7E8C"/>
    <w:pPr>
      <w:spacing w:after="0" w:line="240" w:lineRule="auto"/>
    </w:pPr>
  </w:style>
  <w:style w:type="paragraph" w:styleId="NormalnyWeb">
    <w:name w:val="Normal (Web)"/>
    <w:basedOn w:val="Normalny"/>
    <w:uiPriority w:val="99"/>
    <w:semiHidden/>
    <w:unhideWhenUsed/>
    <w:rsid w:val="00596A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6A3163"/>
    <w:rPr>
      <w:rFonts w:ascii="Calibri" w:eastAsia="Times New Roman" w:hAnsi="Calibri" w:cs="Times New Roman"/>
      <w:b/>
      <w:bCs/>
      <w:color w:val="1F3864" w:themeColor="accent1" w:themeShade="80"/>
      <w:sz w:val="24"/>
      <w:szCs w:val="27"/>
      <w:lang w:eastAsia="pl-PL"/>
    </w:rPr>
  </w:style>
  <w:style w:type="table" w:styleId="Tabela-Siatka">
    <w:name w:val="Table Grid"/>
    <w:basedOn w:val="Standardowy"/>
    <w:uiPriority w:val="39"/>
    <w:rsid w:val="00722EC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numerowana">
    <w:name w:val="List Number"/>
    <w:basedOn w:val="Normalny"/>
    <w:uiPriority w:val="99"/>
    <w:semiHidden/>
    <w:unhideWhenUsed/>
    <w:rsid w:val="00DF0946"/>
    <w:pPr>
      <w:numPr>
        <w:numId w:val="1"/>
      </w:numPr>
      <w:contextualSpacing/>
    </w:pPr>
  </w:style>
  <w:style w:type="paragraph" w:styleId="Tekstpodstawowy3">
    <w:name w:val="Body Text 3"/>
    <w:basedOn w:val="Normalny"/>
    <w:link w:val="Tekstpodstawowy3Znak"/>
    <w:unhideWhenUsed/>
    <w:rsid w:val="00D12AE2"/>
    <w:pPr>
      <w:spacing w:after="120"/>
    </w:pPr>
    <w:rPr>
      <w:sz w:val="16"/>
      <w:szCs w:val="16"/>
    </w:rPr>
  </w:style>
  <w:style w:type="character" w:customStyle="1" w:styleId="Tekstpodstawowy3Znak">
    <w:name w:val="Tekst podstawowy 3 Znak"/>
    <w:basedOn w:val="Domylnaczcionkaakapitu"/>
    <w:link w:val="Tekstpodstawowy3"/>
    <w:rsid w:val="00D12AE2"/>
    <w:rPr>
      <w:sz w:val="16"/>
      <w:szCs w:val="16"/>
    </w:rPr>
  </w:style>
  <w:style w:type="table" w:customStyle="1" w:styleId="Tabela-Siatka1">
    <w:name w:val="Tabela - Siatka1"/>
    <w:basedOn w:val="Standardowy"/>
    <w:next w:val="Tabela-Siatka"/>
    <w:rsid w:val="005553F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6A3163"/>
    <w:rPr>
      <w:rFonts w:ascii="Calibri" w:eastAsiaTheme="majorEastAsia" w:hAnsi="Calibri" w:cstheme="majorBidi"/>
      <w:b/>
      <w:bCs/>
      <w:color w:val="000000"/>
      <w:sz w:val="26"/>
      <w:szCs w:val="19"/>
      <w:lang w:eastAsia="pl-PL"/>
    </w:rPr>
  </w:style>
  <w:style w:type="character" w:customStyle="1" w:styleId="Nagwek5Znak">
    <w:name w:val="Nagłówek 5 Znak"/>
    <w:basedOn w:val="Domylnaczcionkaakapitu"/>
    <w:link w:val="Nagwek5"/>
    <w:uiPriority w:val="9"/>
    <w:rsid w:val="0039067D"/>
    <w:rPr>
      <w:rFonts w:asciiTheme="majorHAnsi" w:eastAsiaTheme="majorEastAsia" w:hAnsiTheme="majorHAnsi" w:cstheme="majorBidi"/>
      <w:sz w:val="21"/>
      <w:szCs w:val="19"/>
    </w:rPr>
  </w:style>
  <w:style w:type="character" w:customStyle="1" w:styleId="Nagwek6Znak">
    <w:name w:val="Nagłówek 6 Znak"/>
    <w:basedOn w:val="Domylnaczcionkaakapitu"/>
    <w:link w:val="Nagwek6"/>
    <w:uiPriority w:val="9"/>
    <w:rsid w:val="0039067D"/>
    <w:rPr>
      <w:rFonts w:asciiTheme="majorHAnsi" w:eastAsiaTheme="majorEastAsia" w:hAnsiTheme="majorHAnsi" w:cstheme="majorBidi"/>
      <w:iCs/>
      <w:sz w:val="21"/>
      <w:szCs w:val="19"/>
    </w:rPr>
  </w:style>
  <w:style w:type="character" w:customStyle="1" w:styleId="Nagwek7Znak">
    <w:name w:val="Nagłówek 7 Znak"/>
    <w:basedOn w:val="Domylnaczcionkaakapitu"/>
    <w:link w:val="Nagwek7"/>
    <w:uiPriority w:val="9"/>
    <w:rsid w:val="0039067D"/>
    <w:rPr>
      <w:rFonts w:asciiTheme="majorHAnsi" w:eastAsiaTheme="majorEastAsia" w:hAnsiTheme="majorHAnsi" w:cstheme="majorBidi"/>
      <w:iCs/>
      <w:sz w:val="21"/>
      <w:szCs w:val="19"/>
    </w:rPr>
  </w:style>
  <w:style w:type="table" w:customStyle="1" w:styleId="Tabela-Siatka2">
    <w:name w:val="Tabela - Siatka2"/>
    <w:basedOn w:val="Standardowy"/>
    <w:next w:val="Tabela-Siatka"/>
    <w:uiPriority w:val="39"/>
    <w:rsid w:val="00FE1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FE1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6A3163"/>
    <w:rPr>
      <w:rFonts w:ascii="Calibri" w:eastAsiaTheme="majorEastAsia" w:hAnsi="Calibri" w:cstheme="majorBidi"/>
      <w:b/>
      <w:color w:val="1F3864" w:themeColor="accent1" w:themeShade="80"/>
      <w:sz w:val="28"/>
      <w:szCs w:val="32"/>
    </w:rPr>
  </w:style>
  <w:style w:type="table" w:customStyle="1" w:styleId="Tabela-Siatka3">
    <w:name w:val="Tabela - Siatka3"/>
    <w:basedOn w:val="Standardowy"/>
    <w:next w:val="Tabela-Siatka"/>
    <w:uiPriority w:val="39"/>
    <w:rsid w:val="00E76B34"/>
    <w:pPr>
      <w:spacing w:line="276" w:lineRule="auto"/>
      <w:ind w:left="992" w:hanging="567"/>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C55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C55CE"/>
    <w:rPr>
      <w:sz w:val="20"/>
      <w:szCs w:val="20"/>
    </w:rPr>
  </w:style>
  <w:style w:type="character" w:styleId="Odwoanieprzypisudolnego">
    <w:name w:val="footnote reference"/>
    <w:aliases w:val="Footnote symbol"/>
    <w:basedOn w:val="Domylnaczcionkaakapitu"/>
    <w:uiPriority w:val="99"/>
    <w:unhideWhenUsed/>
    <w:rsid w:val="002C55CE"/>
    <w:rPr>
      <w:vertAlign w:val="superscript"/>
    </w:rPr>
  </w:style>
  <w:style w:type="numbering" w:customStyle="1" w:styleId="WWOutlineListStyle">
    <w:name w:val="WW_OutlineListStyle"/>
    <w:basedOn w:val="Bezlisty"/>
    <w:rsid w:val="002C55CE"/>
    <w:pPr>
      <w:numPr>
        <w:numId w:val="17"/>
      </w:numPr>
    </w:pPr>
  </w:style>
  <w:style w:type="character" w:styleId="Wzmianka">
    <w:name w:val="Mention"/>
    <w:basedOn w:val="Domylnaczcionkaakapitu"/>
    <w:uiPriority w:val="99"/>
    <w:unhideWhenUsed/>
    <w:rsid w:val="008879BA"/>
    <w:rPr>
      <w:color w:val="2B579A"/>
      <w:shd w:val="clear" w:color="auto" w:fill="E1DFDD"/>
    </w:rPr>
  </w:style>
  <w:style w:type="table" w:customStyle="1" w:styleId="Tabela-Siatka4">
    <w:name w:val="Tabela - Siatka4"/>
    <w:basedOn w:val="Standardowy"/>
    <w:next w:val="Tabela-Siatka"/>
    <w:uiPriority w:val="39"/>
    <w:rsid w:val="006224D4"/>
    <w:pPr>
      <w:spacing w:line="276" w:lineRule="auto"/>
      <w:ind w:left="992" w:hanging="567"/>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
    <w:name w:val="WW_OutlineListStyle1"/>
    <w:basedOn w:val="Bezlisty"/>
    <w:rsid w:val="006224D4"/>
  </w:style>
  <w:style w:type="character" w:customStyle="1" w:styleId="Nagwek4Znak">
    <w:name w:val="Nagłówek 4 Znak"/>
    <w:basedOn w:val="Domylnaczcionkaakapitu"/>
    <w:link w:val="Nagwek4"/>
    <w:uiPriority w:val="9"/>
    <w:rsid w:val="00903162"/>
    <w:rPr>
      <w:rFonts w:ascii="Calibri" w:eastAsiaTheme="majorEastAsia" w:hAnsi="Calibri" w:cstheme="majorBidi"/>
      <w:b/>
      <w:iCs/>
      <w:sz w:val="24"/>
    </w:rPr>
  </w:style>
  <w:style w:type="paragraph" w:customStyle="1" w:styleId="Default">
    <w:name w:val="Default"/>
    <w:rsid w:val="00617FFD"/>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3776">
      <w:bodyDiv w:val="1"/>
      <w:marLeft w:val="0"/>
      <w:marRight w:val="0"/>
      <w:marTop w:val="0"/>
      <w:marBottom w:val="0"/>
      <w:divBdr>
        <w:top w:val="none" w:sz="0" w:space="0" w:color="auto"/>
        <w:left w:val="none" w:sz="0" w:space="0" w:color="auto"/>
        <w:bottom w:val="none" w:sz="0" w:space="0" w:color="auto"/>
        <w:right w:val="none" w:sz="0" w:space="0" w:color="auto"/>
      </w:divBdr>
    </w:div>
    <w:div w:id="167795366">
      <w:bodyDiv w:val="1"/>
      <w:marLeft w:val="0"/>
      <w:marRight w:val="0"/>
      <w:marTop w:val="0"/>
      <w:marBottom w:val="0"/>
      <w:divBdr>
        <w:top w:val="none" w:sz="0" w:space="0" w:color="auto"/>
        <w:left w:val="none" w:sz="0" w:space="0" w:color="auto"/>
        <w:bottom w:val="none" w:sz="0" w:space="0" w:color="auto"/>
        <w:right w:val="none" w:sz="0" w:space="0" w:color="auto"/>
      </w:divBdr>
    </w:div>
    <w:div w:id="416484413">
      <w:bodyDiv w:val="1"/>
      <w:marLeft w:val="0"/>
      <w:marRight w:val="0"/>
      <w:marTop w:val="0"/>
      <w:marBottom w:val="0"/>
      <w:divBdr>
        <w:top w:val="none" w:sz="0" w:space="0" w:color="auto"/>
        <w:left w:val="none" w:sz="0" w:space="0" w:color="auto"/>
        <w:bottom w:val="none" w:sz="0" w:space="0" w:color="auto"/>
        <w:right w:val="none" w:sz="0" w:space="0" w:color="auto"/>
      </w:divBdr>
    </w:div>
    <w:div w:id="452136522">
      <w:bodyDiv w:val="1"/>
      <w:marLeft w:val="0"/>
      <w:marRight w:val="0"/>
      <w:marTop w:val="0"/>
      <w:marBottom w:val="0"/>
      <w:divBdr>
        <w:top w:val="none" w:sz="0" w:space="0" w:color="auto"/>
        <w:left w:val="none" w:sz="0" w:space="0" w:color="auto"/>
        <w:bottom w:val="none" w:sz="0" w:space="0" w:color="auto"/>
        <w:right w:val="none" w:sz="0" w:space="0" w:color="auto"/>
      </w:divBdr>
    </w:div>
    <w:div w:id="530190655">
      <w:bodyDiv w:val="1"/>
      <w:marLeft w:val="0"/>
      <w:marRight w:val="0"/>
      <w:marTop w:val="0"/>
      <w:marBottom w:val="0"/>
      <w:divBdr>
        <w:top w:val="none" w:sz="0" w:space="0" w:color="auto"/>
        <w:left w:val="none" w:sz="0" w:space="0" w:color="auto"/>
        <w:bottom w:val="none" w:sz="0" w:space="0" w:color="auto"/>
        <w:right w:val="none" w:sz="0" w:space="0" w:color="auto"/>
      </w:divBdr>
    </w:div>
    <w:div w:id="564728144">
      <w:bodyDiv w:val="1"/>
      <w:marLeft w:val="0"/>
      <w:marRight w:val="0"/>
      <w:marTop w:val="0"/>
      <w:marBottom w:val="0"/>
      <w:divBdr>
        <w:top w:val="none" w:sz="0" w:space="0" w:color="auto"/>
        <w:left w:val="none" w:sz="0" w:space="0" w:color="auto"/>
        <w:bottom w:val="none" w:sz="0" w:space="0" w:color="auto"/>
        <w:right w:val="none" w:sz="0" w:space="0" w:color="auto"/>
      </w:divBdr>
    </w:div>
    <w:div w:id="824933599">
      <w:bodyDiv w:val="1"/>
      <w:marLeft w:val="0"/>
      <w:marRight w:val="0"/>
      <w:marTop w:val="0"/>
      <w:marBottom w:val="0"/>
      <w:divBdr>
        <w:top w:val="none" w:sz="0" w:space="0" w:color="auto"/>
        <w:left w:val="none" w:sz="0" w:space="0" w:color="auto"/>
        <w:bottom w:val="none" w:sz="0" w:space="0" w:color="auto"/>
        <w:right w:val="none" w:sz="0" w:space="0" w:color="auto"/>
      </w:divBdr>
      <w:divsChild>
        <w:div w:id="1276911950">
          <w:marLeft w:val="0"/>
          <w:marRight w:val="0"/>
          <w:marTop w:val="0"/>
          <w:marBottom w:val="0"/>
          <w:divBdr>
            <w:top w:val="none" w:sz="0" w:space="0" w:color="auto"/>
            <w:left w:val="none" w:sz="0" w:space="0" w:color="auto"/>
            <w:bottom w:val="none" w:sz="0" w:space="0" w:color="auto"/>
            <w:right w:val="none" w:sz="0" w:space="0" w:color="auto"/>
          </w:divBdr>
        </w:div>
      </w:divsChild>
    </w:div>
    <w:div w:id="958878146">
      <w:bodyDiv w:val="1"/>
      <w:marLeft w:val="0"/>
      <w:marRight w:val="0"/>
      <w:marTop w:val="0"/>
      <w:marBottom w:val="0"/>
      <w:divBdr>
        <w:top w:val="none" w:sz="0" w:space="0" w:color="auto"/>
        <w:left w:val="none" w:sz="0" w:space="0" w:color="auto"/>
        <w:bottom w:val="none" w:sz="0" w:space="0" w:color="auto"/>
        <w:right w:val="none" w:sz="0" w:space="0" w:color="auto"/>
      </w:divBdr>
    </w:div>
    <w:div w:id="1134713853">
      <w:bodyDiv w:val="1"/>
      <w:marLeft w:val="0"/>
      <w:marRight w:val="0"/>
      <w:marTop w:val="0"/>
      <w:marBottom w:val="0"/>
      <w:divBdr>
        <w:top w:val="none" w:sz="0" w:space="0" w:color="auto"/>
        <w:left w:val="none" w:sz="0" w:space="0" w:color="auto"/>
        <w:bottom w:val="none" w:sz="0" w:space="0" w:color="auto"/>
        <w:right w:val="none" w:sz="0" w:space="0" w:color="auto"/>
      </w:divBdr>
      <w:divsChild>
        <w:div w:id="1745182762">
          <w:marLeft w:val="0"/>
          <w:marRight w:val="0"/>
          <w:marTop w:val="0"/>
          <w:marBottom w:val="0"/>
          <w:divBdr>
            <w:top w:val="none" w:sz="0" w:space="0" w:color="auto"/>
            <w:left w:val="none" w:sz="0" w:space="0" w:color="auto"/>
            <w:bottom w:val="none" w:sz="0" w:space="0" w:color="auto"/>
            <w:right w:val="none" w:sz="0" w:space="0" w:color="auto"/>
          </w:divBdr>
        </w:div>
      </w:divsChild>
    </w:div>
    <w:div w:id="1142194084">
      <w:bodyDiv w:val="1"/>
      <w:marLeft w:val="0"/>
      <w:marRight w:val="0"/>
      <w:marTop w:val="0"/>
      <w:marBottom w:val="0"/>
      <w:divBdr>
        <w:top w:val="none" w:sz="0" w:space="0" w:color="auto"/>
        <w:left w:val="none" w:sz="0" w:space="0" w:color="auto"/>
        <w:bottom w:val="none" w:sz="0" w:space="0" w:color="auto"/>
        <w:right w:val="none" w:sz="0" w:space="0" w:color="auto"/>
      </w:divBdr>
    </w:div>
    <w:div w:id="1346906611">
      <w:bodyDiv w:val="1"/>
      <w:marLeft w:val="0"/>
      <w:marRight w:val="0"/>
      <w:marTop w:val="0"/>
      <w:marBottom w:val="0"/>
      <w:divBdr>
        <w:top w:val="none" w:sz="0" w:space="0" w:color="auto"/>
        <w:left w:val="none" w:sz="0" w:space="0" w:color="auto"/>
        <w:bottom w:val="none" w:sz="0" w:space="0" w:color="auto"/>
        <w:right w:val="none" w:sz="0" w:space="0" w:color="auto"/>
      </w:divBdr>
    </w:div>
    <w:div w:id="1492984803">
      <w:bodyDiv w:val="1"/>
      <w:marLeft w:val="0"/>
      <w:marRight w:val="0"/>
      <w:marTop w:val="0"/>
      <w:marBottom w:val="0"/>
      <w:divBdr>
        <w:top w:val="none" w:sz="0" w:space="0" w:color="auto"/>
        <w:left w:val="none" w:sz="0" w:space="0" w:color="auto"/>
        <w:bottom w:val="none" w:sz="0" w:space="0" w:color="auto"/>
        <w:right w:val="none" w:sz="0" w:space="0" w:color="auto"/>
      </w:divBdr>
    </w:div>
    <w:div w:id="1496722450">
      <w:bodyDiv w:val="1"/>
      <w:marLeft w:val="0"/>
      <w:marRight w:val="0"/>
      <w:marTop w:val="0"/>
      <w:marBottom w:val="0"/>
      <w:divBdr>
        <w:top w:val="none" w:sz="0" w:space="0" w:color="auto"/>
        <w:left w:val="none" w:sz="0" w:space="0" w:color="auto"/>
        <w:bottom w:val="none" w:sz="0" w:space="0" w:color="auto"/>
        <w:right w:val="none" w:sz="0" w:space="0" w:color="auto"/>
      </w:divBdr>
    </w:div>
    <w:div w:id="1666783137">
      <w:bodyDiv w:val="1"/>
      <w:marLeft w:val="0"/>
      <w:marRight w:val="0"/>
      <w:marTop w:val="0"/>
      <w:marBottom w:val="0"/>
      <w:divBdr>
        <w:top w:val="none" w:sz="0" w:space="0" w:color="auto"/>
        <w:left w:val="none" w:sz="0" w:space="0" w:color="auto"/>
        <w:bottom w:val="none" w:sz="0" w:space="0" w:color="auto"/>
        <w:right w:val="none" w:sz="0" w:space="0" w:color="auto"/>
      </w:divBdr>
    </w:div>
    <w:div w:id="1944026805">
      <w:bodyDiv w:val="1"/>
      <w:marLeft w:val="0"/>
      <w:marRight w:val="0"/>
      <w:marTop w:val="0"/>
      <w:marBottom w:val="0"/>
      <w:divBdr>
        <w:top w:val="none" w:sz="0" w:space="0" w:color="auto"/>
        <w:left w:val="none" w:sz="0" w:space="0" w:color="auto"/>
        <w:bottom w:val="none" w:sz="0" w:space="0" w:color="auto"/>
        <w:right w:val="none" w:sz="0" w:space="0" w:color="auto"/>
      </w:divBdr>
      <w:divsChild>
        <w:div w:id="365760993">
          <w:marLeft w:val="0"/>
          <w:marRight w:val="0"/>
          <w:marTop w:val="0"/>
          <w:marBottom w:val="0"/>
          <w:divBdr>
            <w:top w:val="none" w:sz="0" w:space="0" w:color="auto"/>
            <w:left w:val="none" w:sz="0" w:space="0" w:color="auto"/>
            <w:bottom w:val="none" w:sz="0" w:space="0" w:color="auto"/>
            <w:right w:val="none" w:sz="0" w:space="0" w:color="auto"/>
          </w:divBdr>
          <w:divsChild>
            <w:div w:id="305286040">
              <w:marLeft w:val="0"/>
              <w:marRight w:val="0"/>
              <w:marTop w:val="0"/>
              <w:marBottom w:val="0"/>
              <w:divBdr>
                <w:top w:val="none" w:sz="0" w:space="0" w:color="auto"/>
                <w:left w:val="none" w:sz="0" w:space="0" w:color="auto"/>
                <w:bottom w:val="none" w:sz="0" w:space="0" w:color="auto"/>
                <w:right w:val="none" w:sz="0" w:space="0" w:color="auto"/>
              </w:divBdr>
              <w:divsChild>
                <w:div w:id="1117794758">
                  <w:marLeft w:val="0"/>
                  <w:marRight w:val="0"/>
                  <w:marTop w:val="0"/>
                  <w:marBottom w:val="0"/>
                  <w:divBdr>
                    <w:top w:val="none" w:sz="0" w:space="0" w:color="auto"/>
                    <w:left w:val="none" w:sz="0" w:space="0" w:color="auto"/>
                    <w:bottom w:val="none" w:sz="0" w:space="0" w:color="auto"/>
                    <w:right w:val="none" w:sz="0" w:space="0" w:color="auto"/>
                  </w:divBdr>
                  <w:divsChild>
                    <w:div w:id="1029910930">
                      <w:marLeft w:val="0"/>
                      <w:marRight w:val="0"/>
                      <w:marTop w:val="0"/>
                      <w:marBottom w:val="0"/>
                      <w:divBdr>
                        <w:top w:val="none" w:sz="0" w:space="0" w:color="auto"/>
                        <w:left w:val="none" w:sz="0" w:space="0" w:color="auto"/>
                        <w:bottom w:val="none" w:sz="0" w:space="0" w:color="auto"/>
                        <w:right w:val="none" w:sz="0" w:space="0" w:color="auto"/>
                      </w:divBdr>
                      <w:divsChild>
                        <w:div w:id="1085108477">
                          <w:marLeft w:val="0"/>
                          <w:marRight w:val="0"/>
                          <w:marTop w:val="0"/>
                          <w:marBottom w:val="0"/>
                          <w:divBdr>
                            <w:top w:val="none" w:sz="0" w:space="0" w:color="auto"/>
                            <w:left w:val="none" w:sz="0" w:space="0" w:color="auto"/>
                            <w:bottom w:val="none" w:sz="0" w:space="0" w:color="auto"/>
                            <w:right w:val="none" w:sz="0" w:space="0" w:color="auto"/>
                          </w:divBdr>
                        </w:div>
                        <w:div w:id="1972784218">
                          <w:marLeft w:val="0"/>
                          <w:marRight w:val="0"/>
                          <w:marTop w:val="0"/>
                          <w:marBottom w:val="0"/>
                          <w:divBdr>
                            <w:top w:val="none" w:sz="0" w:space="0" w:color="auto"/>
                            <w:left w:val="none" w:sz="0" w:space="0" w:color="auto"/>
                            <w:bottom w:val="none" w:sz="0" w:space="0" w:color="auto"/>
                            <w:right w:val="none" w:sz="0" w:space="0" w:color="auto"/>
                          </w:divBdr>
                          <w:divsChild>
                            <w:div w:id="609093072">
                              <w:marLeft w:val="0"/>
                              <w:marRight w:val="0"/>
                              <w:marTop w:val="0"/>
                              <w:marBottom w:val="0"/>
                              <w:divBdr>
                                <w:top w:val="none" w:sz="0" w:space="0" w:color="auto"/>
                                <w:left w:val="none" w:sz="0" w:space="0" w:color="auto"/>
                                <w:bottom w:val="none" w:sz="0" w:space="0" w:color="auto"/>
                                <w:right w:val="none" w:sz="0" w:space="0" w:color="auto"/>
                              </w:divBdr>
                            </w:div>
                            <w:div w:id="2053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848003">
                  <w:marLeft w:val="0"/>
                  <w:marRight w:val="0"/>
                  <w:marTop w:val="0"/>
                  <w:marBottom w:val="0"/>
                  <w:divBdr>
                    <w:top w:val="none" w:sz="0" w:space="0" w:color="auto"/>
                    <w:left w:val="none" w:sz="0" w:space="0" w:color="auto"/>
                    <w:bottom w:val="none" w:sz="0" w:space="0" w:color="auto"/>
                    <w:right w:val="none" w:sz="0" w:space="0" w:color="auto"/>
                  </w:divBdr>
                  <w:divsChild>
                    <w:div w:id="1063288553">
                      <w:marLeft w:val="0"/>
                      <w:marRight w:val="0"/>
                      <w:marTop w:val="0"/>
                      <w:marBottom w:val="0"/>
                      <w:divBdr>
                        <w:top w:val="none" w:sz="0" w:space="0" w:color="auto"/>
                        <w:left w:val="none" w:sz="0" w:space="0" w:color="auto"/>
                        <w:bottom w:val="none" w:sz="0" w:space="0" w:color="auto"/>
                        <w:right w:val="none" w:sz="0" w:space="0" w:color="auto"/>
                      </w:divBdr>
                      <w:divsChild>
                        <w:div w:id="1189373424">
                          <w:marLeft w:val="0"/>
                          <w:marRight w:val="0"/>
                          <w:marTop w:val="0"/>
                          <w:marBottom w:val="0"/>
                          <w:divBdr>
                            <w:top w:val="none" w:sz="0" w:space="0" w:color="auto"/>
                            <w:left w:val="none" w:sz="0" w:space="0" w:color="auto"/>
                            <w:bottom w:val="none" w:sz="0" w:space="0" w:color="auto"/>
                            <w:right w:val="none" w:sz="0" w:space="0" w:color="auto"/>
                          </w:divBdr>
                          <w:divsChild>
                            <w:div w:id="18225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139258">
      <w:bodyDiv w:val="1"/>
      <w:marLeft w:val="0"/>
      <w:marRight w:val="0"/>
      <w:marTop w:val="0"/>
      <w:marBottom w:val="0"/>
      <w:divBdr>
        <w:top w:val="none" w:sz="0" w:space="0" w:color="auto"/>
        <w:left w:val="none" w:sz="0" w:space="0" w:color="auto"/>
        <w:bottom w:val="none" w:sz="0" w:space="0" w:color="auto"/>
        <w:right w:val="none" w:sz="0" w:space="0" w:color="auto"/>
      </w:divBdr>
    </w:div>
    <w:div w:id="2104689479">
      <w:bodyDiv w:val="1"/>
      <w:marLeft w:val="0"/>
      <w:marRight w:val="0"/>
      <w:marTop w:val="0"/>
      <w:marBottom w:val="0"/>
      <w:divBdr>
        <w:top w:val="none" w:sz="0" w:space="0" w:color="auto"/>
        <w:left w:val="none" w:sz="0" w:space="0" w:color="auto"/>
        <w:bottom w:val="none" w:sz="0" w:space="0" w:color="auto"/>
        <w:right w:val="none" w:sz="0" w:space="0" w:color="auto"/>
      </w:divBdr>
    </w:div>
    <w:div w:id="213073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9e4ebd5-d26f-4a84-beed-fbf219972b3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AB67005CC8FB4791D2EBF84F2E2E65" ma:contentTypeVersion="10" ma:contentTypeDescription="Utwórz nowy dokument." ma:contentTypeScope="" ma:versionID="cc2e8ba6460aa4ba785c8c3f687291fc">
  <xsd:schema xmlns:xsd="http://www.w3.org/2001/XMLSchema" xmlns:xs="http://www.w3.org/2001/XMLSchema" xmlns:p="http://schemas.microsoft.com/office/2006/metadata/properties" xmlns:ns2="19e4ebd5-d26f-4a84-beed-fbf219972b37" xmlns:ns3="b2ee13e9-0f58-4d64-94fd-d41a27baa764" targetNamespace="http://schemas.microsoft.com/office/2006/metadata/properties" ma:root="true" ma:fieldsID="3ddb30ba94ca72470c43eb11d895b168" ns2:_="" ns3:_="">
    <xsd:import namespace="19e4ebd5-d26f-4a84-beed-fbf219972b37"/>
    <xsd:import namespace="b2ee13e9-0f58-4d64-94fd-d41a27baa76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4ebd5-d26f-4a84-beed-fbf219972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Tagi obrazów" ma:readOnly="false" ma:fieldId="{5cf76f15-5ced-4ddc-b409-7134ff3c332f}" ma:taxonomyMulti="true" ma:sspId="a3091396-3003-4688-b3ef-3bb4b92834c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ee13e9-0f58-4d64-94fd-d41a27baa764"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700DDF-93DB-49D4-BB62-467D1544457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2ee13e9-0f58-4d64-94fd-d41a27baa764"/>
    <ds:schemaRef ds:uri="http://purl.org/dc/elements/1.1/"/>
    <ds:schemaRef ds:uri="http://schemas.microsoft.com/office/2006/metadata/properties"/>
    <ds:schemaRef ds:uri="19e4ebd5-d26f-4a84-beed-fbf219972b37"/>
    <ds:schemaRef ds:uri="http://www.w3.org/XML/1998/namespace"/>
    <ds:schemaRef ds:uri="http://purl.org/dc/dcmitype/"/>
  </ds:schemaRefs>
</ds:datastoreItem>
</file>

<file path=customXml/itemProps2.xml><?xml version="1.0" encoding="utf-8"?>
<ds:datastoreItem xmlns:ds="http://schemas.openxmlformats.org/officeDocument/2006/customXml" ds:itemID="{E8F11B0A-7859-4048-902C-D508B732D496}">
  <ds:schemaRefs>
    <ds:schemaRef ds:uri="http://schemas.microsoft.com/sharepoint/v3/contenttype/forms"/>
  </ds:schemaRefs>
</ds:datastoreItem>
</file>

<file path=customXml/itemProps3.xml><?xml version="1.0" encoding="utf-8"?>
<ds:datastoreItem xmlns:ds="http://schemas.openxmlformats.org/officeDocument/2006/customXml" ds:itemID="{B9BBA2C0-2709-48BE-9AC2-0316FAD14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4ebd5-d26f-4a84-beed-fbf219972b37"/>
    <ds:schemaRef ds:uri="b2ee13e9-0f58-4d64-94fd-d41a27baa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5</Pages>
  <Words>1594</Words>
  <Characters>9565</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11137</CharactersWithSpaces>
  <SharedDoc>false</SharedDoc>
  <HLinks>
    <vt:vector size="6" baseType="variant">
      <vt:variant>
        <vt:i4>2162757</vt:i4>
      </vt:variant>
      <vt:variant>
        <vt:i4>0</vt:i4>
      </vt:variant>
      <vt:variant>
        <vt:i4>0</vt:i4>
      </vt:variant>
      <vt:variant>
        <vt:i4>5</vt:i4>
      </vt:variant>
      <vt:variant>
        <vt:lpwstr>mailto:MBartold@pfron.org.pl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Bartold Monika</cp:lastModifiedBy>
  <cp:revision>16</cp:revision>
  <cp:lastPrinted>2023-11-14T13:57:00Z</cp:lastPrinted>
  <dcterms:created xsi:type="dcterms:W3CDTF">2023-10-25T18:03:00Z</dcterms:created>
  <dcterms:modified xsi:type="dcterms:W3CDTF">2023-11-14T16:19:00Z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0x010100BDAB67005CC8FB4791D2EBF84F2E2E65</vt:lpwstr>
  </property>
  <property fmtid="{D5CDD505-2E9C-101B-9397-08002B2CF9AE}" pid="3" name="MediaServiceImageTags">
    <vt:lpwstr/>
  </property>
</Properties>
</file>