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4C5B" w14:textId="77777777" w:rsidR="007A4F48" w:rsidRPr="007A4F48" w:rsidRDefault="00D41825" w:rsidP="007A4F48">
      <w:pPr>
        <w:ind w:left="708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4F2BB5">
        <w:rPr>
          <w:color w:val="000000" w:themeColor="text1"/>
          <w:sz w:val="24"/>
          <w:szCs w:val="24"/>
        </w:rPr>
        <w:t xml:space="preserve"> </w:t>
      </w:r>
    </w:p>
    <w:p w14:paraId="375DDB8E" w14:textId="7658BAEB" w:rsidR="00FB00F8" w:rsidRPr="00FB00F8" w:rsidRDefault="00FB00F8" w:rsidP="00FB00F8">
      <w:pPr>
        <w:jc w:val="right"/>
        <w:rPr>
          <w:bCs/>
          <w:color w:val="000000" w:themeColor="text1"/>
          <w:sz w:val="24"/>
          <w:szCs w:val="24"/>
        </w:rPr>
      </w:pPr>
      <w:r w:rsidRPr="00FB00F8">
        <w:rPr>
          <w:bCs/>
          <w:color w:val="000000" w:themeColor="text1"/>
          <w:sz w:val="24"/>
          <w:szCs w:val="24"/>
        </w:rPr>
        <w:t xml:space="preserve">Zał. nr </w:t>
      </w:r>
      <w:r w:rsidR="00D62CC9">
        <w:rPr>
          <w:bCs/>
          <w:color w:val="000000" w:themeColor="text1"/>
          <w:sz w:val="24"/>
          <w:szCs w:val="24"/>
        </w:rPr>
        <w:t>6</w:t>
      </w:r>
      <w:r w:rsidRPr="00FB00F8">
        <w:rPr>
          <w:bCs/>
          <w:color w:val="000000" w:themeColor="text1"/>
          <w:sz w:val="24"/>
          <w:szCs w:val="24"/>
        </w:rPr>
        <w:t xml:space="preserve"> do SWZ</w:t>
      </w:r>
    </w:p>
    <w:p w14:paraId="3D7F197F" w14:textId="292624C8" w:rsidR="007A4F48" w:rsidRDefault="007A4F48" w:rsidP="00030F8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OPIS PRZEDMIOTU ZAMÓWIENIA</w:t>
      </w:r>
    </w:p>
    <w:p w14:paraId="50020031" w14:textId="77777777" w:rsidR="007A4F48" w:rsidRDefault="007A4F48" w:rsidP="00030F88">
      <w:pPr>
        <w:jc w:val="center"/>
        <w:rPr>
          <w:b/>
          <w:color w:val="000000" w:themeColor="text1"/>
          <w:sz w:val="24"/>
          <w:szCs w:val="24"/>
        </w:rPr>
      </w:pPr>
    </w:p>
    <w:p w14:paraId="77CE3695" w14:textId="77777777" w:rsidR="007A4F48" w:rsidRDefault="007A4F48" w:rsidP="00F12085">
      <w:pPr>
        <w:rPr>
          <w:b/>
          <w:color w:val="000000" w:themeColor="text1"/>
          <w:sz w:val="24"/>
          <w:szCs w:val="24"/>
        </w:rPr>
      </w:pPr>
    </w:p>
    <w:p w14:paraId="3D10E9B7" w14:textId="77777777" w:rsidR="00030F88" w:rsidRPr="00397C30" w:rsidRDefault="00030F88" w:rsidP="00030F88">
      <w:pPr>
        <w:jc w:val="center"/>
        <w:rPr>
          <w:rFonts w:eastAsia="Calibri"/>
          <w:b/>
          <w:color w:val="FF0000"/>
          <w:sz w:val="24"/>
          <w:szCs w:val="24"/>
          <w:lang w:eastAsia="en-US"/>
        </w:rPr>
      </w:pPr>
      <w:r w:rsidRPr="00EA5F89">
        <w:rPr>
          <w:b/>
          <w:color w:val="000000" w:themeColor="text1"/>
          <w:sz w:val="24"/>
          <w:szCs w:val="24"/>
        </w:rPr>
        <w:t xml:space="preserve">Odbiór i zagospodarowanie  odpadów  komunalnych zebranych od właścicieli nieruchomości  zamieszkałych na terenie Gminy </w:t>
      </w:r>
      <w:r w:rsidR="00397C30">
        <w:rPr>
          <w:b/>
          <w:color w:val="000000" w:themeColor="text1"/>
          <w:sz w:val="24"/>
          <w:szCs w:val="24"/>
        </w:rPr>
        <w:t>Kołbaskowo</w:t>
      </w:r>
      <w:r w:rsidRPr="00EA5F89">
        <w:rPr>
          <w:b/>
          <w:color w:val="000000" w:themeColor="text1"/>
          <w:sz w:val="24"/>
          <w:szCs w:val="24"/>
        </w:rPr>
        <w:t xml:space="preserve">  w </w:t>
      </w:r>
      <w:r w:rsidR="00397C30">
        <w:rPr>
          <w:b/>
          <w:color w:val="000000" w:themeColor="text1"/>
          <w:sz w:val="24"/>
          <w:szCs w:val="24"/>
        </w:rPr>
        <w:t>Punkcie S</w:t>
      </w:r>
      <w:r w:rsidRPr="00EA5F89">
        <w:rPr>
          <w:b/>
          <w:color w:val="000000" w:themeColor="text1"/>
          <w:sz w:val="24"/>
          <w:szCs w:val="24"/>
        </w:rPr>
        <w:t xml:space="preserve">elektywnej </w:t>
      </w:r>
      <w:r w:rsidR="00397C30">
        <w:rPr>
          <w:b/>
          <w:color w:val="000000" w:themeColor="text1"/>
          <w:sz w:val="24"/>
          <w:szCs w:val="24"/>
        </w:rPr>
        <w:t>Zbiórki Odpadów  K</w:t>
      </w:r>
      <w:r w:rsidRPr="00EA5F89">
        <w:rPr>
          <w:b/>
          <w:color w:val="000000" w:themeColor="text1"/>
          <w:sz w:val="24"/>
          <w:szCs w:val="24"/>
        </w:rPr>
        <w:t>omunalnych</w:t>
      </w:r>
      <w:r w:rsidR="00397C30">
        <w:rPr>
          <w:b/>
          <w:color w:val="000000" w:themeColor="text1"/>
          <w:sz w:val="24"/>
          <w:szCs w:val="24"/>
        </w:rPr>
        <w:t xml:space="preserve"> (PSZOK)</w:t>
      </w:r>
      <w:r w:rsidRPr="00EA5F89">
        <w:rPr>
          <w:b/>
          <w:color w:val="000000" w:themeColor="text1"/>
          <w:sz w:val="24"/>
          <w:szCs w:val="24"/>
        </w:rPr>
        <w:t xml:space="preserve"> </w:t>
      </w:r>
      <w:r w:rsidR="00397C30">
        <w:rPr>
          <w:b/>
          <w:color w:val="000000" w:themeColor="text1"/>
          <w:sz w:val="24"/>
          <w:szCs w:val="24"/>
        </w:rPr>
        <w:t xml:space="preserve">znajdującym się </w:t>
      </w:r>
      <w:r w:rsidRPr="00EA5F89">
        <w:rPr>
          <w:b/>
          <w:color w:val="000000" w:themeColor="text1"/>
          <w:sz w:val="24"/>
          <w:szCs w:val="24"/>
        </w:rPr>
        <w:t xml:space="preserve"> w  miejscowości </w:t>
      </w:r>
      <w:r w:rsidR="00397C30">
        <w:rPr>
          <w:b/>
          <w:color w:val="000000" w:themeColor="text1"/>
          <w:sz w:val="24"/>
          <w:szCs w:val="24"/>
        </w:rPr>
        <w:t xml:space="preserve">Smolęcin </w:t>
      </w:r>
    </w:p>
    <w:p w14:paraId="4CE2E76C" w14:textId="77777777" w:rsidR="003E54A4" w:rsidRPr="00397C30" w:rsidRDefault="003E54A4" w:rsidP="00B95089">
      <w:pPr>
        <w:jc w:val="both"/>
        <w:rPr>
          <w:b/>
          <w:color w:val="FF0000"/>
          <w:sz w:val="24"/>
          <w:szCs w:val="24"/>
        </w:rPr>
      </w:pPr>
    </w:p>
    <w:p w14:paraId="37D50130" w14:textId="77777777" w:rsidR="003E54A4" w:rsidRPr="00D218CF" w:rsidRDefault="003E54A4" w:rsidP="00D218CF">
      <w:pPr>
        <w:jc w:val="both"/>
        <w:rPr>
          <w:sz w:val="24"/>
          <w:szCs w:val="24"/>
        </w:rPr>
      </w:pPr>
    </w:p>
    <w:p w14:paraId="019B57F2" w14:textId="3AC084DA" w:rsidR="003E54A4" w:rsidRPr="00EA5F89" w:rsidRDefault="0045124E" w:rsidP="00365DE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A5F89">
        <w:rPr>
          <w:b/>
          <w:color w:val="000000"/>
          <w:sz w:val="24"/>
          <w:szCs w:val="24"/>
        </w:rPr>
        <w:t xml:space="preserve">PRZEDMIOTEM ZAMÓWIENIA </w:t>
      </w:r>
      <w:r w:rsidR="003E54A4" w:rsidRPr="00EA5F89">
        <w:rPr>
          <w:sz w:val="24"/>
          <w:szCs w:val="24"/>
        </w:rPr>
        <w:t xml:space="preserve">jest  odbiór i zagospodarowanie odpadów komunalnych z </w:t>
      </w:r>
      <w:r w:rsidR="00397C30">
        <w:rPr>
          <w:sz w:val="24"/>
          <w:szCs w:val="24"/>
        </w:rPr>
        <w:t>Punktu Selektywnej Zbiórki Odpadów K</w:t>
      </w:r>
      <w:r w:rsidR="003E54A4" w:rsidRPr="00EA5F89">
        <w:rPr>
          <w:sz w:val="24"/>
          <w:szCs w:val="24"/>
        </w:rPr>
        <w:t xml:space="preserve">omunalnych ( </w:t>
      </w:r>
      <w:proofErr w:type="spellStart"/>
      <w:r w:rsidR="003E54A4" w:rsidRPr="00EA5F89">
        <w:rPr>
          <w:sz w:val="24"/>
          <w:szCs w:val="24"/>
        </w:rPr>
        <w:t>PSZOKu</w:t>
      </w:r>
      <w:proofErr w:type="spellEnd"/>
      <w:r w:rsidR="003E54A4" w:rsidRPr="00EA5F89">
        <w:rPr>
          <w:sz w:val="24"/>
          <w:szCs w:val="24"/>
        </w:rPr>
        <w:t>)</w:t>
      </w:r>
      <w:r w:rsidR="00397C30">
        <w:rPr>
          <w:sz w:val="24"/>
          <w:szCs w:val="24"/>
        </w:rPr>
        <w:t>, który</w:t>
      </w:r>
      <w:r w:rsidRPr="00EA5F89">
        <w:rPr>
          <w:b/>
          <w:bCs/>
          <w:sz w:val="24"/>
          <w:szCs w:val="24"/>
        </w:rPr>
        <w:t xml:space="preserve"> </w:t>
      </w:r>
      <w:r w:rsidR="00397C30">
        <w:rPr>
          <w:b/>
          <w:color w:val="000000" w:themeColor="text1"/>
          <w:sz w:val="24"/>
          <w:szCs w:val="24"/>
        </w:rPr>
        <w:t xml:space="preserve">znajduje się </w:t>
      </w:r>
      <w:r w:rsidR="00397C30" w:rsidRPr="00EA5F89">
        <w:rPr>
          <w:b/>
          <w:color w:val="000000" w:themeColor="text1"/>
          <w:sz w:val="24"/>
          <w:szCs w:val="24"/>
        </w:rPr>
        <w:t xml:space="preserve"> w  miejscowości </w:t>
      </w:r>
      <w:r w:rsidR="00397C30">
        <w:rPr>
          <w:b/>
          <w:color w:val="000000" w:themeColor="text1"/>
          <w:sz w:val="24"/>
          <w:szCs w:val="24"/>
        </w:rPr>
        <w:t>Smolęcin</w:t>
      </w:r>
      <w:r w:rsidR="003E54A4" w:rsidRPr="00EA5F89">
        <w:rPr>
          <w:sz w:val="24"/>
          <w:szCs w:val="24"/>
        </w:rPr>
        <w:t>:</w:t>
      </w:r>
    </w:p>
    <w:p w14:paraId="3F8999A8" w14:textId="77777777" w:rsidR="00745149" w:rsidRDefault="00745149" w:rsidP="00745149">
      <w:pPr>
        <w:tabs>
          <w:tab w:val="left" w:pos="1985"/>
        </w:tabs>
        <w:jc w:val="both"/>
        <w:rPr>
          <w:sz w:val="24"/>
          <w:szCs w:val="24"/>
        </w:rPr>
      </w:pPr>
    </w:p>
    <w:p w14:paraId="1CD8AB76" w14:textId="77777777" w:rsidR="00624018" w:rsidRPr="00EA5F89" w:rsidRDefault="00624018" w:rsidP="00745149">
      <w:pPr>
        <w:tabs>
          <w:tab w:val="left" w:pos="1985"/>
        </w:tabs>
        <w:jc w:val="both"/>
        <w:rPr>
          <w:sz w:val="24"/>
          <w:szCs w:val="24"/>
        </w:rPr>
      </w:pPr>
    </w:p>
    <w:p w14:paraId="3F367C40" w14:textId="77777777" w:rsidR="00365DE6" w:rsidRPr="00EA5F89" w:rsidRDefault="00365DE6" w:rsidP="00365DE6">
      <w:pPr>
        <w:tabs>
          <w:tab w:val="left" w:pos="1985"/>
        </w:tabs>
        <w:jc w:val="both"/>
        <w:rPr>
          <w:sz w:val="24"/>
          <w:szCs w:val="24"/>
        </w:rPr>
      </w:pPr>
    </w:p>
    <w:p w14:paraId="28496770" w14:textId="36FB7E20" w:rsidR="00365DE6" w:rsidRPr="00D2287B" w:rsidRDefault="00365DE6" w:rsidP="00365DE6">
      <w:pPr>
        <w:pStyle w:val="Akapitzlist"/>
        <w:numPr>
          <w:ilvl w:val="0"/>
          <w:numId w:val="5"/>
        </w:numPr>
        <w:tabs>
          <w:tab w:val="left" w:pos="1985"/>
        </w:tabs>
        <w:jc w:val="both"/>
        <w:rPr>
          <w:sz w:val="24"/>
          <w:szCs w:val="24"/>
        </w:rPr>
      </w:pPr>
      <w:r w:rsidRPr="00D2287B">
        <w:rPr>
          <w:b/>
          <w:sz w:val="24"/>
          <w:szCs w:val="24"/>
        </w:rPr>
        <w:t>TERMIN WYKONANIA ZAMÓWIENIA:</w:t>
      </w:r>
      <w:r w:rsidR="002D391C" w:rsidRPr="00D2287B">
        <w:rPr>
          <w:b/>
          <w:sz w:val="24"/>
          <w:szCs w:val="24"/>
        </w:rPr>
        <w:t xml:space="preserve"> od dnia </w:t>
      </w:r>
      <w:r w:rsidR="00F12085" w:rsidRPr="00D2287B">
        <w:rPr>
          <w:b/>
          <w:sz w:val="24"/>
          <w:szCs w:val="24"/>
        </w:rPr>
        <w:t xml:space="preserve">1 </w:t>
      </w:r>
      <w:r w:rsidR="00E84D89">
        <w:rPr>
          <w:b/>
          <w:sz w:val="24"/>
          <w:szCs w:val="24"/>
        </w:rPr>
        <w:t>sierpnia</w:t>
      </w:r>
      <w:r w:rsidR="00F12085" w:rsidRPr="00D2287B">
        <w:rPr>
          <w:b/>
          <w:sz w:val="24"/>
          <w:szCs w:val="24"/>
        </w:rPr>
        <w:t xml:space="preserve"> 20</w:t>
      </w:r>
      <w:r w:rsidR="00D2287B">
        <w:rPr>
          <w:b/>
          <w:sz w:val="24"/>
          <w:szCs w:val="24"/>
        </w:rPr>
        <w:t>21</w:t>
      </w:r>
      <w:r w:rsidR="00F12085" w:rsidRPr="00D2287B">
        <w:rPr>
          <w:b/>
          <w:sz w:val="24"/>
          <w:szCs w:val="24"/>
        </w:rPr>
        <w:t xml:space="preserve">r. </w:t>
      </w:r>
      <w:r w:rsidR="002D391C" w:rsidRPr="00D2287B">
        <w:rPr>
          <w:b/>
          <w:sz w:val="24"/>
          <w:szCs w:val="24"/>
        </w:rPr>
        <w:t xml:space="preserve"> do dnia</w:t>
      </w:r>
      <w:r w:rsidR="00C8611E" w:rsidRPr="00D2287B">
        <w:rPr>
          <w:b/>
          <w:sz w:val="24"/>
          <w:szCs w:val="24"/>
        </w:rPr>
        <w:t xml:space="preserve"> 31 </w:t>
      </w:r>
      <w:r w:rsidR="00E84D89">
        <w:rPr>
          <w:b/>
          <w:sz w:val="24"/>
          <w:szCs w:val="24"/>
        </w:rPr>
        <w:t>lipca</w:t>
      </w:r>
      <w:r w:rsidR="00C8611E" w:rsidRPr="00D2287B">
        <w:rPr>
          <w:b/>
          <w:sz w:val="24"/>
          <w:szCs w:val="24"/>
        </w:rPr>
        <w:t xml:space="preserve"> 20</w:t>
      </w:r>
      <w:r w:rsidR="00D2287B">
        <w:rPr>
          <w:b/>
          <w:sz w:val="24"/>
          <w:szCs w:val="24"/>
        </w:rPr>
        <w:t>2</w:t>
      </w:r>
      <w:r w:rsidR="00E84D89">
        <w:rPr>
          <w:b/>
          <w:sz w:val="24"/>
          <w:szCs w:val="24"/>
        </w:rPr>
        <w:t>4</w:t>
      </w:r>
      <w:r w:rsidR="00C8611E" w:rsidRPr="00D2287B">
        <w:rPr>
          <w:b/>
          <w:sz w:val="24"/>
          <w:szCs w:val="24"/>
        </w:rPr>
        <w:t>r</w:t>
      </w:r>
      <w:r w:rsidR="00C8611E" w:rsidRPr="00D2287B">
        <w:rPr>
          <w:sz w:val="24"/>
          <w:szCs w:val="24"/>
        </w:rPr>
        <w:t>.</w:t>
      </w:r>
      <w:r w:rsidR="00EA5F89" w:rsidRPr="00D2287B">
        <w:rPr>
          <w:sz w:val="24"/>
          <w:szCs w:val="24"/>
        </w:rPr>
        <w:t xml:space="preserve">  </w:t>
      </w:r>
    </w:p>
    <w:p w14:paraId="2311F268" w14:textId="77777777" w:rsidR="00EA5F89" w:rsidRDefault="00EA5F89" w:rsidP="00EA5F89">
      <w:pPr>
        <w:tabs>
          <w:tab w:val="left" w:pos="1985"/>
        </w:tabs>
        <w:jc w:val="both"/>
        <w:rPr>
          <w:sz w:val="24"/>
          <w:szCs w:val="24"/>
        </w:rPr>
      </w:pPr>
    </w:p>
    <w:p w14:paraId="028D3489" w14:textId="77777777" w:rsidR="00EA5F89" w:rsidRPr="00EA5F89" w:rsidRDefault="00EA5F89" w:rsidP="00EA5F89">
      <w:pPr>
        <w:tabs>
          <w:tab w:val="left" w:pos="1985"/>
        </w:tabs>
        <w:jc w:val="both"/>
        <w:rPr>
          <w:sz w:val="24"/>
          <w:szCs w:val="24"/>
        </w:rPr>
      </w:pPr>
    </w:p>
    <w:p w14:paraId="7E251A72" w14:textId="77777777" w:rsidR="003B2D9B" w:rsidRPr="00EA5F89" w:rsidRDefault="003B2D9B" w:rsidP="00365DE6">
      <w:pPr>
        <w:pStyle w:val="Akapitzlist"/>
        <w:numPr>
          <w:ilvl w:val="0"/>
          <w:numId w:val="5"/>
        </w:numPr>
        <w:tabs>
          <w:tab w:val="left" w:pos="1985"/>
        </w:tabs>
        <w:jc w:val="both"/>
        <w:rPr>
          <w:sz w:val="24"/>
          <w:szCs w:val="24"/>
        </w:rPr>
      </w:pPr>
      <w:r w:rsidRPr="00EA5F89">
        <w:rPr>
          <w:b/>
          <w:bCs/>
          <w:color w:val="000000"/>
          <w:sz w:val="24"/>
          <w:szCs w:val="24"/>
        </w:rPr>
        <w:t>WSPÓLNY SŁOWNIK ZAMÓWIEŃ (CPV):</w:t>
      </w:r>
    </w:p>
    <w:p w14:paraId="70748DD6" w14:textId="77777777" w:rsidR="003B2D9B" w:rsidRPr="00EA5F89" w:rsidRDefault="003B2D9B" w:rsidP="003E54A4">
      <w:pPr>
        <w:ind w:left="360" w:hanging="360"/>
        <w:jc w:val="both"/>
        <w:rPr>
          <w:sz w:val="24"/>
          <w:szCs w:val="24"/>
        </w:rPr>
      </w:pPr>
    </w:p>
    <w:p w14:paraId="4272366A" w14:textId="77777777" w:rsidR="003B2D9B" w:rsidRPr="00EA5F89" w:rsidRDefault="003B2D9B" w:rsidP="003B2D9B">
      <w:pPr>
        <w:pStyle w:val="Tekstpodstawowy"/>
        <w:autoSpaceDE w:val="0"/>
        <w:spacing w:line="276" w:lineRule="auto"/>
        <w:rPr>
          <w:color w:val="000000"/>
          <w:sz w:val="24"/>
          <w:szCs w:val="24"/>
        </w:rPr>
      </w:pPr>
      <w:r w:rsidRPr="00EA5F89">
        <w:rPr>
          <w:sz w:val="24"/>
          <w:szCs w:val="24"/>
        </w:rPr>
        <w:tab/>
      </w:r>
      <w:r w:rsidR="00DA0C38" w:rsidRPr="00EA5F89">
        <w:rPr>
          <w:sz w:val="24"/>
          <w:szCs w:val="24"/>
        </w:rPr>
        <w:tab/>
      </w:r>
      <w:bookmarkStart w:id="0" w:name="_Hlk74142144"/>
      <w:r w:rsidRPr="00EA5F89">
        <w:rPr>
          <w:color w:val="000000"/>
          <w:sz w:val="24"/>
          <w:szCs w:val="24"/>
        </w:rPr>
        <w:t>CPV 90533000-2</w:t>
      </w:r>
      <w:r w:rsidRPr="00EA5F89">
        <w:rPr>
          <w:color w:val="000000"/>
          <w:sz w:val="24"/>
          <w:szCs w:val="24"/>
        </w:rPr>
        <w:tab/>
        <w:t>Usługi gospodarki odpadami;</w:t>
      </w:r>
    </w:p>
    <w:p w14:paraId="329E5B19" w14:textId="77777777" w:rsidR="003B2D9B" w:rsidRPr="00EA5F89" w:rsidRDefault="003B2D9B" w:rsidP="003B2D9B">
      <w:pPr>
        <w:pStyle w:val="Tekstpodstawowy"/>
        <w:autoSpaceDE w:val="0"/>
        <w:spacing w:line="276" w:lineRule="auto"/>
        <w:ind w:left="720"/>
        <w:rPr>
          <w:color w:val="000000"/>
          <w:sz w:val="24"/>
          <w:szCs w:val="24"/>
        </w:rPr>
      </w:pPr>
      <w:r w:rsidRPr="00EA5F89">
        <w:rPr>
          <w:color w:val="000000"/>
          <w:sz w:val="24"/>
          <w:szCs w:val="24"/>
        </w:rPr>
        <w:t>CPV 90500000-2</w:t>
      </w:r>
      <w:r w:rsidRPr="00EA5F89">
        <w:rPr>
          <w:color w:val="000000"/>
          <w:sz w:val="24"/>
          <w:szCs w:val="24"/>
        </w:rPr>
        <w:tab/>
        <w:t>Usługi związane z odpadami;</w:t>
      </w:r>
    </w:p>
    <w:p w14:paraId="001998B7" w14:textId="77777777" w:rsidR="003B2D9B" w:rsidRPr="00EA5F89" w:rsidRDefault="003B2D9B" w:rsidP="003B2D9B">
      <w:pPr>
        <w:pStyle w:val="Tekstpodstawowy"/>
        <w:autoSpaceDE w:val="0"/>
        <w:spacing w:line="276" w:lineRule="auto"/>
        <w:ind w:left="720"/>
        <w:rPr>
          <w:color w:val="000000"/>
          <w:sz w:val="24"/>
          <w:szCs w:val="24"/>
        </w:rPr>
      </w:pPr>
      <w:r w:rsidRPr="00EA5F89">
        <w:rPr>
          <w:color w:val="000000"/>
          <w:sz w:val="24"/>
          <w:szCs w:val="24"/>
        </w:rPr>
        <w:t>CPV 90511000-2</w:t>
      </w:r>
      <w:r w:rsidRPr="00EA5F89">
        <w:rPr>
          <w:color w:val="000000"/>
          <w:sz w:val="24"/>
          <w:szCs w:val="24"/>
        </w:rPr>
        <w:tab/>
        <w:t>Usługi wywozu odpadów;</w:t>
      </w:r>
    </w:p>
    <w:p w14:paraId="710454A8" w14:textId="77777777" w:rsidR="003B2D9B" w:rsidRPr="00EA5F89" w:rsidRDefault="003B2D9B" w:rsidP="003B2D9B">
      <w:pPr>
        <w:pStyle w:val="Tekstpodstawowy"/>
        <w:autoSpaceDE w:val="0"/>
        <w:spacing w:line="276" w:lineRule="auto"/>
        <w:ind w:left="720"/>
        <w:rPr>
          <w:color w:val="000000"/>
          <w:sz w:val="24"/>
          <w:szCs w:val="24"/>
        </w:rPr>
      </w:pPr>
      <w:r w:rsidRPr="00EA5F89">
        <w:rPr>
          <w:color w:val="000000"/>
          <w:sz w:val="24"/>
          <w:szCs w:val="24"/>
        </w:rPr>
        <w:t>CPV 90513100-7</w:t>
      </w:r>
      <w:r w:rsidRPr="00EA5F89">
        <w:rPr>
          <w:color w:val="000000"/>
          <w:sz w:val="24"/>
          <w:szCs w:val="24"/>
        </w:rPr>
        <w:tab/>
        <w:t>Usługi wywozu odpadów pochodzących z gospodarstw domowych;</w:t>
      </w:r>
    </w:p>
    <w:p w14:paraId="4E30A95E" w14:textId="77777777" w:rsidR="003B2D9B" w:rsidRPr="00EA5F89" w:rsidRDefault="003B2D9B" w:rsidP="003B2D9B">
      <w:pPr>
        <w:pStyle w:val="Tekstpodstawowy"/>
        <w:autoSpaceDE w:val="0"/>
        <w:spacing w:line="276" w:lineRule="auto"/>
        <w:ind w:left="720"/>
        <w:rPr>
          <w:color w:val="000000"/>
          <w:sz w:val="24"/>
          <w:szCs w:val="24"/>
        </w:rPr>
      </w:pPr>
      <w:r w:rsidRPr="00EA5F89">
        <w:rPr>
          <w:color w:val="000000"/>
          <w:sz w:val="24"/>
          <w:szCs w:val="24"/>
        </w:rPr>
        <w:t>CPV 90512000-9</w:t>
      </w:r>
      <w:r w:rsidRPr="00EA5F89">
        <w:rPr>
          <w:color w:val="000000"/>
          <w:sz w:val="24"/>
          <w:szCs w:val="24"/>
        </w:rPr>
        <w:tab/>
        <w:t>Usługi transportu odpadów;</w:t>
      </w:r>
    </w:p>
    <w:bookmarkEnd w:id="0"/>
    <w:p w14:paraId="3BDE57D6" w14:textId="77777777" w:rsidR="00F46A87" w:rsidRPr="00EA5F89" w:rsidRDefault="00F46A87" w:rsidP="003B2D9B">
      <w:pPr>
        <w:pStyle w:val="Tekstpodstawowy"/>
        <w:autoSpaceDE w:val="0"/>
        <w:spacing w:line="276" w:lineRule="auto"/>
        <w:ind w:left="720"/>
        <w:rPr>
          <w:color w:val="000000"/>
          <w:sz w:val="24"/>
          <w:szCs w:val="24"/>
        </w:rPr>
      </w:pPr>
    </w:p>
    <w:p w14:paraId="5BDC7AAB" w14:textId="77777777" w:rsidR="00F46A87" w:rsidRPr="00EA5F89" w:rsidRDefault="00F46A87" w:rsidP="00F46A87">
      <w:pPr>
        <w:pStyle w:val="Tekstpodstawowy"/>
        <w:numPr>
          <w:ilvl w:val="0"/>
          <w:numId w:val="5"/>
        </w:numPr>
        <w:tabs>
          <w:tab w:val="clear" w:pos="567"/>
        </w:tabs>
        <w:suppressAutoHyphens/>
        <w:autoSpaceDE w:val="0"/>
        <w:spacing w:line="276" w:lineRule="auto"/>
        <w:rPr>
          <w:color w:val="000000"/>
          <w:sz w:val="24"/>
          <w:szCs w:val="24"/>
        </w:rPr>
      </w:pPr>
      <w:r w:rsidRPr="00EA5F89">
        <w:rPr>
          <w:color w:val="000000"/>
          <w:sz w:val="24"/>
          <w:szCs w:val="24"/>
        </w:rPr>
        <w:t>ZAKRES PRZEDMIOTU ZAMÓWIENIA OBEJMUJE:</w:t>
      </w:r>
    </w:p>
    <w:p w14:paraId="345AC85D" w14:textId="77777777" w:rsidR="003E54A4" w:rsidRPr="00EA5F89" w:rsidRDefault="003E54A4" w:rsidP="003E54A4">
      <w:pPr>
        <w:ind w:left="360" w:hanging="360"/>
        <w:jc w:val="both"/>
        <w:rPr>
          <w:sz w:val="24"/>
          <w:szCs w:val="24"/>
        </w:rPr>
      </w:pPr>
    </w:p>
    <w:p w14:paraId="19C57440" w14:textId="77777777" w:rsidR="003E54A4" w:rsidRPr="00EA5F89" w:rsidRDefault="004D1F80" w:rsidP="004D1F80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kodzie </w:t>
      </w:r>
      <w:r w:rsidR="003E54A4" w:rsidRPr="00EA5F89">
        <w:rPr>
          <w:b/>
          <w:sz w:val="24"/>
          <w:szCs w:val="24"/>
        </w:rPr>
        <w:t>15 01 10* - opakowania zawierające pozostałości substancji niebezpiecznych lub nimi zanieczyszczone</w:t>
      </w:r>
      <w:r w:rsidRPr="00EA5F89">
        <w:rPr>
          <w:b/>
          <w:sz w:val="24"/>
          <w:szCs w:val="24"/>
        </w:rPr>
        <w:t xml:space="preserve"> obejmuje </w:t>
      </w:r>
      <w:r w:rsidR="003E54A4" w:rsidRPr="00EA5F89">
        <w:rPr>
          <w:b/>
          <w:sz w:val="24"/>
          <w:szCs w:val="24"/>
        </w:rPr>
        <w:t>:</w:t>
      </w:r>
    </w:p>
    <w:p w14:paraId="47097445" w14:textId="77777777" w:rsidR="003E54A4" w:rsidRPr="00EA5F89" w:rsidRDefault="003E54A4" w:rsidP="00AD4D7E">
      <w:pPr>
        <w:pStyle w:val="Akapitzlist"/>
        <w:numPr>
          <w:ilvl w:val="1"/>
          <w:numId w:val="2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odbiór i transport odpadów do miejsca przetwarzania, </w:t>
      </w:r>
    </w:p>
    <w:p w14:paraId="50BE5DAC" w14:textId="77777777" w:rsidR="003E54A4" w:rsidRPr="00EA5F89" w:rsidRDefault="004D1F80" w:rsidP="00AD4D7E">
      <w:pPr>
        <w:pStyle w:val="Akapitzlist"/>
        <w:numPr>
          <w:ilvl w:val="1"/>
          <w:numId w:val="2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załadowanie </w:t>
      </w:r>
      <w:r w:rsidR="003E54A4" w:rsidRPr="00EA5F89">
        <w:rPr>
          <w:sz w:val="24"/>
          <w:szCs w:val="24"/>
        </w:rPr>
        <w:t>transportowanych odpadów,</w:t>
      </w:r>
    </w:p>
    <w:p w14:paraId="321C6AD3" w14:textId="77777777" w:rsidR="003E54A4" w:rsidRPr="00EA5F89" w:rsidRDefault="003E54A4" w:rsidP="00AD4D7E">
      <w:pPr>
        <w:pStyle w:val="Akapitzlist"/>
        <w:numPr>
          <w:ilvl w:val="1"/>
          <w:numId w:val="2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7952CBDA" w14:textId="77777777" w:rsidR="005723B5" w:rsidRPr="00EA5F89" w:rsidRDefault="005723B5" w:rsidP="00AD4D7E">
      <w:pPr>
        <w:pStyle w:val="Akapitzlist"/>
        <w:numPr>
          <w:ilvl w:val="1"/>
          <w:numId w:val="2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zwrot  kontenera po zakończeniu  umowy w stanie</w:t>
      </w:r>
      <w:r w:rsidRPr="00EA5F89">
        <w:rPr>
          <w:b/>
          <w:sz w:val="24"/>
          <w:szCs w:val="24"/>
        </w:rPr>
        <w:t xml:space="preserve"> </w:t>
      </w:r>
      <w:r w:rsidRPr="00EA5F89">
        <w:rPr>
          <w:rStyle w:val="Pogrubienie"/>
          <w:b w:val="0"/>
          <w:sz w:val="24"/>
          <w:szCs w:val="24"/>
        </w:rPr>
        <w:t>niepogorszonym w stosunku do dnia zawarcia umowy,</w:t>
      </w:r>
    </w:p>
    <w:p w14:paraId="78636646" w14:textId="77777777" w:rsidR="003E54A4" w:rsidRPr="00EA5F89" w:rsidRDefault="003E54A4" w:rsidP="00AD4D7E">
      <w:pPr>
        <w:pStyle w:val="Akapitzlist"/>
        <w:numPr>
          <w:ilvl w:val="1"/>
          <w:numId w:val="2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185783D8" w14:textId="6210EF4F" w:rsidR="003E54A4" w:rsidRPr="00EA5F89" w:rsidRDefault="003E54A4" w:rsidP="00AD4D7E">
      <w:pPr>
        <w:pStyle w:val="Akapitzlist"/>
        <w:numPr>
          <w:ilvl w:val="1"/>
          <w:numId w:val="2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częstotliwość odbioru odpadów – </w:t>
      </w:r>
      <w:r w:rsidR="004D1F80" w:rsidRPr="00EA5F89">
        <w:rPr>
          <w:sz w:val="24"/>
          <w:szCs w:val="24"/>
        </w:rPr>
        <w:t>na zgłoszenie</w:t>
      </w:r>
      <w:r w:rsidR="002B03F7" w:rsidRPr="00EA5F89">
        <w:rPr>
          <w:sz w:val="24"/>
          <w:szCs w:val="24"/>
        </w:rPr>
        <w:t xml:space="preserve">, w </w:t>
      </w:r>
      <w:r w:rsidR="00E84D89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7069A50C" w14:textId="77777777" w:rsidR="004D1F80" w:rsidRPr="00EA5F89" w:rsidRDefault="003E54A4" w:rsidP="00AD4D7E">
      <w:pPr>
        <w:pStyle w:val="Akapitzlist"/>
        <w:numPr>
          <w:ilvl w:val="1"/>
          <w:numId w:val="26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przewidywana szacunkowa roczna ilość odpadów: </w:t>
      </w:r>
      <w:r w:rsidR="00CE7F1F">
        <w:rPr>
          <w:sz w:val="24"/>
          <w:szCs w:val="24"/>
        </w:rPr>
        <w:t>1</w:t>
      </w:r>
      <w:r w:rsidR="00805CEE">
        <w:rPr>
          <w:sz w:val="24"/>
          <w:szCs w:val="24"/>
        </w:rPr>
        <w:t>,</w:t>
      </w:r>
      <w:r w:rsidR="00CE7F1F">
        <w:rPr>
          <w:sz w:val="24"/>
          <w:szCs w:val="24"/>
        </w:rPr>
        <w:t>2</w:t>
      </w:r>
      <w:r w:rsidR="00805CEE">
        <w:rPr>
          <w:sz w:val="24"/>
          <w:szCs w:val="24"/>
        </w:rPr>
        <w:t xml:space="preserve"> </w:t>
      </w:r>
      <w:r w:rsidR="004D1F80" w:rsidRPr="00EA5F89">
        <w:rPr>
          <w:sz w:val="24"/>
          <w:szCs w:val="24"/>
        </w:rPr>
        <w:t>Mg;</w:t>
      </w:r>
    </w:p>
    <w:p w14:paraId="1FEDA450" w14:textId="77777777" w:rsidR="004D1F80" w:rsidRPr="00EA5F89" w:rsidRDefault="004D1F80" w:rsidP="004D1F80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7AC55AB7" w14:textId="77777777" w:rsidR="003E54A4" w:rsidRPr="00EA5F89" w:rsidRDefault="004D1F80" w:rsidP="004D1F80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kodzie 16 01 03 </w:t>
      </w:r>
      <w:r w:rsidR="003E54A4" w:rsidRPr="00EA5F89">
        <w:rPr>
          <w:b/>
          <w:sz w:val="24"/>
          <w:szCs w:val="24"/>
        </w:rPr>
        <w:t>– zużyte opony:</w:t>
      </w:r>
    </w:p>
    <w:p w14:paraId="00360D87" w14:textId="77777777" w:rsidR="003E54A4" w:rsidRPr="00EA5F89" w:rsidRDefault="003E54A4" w:rsidP="00AD4D7E">
      <w:pPr>
        <w:pStyle w:val="Akapitzlist"/>
        <w:numPr>
          <w:ilvl w:val="1"/>
          <w:numId w:val="2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odbiór i transport odpadów do miejsca przetwarzania, </w:t>
      </w:r>
    </w:p>
    <w:p w14:paraId="34B1AF03" w14:textId="77777777" w:rsidR="003E54A4" w:rsidRPr="00EA5F89" w:rsidRDefault="004D1F80" w:rsidP="00AD4D7E">
      <w:pPr>
        <w:pStyle w:val="Akapitzlist"/>
        <w:numPr>
          <w:ilvl w:val="1"/>
          <w:numId w:val="2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</w:t>
      </w:r>
      <w:r w:rsidR="003E54A4" w:rsidRPr="00EA5F89">
        <w:rPr>
          <w:sz w:val="24"/>
          <w:szCs w:val="24"/>
        </w:rPr>
        <w:t>,</w:t>
      </w:r>
    </w:p>
    <w:p w14:paraId="1F93DE0F" w14:textId="77777777" w:rsidR="003E54A4" w:rsidRPr="00EA5F89" w:rsidRDefault="003E54A4" w:rsidP="00AD4D7E">
      <w:pPr>
        <w:pStyle w:val="Akapitzlist"/>
        <w:numPr>
          <w:ilvl w:val="1"/>
          <w:numId w:val="2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06BAB0C2" w14:textId="77777777" w:rsidR="003E54A4" w:rsidRPr="00EA5F89" w:rsidRDefault="003E54A4" w:rsidP="00AD4D7E">
      <w:pPr>
        <w:pStyle w:val="Akapitzlist"/>
        <w:numPr>
          <w:ilvl w:val="1"/>
          <w:numId w:val="2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lastRenderedPageBreak/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16882131" w14:textId="33C697A7" w:rsidR="003E54A4" w:rsidRPr="00EA5F89" w:rsidRDefault="003E54A4" w:rsidP="00AD4D7E">
      <w:pPr>
        <w:pStyle w:val="Akapitzlist"/>
        <w:numPr>
          <w:ilvl w:val="1"/>
          <w:numId w:val="2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częstotliwość odbioru odpadów –</w:t>
      </w:r>
      <w:r w:rsidR="004D1F80" w:rsidRPr="00EA5F89">
        <w:rPr>
          <w:sz w:val="24"/>
          <w:szCs w:val="24"/>
        </w:rPr>
        <w:t xml:space="preserve"> na zgłoszenie,</w:t>
      </w:r>
      <w:r w:rsidR="002B03F7" w:rsidRPr="00EA5F89">
        <w:rPr>
          <w:sz w:val="24"/>
          <w:szCs w:val="24"/>
        </w:rPr>
        <w:t xml:space="preserve"> </w:t>
      </w:r>
      <w:r w:rsidR="00E84D89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7F6E00B5" w14:textId="77777777" w:rsidR="004D1F80" w:rsidRPr="00EA5F89" w:rsidRDefault="003E54A4" w:rsidP="00AD4D7E">
      <w:pPr>
        <w:pStyle w:val="Akapitzlist"/>
        <w:numPr>
          <w:ilvl w:val="1"/>
          <w:numId w:val="25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</w:t>
      </w:r>
      <w:r w:rsidR="004D1F80" w:rsidRPr="00EA5F89">
        <w:rPr>
          <w:sz w:val="24"/>
          <w:szCs w:val="24"/>
        </w:rPr>
        <w:t>cunk</w:t>
      </w:r>
      <w:r w:rsidR="00805CEE">
        <w:rPr>
          <w:sz w:val="24"/>
          <w:szCs w:val="24"/>
        </w:rPr>
        <w:t xml:space="preserve">owa roczna ilość odpadów:  </w:t>
      </w:r>
      <w:r w:rsidR="00CE7F1F">
        <w:rPr>
          <w:sz w:val="24"/>
          <w:szCs w:val="24"/>
        </w:rPr>
        <w:t>30,00</w:t>
      </w:r>
      <w:r w:rsidR="00805CEE">
        <w:rPr>
          <w:sz w:val="24"/>
          <w:szCs w:val="24"/>
        </w:rPr>
        <w:t xml:space="preserve"> </w:t>
      </w:r>
      <w:r w:rsidR="004D1F80" w:rsidRPr="00EA5F89">
        <w:rPr>
          <w:sz w:val="24"/>
          <w:szCs w:val="24"/>
        </w:rPr>
        <w:t>Mg;</w:t>
      </w:r>
    </w:p>
    <w:p w14:paraId="3A1E0A87" w14:textId="77777777" w:rsidR="004D1F80" w:rsidRPr="00EA5F89" w:rsidRDefault="004D1F80" w:rsidP="004D1F80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2D86B0BD" w14:textId="77777777" w:rsidR="003E54A4" w:rsidRPr="00EA5F89" w:rsidRDefault="004D1F80" w:rsidP="004D1F80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kodzie 16 02 16  </w:t>
      </w:r>
      <w:r w:rsidR="003E54A4" w:rsidRPr="00EA5F89">
        <w:rPr>
          <w:b/>
          <w:sz w:val="24"/>
          <w:szCs w:val="24"/>
        </w:rPr>
        <w:t>elementy usunięte ze zużytych</w:t>
      </w:r>
      <w:r w:rsidRPr="00EA5F89">
        <w:rPr>
          <w:b/>
          <w:sz w:val="24"/>
          <w:szCs w:val="24"/>
        </w:rPr>
        <w:t xml:space="preserve"> </w:t>
      </w:r>
      <w:r w:rsidR="003E54A4" w:rsidRPr="00EA5F89">
        <w:rPr>
          <w:b/>
          <w:sz w:val="24"/>
          <w:szCs w:val="24"/>
        </w:rPr>
        <w:t>urządzeń inne niż wymienione w 16 02 15*, w tym tonery i kartridże:</w:t>
      </w:r>
    </w:p>
    <w:p w14:paraId="23371861" w14:textId="77777777" w:rsidR="003E54A4" w:rsidRPr="00EA5F89" w:rsidRDefault="003E54A4" w:rsidP="00AD4D7E">
      <w:pPr>
        <w:pStyle w:val="Akapitzlist"/>
        <w:numPr>
          <w:ilvl w:val="1"/>
          <w:numId w:val="24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13AF134A" w14:textId="77777777" w:rsidR="003E54A4" w:rsidRPr="00EA5F89" w:rsidRDefault="004D1F80" w:rsidP="00AD4D7E">
      <w:pPr>
        <w:pStyle w:val="Akapitzlist"/>
        <w:numPr>
          <w:ilvl w:val="1"/>
          <w:numId w:val="24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</w:t>
      </w:r>
      <w:r w:rsidR="003E54A4" w:rsidRPr="00EA5F89">
        <w:rPr>
          <w:sz w:val="24"/>
          <w:szCs w:val="24"/>
        </w:rPr>
        <w:t>,</w:t>
      </w:r>
    </w:p>
    <w:p w14:paraId="3E83AD63" w14:textId="77777777" w:rsidR="000845E1" w:rsidRPr="00EA5F89" w:rsidRDefault="003E54A4" w:rsidP="00AD4D7E">
      <w:pPr>
        <w:pStyle w:val="Akapitzlist"/>
        <w:numPr>
          <w:ilvl w:val="1"/>
          <w:numId w:val="24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5C9F8EF2" w14:textId="77777777" w:rsidR="003E54A4" w:rsidRPr="00EA5F89" w:rsidRDefault="003E54A4" w:rsidP="00AD4D7E">
      <w:pPr>
        <w:pStyle w:val="Akapitzlist"/>
        <w:numPr>
          <w:ilvl w:val="1"/>
          <w:numId w:val="24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703BCDE7" w14:textId="5385615D" w:rsidR="003E54A4" w:rsidRPr="00EA5F89" w:rsidRDefault="003E54A4" w:rsidP="00AD4D7E">
      <w:pPr>
        <w:pStyle w:val="Akapitzlist"/>
        <w:numPr>
          <w:ilvl w:val="1"/>
          <w:numId w:val="24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częstotliwość odbioru odpadów –</w:t>
      </w:r>
      <w:r w:rsidR="004D1F80" w:rsidRPr="00EA5F89">
        <w:rPr>
          <w:sz w:val="24"/>
          <w:szCs w:val="24"/>
        </w:rPr>
        <w:t xml:space="preserve"> na zgłoszenie</w:t>
      </w:r>
      <w:r w:rsidR="002B03F7" w:rsidRPr="00EA5F89">
        <w:rPr>
          <w:sz w:val="24"/>
          <w:szCs w:val="24"/>
        </w:rPr>
        <w:t xml:space="preserve">, </w:t>
      </w:r>
      <w:r w:rsidR="00E84D89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4156F7A7" w14:textId="77777777" w:rsidR="003E54A4" w:rsidRPr="00EA5F89" w:rsidRDefault="003E54A4" w:rsidP="00AD4D7E">
      <w:pPr>
        <w:pStyle w:val="Akapitzlist"/>
        <w:numPr>
          <w:ilvl w:val="1"/>
          <w:numId w:val="24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</w:t>
      </w:r>
      <w:r w:rsidR="004D1F80" w:rsidRPr="00EA5F89">
        <w:rPr>
          <w:sz w:val="24"/>
          <w:szCs w:val="24"/>
        </w:rPr>
        <w:t>unkowa r</w:t>
      </w:r>
      <w:r w:rsidR="00805CEE">
        <w:rPr>
          <w:sz w:val="24"/>
          <w:szCs w:val="24"/>
        </w:rPr>
        <w:t>oczna ilość odpadów:   0,</w:t>
      </w:r>
      <w:r w:rsidR="00CE7F1F">
        <w:rPr>
          <w:sz w:val="24"/>
          <w:szCs w:val="24"/>
        </w:rPr>
        <w:t>5</w:t>
      </w:r>
      <w:r w:rsidR="00805CEE">
        <w:rPr>
          <w:sz w:val="24"/>
          <w:szCs w:val="24"/>
        </w:rPr>
        <w:t xml:space="preserve"> </w:t>
      </w:r>
      <w:r w:rsidR="004D1F80" w:rsidRPr="00EA5F89">
        <w:rPr>
          <w:sz w:val="24"/>
          <w:szCs w:val="24"/>
        </w:rPr>
        <w:t>Mg;</w:t>
      </w:r>
    </w:p>
    <w:p w14:paraId="40678853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     </w:t>
      </w:r>
    </w:p>
    <w:p w14:paraId="5EE5BD01" w14:textId="77777777" w:rsidR="003E54A4" w:rsidRPr="00EA5F89" w:rsidRDefault="004D1F80" w:rsidP="004D1F80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 kodzie </w:t>
      </w:r>
      <w:r w:rsidR="003E54A4" w:rsidRPr="00EA5F89">
        <w:rPr>
          <w:b/>
          <w:sz w:val="24"/>
          <w:szCs w:val="24"/>
        </w:rPr>
        <w:t>16</w:t>
      </w:r>
      <w:r w:rsidRPr="00EA5F89">
        <w:rPr>
          <w:b/>
          <w:sz w:val="24"/>
          <w:szCs w:val="24"/>
        </w:rPr>
        <w:t xml:space="preserve"> 80 01 – magnetyczne i optyczne </w:t>
      </w:r>
      <w:r w:rsidR="003E54A4" w:rsidRPr="00EA5F89">
        <w:rPr>
          <w:b/>
          <w:sz w:val="24"/>
          <w:szCs w:val="24"/>
        </w:rPr>
        <w:t>nośniki</w:t>
      </w:r>
      <w:r w:rsidRPr="00EA5F89">
        <w:rPr>
          <w:b/>
          <w:sz w:val="24"/>
          <w:szCs w:val="24"/>
        </w:rPr>
        <w:t xml:space="preserve"> </w:t>
      </w:r>
      <w:r w:rsidR="003E54A4" w:rsidRPr="00EA5F89">
        <w:rPr>
          <w:b/>
          <w:sz w:val="24"/>
          <w:szCs w:val="24"/>
        </w:rPr>
        <w:t>danych:</w:t>
      </w:r>
    </w:p>
    <w:p w14:paraId="2E90BBF0" w14:textId="77777777" w:rsidR="003E54A4" w:rsidRPr="00EA5F89" w:rsidRDefault="003E54A4" w:rsidP="00AD4D7E">
      <w:pPr>
        <w:pStyle w:val="Akapitzlist"/>
        <w:numPr>
          <w:ilvl w:val="1"/>
          <w:numId w:val="2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odbiór i transport odpadów do miejsca przetwarzania, </w:t>
      </w:r>
    </w:p>
    <w:p w14:paraId="0186A13C" w14:textId="77777777" w:rsidR="003E54A4" w:rsidRPr="00EA5F89" w:rsidRDefault="004D1F80" w:rsidP="00AD4D7E">
      <w:pPr>
        <w:pStyle w:val="Akapitzlist"/>
        <w:numPr>
          <w:ilvl w:val="1"/>
          <w:numId w:val="2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</w:t>
      </w:r>
      <w:r w:rsidR="003E54A4" w:rsidRPr="00EA5F89">
        <w:rPr>
          <w:sz w:val="24"/>
          <w:szCs w:val="24"/>
        </w:rPr>
        <w:t>,</w:t>
      </w:r>
    </w:p>
    <w:p w14:paraId="24E4335F" w14:textId="77777777" w:rsidR="003E54A4" w:rsidRPr="00EA5F89" w:rsidRDefault="003E54A4" w:rsidP="00AD4D7E">
      <w:pPr>
        <w:pStyle w:val="Akapitzlist"/>
        <w:numPr>
          <w:ilvl w:val="1"/>
          <w:numId w:val="2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61937C4F" w14:textId="77777777" w:rsidR="003E54A4" w:rsidRPr="00EA5F89" w:rsidRDefault="003E54A4" w:rsidP="00AD4D7E">
      <w:pPr>
        <w:pStyle w:val="Akapitzlist"/>
        <w:numPr>
          <w:ilvl w:val="1"/>
          <w:numId w:val="2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7214BBE6" w14:textId="73E29D4A" w:rsidR="003E54A4" w:rsidRPr="00EA5F89" w:rsidRDefault="003E54A4" w:rsidP="00AD4D7E">
      <w:pPr>
        <w:pStyle w:val="Akapitzlist"/>
        <w:numPr>
          <w:ilvl w:val="1"/>
          <w:numId w:val="2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częstotliwość odbioru odpadów –</w:t>
      </w:r>
      <w:r w:rsidR="004D1F80" w:rsidRPr="00EA5F89">
        <w:rPr>
          <w:sz w:val="24"/>
          <w:szCs w:val="24"/>
        </w:rPr>
        <w:t xml:space="preserve"> na zgłoszenie</w:t>
      </w:r>
      <w:r w:rsidR="002B03F7" w:rsidRPr="00EA5F89">
        <w:rPr>
          <w:sz w:val="24"/>
          <w:szCs w:val="24"/>
        </w:rPr>
        <w:t xml:space="preserve">, </w:t>
      </w:r>
      <w:r w:rsidR="00E84D89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20795CF2" w14:textId="77777777" w:rsidR="003E54A4" w:rsidRPr="00EA5F89" w:rsidRDefault="003E54A4" w:rsidP="00AD4D7E">
      <w:pPr>
        <w:pStyle w:val="Akapitzlist"/>
        <w:numPr>
          <w:ilvl w:val="1"/>
          <w:numId w:val="23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szacunkowa</w:t>
      </w:r>
      <w:r w:rsidR="00CE7F1F">
        <w:rPr>
          <w:sz w:val="24"/>
          <w:szCs w:val="24"/>
        </w:rPr>
        <w:t xml:space="preserve"> roczna ilość odpadów:  0,5</w:t>
      </w:r>
      <w:r w:rsidR="00805CEE">
        <w:rPr>
          <w:sz w:val="24"/>
          <w:szCs w:val="24"/>
        </w:rPr>
        <w:t xml:space="preserve"> </w:t>
      </w:r>
      <w:r w:rsidRPr="00EA5F89">
        <w:rPr>
          <w:sz w:val="24"/>
          <w:szCs w:val="24"/>
        </w:rPr>
        <w:t>Mg,</w:t>
      </w:r>
    </w:p>
    <w:p w14:paraId="6AEF6316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7CB94584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6AACC2F9" w14:textId="77777777" w:rsidR="003E54A4" w:rsidRPr="00EA5F89" w:rsidRDefault="00CF5A53" w:rsidP="00CF5A53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>Odbiór i zagospodarowanie odpadów o kodzie 20 01 11</w:t>
      </w:r>
      <w:r w:rsidRPr="00EA5F89">
        <w:rPr>
          <w:sz w:val="24"/>
          <w:szCs w:val="24"/>
        </w:rPr>
        <w:t xml:space="preserve">  </w:t>
      </w:r>
      <w:r w:rsidR="003E54A4" w:rsidRPr="00EA5F89">
        <w:rPr>
          <w:b/>
          <w:sz w:val="24"/>
          <w:szCs w:val="24"/>
        </w:rPr>
        <w:t>tekstylia, w tym gabarytowe</w:t>
      </w:r>
      <w:r w:rsidRPr="00EA5F89">
        <w:rPr>
          <w:b/>
          <w:sz w:val="24"/>
          <w:szCs w:val="24"/>
        </w:rPr>
        <w:t xml:space="preserve">, </w:t>
      </w:r>
      <w:r w:rsidR="003E54A4" w:rsidRPr="00EA5F89">
        <w:rPr>
          <w:b/>
          <w:sz w:val="24"/>
          <w:szCs w:val="24"/>
        </w:rPr>
        <w:t>dywany, wykładziny, z wyłączen</w:t>
      </w:r>
      <w:r w:rsidRPr="00EA5F89">
        <w:rPr>
          <w:b/>
          <w:sz w:val="24"/>
          <w:szCs w:val="24"/>
        </w:rPr>
        <w:t xml:space="preserve">iem zawierających PCV, linoleum </w:t>
      </w:r>
      <w:r w:rsidR="003E54A4" w:rsidRPr="00EA5F89">
        <w:rPr>
          <w:b/>
          <w:sz w:val="24"/>
          <w:szCs w:val="24"/>
        </w:rPr>
        <w:t xml:space="preserve"> itp.:</w:t>
      </w:r>
    </w:p>
    <w:p w14:paraId="00C0CB90" w14:textId="77777777" w:rsidR="003E54A4" w:rsidRPr="00EA5F89" w:rsidRDefault="003E54A4" w:rsidP="00AD4D7E">
      <w:pPr>
        <w:pStyle w:val="Akapitzlist"/>
        <w:numPr>
          <w:ilvl w:val="1"/>
          <w:numId w:val="2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7F4E0583" w14:textId="77777777" w:rsidR="003E54A4" w:rsidRPr="00EA5F89" w:rsidRDefault="00CF5A53" w:rsidP="00AD4D7E">
      <w:pPr>
        <w:pStyle w:val="Akapitzlist"/>
        <w:numPr>
          <w:ilvl w:val="1"/>
          <w:numId w:val="2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14:paraId="6F366740" w14:textId="77777777" w:rsidR="003E54A4" w:rsidRPr="00EA5F89" w:rsidRDefault="003E54A4" w:rsidP="00AD4D7E">
      <w:pPr>
        <w:pStyle w:val="Akapitzlist"/>
        <w:numPr>
          <w:ilvl w:val="1"/>
          <w:numId w:val="2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152406F3" w14:textId="77777777" w:rsidR="003E54A4" w:rsidRPr="00EA5F89" w:rsidRDefault="003E54A4" w:rsidP="00AD4D7E">
      <w:pPr>
        <w:pStyle w:val="Akapitzlist"/>
        <w:numPr>
          <w:ilvl w:val="1"/>
          <w:numId w:val="2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0B911DED" w14:textId="5EA5B2A5" w:rsidR="003E54A4" w:rsidRPr="00EA5F89" w:rsidRDefault="003E54A4" w:rsidP="00AD4D7E">
      <w:pPr>
        <w:pStyle w:val="Akapitzlist"/>
        <w:numPr>
          <w:ilvl w:val="1"/>
          <w:numId w:val="2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częstotliwość odbioru odpadów –</w:t>
      </w:r>
      <w:r w:rsidR="00EA4B73" w:rsidRPr="00EA5F89">
        <w:rPr>
          <w:sz w:val="24"/>
          <w:szCs w:val="24"/>
        </w:rPr>
        <w:t xml:space="preserve"> na zgłoszenie</w:t>
      </w:r>
      <w:r w:rsidR="002B03F7" w:rsidRPr="00EA5F89">
        <w:rPr>
          <w:sz w:val="24"/>
          <w:szCs w:val="24"/>
        </w:rPr>
        <w:t xml:space="preserve">, </w:t>
      </w:r>
      <w:r w:rsidR="00E84D89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5935C5D1" w14:textId="77777777" w:rsidR="003E54A4" w:rsidRPr="00EA5F89" w:rsidRDefault="003E54A4" w:rsidP="00AD4D7E">
      <w:pPr>
        <w:pStyle w:val="Akapitzlist"/>
        <w:numPr>
          <w:ilvl w:val="1"/>
          <w:numId w:val="2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</w:t>
      </w:r>
      <w:r w:rsidR="00EA4B73" w:rsidRPr="00EA5F89">
        <w:rPr>
          <w:sz w:val="24"/>
          <w:szCs w:val="24"/>
        </w:rPr>
        <w:t>cunko</w:t>
      </w:r>
      <w:r w:rsidR="00CE7F1F">
        <w:rPr>
          <w:sz w:val="24"/>
          <w:szCs w:val="24"/>
        </w:rPr>
        <w:t>wa roczna ilość odpadów: 7</w:t>
      </w:r>
      <w:r w:rsidR="00805CEE">
        <w:rPr>
          <w:sz w:val="24"/>
          <w:szCs w:val="24"/>
        </w:rPr>
        <w:t xml:space="preserve"> </w:t>
      </w:r>
      <w:r w:rsidRPr="00EA5F89">
        <w:rPr>
          <w:sz w:val="24"/>
          <w:szCs w:val="24"/>
        </w:rPr>
        <w:t>Mg,</w:t>
      </w:r>
    </w:p>
    <w:p w14:paraId="7EF2D005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44233BA3" w14:textId="77777777" w:rsidR="003E54A4" w:rsidRPr="00EA5F89" w:rsidRDefault="00F15750" w:rsidP="00F15750">
      <w:pPr>
        <w:pStyle w:val="Akapitzlist"/>
        <w:numPr>
          <w:ilvl w:val="0"/>
          <w:numId w:val="7"/>
        </w:numPr>
        <w:tabs>
          <w:tab w:val="left" w:pos="1843"/>
        </w:tabs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>Odbiór i zagospodarowanie odpadów o kodzie 20 01 27</w:t>
      </w:r>
      <w:r w:rsidR="00CE667C" w:rsidRPr="00EA5F89">
        <w:rPr>
          <w:b/>
          <w:sz w:val="24"/>
          <w:szCs w:val="24"/>
        </w:rPr>
        <w:t>*</w:t>
      </w:r>
      <w:r w:rsidRPr="00EA5F89">
        <w:rPr>
          <w:sz w:val="24"/>
          <w:szCs w:val="24"/>
        </w:rPr>
        <w:t xml:space="preserve"> </w:t>
      </w:r>
      <w:r w:rsidR="003E54A4" w:rsidRPr="00EA5F89">
        <w:rPr>
          <w:b/>
          <w:sz w:val="24"/>
          <w:szCs w:val="24"/>
        </w:rPr>
        <w:t>– farby, tusze, farby drukarskie,  kleje, lepiszcze i żywice zawierające substancje niebezpieczne:</w:t>
      </w:r>
    </w:p>
    <w:p w14:paraId="16B3C4BE" w14:textId="77777777" w:rsidR="003E54A4" w:rsidRPr="00EA5F89" w:rsidRDefault="003E54A4" w:rsidP="00AD4D7E">
      <w:pPr>
        <w:pStyle w:val="Akapitzlist"/>
        <w:numPr>
          <w:ilvl w:val="1"/>
          <w:numId w:val="20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098F6F6A" w14:textId="77777777" w:rsidR="003E54A4" w:rsidRPr="00EA5F89" w:rsidRDefault="00F15750" w:rsidP="00AD4D7E">
      <w:pPr>
        <w:pStyle w:val="Akapitzlist"/>
        <w:numPr>
          <w:ilvl w:val="1"/>
          <w:numId w:val="20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</w:t>
      </w:r>
      <w:r w:rsidR="003E54A4" w:rsidRPr="00EA5F89">
        <w:rPr>
          <w:sz w:val="24"/>
          <w:szCs w:val="24"/>
        </w:rPr>
        <w:t>,</w:t>
      </w:r>
    </w:p>
    <w:p w14:paraId="5EB1E66F" w14:textId="77777777" w:rsidR="003E54A4" w:rsidRPr="00EA5F89" w:rsidRDefault="003E54A4" w:rsidP="00AD4D7E">
      <w:pPr>
        <w:pStyle w:val="Akapitzlist"/>
        <w:numPr>
          <w:ilvl w:val="1"/>
          <w:numId w:val="20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69E2219D" w14:textId="77777777" w:rsidR="003E54A4" w:rsidRPr="00EA5F89" w:rsidRDefault="003E54A4" w:rsidP="00AD4D7E">
      <w:pPr>
        <w:pStyle w:val="Akapitzlist"/>
        <w:numPr>
          <w:ilvl w:val="1"/>
          <w:numId w:val="20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60744DE2" w14:textId="306A31A9" w:rsidR="003E54A4" w:rsidRPr="00EA5F89" w:rsidRDefault="003E54A4" w:rsidP="00AD4D7E">
      <w:pPr>
        <w:pStyle w:val="Akapitzlist"/>
        <w:numPr>
          <w:ilvl w:val="1"/>
          <w:numId w:val="20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lastRenderedPageBreak/>
        <w:t xml:space="preserve">częstotliwość odbioru odpadów – </w:t>
      </w:r>
      <w:r w:rsidR="00F15750" w:rsidRPr="00EA5F89">
        <w:rPr>
          <w:sz w:val="24"/>
          <w:szCs w:val="24"/>
        </w:rPr>
        <w:t>na zgłoszenie</w:t>
      </w:r>
      <w:r w:rsidR="002B03F7" w:rsidRPr="00EA5F89">
        <w:rPr>
          <w:sz w:val="24"/>
          <w:szCs w:val="24"/>
        </w:rPr>
        <w:t xml:space="preserve">, </w:t>
      </w:r>
      <w:r w:rsidR="001F2DCD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68DCD37B" w14:textId="77777777" w:rsidR="003E54A4" w:rsidRPr="00EA5F89" w:rsidRDefault="003E54A4" w:rsidP="00AD4D7E">
      <w:pPr>
        <w:pStyle w:val="Akapitzlist"/>
        <w:numPr>
          <w:ilvl w:val="1"/>
          <w:numId w:val="20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</w:t>
      </w:r>
      <w:r w:rsidR="00F15750" w:rsidRPr="00EA5F89">
        <w:rPr>
          <w:sz w:val="24"/>
          <w:szCs w:val="24"/>
        </w:rPr>
        <w:t>nkowa</w:t>
      </w:r>
      <w:r w:rsidR="00805CEE">
        <w:rPr>
          <w:sz w:val="24"/>
          <w:szCs w:val="24"/>
        </w:rPr>
        <w:t xml:space="preserve"> roczna ilość odpadów:  </w:t>
      </w:r>
      <w:r w:rsidR="00CE7F1F">
        <w:rPr>
          <w:sz w:val="24"/>
          <w:szCs w:val="24"/>
        </w:rPr>
        <w:t>2,</w:t>
      </w:r>
      <w:r w:rsidR="00805CEE">
        <w:rPr>
          <w:sz w:val="24"/>
          <w:szCs w:val="24"/>
        </w:rPr>
        <w:t xml:space="preserve">5 </w:t>
      </w:r>
      <w:r w:rsidRPr="00EA5F89">
        <w:rPr>
          <w:sz w:val="24"/>
          <w:szCs w:val="24"/>
        </w:rPr>
        <w:t>Mg,</w:t>
      </w:r>
    </w:p>
    <w:p w14:paraId="7AAA039A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675916B1" w14:textId="77777777" w:rsidR="003E54A4" w:rsidRPr="00EA5F89" w:rsidRDefault="00F15750" w:rsidP="00F15750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</w:t>
      </w:r>
      <w:r w:rsidR="00127763" w:rsidRPr="00EA5F89">
        <w:rPr>
          <w:b/>
          <w:sz w:val="24"/>
          <w:szCs w:val="24"/>
        </w:rPr>
        <w:t xml:space="preserve">kodzie </w:t>
      </w:r>
      <w:r w:rsidR="003E54A4" w:rsidRPr="00EA5F89">
        <w:rPr>
          <w:b/>
          <w:sz w:val="24"/>
          <w:szCs w:val="24"/>
        </w:rPr>
        <w:t xml:space="preserve">20 01 28 -  </w:t>
      </w:r>
      <w:r w:rsidR="00CE667C" w:rsidRPr="00EA5F89">
        <w:rPr>
          <w:b/>
          <w:sz w:val="24"/>
          <w:szCs w:val="24"/>
        </w:rPr>
        <w:t xml:space="preserve">farby, tusze, farby drukarskie, </w:t>
      </w:r>
      <w:r w:rsidR="003E54A4" w:rsidRPr="00EA5F89">
        <w:rPr>
          <w:b/>
          <w:sz w:val="24"/>
          <w:szCs w:val="24"/>
        </w:rPr>
        <w:t>kleje, lepiszcze i żywice inne niż wymienione w 20 01 27*:</w:t>
      </w:r>
    </w:p>
    <w:p w14:paraId="5FC865EE" w14:textId="77777777" w:rsidR="003E54A4" w:rsidRPr="00EA5F89" w:rsidRDefault="003E54A4" w:rsidP="00AD4D7E">
      <w:pPr>
        <w:pStyle w:val="Akapitzlist"/>
        <w:numPr>
          <w:ilvl w:val="1"/>
          <w:numId w:val="19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25FB4F4D" w14:textId="77777777" w:rsidR="003E54A4" w:rsidRPr="00EA5F89" w:rsidRDefault="00F15750" w:rsidP="00AD4D7E">
      <w:pPr>
        <w:pStyle w:val="Akapitzlist"/>
        <w:numPr>
          <w:ilvl w:val="1"/>
          <w:numId w:val="19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</w:t>
      </w:r>
      <w:r w:rsidR="003E54A4" w:rsidRPr="00EA5F89">
        <w:rPr>
          <w:sz w:val="24"/>
          <w:szCs w:val="24"/>
        </w:rPr>
        <w:t>,</w:t>
      </w:r>
    </w:p>
    <w:p w14:paraId="351E0FC5" w14:textId="77777777" w:rsidR="003E54A4" w:rsidRPr="00EA5F89" w:rsidRDefault="003E54A4" w:rsidP="00AD4D7E">
      <w:pPr>
        <w:pStyle w:val="Akapitzlist"/>
        <w:numPr>
          <w:ilvl w:val="1"/>
          <w:numId w:val="19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5D4FC764" w14:textId="77777777" w:rsidR="00DD5FE7" w:rsidRPr="00EA5F89" w:rsidRDefault="003E54A4" w:rsidP="00DD5FE7">
      <w:pPr>
        <w:pStyle w:val="Akapitzlist"/>
        <w:numPr>
          <w:ilvl w:val="1"/>
          <w:numId w:val="19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6C0389D3" w14:textId="69BB503E" w:rsidR="003E54A4" w:rsidRPr="00EA5F89" w:rsidRDefault="003E54A4" w:rsidP="00AD4D7E">
      <w:pPr>
        <w:pStyle w:val="Akapitzlist"/>
        <w:numPr>
          <w:ilvl w:val="1"/>
          <w:numId w:val="19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częstotliwość odbioru odpadów –</w:t>
      </w:r>
      <w:r w:rsidR="00F15750" w:rsidRPr="00EA5F89">
        <w:rPr>
          <w:sz w:val="24"/>
          <w:szCs w:val="24"/>
        </w:rPr>
        <w:t xml:space="preserve"> na zgłoszenie</w:t>
      </w:r>
      <w:r w:rsidR="002B03F7" w:rsidRPr="00EA5F89">
        <w:rPr>
          <w:sz w:val="24"/>
          <w:szCs w:val="24"/>
        </w:rPr>
        <w:t xml:space="preserve">, </w:t>
      </w:r>
      <w:r w:rsidR="001F2DCD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5ECB425C" w14:textId="77777777" w:rsidR="003E54A4" w:rsidRPr="00EA5F89" w:rsidRDefault="003E54A4" w:rsidP="00AD4D7E">
      <w:pPr>
        <w:pStyle w:val="Akapitzlist"/>
        <w:numPr>
          <w:ilvl w:val="1"/>
          <w:numId w:val="19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</w:t>
      </w:r>
      <w:r w:rsidR="00F15750" w:rsidRPr="00EA5F89">
        <w:rPr>
          <w:sz w:val="24"/>
          <w:szCs w:val="24"/>
        </w:rPr>
        <w:t>cunko</w:t>
      </w:r>
      <w:r w:rsidR="00805CEE">
        <w:rPr>
          <w:sz w:val="24"/>
          <w:szCs w:val="24"/>
        </w:rPr>
        <w:t xml:space="preserve">wa roczna ilość odpadów:  </w:t>
      </w:r>
      <w:r w:rsidR="00CE7F1F">
        <w:rPr>
          <w:sz w:val="24"/>
          <w:szCs w:val="24"/>
        </w:rPr>
        <w:t>2</w:t>
      </w:r>
      <w:r w:rsidR="00805CEE">
        <w:rPr>
          <w:sz w:val="24"/>
          <w:szCs w:val="24"/>
        </w:rPr>
        <w:t xml:space="preserve"> </w:t>
      </w:r>
      <w:r w:rsidRPr="00EA5F89">
        <w:rPr>
          <w:sz w:val="24"/>
          <w:szCs w:val="24"/>
        </w:rPr>
        <w:t>Mg,</w:t>
      </w:r>
    </w:p>
    <w:p w14:paraId="36BDB40A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26B0BDB3" w14:textId="77777777" w:rsidR="003E54A4" w:rsidRPr="00EA5F89" w:rsidRDefault="00F15750" w:rsidP="00D65919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>Odbiór i zagospodarowanie odpadów</w:t>
      </w:r>
      <w:r w:rsidR="00127763" w:rsidRPr="00EA5F89">
        <w:rPr>
          <w:b/>
          <w:sz w:val="24"/>
          <w:szCs w:val="24"/>
        </w:rPr>
        <w:t xml:space="preserve"> o kodach</w:t>
      </w:r>
      <w:r w:rsidRPr="00EA5F89">
        <w:rPr>
          <w:b/>
          <w:sz w:val="24"/>
          <w:szCs w:val="24"/>
        </w:rPr>
        <w:t xml:space="preserve"> </w:t>
      </w:r>
      <w:r w:rsidR="003E54A4" w:rsidRPr="00EA5F89">
        <w:rPr>
          <w:b/>
          <w:sz w:val="24"/>
          <w:szCs w:val="24"/>
        </w:rPr>
        <w:t>18 01 09, 20 01 32 – przeterminowane leki:</w:t>
      </w:r>
    </w:p>
    <w:p w14:paraId="656A3C3D" w14:textId="77777777" w:rsidR="003E54A4" w:rsidRPr="00EA5F89" w:rsidRDefault="003E54A4" w:rsidP="00AD4D7E">
      <w:pPr>
        <w:pStyle w:val="Akapitzlist"/>
        <w:numPr>
          <w:ilvl w:val="1"/>
          <w:numId w:val="1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3795E38D" w14:textId="77777777" w:rsidR="003E54A4" w:rsidRPr="00EA5F89" w:rsidRDefault="00F15750" w:rsidP="00AD4D7E">
      <w:pPr>
        <w:pStyle w:val="Akapitzlist"/>
        <w:numPr>
          <w:ilvl w:val="1"/>
          <w:numId w:val="1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14:paraId="0C476793" w14:textId="77777777" w:rsidR="003E54A4" w:rsidRPr="00EA5F89" w:rsidRDefault="003E54A4" w:rsidP="00AD4D7E">
      <w:pPr>
        <w:pStyle w:val="Akapitzlist"/>
        <w:numPr>
          <w:ilvl w:val="1"/>
          <w:numId w:val="1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2A5D3397" w14:textId="77777777" w:rsidR="003E54A4" w:rsidRDefault="003E54A4" w:rsidP="00AD4D7E">
      <w:pPr>
        <w:pStyle w:val="Akapitzlist"/>
        <w:numPr>
          <w:ilvl w:val="1"/>
          <w:numId w:val="1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0F97161B" w14:textId="521EAAE9" w:rsidR="003E54A4" w:rsidRPr="00EA5F89" w:rsidRDefault="003E54A4" w:rsidP="00AD4D7E">
      <w:pPr>
        <w:pStyle w:val="Akapitzlist"/>
        <w:numPr>
          <w:ilvl w:val="1"/>
          <w:numId w:val="1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częstotliwość o</w:t>
      </w:r>
      <w:r w:rsidR="00F15750" w:rsidRPr="00EA5F89">
        <w:rPr>
          <w:sz w:val="24"/>
          <w:szCs w:val="24"/>
        </w:rPr>
        <w:t>dbioru odpadów – na zgłoszenie</w:t>
      </w:r>
      <w:r w:rsidR="002B03F7" w:rsidRPr="00EA5F89">
        <w:rPr>
          <w:sz w:val="24"/>
          <w:szCs w:val="24"/>
        </w:rPr>
        <w:t xml:space="preserve">, </w:t>
      </w:r>
      <w:r w:rsidR="001F2DCD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3237B6EB" w14:textId="77777777" w:rsidR="003E54A4" w:rsidRPr="00EA5F89" w:rsidRDefault="003E54A4" w:rsidP="00AD4D7E">
      <w:pPr>
        <w:pStyle w:val="Akapitzlist"/>
        <w:numPr>
          <w:ilvl w:val="1"/>
          <w:numId w:val="1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</w:t>
      </w:r>
      <w:r w:rsidR="00F15750" w:rsidRPr="00EA5F89">
        <w:rPr>
          <w:sz w:val="24"/>
          <w:szCs w:val="24"/>
        </w:rPr>
        <w:t>cu</w:t>
      </w:r>
      <w:r w:rsidR="00805CEE">
        <w:rPr>
          <w:sz w:val="24"/>
          <w:szCs w:val="24"/>
        </w:rPr>
        <w:t>nkowa roczna ilość odpadów: 0,</w:t>
      </w:r>
      <w:r w:rsidR="00CE7F1F">
        <w:rPr>
          <w:sz w:val="24"/>
          <w:szCs w:val="24"/>
        </w:rPr>
        <w:t>500</w:t>
      </w:r>
      <w:r w:rsidRPr="00EA5F89">
        <w:rPr>
          <w:sz w:val="24"/>
          <w:szCs w:val="24"/>
        </w:rPr>
        <w:t xml:space="preserve"> Mg,</w:t>
      </w:r>
    </w:p>
    <w:p w14:paraId="1E711630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736CE77B" w14:textId="77777777" w:rsidR="003E54A4" w:rsidRPr="00EA5F89" w:rsidRDefault="00D65919" w:rsidP="00D65919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 xml:space="preserve"> Odbiór i zagospodarowanie odpadów  o kodzie </w:t>
      </w:r>
      <w:r w:rsidR="003E54A4" w:rsidRPr="00EA5F89">
        <w:rPr>
          <w:b/>
          <w:sz w:val="24"/>
          <w:szCs w:val="24"/>
        </w:rPr>
        <w:t xml:space="preserve">20 </w:t>
      </w:r>
      <w:r w:rsidRPr="00EA5F89">
        <w:rPr>
          <w:b/>
          <w:sz w:val="24"/>
          <w:szCs w:val="24"/>
        </w:rPr>
        <w:t>03 07 – odpady wielkogabarytowe,</w:t>
      </w:r>
      <w:r w:rsidR="003E54A4" w:rsidRPr="00EA5F89">
        <w:rPr>
          <w:b/>
          <w:sz w:val="24"/>
          <w:szCs w:val="24"/>
        </w:rPr>
        <w:t xml:space="preserve"> z wyłączeniem zużytego sprzętu elek</w:t>
      </w:r>
      <w:r w:rsidRPr="00EA5F89">
        <w:rPr>
          <w:b/>
          <w:sz w:val="24"/>
          <w:szCs w:val="24"/>
        </w:rPr>
        <w:t>trycznego i elektronicznego oraz</w:t>
      </w:r>
      <w:r w:rsidR="003E54A4" w:rsidRPr="00EA5F89">
        <w:rPr>
          <w:b/>
          <w:sz w:val="24"/>
          <w:szCs w:val="24"/>
        </w:rPr>
        <w:t xml:space="preserve"> odpadów remontowo – budowlanych:</w:t>
      </w:r>
    </w:p>
    <w:p w14:paraId="33F954CB" w14:textId="77777777" w:rsidR="003E54A4" w:rsidRPr="00EA5F89" w:rsidRDefault="003E54A4" w:rsidP="00AD4D7E">
      <w:pPr>
        <w:pStyle w:val="Akapitzlist"/>
        <w:numPr>
          <w:ilvl w:val="1"/>
          <w:numId w:val="13"/>
        </w:numPr>
        <w:ind w:left="1418"/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7F36B401" w14:textId="77777777" w:rsidR="003E54A4" w:rsidRPr="00EA5F89" w:rsidRDefault="00840444" w:rsidP="00AD4D7E">
      <w:pPr>
        <w:pStyle w:val="Akapitzlist"/>
        <w:numPr>
          <w:ilvl w:val="1"/>
          <w:numId w:val="13"/>
        </w:numPr>
        <w:ind w:left="1418"/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</w:t>
      </w:r>
      <w:r w:rsidR="003E54A4" w:rsidRPr="00EA5F89">
        <w:rPr>
          <w:sz w:val="24"/>
          <w:szCs w:val="24"/>
        </w:rPr>
        <w:t>,</w:t>
      </w:r>
    </w:p>
    <w:p w14:paraId="70A47668" w14:textId="77777777" w:rsidR="00DA7CF5" w:rsidRPr="00EA5F89" w:rsidRDefault="003E54A4" w:rsidP="00AD4D7E">
      <w:pPr>
        <w:pStyle w:val="Akapitzlist"/>
        <w:numPr>
          <w:ilvl w:val="1"/>
          <w:numId w:val="13"/>
        </w:numPr>
        <w:ind w:left="1418"/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7C87A59D" w14:textId="77777777" w:rsidR="003E54A4" w:rsidRPr="00EA5F89" w:rsidRDefault="003E54A4" w:rsidP="00AD4D7E">
      <w:pPr>
        <w:pStyle w:val="Akapitzlist"/>
        <w:numPr>
          <w:ilvl w:val="1"/>
          <w:numId w:val="13"/>
        </w:numPr>
        <w:ind w:left="1418"/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7AE961FB" w14:textId="006C1DA0" w:rsidR="003E54A4" w:rsidRPr="00EA5F89" w:rsidRDefault="003E54A4" w:rsidP="00AD4D7E">
      <w:pPr>
        <w:pStyle w:val="Akapitzlist"/>
        <w:numPr>
          <w:ilvl w:val="1"/>
          <w:numId w:val="13"/>
        </w:numPr>
        <w:ind w:left="1418"/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częstotliwość odbioru odpad</w:t>
      </w:r>
      <w:r w:rsidR="002B03F7" w:rsidRPr="00EA5F89">
        <w:rPr>
          <w:sz w:val="24"/>
          <w:szCs w:val="24"/>
        </w:rPr>
        <w:t xml:space="preserve">ów – w miarę potrzeb, </w:t>
      </w:r>
      <w:r w:rsidR="001F2DCD">
        <w:rPr>
          <w:sz w:val="24"/>
          <w:szCs w:val="24"/>
        </w:rPr>
        <w:t xml:space="preserve"> do 72 </w:t>
      </w:r>
      <w:r w:rsidRPr="00EA5F89">
        <w:rPr>
          <w:sz w:val="24"/>
          <w:szCs w:val="24"/>
        </w:rPr>
        <w:t xml:space="preserve">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6660D464" w14:textId="77777777" w:rsidR="003E54A4" w:rsidRPr="00EA5F89" w:rsidRDefault="003E54A4" w:rsidP="00AD4D7E">
      <w:pPr>
        <w:pStyle w:val="Akapitzlist"/>
        <w:numPr>
          <w:ilvl w:val="1"/>
          <w:numId w:val="13"/>
        </w:numPr>
        <w:ind w:left="1418"/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</w:t>
      </w:r>
      <w:r w:rsidR="00CE7F1F">
        <w:rPr>
          <w:sz w:val="24"/>
          <w:szCs w:val="24"/>
        </w:rPr>
        <w:t xml:space="preserve">owa roczna ilość odpadów:  </w:t>
      </w:r>
      <w:r w:rsidR="00805CEE">
        <w:rPr>
          <w:sz w:val="24"/>
          <w:szCs w:val="24"/>
        </w:rPr>
        <w:t>20</w:t>
      </w:r>
      <w:r w:rsidR="00CE7F1F">
        <w:rPr>
          <w:sz w:val="24"/>
          <w:szCs w:val="24"/>
        </w:rPr>
        <w:t>,00</w:t>
      </w:r>
      <w:r w:rsidR="00805CEE">
        <w:rPr>
          <w:sz w:val="24"/>
          <w:szCs w:val="24"/>
        </w:rPr>
        <w:t xml:space="preserve"> </w:t>
      </w:r>
      <w:r w:rsidRPr="00EA5F89">
        <w:rPr>
          <w:sz w:val="24"/>
          <w:szCs w:val="24"/>
        </w:rPr>
        <w:t>Mg,</w:t>
      </w:r>
    </w:p>
    <w:p w14:paraId="2BC0E40F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21F9E439" w14:textId="26F1E60F" w:rsidR="003E54A4" w:rsidRPr="0011236C" w:rsidRDefault="00127763" w:rsidP="00127763">
      <w:pPr>
        <w:pStyle w:val="Akapitzlist"/>
        <w:numPr>
          <w:ilvl w:val="0"/>
          <w:numId w:val="7"/>
        </w:numPr>
        <w:tabs>
          <w:tab w:val="left" w:pos="1843"/>
        </w:tabs>
        <w:jc w:val="both"/>
        <w:rPr>
          <w:b/>
          <w:color w:val="000000" w:themeColor="text1"/>
          <w:sz w:val="24"/>
          <w:szCs w:val="24"/>
        </w:rPr>
      </w:pPr>
      <w:r w:rsidRPr="0011236C">
        <w:rPr>
          <w:b/>
          <w:color w:val="000000" w:themeColor="text1"/>
          <w:sz w:val="24"/>
          <w:szCs w:val="24"/>
        </w:rPr>
        <w:t xml:space="preserve">Odbiór i zagospodarowanie odpadów  o kodzie </w:t>
      </w:r>
      <w:r w:rsidR="003E54A4" w:rsidRPr="0011236C">
        <w:rPr>
          <w:b/>
          <w:color w:val="000000" w:themeColor="text1"/>
          <w:sz w:val="24"/>
          <w:szCs w:val="24"/>
        </w:rPr>
        <w:t xml:space="preserve">20 02 01 </w:t>
      </w:r>
      <w:r w:rsidRPr="0011236C">
        <w:rPr>
          <w:b/>
          <w:color w:val="000000" w:themeColor="text1"/>
          <w:sz w:val="24"/>
          <w:szCs w:val="24"/>
        </w:rPr>
        <w:t xml:space="preserve">– odpady ulegające biodegradacji </w:t>
      </w:r>
      <w:r w:rsidR="003E54A4" w:rsidRPr="0011236C">
        <w:rPr>
          <w:b/>
          <w:color w:val="000000" w:themeColor="text1"/>
          <w:sz w:val="24"/>
          <w:szCs w:val="24"/>
        </w:rPr>
        <w:t>pochodzące z pielęgnacji</w:t>
      </w:r>
      <w:r w:rsidR="003E54A4" w:rsidRPr="0011236C">
        <w:rPr>
          <w:color w:val="000000" w:themeColor="text1"/>
          <w:sz w:val="24"/>
          <w:szCs w:val="24"/>
        </w:rPr>
        <w:t xml:space="preserve"> </w:t>
      </w:r>
      <w:r w:rsidR="003E54A4" w:rsidRPr="0011236C">
        <w:rPr>
          <w:b/>
          <w:color w:val="000000" w:themeColor="text1"/>
          <w:sz w:val="24"/>
          <w:szCs w:val="24"/>
        </w:rPr>
        <w:t>przydomowych ogródków (trawa, gałęzie,</w:t>
      </w:r>
      <w:r w:rsidR="003E54A4" w:rsidRPr="0011236C">
        <w:rPr>
          <w:b/>
          <w:color w:val="000000" w:themeColor="text1"/>
          <w:sz w:val="24"/>
          <w:szCs w:val="24"/>
        </w:rPr>
        <w:br/>
        <w:t>liście):</w:t>
      </w:r>
    </w:p>
    <w:p w14:paraId="0AB53135" w14:textId="77777777" w:rsidR="003E54A4" w:rsidRPr="0011236C" w:rsidRDefault="003E54A4" w:rsidP="00AD4D7E">
      <w:pPr>
        <w:pStyle w:val="Akapitzlist"/>
        <w:numPr>
          <w:ilvl w:val="0"/>
          <w:numId w:val="17"/>
        </w:numPr>
        <w:tabs>
          <w:tab w:val="left" w:pos="1701"/>
        </w:tabs>
        <w:ind w:left="1560"/>
        <w:jc w:val="both"/>
        <w:rPr>
          <w:color w:val="000000" w:themeColor="text1"/>
          <w:sz w:val="24"/>
          <w:szCs w:val="24"/>
        </w:rPr>
      </w:pPr>
      <w:r w:rsidRPr="0011236C">
        <w:rPr>
          <w:color w:val="000000" w:themeColor="text1"/>
          <w:sz w:val="24"/>
          <w:szCs w:val="24"/>
        </w:rPr>
        <w:t>odbiór i transport odpadów do miejsca przetwarzania,</w:t>
      </w:r>
    </w:p>
    <w:p w14:paraId="642D7134" w14:textId="77777777" w:rsidR="00DA7CF5" w:rsidRPr="0011236C" w:rsidRDefault="003E54A4" w:rsidP="00AD4D7E">
      <w:pPr>
        <w:pStyle w:val="Akapitzlist"/>
        <w:numPr>
          <w:ilvl w:val="0"/>
          <w:numId w:val="17"/>
        </w:numPr>
        <w:spacing w:line="276" w:lineRule="auto"/>
        <w:ind w:left="1560"/>
        <w:jc w:val="both"/>
        <w:rPr>
          <w:rStyle w:val="Pogrubienie"/>
          <w:b w:val="0"/>
          <w:color w:val="000000" w:themeColor="text1"/>
          <w:sz w:val="24"/>
          <w:szCs w:val="24"/>
        </w:rPr>
      </w:pPr>
      <w:r w:rsidRPr="0011236C">
        <w:rPr>
          <w:color w:val="000000" w:themeColor="text1"/>
          <w:sz w:val="24"/>
          <w:szCs w:val="24"/>
        </w:rPr>
        <w:t>przetwarzanie odpadów w regionalnej instalacji przetwarzania odpadów komunalnych</w:t>
      </w:r>
      <w:r w:rsidR="00127763" w:rsidRPr="0011236C">
        <w:rPr>
          <w:color w:val="000000" w:themeColor="text1"/>
          <w:sz w:val="24"/>
          <w:szCs w:val="24"/>
        </w:rPr>
        <w:t xml:space="preserve"> wskazanej  </w:t>
      </w:r>
      <w:r w:rsidR="00840444" w:rsidRPr="0011236C">
        <w:rPr>
          <w:color w:val="000000" w:themeColor="text1"/>
          <w:sz w:val="24"/>
          <w:szCs w:val="24"/>
        </w:rPr>
        <w:t>w uchwale</w:t>
      </w:r>
      <w:r w:rsidR="00127763" w:rsidRPr="0011236C">
        <w:rPr>
          <w:color w:val="000000" w:themeColor="text1"/>
          <w:sz w:val="24"/>
          <w:szCs w:val="24"/>
        </w:rPr>
        <w:t xml:space="preserve"> </w:t>
      </w:r>
      <w:r w:rsidR="00840444" w:rsidRPr="0011236C">
        <w:rPr>
          <w:color w:val="000000" w:themeColor="text1"/>
          <w:sz w:val="24"/>
          <w:szCs w:val="24"/>
        </w:rPr>
        <w:t xml:space="preserve"> Sejmiku Województwa Zachodniopomorskiego </w:t>
      </w:r>
      <w:r w:rsidR="00127763" w:rsidRPr="0011236C">
        <w:rPr>
          <w:color w:val="000000" w:themeColor="text1"/>
          <w:sz w:val="24"/>
          <w:szCs w:val="24"/>
        </w:rPr>
        <w:t>Nr XVIII/321/16</w:t>
      </w:r>
      <w:r w:rsidR="00840444" w:rsidRPr="0011236C">
        <w:rPr>
          <w:color w:val="000000" w:themeColor="text1"/>
          <w:sz w:val="24"/>
          <w:szCs w:val="24"/>
        </w:rPr>
        <w:t xml:space="preserve">  </w:t>
      </w:r>
      <w:r w:rsidR="00127763" w:rsidRPr="0011236C">
        <w:rPr>
          <w:color w:val="000000" w:themeColor="text1"/>
          <w:sz w:val="24"/>
          <w:szCs w:val="24"/>
        </w:rPr>
        <w:t xml:space="preserve"> </w:t>
      </w:r>
      <w:r w:rsidR="00840444" w:rsidRPr="0011236C">
        <w:rPr>
          <w:color w:val="000000" w:themeColor="text1"/>
          <w:sz w:val="24"/>
          <w:szCs w:val="24"/>
        </w:rPr>
        <w:t xml:space="preserve"> z dnia 27 grudnia 2016 r.  </w:t>
      </w:r>
      <w:r w:rsidR="00840444" w:rsidRPr="0011236C">
        <w:rPr>
          <w:rStyle w:val="Pogrubienie"/>
          <w:color w:val="000000" w:themeColor="text1"/>
          <w:sz w:val="24"/>
          <w:szCs w:val="24"/>
        </w:rPr>
        <w:t xml:space="preserve">w </w:t>
      </w:r>
      <w:r w:rsidR="00840444" w:rsidRPr="0011236C">
        <w:rPr>
          <w:rStyle w:val="Pogrubienie"/>
          <w:b w:val="0"/>
          <w:color w:val="000000" w:themeColor="text1"/>
          <w:sz w:val="24"/>
          <w:szCs w:val="24"/>
        </w:rPr>
        <w:t>sprawie uchwalenia aktualizacji Planu Gospodarki Odpadami dla Województwa Zachodniopomorskiego na lata 2016-2022 z uwzględn</w:t>
      </w:r>
      <w:r w:rsidR="00DA7CF5" w:rsidRPr="0011236C">
        <w:rPr>
          <w:rStyle w:val="Pogrubienie"/>
          <w:b w:val="0"/>
          <w:color w:val="000000" w:themeColor="text1"/>
          <w:sz w:val="24"/>
          <w:szCs w:val="24"/>
        </w:rPr>
        <w:t>ieniem perspektywy na lata 2023</w:t>
      </w:r>
      <w:r w:rsidR="00641EAC" w:rsidRPr="0011236C">
        <w:rPr>
          <w:rStyle w:val="Pogrubienie"/>
          <w:b w:val="0"/>
          <w:color w:val="000000" w:themeColor="text1"/>
          <w:sz w:val="24"/>
          <w:szCs w:val="24"/>
        </w:rPr>
        <w:t>.</w:t>
      </w:r>
    </w:p>
    <w:p w14:paraId="35F55AD6" w14:textId="77777777" w:rsidR="003E54A4" w:rsidRPr="0011236C" w:rsidRDefault="003E54A4" w:rsidP="00AD4D7E">
      <w:pPr>
        <w:pStyle w:val="Akapitzlist"/>
        <w:numPr>
          <w:ilvl w:val="0"/>
          <w:numId w:val="17"/>
        </w:numPr>
        <w:tabs>
          <w:tab w:val="left" w:pos="1701"/>
        </w:tabs>
        <w:ind w:left="1560"/>
        <w:jc w:val="both"/>
        <w:rPr>
          <w:color w:val="000000" w:themeColor="text1"/>
          <w:sz w:val="24"/>
          <w:szCs w:val="24"/>
        </w:rPr>
      </w:pPr>
      <w:r w:rsidRPr="0011236C">
        <w:rPr>
          <w:color w:val="000000" w:themeColor="text1"/>
          <w:sz w:val="24"/>
          <w:szCs w:val="24"/>
        </w:rPr>
        <w:lastRenderedPageBreak/>
        <w:t>wystawiane dokumentów stosowanych w obrocie odpadami,</w:t>
      </w:r>
    </w:p>
    <w:p w14:paraId="20AA81C9" w14:textId="4F98E442" w:rsidR="003E54A4" w:rsidRPr="0011236C" w:rsidRDefault="003E54A4" w:rsidP="00AD4D7E">
      <w:pPr>
        <w:pStyle w:val="Akapitzlist"/>
        <w:numPr>
          <w:ilvl w:val="0"/>
          <w:numId w:val="17"/>
        </w:numPr>
        <w:tabs>
          <w:tab w:val="left" w:pos="1701"/>
        </w:tabs>
        <w:ind w:left="1560"/>
        <w:jc w:val="both"/>
        <w:rPr>
          <w:color w:val="000000" w:themeColor="text1"/>
          <w:sz w:val="24"/>
          <w:szCs w:val="24"/>
        </w:rPr>
      </w:pPr>
      <w:r w:rsidRPr="0011236C">
        <w:rPr>
          <w:color w:val="000000" w:themeColor="text1"/>
          <w:sz w:val="24"/>
          <w:szCs w:val="24"/>
        </w:rPr>
        <w:t>częstotliwość odb</w:t>
      </w:r>
      <w:r w:rsidR="0074413E" w:rsidRPr="0011236C">
        <w:rPr>
          <w:color w:val="000000" w:themeColor="text1"/>
          <w:sz w:val="24"/>
          <w:szCs w:val="24"/>
        </w:rPr>
        <w:t>ioru odpadów – w miarę potrzeb</w:t>
      </w:r>
      <w:r w:rsidR="002B03F7" w:rsidRPr="0011236C">
        <w:rPr>
          <w:color w:val="000000" w:themeColor="text1"/>
          <w:sz w:val="24"/>
          <w:szCs w:val="24"/>
        </w:rPr>
        <w:t xml:space="preserve">, </w:t>
      </w:r>
      <w:r w:rsidR="001F2DCD" w:rsidRPr="0011236C">
        <w:rPr>
          <w:color w:val="000000" w:themeColor="text1"/>
          <w:sz w:val="24"/>
          <w:szCs w:val="24"/>
        </w:rPr>
        <w:t>do 72</w:t>
      </w:r>
      <w:r w:rsidRPr="0011236C">
        <w:rPr>
          <w:color w:val="000000" w:themeColor="text1"/>
          <w:sz w:val="24"/>
          <w:szCs w:val="24"/>
        </w:rPr>
        <w:t xml:space="preserve"> godzin od zgłoszenia Zamawiającego, z wyłączeniem dni ustawowo wolnych od pracy,</w:t>
      </w:r>
    </w:p>
    <w:p w14:paraId="4841BEC8" w14:textId="77777777" w:rsidR="003E54A4" w:rsidRPr="0011236C" w:rsidRDefault="003E54A4" w:rsidP="00AD4D7E">
      <w:pPr>
        <w:pStyle w:val="Akapitzlist"/>
        <w:numPr>
          <w:ilvl w:val="0"/>
          <w:numId w:val="17"/>
        </w:numPr>
        <w:tabs>
          <w:tab w:val="left" w:pos="1701"/>
        </w:tabs>
        <w:ind w:left="1560"/>
        <w:jc w:val="both"/>
        <w:rPr>
          <w:color w:val="000000" w:themeColor="text1"/>
          <w:sz w:val="24"/>
          <w:szCs w:val="24"/>
        </w:rPr>
      </w:pPr>
      <w:r w:rsidRPr="0011236C">
        <w:rPr>
          <w:color w:val="000000" w:themeColor="text1"/>
          <w:sz w:val="24"/>
          <w:szCs w:val="24"/>
        </w:rPr>
        <w:t>przewidywana szacunko</w:t>
      </w:r>
      <w:r w:rsidR="00DA7CF5" w:rsidRPr="0011236C">
        <w:rPr>
          <w:color w:val="000000" w:themeColor="text1"/>
          <w:sz w:val="24"/>
          <w:szCs w:val="24"/>
        </w:rPr>
        <w:t>w</w:t>
      </w:r>
      <w:r w:rsidR="00805CEE" w:rsidRPr="0011236C">
        <w:rPr>
          <w:color w:val="000000" w:themeColor="text1"/>
          <w:sz w:val="24"/>
          <w:szCs w:val="24"/>
        </w:rPr>
        <w:t xml:space="preserve">a roczna ilość odpadów: </w:t>
      </w:r>
      <w:r w:rsidR="00CE7F1F" w:rsidRPr="0011236C">
        <w:rPr>
          <w:color w:val="000000" w:themeColor="text1"/>
          <w:sz w:val="24"/>
          <w:szCs w:val="24"/>
        </w:rPr>
        <w:t>2</w:t>
      </w:r>
      <w:r w:rsidR="00805CEE" w:rsidRPr="0011236C">
        <w:rPr>
          <w:color w:val="000000" w:themeColor="text1"/>
          <w:sz w:val="24"/>
          <w:szCs w:val="24"/>
        </w:rPr>
        <w:t>0,</w:t>
      </w:r>
      <w:r w:rsidR="00CE7F1F" w:rsidRPr="0011236C">
        <w:rPr>
          <w:color w:val="000000" w:themeColor="text1"/>
          <w:sz w:val="24"/>
          <w:szCs w:val="24"/>
        </w:rPr>
        <w:t>00</w:t>
      </w:r>
      <w:r w:rsidRPr="0011236C">
        <w:rPr>
          <w:color w:val="000000" w:themeColor="text1"/>
          <w:sz w:val="24"/>
          <w:szCs w:val="24"/>
        </w:rPr>
        <w:t xml:space="preserve"> Mg,</w:t>
      </w:r>
    </w:p>
    <w:p w14:paraId="1D40D26E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5AD57C48" w14:textId="71DCDFD0" w:rsidR="003E54A4" w:rsidRPr="0011236C" w:rsidRDefault="00DA7CF5" w:rsidP="00781D9F">
      <w:pPr>
        <w:pStyle w:val="Akapitzlist"/>
        <w:numPr>
          <w:ilvl w:val="0"/>
          <w:numId w:val="7"/>
        </w:numPr>
        <w:tabs>
          <w:tab w:val="left" w:pos="-6096"/>
        </w:tabs>
        <w:jc w:val="both"/>
        <w:rPr>
          <w:b/>
          <w:color w:val="000000" w:themeColor="text1"/>
          <w:sz w:val="24"/>
          <w:szCs w:val="24"/>
        </w:rPr>
      </w:pPr>
      <w:r w:rsidRPr="0011236C">
        <w:rPr>
          <w:b/>
          <w:color w:val="000000" w:themeColor="text1"/>
          <w:sz w:val="24"/>
          <w:szCs w:val="24"/>
        </w:rPr>
        <w:t xml:space="preserve">Odbiór i zagospodarowanie  o kodzie </w:t>
      </w:r>
      <w:r w:rsidR="003E54A4" w:rsidRPr="0011236C">
        <w:rPr>
          <w:b/>
          <w:color w:val="000000" w:themeColor="text1"/>
          <w:sz w:val="24"/>
          <w:szCs w:val="24"/>
        </w:rPr>
        <w:t>20 03 99 – odpady budowlane</w:t>
      </w:r>
      <w:r w:rsidRPr="0011236C">
        <w:rPr>
          <w:b/>
          <w:color w:val="000000" w:themeColor="text1"/>
          <w:sz w:val="24"/>
          <w:szCs w:val="24"/>
        </w:rPr>
        <w:t xml:space="preserve"> </w:t>
      </w:r>
      <w:r w:rsidR="003E54A4" w:rsidRPr="0011236C">
        <w:rPr>
          <w:b/>
          <w:color w:val="000000" w:themeColor="text1"/>
          <w:sz w:val="24"/>
          <w:szCs w:val="24"/>
        </w:rPr>
        <w:t xml:space="preserve"> i rozbiórkowe powstające w gospodarstwach domowych (</w:t>
      </w:r>
      <w:r w:rsidR="005723B5" w:rsidRPr="0011236C">
        <w:rPr>
          <w:b/>
          <w:color w:val="000000" w:themeColor="text1"/>
          <w:sz w:val="24"/>
          <w:szCs w:val="24"/>
        </w:rPr>
        <w:t xml:space="preserve"> zawierające m.in takie kody odpadów jak  </w:t>
      </w:r>
      <w:r w:rsidR="003E54A4" w:rsidRPr="0011236C">
        <w:rPr>
          <w:b/>
          <w:color w:val="000000" w:themeColor="text1"/>
          <w:sz w:val="24"/>
          <w:szCs w:val="24"/>
        </w:rPr>
        <w:t xml:space="preserve"> 17 01 01</w:t>
      </w:r>
      <w:r w:rsidR="0038471A" w:rsidRPr="0011236C">
        <w:rPr>
          <w:b/>
          <w:color w:val="000000" w:themeColor="text1"/>
          <w:sz w:val="24"/>
          <w:szCs w:val="24"/>
        </w:rPr>
        <w:t xml:space="preserve">(Odpady betonu oraz gruz betonowy z rozbiórek i remontów) </w:t>
      </w:r>
      <w:r w:rsidR="003E54A4" w:rsidRPr="0011236C">
        <w:rPr>
          <w:b/>
          <w:color w:val="000000" w:themeColor="text1"/>
          <w:sz w:val="24"/>
          <w:szCs w:val="24"/>
        </w:rPr>
        <w:t>,</w:t>
      </w:r>
      <w:r w:rsidR="0011236C" w:rsidRPr="0011236C">
        <w:rPr>
          <w:b/>
          <w:color w:val="000000" w:themeColor="text1"/>
          <w:sz w:val="24"/>
          <w:szCs w:val="24"/>
        </w:rPr>
        <w:t xml:space="preserve"> 17 01 02 (gruz ceglany), </w:t>
      </w:r>
      <w:r w:rsidR="003E54A4" w:rsidRPr="0011236C">
        <w:rPr>
          <w:b/>
          <w:color w:val="000000" w:themeColor="text1"/>
          <w:sz w:val="24"/>
          <w:szCs w:val="24"/>
        </w:rPr>
        <w:t>17 01 07</w:t>
      </w:r>
      <w:r w:rsidR="0038471A" w:rsidRPr="0011236C">
        <w:rPr>
          <w:b/>
          <w:color w:val="000000" w:themeColor="text1"/>
          <w:sz w:val="24"/>
          <w:szCs w:val="24"/>
        </w:rPr>
        <w:t xml:space="preserve"> (</w:t>
      </w:r>
      <w:r w:rsidR="00824B82" w:rsidRPr="0011236C">
        <w:rPr>
          <w:b/>
          <w:color w:val="000000" w:themeColor="text1"/>
          <w:sz w:val="22"/>
        </w:rPr>
        <w:t>Zmieszane odpady z betonu, gruzu ceglanego, odpadowych materiałów ceramicznych i elementów wyposażenia inne niż wymienione w 17 01 06</w:t>
      </w:r>
      <w:r w:rsidR="0038471A" w:rsidRPr="0011236C">
        <w:rPr>
          <w:b/>
          <w:color w:val="000000" w:themeColor="text1"/>
          <w:sz w:val="24"/>
          <w:szCs w:val="24"/>
        </w:rPr>
        <w:t xml:space="preserve">) </w:t>
      </w:r>
      <w:r w:rsidR="003E54A4" w:rsidRPr="0011236C">
        <w:rPr>
          <w:b/>
          <w:color w:val="000000" w:themeColor="text1"/>
          <w:sz w:val="24"/>
          <w:szCs w:val="24"/>
        </w:rPr>
        <w:t>, 17 08 02</w:t>
      </w:r>
      <w:r w:rsidR="0038471A" w:rsidRPr="0011236C">
        <w:rPr>
          <w:b/>
          <w:color w:val="000000" w:themeColor="text1"/>
          <w:sz w:val="24"/>
          <w:szCs w:val="24"/>
        </w:rPr>
        <w:t xml:space="preserve"> (Materiały budowlane zawierające gips inne niż wymienione w 17 08 01) </w:t>
      </w:r>
      <w:r w:rsidR="003E54A4" w:rsidRPr="0011236C">
        <w:rPr>
          <w:b/>
          <w:color w:val="000000" w:themeColor="text1"/>
          <w:sz w:val="24"/>
          <w:szCs w:val="24"/>
        </w:rPr>
        <w:t>,:</w:t>
      </w:r>
    </w:p>
    <w:p w14:paraId="4B0DCA72" w14:textId="77777777" w:rsidR="003E54A4" w:rsidRPr="0011236C" w:rsidRDefault="003E54A4" w:rsidP="0038471A">
      <w:pPr>
        <w:pStyle w:val="Akapitzlist"/>
        <w:numPr>
          <w:ilvl w:val="1"/>
          <w:numId w:val="16"/>
        </w:numPr>
        <w:tabs>
          <w:tab w:val="left" w:pos="1701"/>
        </w:tabs>
        <w:jc w:val="both"/>
        <w:rPr>
          <w:color w:val="000000" w:themeColor="text1"/>
          <w:sz w:val="24"/>
          <w:szCs w:val="24"/>
        </w:rPr>
      </w:pPr>
      <w:r w:rsidRPr="0011236C">
        <w:rPr>
          <w:color w:val="000000" w:themeColor="text1"/>
          <w:sz w:val="24"/>
          <w:szCs w:val="24"/>
        </w:rPr>
        <w:t xml:space="preserve">odbiór i transport odpadów do miejsca przetwarzania, </w:t>
      </w:r>
    </w:p>
    <w:p w14:paraId="6B1C4DA7" w14:textId="77777777" w:rsidR="003E54A4" w:rsidRPr="0011236C" w:rsidRDefault="003E54A4" w:rsidP="0038471A">
      <w:pPr>
        <w:pStyle w:val="Akapitzlist"/>
        <w:numPr>
          <w:ilvl w:val="1"/>
          <w:numId w:val="16"/>
        </w:numPr>
        <w:tabs>
          <w:tab w:val="left" w:pos="1701"/>
        </w:tabs>
        <w:jc w:val="both"/>
        <w:rPr>
          <w:color w:val="000000" w:themeColor="text1"/>
          <w:sz w:val="24"/>
          <w:szCs w:val="24"/>
        </w:rPr>
      </w:pPr>
      <w:r w:rsidRPr="0011236C">
        <w:rPr>
          <w:color w:val="000000" w:themeColor="text1"/>
          <w:sz w:val="24"/>
          <w:szCs w:val="24"/>
        </w:rPr>
        <w:t xml:space="preserve">przetwarzanie odpadów lub przekazanie odpadów podmiotowi uprawnionemu </w:t>
      </w:r>
      <w:r w:rsidRPr="0011236C">
        <w:rPr>
          <w:color w:val="000000" w:themeColor="text1"/>
          <w:sz w:val="24"/>
          <w:szCs w:val="24"/>
        </w:rPr>
        <w:br/>
        <w:t>do przetwarzania,</w:t>
      </w:r>
    </w:p>
    <w:p w14:paraId="37DC027E" w14:textId="77777777" w:rsidR="0038471A" w:rsidRPr="0011236C" w:rsidRDefault="003E54A4" w:rsidP="0038471A">
      <w:pPr>
        <w:pStyle w:val="Akapitzlist"/>
        <w:numPr>
          <w:ilvl w:val="1"/>
          <w:numId w:val="16"/>
        </w:numPr>
        <w:tabs>
          <w:tab w:val="left" w:pos="1701"/>
        </w:tabs>
        <w:jc w:val="both"/>
        <w:rPr>
          <w:color w:val="000000" w:themeColor="text1"/>
          <w:sz w:val="24"/>
          <w:szCs w:val="24"/>
        </w:rPr>
      </w:pPr>
      <w:r w:rsidRPr="0011236C">
        <w:rPr>
          <w:color w:val="000000" w:themeColor="text1"/>
          <w:sz w:val="24"/>
          <w:szCs w:val="24"/>
        </w:rPr>
        <w:t>wystawiane dokumentów</w:t>
      </w:r>
      <w:r w:rsidR="0038471A" w:rsidRPr="0011236C">
        <w:rPr>
          <w:color w:val="000000" w:themeColor="text1"/>
          <w:sz w:val="24"/>
          <w:szCs w:val="24"/>
        </w:rPr>
        <w:t xml:space="preserve"> stosowanych w obrocie odpadami</w:t>
      </w:r>
    </w:p>
    <w:p w14:paraId="737F4FE0" w14:textId="517C46D3" w:rsidR="00AD4D7E" w:rsidRPr="0011236C" w:rsidRDefault="003E54A4" w:rsidP="00AD4D7E">
      <w:pPr>
        <w:pStyle w:val="Akapitzlist"/>
        <w:numPr>
          <w:ilvl w:val="1"/>
          <w:numId w:val="16"/>
        </w:numPr>
        <w:tabs>
          <w:tab w:val="left" w:pos="1701"/>
        </w:tabs>
        <w:jc w:val="both"/>
        <w:rPr>
          <w:color w:val="000000" w:themeColor="text1"/>
          <w:sz w:val="24"/>
          <w:szCs w:val="24"/>
        </w:rPr>
      </w:pPr>
      <w:r w:rsidRPr="0011236C">
        <w:rPr>
          <w:color w:val="000000" w:themeColor="text1"/>
          <w:sz w:val="24"/>
          <w:szCs w:val="24"/>
        </w:rPr>
        <w:t>częstotliwość odbioru odpadów – w m</w:t>
      </w:r>
      <w:r w:rsidR="002B03F7" w:rsidRPr="0011236C">
        <w:rPr>
          <w:color w:val="000000" w:themeColor="text1"/>
          <w:sz w:val="24"/>
          <w:szCs w:val="24"/>
        </w:rPr>
        <w:t xml:space="preserve">iarę potrzeb, w ciągu </w:t>
      </w:r>
      <w:r w:rsidR="001F2DCD" w:rsidRPr="0011236C">
        <w:rPr>
          <w:color w:val="000000" w:themeColor="text1"/>
          <w:sz w:val="24"/>
          <w:szCs w:val="24"/>
        </w:rPr>
        <w:t>7</w:t>
      </w:r>
      <w:r w:rsidR="002B03F7" w:rsidRPr="0011236C">
        <w:rPr>
          <w:color w:val="000000" w:themeColor="text1"/>
          <w:sz w:val="24"/>
          <w:szCs w:val="24"/>
        </w:rPr>
        <w:t xml:space="preserve">2 </w:t>
      </w:r>
      <w:r w:rsidRPr="0011236C">
        <w:rPr>
          <w:color w:val="000000" w:themeColor="text1"/>
          <w:sz w:val="24"/>
          <w:szCs w:val="24"/>
        </w:rPr>
        <w:t xml:space="preserve">godzin </w:t>
      </w:r>
      <w:r w:rsidRPr="0011236C">
        <w:rPr>
          <w:color w:val="000000" w:themeColor="text1"/>
          <w:sz w:val="24"/>
          <w:szCs w:val="24"/>
        </w:rPr>
        <w:br/>
        <w:t>od zgłoszenia Zamawiającego, z wyłączenie</w:t>
      </w:r>
      <w:r w:rsidR="00AD4D7E" w:rsidRPr="0011236C">
        <w:rPr>
          <w:color w:val="000000" w:themeColor="text1"/>
          <w:sz w:val="24"/>
          <w:szCs w:val="24"/>
        </w:rPr>
        <w:t>m dni ustawowo wolnych od pracy</w:t>
      </w:r>
    </w:p>
    <w:p w14:paraId="76283DD5" w14:textId="6BCF2D83" w:rsidR="003E54A4" w:rsidRPr="0011236C" w:rsidRDefault="003E54A4" w:rsidP="00AD4D7E">
      <w:pPr>
        <w:pStyle w:val="Akapitzlist"/>
        <w:numPr>
          <w:ilvl w:val="1"/>
          <w:numId w:val="16"/>
        </w:numPr>
        <w:tabs>
          <w:tab w:val="left" w:pos="1701"/>
        </w:tabs>
        <w:jc w:val="both"/>
        <w:rPr>
          <w:color w:val="000000" w:themeColor="text1"/>
          <w:sz w:val="24"/>
          <w:szCs w:val="24"/>
        </w:rPr>
      </w:pPr>
      <w:r w:rsidRPr="0011236C">
        <w:rPr>
          <w:color w:val="000000" w:themeColor="text1"/>
          <w:sz w:val="24"/>
          <w:szCs w:val="24"/>
        </w:rPr>
        <w:t xml:space="preserve"> przewidywana szacunko</w:t>
      </w:r>
      <w:r w:rsidR="00CE7F1F" w:rsidRPr="0011236C">
        <w:rPr>
          <w:color w:val="000000" w:themeColor="text1"/>
          <w:sz w:val="24"/>
          <w:szCs w:val="24"/>
        </w:rPr>
        <w:t xml:space="preserve">wa roczna ilość odpadów: </w:t>
      </w:r>
      <w:r w:rsidR="001F2DCD" w:rsidRPr="0011236C">
        <w:rPr>
          <w:color w:val="000000" w:themeColor="text1"/>
          <w:sz w:val="24"/>
          <w:szCs w:val="24"/>
        </w:rPr>
        <w:t>20</w:t>
      </w:r>
      <w:r w:rsidR="00CE7F1F" w:rsidRPr="0011236C">
        <w:rPr>
          <w:color w:val="000000" w:themeColor="text1"/>
          <w:sz w:val="24"/>
          <w:szCs w:val="24"/>
        </w:rPr>
        <w:t>,00</w:t>
      </w:r>
      <w:r w:rsidR="00805CEE" w:rsidRPr="0011236C">
        <w:rPr>
          <w:color w:val="000000" w:themeColor="text1"/>
          <w:sz w:val="24"/>
          <w:szCs w:val="24"/>
        </w:rPr>
        <w:t xml:space="preserve"> </w:t>
      </w:r>
      <w:r w:rsidRPr="0011236C">
        <w:rPr>
          <w:color w:val="000000" w:themeColor="text1"/>
          <w:sz w:val="24"/>
          <w:szCs w:val="24"/>
        </w:rPr>
        <w:t>Mg,</w:t>
      </w:r>
    </w:p>
    <w:p w14:paraId="00D8FF28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1FC14EDD" w14:textId="77777777" w:rsidR="003E54A4" w:rsidRPr="00EA5F89" w:rsidRDefault="003E54A4" w:rsidP="003E54A4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55FB4A01" w14:textId="77777777" w:rsidR="003E54A4" w:rsidRPr="00EA5F89" w:rsidRDefault="00781D9F" w:rsidP="00781D9F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kodzie  </w:t>
      </w:r>
      <w:r w:rsidR="003E54A4" w:rsidRPr="00EA5F89">
        <w:rPr>
          <w:b/>
          <w:sz w:val="24"/>
          <w:szCs w:val="24"/>
        </w:rPr>
        <w:t>15 01 07 – opakowania ze szkła:</w:t>
      </w:r>
    </w:p>
    <w:p w14:paraId="2452E5EA" w14:textId="77777777" w:rsidR="003E54A4" w:rsidRPr="00EA5F89" w:rsidRDefault="003E54A4" w:rsidP="00781D9F">
      <w:pPr>
        <w:pStyle w:val="Akapitzlist"/>
        <w:numPr>
          <w:ilvl w:val="1"/>
          <w:numId w:val="2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1B4B0033" w14:textId="77777777" w:rsidR="003E54A4" w:rsidRPr="00EA5F89" w:rsidRDefault="003E54A4" w:rsidP="00781D9F">
      <w:pPr>
        <w:pStyle w:val="Akapitzlist"/>
        <w:numPr>
          <w:ilvl w:val="1"/>
          <w:numId w:val="2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czynności załadowcze transportowanych odpadów,</w:t>
      </w:r>
    </w:p>
    <w:p w14:paraId="2753753A" w14:textId="77777777" w:rsidR="003E54A4" w:rsidRPr="00EA5F89" w:rsidRDefault="003E54A4" w:rsidP="00781D9F">
      <w:pPr>
        <w:pStyle w:val="Akapitzlist"/>
        <w:numPr>
          <w:ilvl w:val="1"/>
          <w:numId w:val="2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47C4FD99" w14:textId="77777777" w:rsidR="00781D9F" w:rsidRPr="00EA5F89" w:rsidRDefault="003E54A4" w:rsidP="00781D9F">
      <w:pPr>
        <w:pStyle w:val="Akapitzlist"/>
        <w:numPr>
          <w:ilvl w:val="1"/>
          <w:numId w:val="2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756FA892" w14:textId="2E8DE22E" w:rsidR="003E54A4" w:rsidRPr="00EA5F89" w:rsidRDefault="003E54A4" w:rsidP="00B22EF4">
      <w:pPr>
        <w:pStyle w:val="Akapitzlist"/>
        <w:numPr>
          <w:ilvl w:val="1"/>
          <w:numId w:val="2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częstotliwość odbioru odpad</w:t>
      </w:r>
      <w:r w:rsidR="002B03F7" w:rsidRPr="00EA5F89">
        <w:rPr>
          <w:sz w:val="24"/>
          <w:szCs w:val="24"/>
        </w:rPr>
        <w:t xml:space="preserve">ów – w miarę potrzeb, </w:t>
      </w:r>
      <w:r w:rsidR="001F2DCD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57A2D72F" w14:textId="4C4B5E92" w:rsidR="003E54A4" w:rsidRPr="00EA5F89" w:rsidRDefault="003E54A4" w:rsidP="00781D9F">
      <w:pPr>
        <w:pStyle w:val="Akapitzlist"/>
        <w:numPr>
          <w:ilvl w:val="1"/>
          <w:numId w:val="28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</w:t>
      </w:r>
      <w:r w:rsidR="00781D9F" w:rsidRPr="00EA5F89">
        <w:rPr>
          <w:sz w:val="24"/>
          <w:szCs w:val="24"/>
        </w:rPr>
        <w:t>n</w:t>
      </w:r>
      <w:r w:rsidR="00805CEE">
        <w:rPr>
          <w:sz w:val="24"/>
          <w:szCs w:val="24"/>
        </w:rPr>
        <w:t xml:space="preserve">kowa roczna ilość odpadów:  </w:t>
      </w:r>
      <w:r w:rsidR="001F2DCD">
        <w:rPr>
          <w:sz w:val="24"/>
          <w:szCs w:val="24"/>
        </w:rPr>
        <w:t>3,5</w:t>
      </w:r>
      <w:r w:rsidR="00CE7F1F">
        <w:rPr>
          <w:sz w:val="24"/>
          <w:szCs w:val="24"/>
        </w:rPr>
        <w:t>0</w:t>
      </w:r>
      <w:r w:rsidR="00805CEE">
        <w:rPr>
          <w:sz w:val="24"/>
          <w:szCs w:val="24"/>
        </w:rPr>
        <w:t xml:space="preserve"> </w:t>
      </w:r>
      <w:r w:rsidRPr="00EA5F89">
        <w:rPr>
          <w:sz w:val="24"/>
          <w:szCs w:val="24"/>
        </w:rPr>
        <w:t>Mg,</w:t>
      </w:r>
    </w:p>
    <w:p w14:paraId="1D260084" w14:textId="77777777" w:rsidR="00781D9F" w:rsidRPr="00EA5F89" w:rsidRDefault="00781D9F" w:rsidP="00A7596D">
      <w:pPr>
        <w:tabs>
          <w:tab w:val="left" w:pos="1701"/>
        </w:tabs>
        <w:jc w:val="both"/>
        <w:rPr>
          <w:sz w:val="24"/>
          <w:szCs w:val="24"/>
        </w:rPr>
      </w:pPr>
    </w:p>
    <w:p w14:paraId="55EE84A5" w14:textId="77777777" w:rsidR="00781D9F" w:rsidRPr="00EA5F89" w:rsidRDefault="00781D9F" w:rsidP="00781D9F">
      <w:pPr>
        <w:tabs>
          <w:tab w:val="left" w:pos="1701"/>
        </w:tabs>
        <w:ind w:left="1134" w:hanging="707"/>
        <w:jc w:val="both"/>
        <w:rPr>
          <w:sz w:val="24"/>
          <w:szCs w:val="24"/>
        </w:rPr>
      </w:pPr>
    </w:p>
    <w:p w14:paraId="3A638CBA" w14:textId="77777777" w:rsidR="00781D9F" w:rsidRPr="00EA5F89" w:rsidRDefault="00781D9F" w:rsidP="00781D9F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b/>
          <w:sz w:val="24"/>
          <w:szCs w:val="24"/>
        </w:rPr>
        <w:t>Odbiór i zagospodarowanie odpadów o kodzie 15 01 06 –zmieszane odpady opakowaniowe zawierające odpady o kodach  15 01 02, 1501 04, 15 01 05:</w:t>
      </w:r>
    </w:p>
    <w:p w14:paraId="181A8CCC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  <w:r w:rsidR="00E86289">
        <w:rPr>
          <w:sz w:val="24"/>
          <w:szCs w:val="24"/>
        </w:rPr>
        <w:t xml:space="preserve"> </w:t>
      </w:r>
    </w:p>
    <w:p w14:paraId="4D981DB0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czynności załadowcze transportowanych odpadów,</w:t>
      </w:r>
    </w:p>
    <w:p w14:paraId="5FB7CFE3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29AF2756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210B9DBD" w14:textId="274400C3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częstotliwość odbioru odpad</w:t>
      </w:r>
      <w:r w:rsidR="002B03F7" w:rsidRPr="00EA5F89">
        <w:rPr>
          <w:sz w:val="24"/>
          <w:szCs w:val="24"/>
        </w:rPr>
        <w:t xml:space="preserve">ów – w miarę potrzeb, </w:t>
      </w:r>
      <w:r w:rsidR="001F2DCD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55AF27DC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</w:t>
      </w:r>
      <w:r w:rsidR="00805CEE">
        <w:rPr>
          <w:sz w:val="24"/>
          <w:szCs w:val="24"/>
        </w:rPr>
        <w:t xml:space="preserve">owa roczna ilość odpadów:  </w:t>
      </w:r>
      <w:r w:rsidR="00CE7F1F">
        <w:rPr>
          <w:sz w:val="24"/>
          <w:szCs w:val="24"/>
        </w:rPr>
        <w:t>6</w:t>
      </w:r>
      <w:r w:rsidR="00805CEE">
        <w:rPr>
          <w:sz w:val="24"/>
          <w:szCs w:val="24"/>
        </w:rPr>
        <w:t>,0</w:t>
      </w:r>
      <w:r w:rsidR="00CE7F1F">
        <w:rPr>
          <w:sz w:val="24"/>
          <w:szCs w:val="24"/>
        </w:rPr>
        <w:t>0</w:t>
      </w:r>
      <w:r w:rsidR="00805CEE">
        <w:rPr>
          <w:sz w:val="24"/>
          <w:szCs w:val="24"/>
        </w:rPr>
        <w:t xml:space="preserve"> </w:t>
      </w:r>
      <w:r w:rsidRPr="00EA5F89">
        <w:rPr>
          <w:sz w:val="24"/>
          <w:szCs w:val="24"/>
        </w:rPr>
        <w:t>Mg,</w:t>
      </w:r>
    </w:p>
    <w:p w14:paraId="3B9918B6" w14:textId="77777777" w:rsidR="00781D9F" w:rsidRPr="00EA5F89" w:rsidRDefault="00781D9F" w:rsidP="00781D9F">
      <w:pPr>
        <w:pStyle w:val="Akapitzlist"/>
        <w:tabs>
          <w:tab w:val="left" w:pos="1701"/>
        </w:tabs>
        <w:ind w:left="1500"/>
        <w:jc w:val="both"/>
        <w:rPr>
          <w:sz w:val="24"/>
          <w:szCs w:val="24"/>
        </w:rPr>
      </w:pPr>
    </w:p>
    <w:p w14:paraId="7B55C645" w14:textId="77777777" w:rsidR="00781D9F" w:rsidRPr="00EA5F89" w:rsidRDefault="00781D9F" w:rsidP="00781D9F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b/>
          <w:sz w:val="24"/>
          <w:szCs w:val="24"/>
        </w:rPr>
        <w:t>Odbiór i zagospodarowanie odpadów o  kodzie   15 01 01- opakowania z papieru i tektury:</w:t>
      </w:r>
    </w:p>
    <w:p w14:paraId="24A44233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4C8C5F31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czynności załadowcze transportowanych odpadów,</w:t>
      </w:r>
    </w:p>
    <w:p w14:paraId="402CAB46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0CB3796B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0B789B78" w14:textId="737CC756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lastRenderedPageBreak/>
        <w:t>częstotliwość odbioru odpad</w:t>
      </w:r>
      <w:r w:rsidR="002B03F7" w:rsidRPr="00EA5F89">
        <w:rPr>
          <w:sz w:val="24"/>
          <w:szCs w:val="24"/>
        </w:rPr>
        <w:t xml:space="preserve">ów – w miarę potrzeb, </w:t>
      </w:r>
      <w:r w:rsidR="001F2DCD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2CF0F5AE" w14:textId="77777777" w:rsidR="00781D9F" w:rsidRPr="00EA5F89" w:rsidRDefault="00781D9F" w:rsidP="00781D9F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</w:t>
      </w:r>
      <w:r w:rsidR="00805CEE">
        <w:rPr>
          <w:sz w:val="24"/>
          <w:szCs w:val="24"/>
        </w:rPr>
        <w:t xml:space="preserve">kowa roczna ilość odpadów: </w:t>
      </w:r>
      <w:r w:rsidR="00CE7F1F">
        <w:rPr>
          <w:sz w:val="24"/>
          <w:szCs w:val="24"/>
        </w:rPr>
        <w:t>6</w:t>
      </w:r>
      <w:r w:rsidR="00805CEE">
        <w:rPr>
          <w:sz w:val="24"/>
          <w:szCs w:val="24"/>
        </w:rPr>
        <w:t>,</w:t>
      </w:r>
      <w:r w:rsidR="00CE7F1F">
        <w:rPr>
          <w:sz w:val="24"/>
          <w:szCs w:val="24"/>
        </w:rPr>
        <w:t>50</w:t>
      </w:r>
      <w:r w:rsidRPr="00EA5F89">
        <w:rPr>
          <w:sz w:val="24"/>
          <w:szCs w:val="24"/>
        </w:rPr>
        <w:t xml:space="preserve"> Mg,</w:t>
      </w:r>
    </w:p>
    <w:p w14:paraId="330DD8B2" w14:textId="77777777" w:rsidR="00781D9F" w:rsidRPr="00EA5F89" w:rsidRDefault="00781D9F" w:rsidP="00781D9F">
      <w:pPr>
        <w:pStyle w:val="Akapitzlist"/>
        <w:tabs>
          <w:tab w:val="left" w:pos="1701"/>
        </w:tabs>
        <w:ind w:left="644"/>
        <w:jc w:val="both"/>
        <w:rPr>
          <w:sz w:val="24"/>
          <w:szCs w:val="24"/>
        </w:rPr>
      </w:pPr>
    </w:p>
    <w:p w14:paraId="353EFF41" w14:textId="77777777" w:rsidR="003E54A4" w:rsidRPr="00EA5F89" w:rsidRDefault="00781D9F" w:rsidP="00781D9F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 kodzie  </w:t>
      </w:r>
      <w:r w:rsidR="003E54A4" w:rsidRPr="00EA5F89">
        <w:rPr>
          <w:b/>
          <w:sz w:val="24"/>
          <w:szCs w:val="24"/>
        </w:rPr>
        <w:t>20 01 39 – tworzywa sztuczne  zawierające PCV, takie j</w:t>
      </w:r>
      <w:r w:rsidRPr="00EA5F89">
        <w:rPr>
          <w:b/>
          <w:sz w:val="24"/>
          <w:szCs w:val="24"/>
        </w:rPr>
        <w:t>ak wykładziny z linoleum, rury,</w:t>
      </w:r>
      <w:r w:rsidR="00DD5FE7" w:rsidRPr="00EA5F89">
        <w:rPr>
          <w:b/>
          <w:sz w:val="24"/>
          <w:szCs w:val="24"/>
        </w:rPr>
        <w:t xml:space="preserve"> </w:t>
      </w:r>
      <w:r w:rsidR="003E7914" w:rsidRPr="00EA5F89">
        <w:rPr>
          <w:b/>
          <w:sz w:val="24"/>
          <w:szCs w:val="24"/>
        </w:rPr>
        <w:t xml:space="preserve">płytki </w:t>
      </w:r>
      <w:r w:rsidR="003E54A4" w:rsidRPr="00EA5F89">
        <w:rPr>
          <w:b/>
          <w:sz w:val="24"/>
          <w:szCs w:val="24"/>
        </w:rPr>
        <w:t xml:space="preserve"> podłogowe, ramy okienne bez szyb:  </w:t>
      </w:r>
    </w:p>
    <w:p w14:paraId="4CD32B3E" w14:textId="77777777" w:rsidR="003E54A4" w:rsidRPr="00EA5F89" w:rsidRDefault="003E54A4" w:rsidP="00DD5FE7">
      <w:pPr>
        <w:pStyle w:val="Akapitzlist"/>
        <w:numPr>
          <w:ilvl w:val="1"/>
          <w:numId w:val="3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5C2EC010" w14:textId="77777777" w:rsidR="003E54A4" w:rsidRPr="00EA5F89" w:rsidRDefault="003E54A4" w:rsidP="00DD5FE7">
      <w:pPr>
        <w:pStyle w:val="Akapitzlist"/>
        <w:numPr>
          <w:ilvl w:val="1"/>
          <w:numId w:val="3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czynności załadowcze transportowanych odpadów,</w:t>
      </w:r>
    </w:p>
    <w:p w14:paraId="088B1E27" w14:textId="77777777" w:rsidR="003E54A4" w:rsidRPr="00EA5F89" w:rsidRDefault="003E54A4" w:rsidP="00DD5FE7">
      <w:pPr>
        <w:pStyle w:val="Akapitzlist"/>
        <w:numPr>
          <w:ilvl w:val="1"/>
          <w:numId w:val="3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5C1066B4" w14:textId="77777777" w:rsidR="003E54A4" w:rsidRPr="00EA5F89" w:rsidRDefault="003E54A4" w:rsidP="00DD5FE7">
      <w:pPr>
        <w:pStyle w:val="Akapitzlist"/>
        <w:numPr>
          <w:ilvl w:val="1"/>
          <w:numId w:val="3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00C19E4C" w14:textId="1E934108" w:rsidR="003E54A4" w:rsidRPr="00EA5F89" w:rsidRDefault="003E54A4" w:rsidP="00DD5FE7">
      <w:pPr>
        <w:pStyle w:val="Akapitzlist"/>
        <w:numPr>
          <w:ilvl w:val="1"/>
          <w:numId w:val="3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częstotliwość odbioru odpad</w:t>
      </w:r>
      <w:r w:rsidR="002B03F7" w:rsidRPr="00EA5F89">
        <w:rPr>
          <w:sz w:val="24"/>
          <w:szCs w:val="24"/>
        </w:rPr>
        <w:t xml:space="preserve">ów – w miarę potrzeb, </w:t>
      </w:r>
      <w:r w:rsidR="001F2DCD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1EE28568" w14:textId="77777777" w:rsidR="003E54A4" w:rsidRPr="00EA5F89" w:rsidRDefault="003E54A4" w:rsidP="00DD5FE7">
      <w:pPr>
        <w:pStyle w:val="Akapitzlist"/>
        <w:numPr>
          <w:ilvl w:val="1"/>
          <w:numId w:val="31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</w:t>
      </w:r>
      <w:r w:rsidR="00CE7F1F">
        <w:rPr>
          <w:sz w:val="24"/>
          <w:szCs w:val="24"/>
        </w:rPr>
        <w:t>nkowa roczna ilość odpadów: 5,00</w:t>
      </w:r>
      <w:r w:rsidRPr="00EA5F89">
        <w:rPr>
          <w:sz w:val="24"/>
          <w:szCs w:val="24"/>
        </w:rPr>
        <w:t xml:space="preserve"> Mg.</w:t>
      </w:r>
    </w:p>
    <w:p w14:paraId="7324984F" w14:textId="77777777" w:rsidR="00DD5FE7" w:rsidRPr="00EA5F89" w:rsidRDefault="00DD5FE7" w:rsidP="00DD5FE7">
      <w:pPr>
        <w:pStyle w:val="Akapitzlist"/>
        <w:tabs>
          <w:tab w:val="left" w:pos="1701"/>
        </w:tabs>
        <w:ind w:left="1440"/>
        <w:jc w:val="both"/>
        <w:rPr>
          <w:sz w:val="24"/>
          <w:szCs w:val="24"/>
        </w:rPr>
      </w:pPr>
    </w:p>
    <w:p w14:paraId="5DF3F683" w14:textId="77777777" w:rsidR="00DD5FE7" w:rsidRPr="00EA5F89" w:rsidRDefault="00DD5FE7" w:rsidP="00DD5FE7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b/>
          <w:sz w:val="24"/>
          <w:szCs w:val="24"/>
        </w:rPr>
        <w:t xml:space="preserve">Odbiór i zagospodarowanie odpadów o  kodach  20 01 36, 20 01 35* czyli  ZSEE </w:t>
      </w:r>
      <w:r w:rsidRPr="00EA5F89">
        <w:rPr>
          <w:sz w:val="24"/>
          <w:szCs w:val="24"/>
        </w:rPr>
        <w:t>zużyte urządzenia elektryczne i elektroniczne inne niż wymienione w 20 01 21, 20 01 23 i 20 01 35 oraz zużyte urządzenia elektryczne i elektroniczne inne niż wymienione w 20 01 21 i 20 01 23 zawierające niebezpieczne składniki.</w:t>
      </w:r>
    </w:p>
    <w:p w14:paraId="7344DFB8" w14:textId="77777777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344797C5" w14:textId="77777777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czynności załadowcze transportowanych odpadów,</w:t>
      </w:r>
    </w:p>
    <w:p w14:paraId="39963935" w14:textId="77777777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531D7B85" w14:textId="77777777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6C6C5FB3" w14:textId="01983038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częstotliwość odbioru odpad</w:t>
      </w:r>
      <w:r w:rsidR="002B03F7" w:rsidRPr="00EA5F89">
        <w:rPr>
          <w:sz w:val="24"/>
          <w:szCs w:val="24"/>
        </w:rPr>
        <w:t xml:space="preserve">ów – w miarę potrzeb, </w:t>
      </w:r>
      <w:r w:rsidR="001F2DCD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14A038C9" w14:textId="77777777" w:rsidR="00DD5FE7" w:rsidRPr="00EA5F89" w:rsidRDefault="00DD5FE7" w:rsidP="00DD5FE7">
      <w:pPr>
        <w:pStyle w:val="Akapitzlist"/>
        <w:tabs>
          <w:tab w:val="left" w:pos="1701"/>
        </w:tabs>
        <w:ind w:left="644"/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</w:t>
      </w:r>
      <w:r w:rsidR="00CE7F1F">
        <w:rPr>
          <w:sz w:val="24"/>
          <w:szCs w:val="24"/>
        </w:rPr>
        <w:t>kowa roczna ilość odpadów:  14,50</w:t>
      </w:r>
      <w:r w:rsidR="00805CEE">
        <w:rPr>
          <w:sz w:val="24"/>
          <w:szCs w:val="24"/>
        </w:rPr>
        <w:t xml:space="preserve"> </w:t>
      </w:r>
      <w:r w:rsidRPr="00EA5F89">
        <w:rPr>
          <w:sz w:val="24"/>
          <w:szCs w:val="24"/>
        </w:rPr>
        <w:t>Mg</w:t>
      </w:r>
    </w:p>
    <w:p w14:paraId="61AF3A14" w14:textId="77777777" w:rsidR="00DD5FE7" w:rsidRPr="00EA5F89" w:rsidRDefault="00DD5FE7" w:rsidP="00DD5FE7">
      <w:pPr>
        <w:tabs>
          <w:tab w:val="left" w:pos="1701"/>
        </w:tabs>
        <w:jc w:val="both"/>
        <w:rPr>
          <w:sz w:val="24"/>
          <w:szCs w:val="24"/>
        </w:rPr>
      </w:pPr>
    </w:p>
    <w:p w14:paraId="1A5400E9" w14:textId="77777777" w:rsidR="00DD5FE7" w:rsidRPr="00EA5F89" w:rsidRDefault="00DD5FE7" w:rsidP="00DD5FE7">
      <w:pPr>
        <w:pStyle w:val="Akapitzlist"/>
        <w:rPr>
          <w:sz w:val="24"/>
          <w:szCs w:val="24"/>
        </w:rPr>
      </w:pPr>
    </w:p>
    <w:p w14:paraId="23B3B6D9" w14:textId="77777777" w:rsidR="00DD5FE7" w:rsidRPr="00E60339" w:rsidRDefault="00DD5FE7" w:rsidP="00DD5FE7">
      <w:pPr>
        <w:pStyle w:val="Akapitzlist"/>
        <w:numPr>
          <w:ilvl w:val="0"/>
          <w:numId w:val="7"/>
        </w:numPr>
        <w:tabs>
          <w:tab w:val="left" w:pos="1985"/>
        </w:tabs>
        <w:jc w:val="both"/>
        <w:rPr>
          <w:b/>
          <w:sz w:val="24"/>
          <w:szCs w:val="24"/>
        </w:rPr>
      </w:pPr>
      <w:r w:rsidRPr="00E60339">
        <w:rPr>
          <w:b/>
          <w:sz w:val="24"/>
          <w:szCs w:val="24"/>
        </w:rPr>
        <w:t xml:space="preserve">Odbiór i zagospodarowanie odpadów o kodzie 20 01 21 * -  lampy fluorescencyjne i inne </w:t>
      </w:r>
      <w:r w:rsidRPr="00E60339">
        <w:rPr>
          <w:b/>
          <w:iCs/>
          <w:sz w:val="24"/>
          <w:szCs w:val="24"/>
        </w:rPr>
        <w:t>odpady</w:t>
      </w:r>
      <w:r w:rsidRPr="00E60339">
        <w:rPr>
          <w:b/>
          <w:sz w:val="24"/>
          <w:szCs w:val="24"/>
        </w:rPr>
        <w:t xml:space="preserve"> zawierające rtęć, świetlówki, żarówki, jarzeniówki,</w:t>
      </w:r>
    </w:p>
    <w:p w14:paraId="407A7242" w14:textId="77777777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347E1622" w14:textId="77777777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14:paraId="6423ED1E" w14:textId="77777777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514C7EC6" w14:textId="77777777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7E2C9FA5" w14:textId="53DD980D" w:rsidR="00DD5FE7" w:rsidRPr="00EA5F89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częstotliwość odbioru odp</w:t>
      </w:r>
      <w:r w:rsidR="002B03F7" w:rsidRPr="00EA5F89">
        <w:rPr>
          <w:sz w:val="24"/>
          <w:szCs w:val="24"/>
        </w:rPr>
        <w:t xml:space="preserve">adów – na zgłoszenie, </w:t>
      </w:r>
      <w:r w:rsidR="001F2DCD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10F57714" w14:textId="77777777" w:rsidR="00DD5FE7" w:rsidRDefault="00DD5FE7" w:rsidP="00DD5FE7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 w:rsidR="00E60339">
        <w:rPr>
          <w:sz w:val="24"/>
          <w:szCs w:val="24"/>
        </w:rPr>
        <w:t>wa roczna ilość odpadów: 2</w:t>
      </w:r>
      <w:r w:rsidR="00805CEE">
        <w:rPr>
          <w:sz w:val="24"/>
          <w:szCs w:val="24"/>
        </w:rPr>
        <w:t>,</w:t>
      </w:r>
      <w:r w:rsidR="00E60339">
        <w:rPr>
          <w:sz w:val="24"/>
          <w:szCs w:val="24"/>
        </w:rPr>
        <w:t>00</w:t>
      </w:r>
      <w:r w:rsidRPr="00EA5F89">
        <w:rPr>
          <w:sz w:val="24"/>
          <w:szCs w:val="24"/>
        </w:rPr>
        <w:t xml:space="preserve"> Mg,</w:t>
      </w:r>
    </w:p>
    <w:p w14:paraId="33E5F0BD" w14:textId="77777777" w:rsidR="00E60339" w:rsidRPr="00EA5F89" w:rsidRDefault="00E60339" w:rsidP="00E60339">
      <w:pPr>
        <w:pStyle w:val="Akapitzlist"/>
        <w:tabs>
          <w:tab w:val="left" w:pos="1701"/>
        </w:tabs>
        <w:ind w:left="1500"/>
        <w:jc w:val="both"/>
        <w:rPr>
          <w:sz w:val="24"/>
          <w:szCs w:val="24"/>
        </w:rPr>
      </w:pPr>
    </w:p>
    <w:p w14:paraId="17515E86" w14:textId="77777777" w:rsidR="00E60339" w:rsidRPr="00E60339" w:rsidRDefault="00E60339" w:rsidP="00E60339">
      <w:pPr>
        <w:pStyle w:val="Akapitzlist"/>
        <w:numPr>
          <w:ilvl w:val="0"/>
          <w:numId w:val="7"/>
        </w:numPr>
        <w:tabs>
          <w:tab w:val="left" w:pos="1985"/>
        </w:tabs>
        <w:jc w:val="both"/>
        <w:rPr>
          <w:b/>
          <w:sz w:val="24"/>
          <w:szCs w:val="24"/>
        </w:rPr>
      </w:pPr>
      <w:r w:rsidRPr="00E60339">
        <w:rPr>
          <w:b/>
          <w:sz w:val="24"/>
          <w:szCs w:val="24"/>
        </w:rPr>
        <w:t xml:space="preserve">Odbiór i zagospodarowanie odpadów o kodzie 20 01 23* - urządzenia zawierające </w:t>
      </w:r>
    </w:p>
    <w:p w14:paraId="27A408AF" w14:textId="77777777" w:rsidR="00DD5FE7" w:rsidRPr="00E60339" w:rsidRDefault="00E60339" w:rsidP="00E60339">
      <w:pPr>
        <w:pStyle w:val="Akapitzlist"/>
        <w:tabs>
          <w:tab w:val="left" w:pos="1985"/>
        </w:tabs>
        <w:ind w:left="644"/>
        <w:jc w:val="both"/>
        <w:rPr>
          <w:b/>
          <w:sz w:val="24"/>
          <w:szCs w:val="24"/>
        </w:rPr>
      </w:pPr>
      <w:r w:rsidRPr="00E60339">
        <w:rPr>
          <w:b/>
          <w:sz w:val="24"/>
          <w:szCs w:val="24"/>
        </w:rPr>
        <w:t xml:space="preserve">freony, </w:t>
      </w:r>
    </w:p>
    <w:p w14:paraId="5AEDD86C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71947F92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14:paraId="68EF0A29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3565A621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7F26CDDE" w14:textId="093D3D55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lastRenderedPageBreak/>
        <w:t xml:space="preserve">częstotliwość odbioru odpadów – na zgłoszenie, </w:t>
      </w:r>
      <w:r w:rsidR="001F2DCD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0EB4BEC1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>wa roczna ilość odpadów: 1,00</w:t>
      </w:r>
      <w:r w:rsidRPr="00EA5F89">
        <w:rPr>
          <w:sz w:val="24"/>
          <w:szCs w:val="24"/>
        </w:rPr>
        <w:t xml:space="preserve"> Mg,</w:t>
      </w:r>
    </w:p>
    <w:p w14:paraId="4706A464" w14:textId="77777777" w:rsidR="00E60339" w:rsidRDefault="00E60339" w:rsidP="00E60339">
      <w:pPr>
        <w:pStyle w:val="Akapitzlist"/>
        <w:tabs>
          <w:tab w:val="left" w:pos="1985"/>
        </w:tabs>
        <w:ind w:left="644"/>
        <w:jc w:val="both"/>
        <w:rPr>
          <w:sz w:val="24"/>
          <w:szCs w:val="24"/>
        </w:rPr>
      </w:pPr>
    </w:p>
    <w:p w14:paraId="64DD6598" w14:textId="77777777" w:rsidR="00E60339" w:rsidRPr="00E60339" w:rsidRDefault="00E60339" w:rsidP="00E60339">
      <w:pPr>
        <w:pStyle w:val="Akapitzlist"/>
        <w:numPr>
          <w:ilvl w:val="0"/>
          <w:numId w:val="7"/>
        </w:numPr>
        <w:tabs>
          <w:tab w:val="left" w:pos="1985"/>
        </w:tabs>
        <w:jc w:val="both"/>
        <w:rPr>
          <w:b/>
          <w:sz w:val="24"/>
          <w:szCs w:val="24"/>
        </w:rPr>
      </w:pPr>
      <w:r w:rsidRPr="00E60339">
        <w:rPr>
          <w:b/>
          <w:sz w:val="24"/>
          <w:szCs w:val="24"/>
        </w:rPr>
        <w:t>Odbiór i zagospodarowanie odpadów o kodzie 20 03 07 – odpady wielkogabarytowe,</w:t>
      </w:r>
    </w:p>
    <w:p w14:paraId="1C8F6D2F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455C6C4E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14:paraId="05B3CA13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5D5BF74B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09A0F3A1" w14:textId="010895A5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częstotliwość odbioru odpadów – na zgłoszenie, </w:t>
      </w:r>
      <w:r w:rsidR="001F2DCD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7EAF0FCC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>wa roczna ilość odpadów:  70,00</w:t>
      </w:r>
      <w:r w:rsidRPr="00EA5F89">
        <w:rPr>
          <w:sz w:val="24"/>
          <w:szCs w:val="24"/>
        </w:rPr>
        <w:t xml:space="preserve"> Mg,</w:t>
      </w:r>
    </w:p>
    <w:p w14:paraId="1CFDFAAD" w14:textId="77777777" w:rsidR="00E60339" w:rsidRDefault="00E60339" w:rsidP="00E60339">
      <w:pPr>
        <w:pStyle w:val="Akapitzlist"/>
        <w:tabs>
          <w:tab w:val="left" w:pos="1985"/>
        </w:tabs>
        <w:ind w:left="644"/>
        <w:jc w:val="both"/>
        <w:rPr>
          <w:sz w:val="24"/>
          <w:szCs w:val="24"/>
        </w:rPr>
      </w:pPr>
    </w:p>
    <w:p w14:paraId="5686722C" w14:textId="77777777" w:rsidR="00E60339" w:rsidRPr="00E60339" w:rsidRDefault="00E60339" w:rsidP="00E60339">
      <w:pPr>
        <w:pStyle w:val="Akapitzlist"/>
        <w:numPr>
          <w:ilvl w:val="0"/>
          <w:numId w:val="7"/>
        </w:numPr>
        <w:tabs>
          <w:tab w:val="left" w:pos="1985"/>
        </w:tabs>
        <w:jc w:val="both"/>
        <w:rPr>
          <w:b/>
          <w:sz w:val="24"/>
          <w:szCs w:val="24"/>
        </w:rPr>
      </w:pPr>
      <w:r w:rsidRPr="00E60339">
        <w:rPr>
          <w:b/>
          <w:sz w:val="24"/>
          <w:szCs w:val="24"/>
        </w:rPr>
        <w:t>Odbiór i zagospodarowanie odpadów o0 kodach 20 01 13*, 20 01 14* i 20 01 15* - rozpuszczalniki, kwasy alkalia</w:t>
      </w:r>
    </w:p>
    <w:p w14:paraId="7ED6EC14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162BC343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14:paraId="27EEAEE4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0AB83A99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5540A8BC" w14:textId="14D86AEC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częstotliwość odbioru odpadów – na zgłoszenie, </w:t>
      </w:r>
      <w:r w:rsidR="001F2DCD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2C962A03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>wa roczna ilość odpadów: 4,50</w:t>
      </w:r>
      <w:r w:rsidRPr="00EA5F89">
        <w:rPr>
          <w:sz w:val="24"/>
          <w:szCs w:val="24"/>
        </w:rPr>
        <w:t xml:space="preserve"> Mg,</w:t>
      </w:r>
    </w:p>
    <w:p w14:paraId="17D67648" w14:textId="77777777" w:rsidR="00E60339" w:rsidRDefault="00E60339" w:rsidP="00E60339">
      <w:pPr>
        <w:pStyle w:val="Akapitzlist"/>
        <w:tabs>
          <w:tab w:val="left" w:pos="1985"/>
        </w:tabs>
        <w:ind w:left="644"/>
        <w:jc w:val="both"/>
        <w:rPr>
          <w:sz w:val="24"/>
          <w:szCs w:val="24"/>
        </w:rPr>
      </w:pPr>
    </w:p>
    <w:p w14:paraId="19845CAF" w14:textId="77777777" w:rsidR="00E60339" w:rsidRPr="00E60339" w:rsidRDefault="00E60339" w:rsidP="00E60339">
      <w:pPr>
        <w:pStyle w:val="Akapitzlist"/>
        <w:numPr>
          <w:ilvl w:val="0"/>
          <w:numId w:val="7"/>
        </w:numPr>
        <w:tabs>
          <w:tab w:val="left" w:pos="1985"/>
        </w:tabs>
        <w:jc w:val="both"/>
        <w:rPr>
          <w:b/>
          <w:sz w:val="24"/>
          <w:szCs w:val="24"/>
        </w:rPr>
      </w:pPr>
      <w:r w:rsidRPr="00E60339">
        <w:rPr>
          <w:b/>
          <w:sz w:val="24"/>
          <w:szCs w:val="24"/>
        </w:rPr>
        <w:t>Odbiór i zagospodarowanie odpadów o kodzie 16 03 04 – nieorganiczne odpadu inne niż wymienione w 16 03 03 i 16 03 80</w:t>
      </w:r>
    </w:p>
    <w:p w14:paraId="05E465B7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261EE38A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14:paraId="0A0BF89B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084D1320" w14:textId="77777777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27EE249F" w14:textId="6B79CA68" w:rsidR="00E60339" w:rsidRPr="00EA5F8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częstotliwość odbioru odpadów – na zgłoszenie, </w:t>
      </w:r>
      <w:r w:rsidR="001F2DCD"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75FFA679" w14:textId="441C9C3A" w:rsidR="00E60339" w:rsidRDefault="00E60339" w:rsidP="00E60339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>wa roczna ilość odpadów: 2,00</w:t>
      </w:r>
      <w:r w:rsidRPr="00EA5F89">
        <w:rPr>
          <w:sz w:val="24"/>
          <w:szCs w:val="24"/>
        </w:rPr>
        <w:t xml:space="preserve"> Mg,</w:t>
      </w:r>
    </w:p>
    <w:p w14:paraId="18A22322" w14:textId="25EE8C3A" w:rsidR="000F49BE" w:rsidRDefault="000F49BE" w:rsidP="000F49BE">
      <w:pPr>
        <w:tabs>
          <w:tab w:val="left" w:pos="1701"/>
        </w:tabs>
        <w:jc w:val="both"/>
        <w:rPr>
          <w:sz w:val="24"/>
          <w:szCs w:val="24"/>
        </w:rPr>
      </w:pPr>
    </w:p>
    <w:p w14:paraId="4B8641D2" w14:textId="1EE460D9" w:rsidR="000F49BE" w:rsidRPr="000F49BE" w:rsidRDefault="000F49BE" w:rsidP="000F49BE">
      <w:pPr>
        <w:pStyle w:val="Akapitzlist"/>
        <w:numPr>
          <w:ilvl w:val="0"/>
          <w:numId w:val="7"/>
        </w:numPr>
        <w:tabs>
          <w:tab w:val="left" w:pos="1701"/>
        </w:tabs>
        <w:jc w:val="both"/>
        <w:rPr>
          <w:b/>
          <w:bCs/>
          <w:sz w:val="24"/>
          <w:szCs w:val="24"/>
        </w:rPr>
      </w:pPr>
      <w:r w:rsidRPr="000F49BE">
        <w:rPr>
          <w:b/>
          <w:bCs/>
          <w:sz w:val="24"/>
          <w:szCs w:val="24"/>
        </w:rPr>
        <w:t>17 06 04 Materiały izolacyjne inne ni</w:t>
      </w:r>
      <w:r>
        <w:rPr>
          <w:b/>
          <w:bCs/>
          <w:sz w:val="24"/>
          <w:szCs w:val="24"/>
        </w:rPr>
        <w:t>ż</w:t>
      </w:r>
      <w:r w:rsidRPr="000F49BE">
        <w:rPr>
          <w:b/>
          <w:bCs/>
          <w:sz w:val="24"/>
          <w:szCs w:val="24"/>
        </w:rPr>
        <w:t xml:space="preserve"> wymienione w 17 06 01 i 17 06 03  </w:t>
      </w:r>
    </w:p>
    <w:p w14:paraId="1EABC059" w14:textId="77777777" w:rsidR="000F49BE" w:rsidRPr="00EA5F89" w:rsidRDefault="000F49BE" w:rsidP="000F49BE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odbiór i transport odpadów do miejsca przetwarzania,</w:t>
      </w:r>
    </w:p>
    <w:p w14:paraId="3DFEE5A5" w14:textId="77777777" w:rsidR="000F49BE" w:rsidRPr="00EA5F89" w:rsidRDefault="000F49BE" w:rsidP="000F49BE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załadowanie transportowanych odpadów,</w:t>
      </w:r>
    </w:p>
    <w:p w14:paraId="76BCBBD3" w14:textId="77777777" w:rsidR="000F49BE" w:rsidRPr="00EA5F89" w:rsidRDefault="000F49BE" w:rsidP="000F49BE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przetwarzanie odpadów lub przekazanie odpadów podmiotowi uprawnionemu </w:t>
      </w:r>
      <w:r w:rsidRPr="00EA5F89">
        <w:rPr>
          <w:sz w:val="24"/>
          <w:szCs w:val="24"/>
        </w:rPr>
        <w:br/>
        <w:t>do przetwarzania,</w:t>
      </w:r>
    </w:p>
    <w:p w14:paraId="417E7DBF" w14:textId="77777777" w:rsidR="000F49BE" w:rsidRPr="00EA5F89" w:rsidRDefault="000F49BE" w:rsidP="000F49BE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wystawiane</w:t>
      </w:r>
      <w:r w:rsidRPr="00EA5F89">
        <w:rPr>
          <w:color w:val="FF0000"/>
          <w:sz w:val="24"/>
          <w:szCs w:val="24"/>
        </w:rPr>
        <w:t xml:space="preserve"> </w:t>
      </w:r>
      <w:r w:rsidRPr="00EA5F89">
        <w:rPr>
          <w:sz w:val="24"/>
          <w:szCs w:val="24"/>
        </w:rPr>
        <w:t>dokumentów stosowanych w obrocie odpadami,</w:t>
      </w:r>
    </w:p>
    <w:p w14:paraId="2CAAD809" w14:textId="77777777" w:rsidR="000F49BE" w:rsidRPr="00EA5F89" w:rsidRDefault="000F49BE" w:rsidP="000F49BE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 xml:space="preserve">częstotliwość odbioru odpadów – na zgłoszenie, </w:t>
      </w:r>
      <w:r>
        <w:rPr>
          <w:sz w:val="24"/>
          <w:szCs w:val="24"/>
        </w:rPr>
        <w:t>do 72</w:t>
      </w:r>
      <w:r w:rsidRPr="00EA5F89">
        <w:rPr>
          <w:sz w:val="24"/>
          <w:szCs w:val="24"/>
        </w:rPr>
        <w:t xml:space="preserve"> godzin </w:t>
      </w:r>
      <w:r w:rsidRPr="00EA5F89">
        <w:rPr>
          <w:sz w:val="24"/>
          <w:szCs w:val="24"/>
        </w:rPr>
        <w:br/>
        <w:t xml:space="preserve">od zgłoszenia Zamawiającego, z wyłączeniem dni ustawowo wolnych od pracy, </w:t>
      </w:r>
    </w:p>
    <w:p w14:paraId="312EAE55" w14:textId="5A663AA3" w:rsidR="000F49BE" w:rsidRDefault="000F49BE" w:rsidP="000F49BE">
      <w:pPr>
        <w:pStyle w:val="Akapitzlist"/>
        <w:numPr>
          <w:ilvl w:val="1"/>
          <w:numId w:val="7"/>
        </w:numPr>
        <w:tabs>
          <w:tab w:val="left" w:pos="1701"/>
        </w:tabs>
        <w:jc w:val="both"/>
        <w:rPr>
          <w:sz w:val="24"/>
          <w:szCs w:val="24"/>
        </w:rPr>
      </w:pPr>
      <w:r w:rsidRPr="00EA5F89">
        <w:rPr>
          <w:sz w:val="24"/>
          <w:szCs w:val="24"/>
        </w:rPr>
        <w:t>przewidywana szacunko</w:t>
      </w:r>
      <w:r>
        <w:rPr>
          <w:sz w:val="24"/>
          <w:szCs w:val="24"/>
        </w:rPr>
        <w:t xml:space="preserve">wa roczna ilość odpadów: </w:t>
      </w:r>
      <w:r>
        <w:rPr>
          <w:sz w:val="24"/>
          <w:szCs w:val="24"/>
        </w:rPr>
        <w:t>30</w:t>
      </w:r>
      <w:r>
        <w:rPr>
          <w:sz w:val="24"/>
          <w:szCs w:val="24"/>
        </w:rPr>
        <w:t>,00</w:t>
      </w:r>
      <w:r w:rsidRPr="00EA5F89">
        <w:rPr>
          <w:sz w:val="24"/>
          <w:szCs w:val="24"/>
        </w:rPr>
        <w:t xml:space="preserve"> Mg,</w:t>
      </w:r>
    </w:p>
    <w:p w14:paraId="254A6F86" w14:textId="77777777" w:rsidR="00DD5FE7" w:rsidRPr="00EA5F89" w:rsidRDefault="00DD5FE7" w:rsidP="00DD5FE7">
      <w:pPr>
        <w:tabs>
          <w:tab w:val="left" w:pos="1701"/>
        </w:tabs>
        <w:jc w:val="both"/>
        <w:rPr>
          <w:sz w:val="24"/>
          <w:szCs w:val="24"/>
        </w:rPr>
      </w:pPr>
    </w:p>
    <w:p w14:paraId="3C3E1CE5" w14:textId="0461FDD8" w:rsidR="007418CD" w:rsidRDefault="007418CD" w:rsidP="007309B6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sz w:val="24"/>
          <w:szCs w:val="24"/>
        </w:rPr>
      </w:pPr>
      <w:r w:rsidRPr="007418CD">
        <w:rPr>
          <w:sz w:val="24"/>
          <w:szCs w:val="24"/>
        </w:rPr>
        <w:lastRenderedPageBreak/>
        <w:t xml:space="preserve">PSZOK jest wyposażony  w </w:t>
      </w:r>
      <w:r>
        <w:rPr>
          <w:sz w:val="24"/>
          <w:szCs w:val="24"/>
        </w:rPr>
        <w:t>kontenery</w:t>
      </w:r>
    </w:p>
    <w:p w14:paraId="12BAA93A" w14:textId="77777777" w:rsidR="007418CD" w:rsidRDefault="007418CD" w:rsidP="007418CD">
      <w:pPr>
        <w:pStyle w:val="Akapitzlist"/>
        <w:numPr>
          <w:ilvl w:val="0"/>
          <w:numId w:val="42"/>
        </w:numPr>
        <w:tabs>
          <w:tab w:val="left" w:pos="360"/>
        </w:tabs>
        <w:jc w:val="both"/>
        <w:rPr>
          <w:sz w:val="24"/>
          <w:szCs w:val="24"/>
        </w:rPr>
      </w:pPr>
      <w:r w:rsidRPr="007418CD">
        <w:rPr>
          <w:sz w:val="24"/>
          <w:szCs w:val="24"/>
        </w:rPr>
        <w:t>na odpady niebezpieczne</w:t>
      </w:r>
      <w:r>
        <w:rPr>
          <w:sz w:val="24"/>
          <w:szCs w:val="24"/>
        </w:rPr>
        <w:t xml:space="preserve"> </w:t>
      </w:r>
      <w:r w:rsidRPr="007418CD">
        <w:rPr>
          <w:sz w:val="24"/>
          <w:szCs w:val="24"/>
        </w:rPr>
        <w:t xml:space="preserve">odpowiadający polskiej normie PN-EN 840 </w:t>
      </w:r>
    </w:p>
    <w:p w14:paraId="3BD031FA" w14:textId="77777777" w:rsidR="007418CD" w:rsidRDefault="007418CD" w:rsidP="007418CD">
      <w:pPr>
        <w:pStyle w:val="Akapitzlist"/>
        <w:numPr>
          <w:ilvl w:val="0"/>
          <w:numId w:val="42"/>
        </w:numPr>
        <w:tabs>
          <w:tab w:val="left" w:pos="360"/>
        </w:tabs>
        <w:jc w:val="both"/>
        <w:rPr>
          <w:sz w:val="24"/>
          <w:szCs w:val="24"/>
        </w:rPr>
      </w:pPr>
      <w:r w:rsidRPr="007418CD">
        <w:rPr>
          <w:sz w:val="24"/>
          <w:szCs w:val="24"/>
        </w:rPr>
        <w:t>do magazynowania  leków i odpadów medycznych</w:t>
      </w:r>
    </w:p>
    <w:p w14:paraId="7779D52E" w14:textId="052BE72D" w:rsidR="007418CD" w:rsidRDefault="007418CD" w:rsidP="007418CD">
      <w:pPr>
        <w:pStyle w:val="Akapitzlist"/>
        <w:numPr>
          <w:ilvl w:val="0"/>
          <w:numId w:val="42"/>
        </w:numPr>
        <w:tabs>
          <w:tab w:val="left" w:pos="360"/>
        </w:tabs>
        <w:jc w:val="both"/>
        <w:rPr>
          <w:sz w:val="24"/>
          <w:szCs w:val="24"/>
        </w:rPr>
      </w:pPr>
      <w:r w:rsidRPr="007418CD">
        <w:rPr>
          <w:sz w:val="24"/>
          <w:szCs w:val="24"/>
        </w:rPr>
        <w:t>w kontener  zadaszony  typ E pojemność  25 m3 odpowiadający polskiej normie PN-EN 840</w:t>
      </w:r>
      <w:r>
        <w:rPr>
          <w:sz w:val="24"/>
          <w:szCs w:val="24"/>
        </w:rPr>
        <w:t xml:space="preserve"> do zbiórki odpadów zużytego sprzętu elektrycznego i elektronicznego</w:t>
      </w:r>
    </w:p>
    <w:p w14:paraId="00505F26" w14:textId="2438AB46" w:rsidR="007418CD" w:rsidRPr="007418CD" w:rsidRDefault="007418CD" w:rsidP="007418CD">
      <w:pPr>
        <w:tabs>
          <w:tab w:val="left" w:pos="360"/>
        </w:tabs>
        <w:jc w:val="both"/>
        <w:rPr>
          <w:b/>
          <w:bCs/>
          <w:sz w:val="24"/>
          <w:szCs w:val="24"/>
        </w:rPr>
      </w:pPr>
      <w:r w:rsidRPr="007418CD">
        <w:rPr>
          <w:b/>
          <w:bCs/>
          <w:sz w:val="24"/>
          <w:szCs w:val="24"/>
        </w:rPr>
        <w:t>Na Wykonawcy ciążyć będzie obowiązek wyposażenia PSZOK w niezbędną ilość kontenerów</w:t>
      </w:r>
      <w:r w:rsidRPr="007418CD">
        <w:t xml:space="preserve"> </w:t>
      </w:r>
      <w:r w:rsidR="00F80C17">
        <w:rPr>
          <w:b/>
          <w:bCs/>
          <w:sz w:val="24"/>
          <w:szCs w:val="24"/>
        </w:rPr>
        <w:t>(</w:t>
      </w:r>
      <w:r w:rsidR="00F80C17" w:rsidRPr="007418CD">
        <w:rPr>
          <w:b/>
          <w:bCs/>
          <w:sz w:val="24"/>
          <w:szCs w:val="24"/>
        </w:rPr>
        <w:t>na poszczególne frakcje odpadów</w:t>
      </w:r>
      <w:r w:rsidR="00F80C17">
        <w:rPr>
          <w:b/>
          <w:bCs/>
          <w:sz w:val="24"/>
          <w:szCs w:val="24"/>
        </w:rPr>
        <w:t xml:space="preserve">) </w:t>
      </w:r>
      <w:r w:rsidRPr="007418CD">
        <w:rPr>
          <w:b/>
          <w:bCs/>
          <w:sz w:val="24"/>
          <w:szCs w:val="24"/>
        </w:rPr>
        <w:t>do realizacji umowy</w:t>
      </w:r>
      <w:r>
        <w:rPr>
          <w:b/>
          <w:bCs/>
          <w:sz w:val="24"/>
          <w:szCs w:val="24"/>
        </w:rPr>
        <w:t>.</w:t>
      </w:r>
    </w:p>
    <w:p w14:paraId="33A53096" w14:textId="2DDFA2EB" w:rsidR="005C5606" w:rsidRPr="00D2287B" w:rsidRDefault="003E54A4" w:rsidP="007309B6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sz w:val="24"/>
          <w:szCs w:val="24"/>
        </w:rPr>
      </w:pPr>
      <w:r w:rsidRPr="00D2287B">
        <w:rPr>
          <w:sz w:val="24"/>
          <w:szCs w:val="24"/>
        </w:rPr>
        <w:t>W przypadku realizacji poszczególnych części p</w:t>
      </w:r>
      <w:r w:rsidR="005C5606" w:rsidRPr="00D2287B">
        <w:rPr>
          <w:sz w:val="24"/>
          <w:szCs w:val="24"/>
        </w:rPr>
        <w:t xml:space="preserve">rzedmiotu zamówienia w zakresie </w:t>
      </w:r>
      <w:r w:rsidRPr="00D2287B">
        <w:rPr>
          <w:sz w:val="24"/>
          <w:szCs w:val="24"/>
        </w:rPr>
        <w:t xml:space="preserve">mniejszym niż przewidywana szacunkowa ilość odpadów w danej części, Wykonawcy nie będą przysługiwały żadne roszczenia.  </w:t>
      </w:r>
    </w:p>
    <w:p w14:paraId="494D3A33" w14:textId="66E9564B" w:rsidR="00D76F89" w:rsidRDefault="003E54A4" w:rsidP="00D76F89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sz w:val="24"/>
          <w:szCs w:val="24"/>
        </w:rPr>
      </w:pPr>
      <w:r w:rsidRPr="00D2287B">
        <w:rPr>
          <w:sz w:val="24"/>
          <w:szCs w:val="24"/>
        </w:rPr>
        <w:t xml:space="preserve">Przedmiot zamówienia zostanie wykonany z najwyższą starannością i na zasadzie zapewnienia najwyższej jakości usług, zgodnie z przepisami prawa powszechnie     obowiązującego, w tym ustawą z dnia 14 grudnia </w:t>
      </w:r>
      <w:r w:rsidR="002B03F7" w:rsidRPr="00D2287B">
        <w:rPr>
          <w:sz w:val="24"/>
          <w:szCs w:val="24"/>
        </w:rPr>
        <w:t>2012 r. o odpadach (Dz.U. z 2018 r. poz. 992</w:t>
      </w:r>
      <w:r w:rsidRPr="00D2287B">
        <w:rPr>
          <w:sz w:val="24"/>
          <w:szCs w:val="24"/>
        </w:rPr>
        <w:t xml:space="preserve"> ze zmianami) i </w:t>
      </w:r>
      <w:r w:rsidR="007309B6" w:rsidRPr="00D2287B">
        <w:rPr>
          <w:sz w:val="24"/>
          <w:szCs w:val="24"/>
        </w:rPr>
        <w:t xml:space="preserve">Rozporządzeniem Ministra Środowiska </w:t>
      </w:r>
      <w:r w:rsidR="002B03F7" w:rsidRPr="00D2287B">
        <w:rPr>
          <w:sz w:val="24"/>
          <w:szCs w:val="24"/>
        </w:rPr>
        <w:t xml:space="preserve"> z dnia 12 grudnia 2014 r.</w:t>
      </w:r>
      <w:r w:rsidR="007309B6" w:rsidRPr="00D2287B">
        <w:rPr>
          <w:sz w:val="24"/>
          <w:szCs w:val="24"/>
        </w:rPr>
        <w:t xml:space="preserve"> </w:t>
      </w:r>
      <w:r w:rsidR="002B03F7" w:rsidRPr="00D2287B">
        <w:rPr>
          <w:sz w:val="24"/>
          <w:szCs w:val="24"/>
        </w:rPr>
        <w:t>w sprawie wzorów dokumentów stosowanych na potrzeby ewidencji odpadów</w:t>
      </w:r>
      <w:r w:rsidR="007309B6" w:rsidRPr="00D2287B">
        <w:rPr>
          <w:sz w:val="24"/>
          <w:szCs w:val="24"/>
        </w:rPr>
        <w:t xml:space="preserve"> ( Dz. U.  z  2014  r. poz. 1973)</w:t>
      </w:r>
      <w:r w:rsidRPr="00D2287B">
        <w:rPr>
          <w:sz w:val="24"/>
          <w:szCs w:val="24"/>
        </w:rPr>
        <w:t>, a także z zapisami SWZ i z ofertą, które będą stanowiły integralną część umowy.</w:t>
      </w:r>
    </w:p>
    <w:p w14:paraId="767EDB1B" w14:textId="5721DDF7" w:rsidR="00D76F89" w:rsidRPr="00D76F89" w:rsidRDefault="00D76F89" w:rsidP="00D76F89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sz w:val="24"/>
          <w:szCs w:val="24"/>
        </w:rPr>
      </w:pPr>
      <w:r w:rsidRPr="00D76F89">
        <w:rPr>
          <w:sz w:val="24"/>
          <w:szCs w:val="24"/>
        </w:rPr>
        <w:t>Wykonawca zobowiązany jest:</w:t>
      </w:r>
    </w:p>
    <w:p w14:paraId="7BA898AF" w14:textId="46847109" w:rsidR="00D76F89" w:rsidRPr="00D76F89" w:rsidRDefault="00D76F89" w:rsidP="00D76F89">
      <w:pPr>
        <w:jc w:val="both"/>
        <w:rPr>
          <w:sz w:val="24"/>
          <w:szCs w:val="24"/>
        </w:rPr>
      </w:pPr>
      <w:r w:rsidRPr="00D76F89">
        <w:rPr>
          <w:sz w:val="24"/>
          <w:szCs w:val="24"/>
        </w:rPr>
        <w:t>1) do posiadania wpisu do rejestru działalności regulowanej w zakresie odbierania odpadów komunalnych od właścicieli nieruchomości z terenu Gminu Kołbaskowo, o którym mowa w art. 9b i następnych ustawy z dnia 13 września 1996 r o utrzymania czystości i porządku w gminach,</w:t>
      </w:r>
    </w:p>
    <w:p w14:paraId="0DF677C6" w14:textId="77777777" w:rsidR="00D76F89" w:rsidRPr="00D76F89" w:rsidRDefault="00D76F89" w:rsidP="00D76F89">
      <w:pPr>
        <w:jc w:val="both"/>
        <w:rPr>
          <w:sz w:val="24"/>
          <w:szCs w:val="24"/>
        </w:rPr>
      </w:pPr>
      <w:r w:rsidRPr="00D76F89">
        <w:rPr>
          <w:sz w:val="24"/>
          <w:szCs w:val="24"/>
        </w:rPr>
        <w:t xml:space="preserve">2) posiada zezwolenie na zbieranie odpadów albo zbieranie i przetwarzanie odpadów, </w:t>
      </w:r>
    </w:p>
    <w:p w14:paraId="435DA6B2" w14:textId="77777777" w:rsidR="00D76F89" w:rsidRPr="00D76F89" w:rsidRDefault="00D76F89" w:rsidP="00D76F89">
      <w:pPr>
        <w:jc w:val="both"/>
        <w:rPr>
          <w:sz w:val="24"/>
          <w:szCs w:val="24"/>
        </w:rPr>
      </w:pPr>
      <w:r w:rsidRPr="00D76F89">
        <w:rPr>
          <w:sz w:val="24"/>
          <w:szCs w:val="24"/>
        </w:rPr>
        <w:t>3) w przypadku nieposiadania zezwolenia na przetwarzanie odpadów, posiada umowę z podmiotem posiadającym zezwolenie przetwarzanie odpadów, o których mowa w art. 41 ustawy z dnia 14 grudnia 2012 roku o odpadach,</w:t>
      </w:r>
    </w:p>
    <w:p w14:paraId="7AD0C43E" w14:textId="77777777" w:rsidR="00D76F89" w:rsidRPr="00D76F89" w:rsidRDefault="00D76F89" w:rsidP="00D76F89">
      <w:pPr>
        <w:jc w:val="both"/>
        <w:rPr>
          <w:sz w:val="24"/>
          <w:szCs w:val="24"/>
        </w:rPr>
      </w:pPr>
      <w:r w:rsidRPr="00D76F89">
        <w:rPr>
          <w:sz w:val="24"/>
          <w:szCs w:val="24"/>
        </w:rPr>
        <w:t>4) posiada wpis do rejestru podmiotów wprowadzających produkty, produkty                                     w opakowaniach i gospodarujących odpadami,</w:t>
      </w:r>
    </w:p>
    <w:p w14:paraId="3605669A" w14:textId="3E63A605" w:rsidR="00D76F89" w:rsidRPr="00D76F89" w:rsidRDefault="00D76F89" w:rsidP="00D76F89">
      <w:pPr>
        <w:jc w:val="both"/>
        <w:rPr>
          <w:sz w:val="24"/>
          <w:szCs w:val="24"/>
        </w:rPr>
      </w:pPr>
      <w:r w:rsidRPr="00D76F89">
        <w:rPr>
          <w:sz w:val="24"/>
          <w:szCs w:val="24"/>
        </w:rPr>
        <w:t>5) realizować przedmiot zamówienia zgodnie z obowiązującymi przepisami prawa,                          w szczególności z ustawą Prawo ochrony środowiska oraz ustawą o utrzymaniu  czystości i porządku w gminach oraz spełniać wymogi określone obowiązującymi przepisami prawa, w tym w Rozporządzeniu Ministra Środowiska z dnia 29 grudnia 2016 r. w sprawie szczegółowego sposobu selektywnego zbierania wybranych frakcji odpadów, Rozporządzeniu Ministra Środowiska z dnia 11 stycznia 2013</w:t>
      </w:r>
      <w:r w:rsidR="00FB00F8">
        <w:rPr>
          <w:sz w:val="24"/>
          <w:szCs w:val="24"/>
        </w:rPr>
        <w:t xml:space="preserve"> </w:t>
      </w:r>
      <w:r w:rsidRPr="00D76F89">
        <w:rPr>
          <w:sz w:val="24"/>
          <w:szCs w:val="24"/>
        </w:rPr>
        <w:t>r., w sprawie szczegółowych wymagań w zakresie odbierania odpadów komunalnych od właścicieli nieruchomości oraz Rozporządzeniu Ministra Środowiska z dnia 16 czerwca 2009 r. w sprawie bezpieczeństwa i higieny pracy przy gospodarowaniu odpadami komunalnymi,</w:t>
      </w:r>
    </w:p>
    <w:p w14:paraId="083DE0F7" w14:textId="77777777" w:rsidR="00D76F89" w:rsidRPr="00D76F89" w:rsidRDefault="00D76F89" w:rsidP="00D76F89">
      <w:pPr>
        <w:jc w:val="both"/>
        <w:rPr>
          <w:sz w:val="24"/>
          <w:szCs w:val="24"/>
        </w:rPr>
      </w:pPr>
      <w:r w:rsidRPr="00D76F89">
        <w:rPr>
          <w:sz w:val="24"/>
          <w:szCs w:val="24"/>
        </w:rPr>
        <w:t>6) dysponować środkami transportu, bazą magazynowo - transportową i potencjałem osobowym gwarantującym stałe, ciągłe i bezawaryjne świadczenie usług odbioru                               i zagospodarowania odpadów,</w:t>
      </w:r>
    </w:p>
    <w:p w14:paraId="48EC0DFD" w14:textId="77777777" w:rsidR="00D76F89" w:rsidRPr="00D76F89" w:rsidRDefault="00D76F89" w:rsidP="00D76F89">
      <w:pPr>
        <w:jc w:val="both"/>
        <w:rPr>
          <w:sz w:val="24"/>
          <w:szCs w:val="24"/>
        </w:rPr>
      </w:pPr>
      <w:r w:rsidRPr="00D76F89">
        <w:rPr>
          <w:sz w:val="24"/>
          <w:szCs w:val="24"/>
        </w:rPr>
        <w:t>7) prowadzić działalność w sposób nie powodujący zagrożenia dla życia i zdrowia mieszkańców, zanieczyszczenia tras wywozu, hałasu i zapylenia oraz uszkodzeń infrastruktury technicznej,</w:t>
      </w:r>
    </w:p>
    <w:p w14:paraId="22E18DD6" w14:textId="77777777" w:rsidR="00D76F89" w:rsidRPr="00D76F89" w:rsidRDefault="00D76F89" w:rsidP="00D76F89">
      <w:pPr>
        <w:jc w:val="both"/>
        <w:rPr>
          <w:sz w:val="24"/>
          <w:szCs w:val="24"/>
        </w:rPr>
      </w:pPr>
      <w:r w:rsidRPr="00D76F89">
        <w:rPr>
          <w:sz w:val="24"/>
          <w:szCs w:val="24"/>
        </w:rPr>
        <w:t>8) dysponować pojemnikami do gromadzenia odpadów w ilości odpowiadającej zgłoszonemu przez Zamawiającego Wykonawcy zapotrzebowaniu, niezbędnemu dla zapewnienia wszystkim właścicielom nieruchomości wyposażenia w pojemniki do gromadzenia odpadów spełniających normę PN-EN 840.</w:t>
      </w:r>
    </w:p>
    <w:p w14:paraId="0505B403" w14:textId="77777777" w:rsidR="00B623D0" w:rsidRPr="00EA5F89" w:rsidRDefault="00B623D0">
      <w:pPr>
        <w:rPr>
          <w:sz w:val="24"/>
          <w:szCs w:val="24"/>
        </w:rPr>
      </w:pPr>
      <w:r w:rsidRPr="00EA5F89">
        <w:rPr>
          <w:sz w:val="24"/>
          <w:szCs w:val="24"/>
        </w:rPr>
        <w:t xml:space="preserve">    </w:t>
      </w:r>
    </w:p>
    <w:p w14:paraId="46D79D5F" w14:textId="77777777" w:rsidR="00B623D0" w:rsidRPr="00EA5F89" w:rsidRDefault="00B623D0">
      <w:pPr>
        <w:rPr>
          <w:b/>
          <w:color w:val="000000" w:themeColor="text1"/>
          <w:sz w:val="24"/>
          <w:szCs w:val="24"/>
        </w:rPr>
      </w:pPr>
    </w:p>
    <w:sectPr w:rsidR="00B623D0" w:rsidRPr="00EA5F89" w:rsidSect="00F12085">
      <w:footerReference w:type="default" r:id="rId8"/>
      <w:type w:val="continuous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E55E" w14:textId="77777777" w:rsidR="0037252E" w:rsidRDefault="0037252E" w:rsidP="003E7914">
      <w:r>
        <w:separator/>
      </w:r>
    </w:p>
  </w:endnote>
  <w:endnote w:type="continuationSeparator" w:id="0">
    <w:p w14:paraId="2894AB79" w14:textId="77777777" w:rsidR="0037252E" w:rsidRDefault="0037252E" w:rsidP="003E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238114"/>
      <w:docPartObj>
        <w:docPartGallery w:val="Page Numbers (Bottom of Page)"/>
        <w:docPartUnique/>
      </w:docPartObj>
    </w:sdtPr>
    <w:sdtEndPr/>
    <w:sdtContent>
      <w:p w14:paraId="5A85D3B6" w14:textId="77777777" w:rsidR="003E7914" w:rsidRDefault="003E79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7F3">
          <w:rPr>
            <w:noProof/>
          </w:rPr>
          <w:t>2</w:t>
        </w:r>
        <w:r>
          <w:fldChar w:fldCharType="end"/>
        </w:r>
      </w:p>
    </w:sdtContent>
  </w:sdt>
  <w:p w14:paraId="5B17C827" w14:textId="77777777" w:rsidR="003E7914" w:rsidRDefault="003E7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0D8F" w14:textId="77777777" w:rsidR="0037252E" w:rsidRDefault="0037252E" w:rsidP="003E7914">
      <w:r>
        <w:separator/>
      </w:r>
    </w:p>
  </w:footnote>
  <w:footnote w:type="continuationSeparator" w:id="0">
    <w:p w14:paraId="25E331F5" w14:textId="77777777" w:rsidR="0037252E" w:rsidRDefault="0037252E" w:rsidP="003E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E16"/>
    <w:multiLevelType w:val="hybridMultilevel"/>
    <w:tmpl w:val="8FF06A56"/>
    <w:lvl w:ilvl="0" w:tplc="F6EC81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A7C37"/>
    <w:multiLevelType w:val="hybridMultilevel"/>
    <w:tmpl w:val="249241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49FB"/>
    <w:multiLevelType w:val="hybridMultilevel"/>
    <w:tmpl w:val="B3729974"/>
    <w:lvl w:ilvl="0" w:tplc="04150017">
      <w:start w:val="1"/>
      <w:numFmt w:val="lowerLetter"/>
      <w:lvlText w:val="%1)"/>
      <w:lvlJc w:val="left"/>
      <w:pPr>
        <w:ind w:left="1753" w:hanging="360"/>
      </w:pPr>
    </w:lvl>
    <w:lvl w:ilvl="1" w:tplc="04150019" w:tentative="1">
      <w:start w:val="1"/>
      <w:numFmt w:val="lowerLetter"/>
      <w:lvlText w:val="%2."/>
      <w:lvlJc w:val="left"/>
      <w:pPr>
        <w:ind w:left="2473" w:hanging="360"/>
      </w:pPr>
    </w:lvl>
    <w:lvl w:ilvl="2" w:tplc="0415001B" w:tentative="1">
      <w:start w:val="1"/>
      <w:numFmt w:val="lowerRoman"/>
      <w:lvlText w:val="%3."/>
      <w:lvlJc w:val="right"/>
      <w:pPr>
        <w:ind w:left="3193" w:hanging="180"/>
      </w:pPr>
    </w:lvl>
    <w:lvl w:ilvl="3" w:tplc="0415000F" w:tentative="1">
      <w:start w:val="1"/>
      <w:numFmt w:val="decimal"/>
      <w:lvlText w:val="%4."/>
      <w:lvlJc w:val="left"/>
      <w:pPr>
        <w:ind w:left="3913" w:hanging="360"/>
      </w:pPr>
    </w:lvl>
    <w:lvl w:ilvl="4" w:tplc="04150019" w:tentative="1">
      <w:start w:val="1"/>
      <w:numFmt w:val="lowerLetter"/>
      <w:lvlText w:val="%5."/>
      <w:lvlJc w:val="left"/>
      <w:pPr>
        <w:ind w:left="4633" w:hanging="360"/>
      </w:pPr>
    </w:lvl>
    <w:lvl w:ilvl="5" w:tplc="0415001B" w:tentative="1">
      <w:start w:val="1"/>
      <w:numFmt w:val="lowerRoman"/>
      <w:lvlText w:val="%6."/>
      <w:lvlJc w:val="right"/>
      <w:pPr>
        <w:ind w:left="5353" w:hanging="180"/>
      </w:pPr>
    </w:lvl>
    <w:lvl w:ilvl="6" w:tplc="0415000F" w:tentative="1">
      <w:start w:val="1"/>
      <w:numFmt w:val="decimal"/>
      <w:lvlText w:val="%7."/>
      <w:lvlJc w:val="left"/>
      <w:pPr>
        <w:ind w:left="6073" w:hanging="360"/>
      </w:pPr>
    </w:lvl>
    <w:lvl w:ilvl="7" w:tplc="04150019" w:tentative="1">
      <w:start w:val="1"/>
      <w:numFmt w:val="lowerLetter"/>
      <w:lvlText w:val="%8."/>
      <w:lvlJc w:val="left"/>
      <w:pPr>
        <w:ind w:left="6793" w:hanging="360"/>
      </w:pPr>
    </w:lvl>
    <w:lvl w:ilvl="8" w:tplc="0415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3" w15:restartNumberingAfterBreak="0">
    <w:nsid w:val="141E7075"/>
    <w:multiLevelType w:val="hybridMultilevel"/>
    <w:tmpl w:val="24D21092"/>
    <w:lvl w:ilvl="0" w:tplc="EAD692E0">
      <w:start w:val="1"/>
      <w:numFmt w:val="bullet"/>
      <w:lvlText w:val=""/>
      <w:lvlJc w:val="left"/>
      <w:pPr>
        <w:ind w:left="2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3" w:hanging="360"/>
      </w:pPr>
      <w:rPr>
        <w:rFonts w:ascii="Wingdings" w:hAnsi="Wingdings" w:hint="default"/>
      </w:rPr>
    </w:lvl>
  </w:abstractNum>
  <w:abstractNum w:abstractNumId="4" w15:restartNumberingAfterBreak="0">
    <w:nsid w:val="14AD61FE"/>
    <w:multiLevelType w:val="hybridMultilevel"/>
    <w:tmpl w:val="87684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E626D"/>
    <w:multiLevelType w:val="hybridMultilevel"/>
    <w:tmpl w:val="20C23A9A"/>
    <w:lvl w:ilvl="0" w:tplc="274E2858">
      <w:start w:val="1"/>
      <w:numFmt w:val="decimal"/>
      <w:suff w:val="space"/>
      <w:lvlText w:val="%1."/>
      <w:lvlJc w:val="left"/>
      <w:pPr>
        <w:ind w:left="567" w:firstLine="1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55978"/>
    <w:multiLevelType w:val="hybridMultilevel"/>
    <w:tmpl w:val="17A097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47C2"/>
    <w:multiLevelType w:val="hybridMultilevel"/>
    <w:tmpl w:val="424A6C46"/>
    <w:lvl w:ilvl="0" w:tplc="483C9A8E">
      <w:start w:val="1"/>
      <w:numFmt w:val="lowerLetter"/>
      <w:lvlText w:val="%1."/>
      <w:lvlJc w:val="left"/>
      <w:pPr>
        <w:ind w:left="780" w:hanging="360"/>
      </w:pPr>
      <w:rPr>
        <w:b w:val="0"/>
        <w:color w:val="000000" w:themeColor="text1"/>
      </w:rPr>
    </w:lvl>
    <w:lvl w:ilvl="1" w:tplc="5298F47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0A3C31"/>
    <w:multiLevelType w:val="hybridMultilevel"/>
    <w:tmpl w:val="C15458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F1970"/>
    <w:multiLevelType w:val="hybridMultilevel"/>
    <w:tmpl w:val="A96A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DAE1B48">
      <w:start w:val="1"/>
      <w:numFmt w:val="lowerLetter"/>
      <w:lvlText w:val="%2."/>
      <w:lvlJc w:val="left"/>
      <w:pPr>
        <w:ind w:left="216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819CC"/>
    <w:multiLevelType w:val="hybridMultilevel"/>
    <w:tmpl w:val="A5C2968C"/>
    <w:lvl w:ilvl="0" w:tplc="04150017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5298F47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78E350F"/>
    <w:multiLevelType w:val="hybridMultilevel"/>
    <w:tmpl w:val="67EC69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57329"/>
    <w:multiLevelType w:val="multilevel"/>
    <w:tmpl w:val="F04AE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D4D1A71"/>
    <w:multiLevelType w:val="hybridMultilevel"/>
    <w:tmpl w:val="18BE8E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7199A"/>
    <w:multiLevelType w:val="hybridMultilevel"/>
    <w:tmpl w:val="AD9E08E8"/>
    <w:lvl w:ilvl="0" w:tplc="C7BCF7D6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2711D"/>
    <w:multiLevelType w:val="hybridMultilevel"/>
    <w:tmpl w:val="4A04C812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 w15:restartNumberingAfterBreak="0">
    <w:nsid w:val="303A5284"/>
    <w:multiLevelType w:val="hybridMultilevel"/>
    <w:tmpl w:val="969C5764"/>
    <w:lvl w:ilvl="0" w:tplc="42C4B8E6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1C05855"/>
    <w:multiLevelType w:val="hybridMultilevel"/>
    <w:tmpl w:val="D736A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B7430"/>
    <w:multiLevelType w:val="hybridMultilevel"/>
    <w:tmpl w:val="AB7EB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42F97"/>
    <w:multiLevelType w:val="hybridMultilevel"/>
    <w:tmpl w:val="E554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A47D8"/>
    <w:multiLevelType w:val="hybridMultilevel"/>
    <w:tmpl w:val="F7344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B6B9E"/>
    <w:multiLevelType w:val="hybridMultilevel"/>
    <w:tmpl w:val="9E50E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D432F"/>
    <w:multiLevelType w:val="hybridMultilevel"/>
    <w:tmpl w:val="A450019E"/>
    <w:lvl w:ilvl="0" w:tplc="6F2419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5242706">
      <w:start w:val="1"/>
      <w:numFmt w:val="decimal"/>
      <w:lvlText w:val="%2."/>
      <w:lvlJc w:val="left"/>
      <w:pPr>
        <w:ind w:left="12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DE80E57"/>
    <w:multiLevelType w:val="hybridMultilevel"/>
    <w:tmpl w:val="4F527992"/>
    <w:lvl w:ilvl="0" w:tplc="42C4B8E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5298F47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4BE4C16"/>
    <w:multiLevelType w:val="hybridMultilevel"/>
    <w:tmpl w:val="6010D8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B29B4"/>
    <w:multiLevelType w:val="hybridMultilevel"/>
    <w:tmpl w:val="625E21F6"/>
    <w:lvl w:ilvl="0" w:tplc="3E58461A">
      <w:start w:val="1"/>
      <w:numFmt w:val="decimal"/>
      <w:lvlText w:val="%1."/>
      <w:lvlJc w:val="left"/>
      <w:pPr>
        <w:ind w:left="6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6" w15:restartNumberingAfterBreak="0">
    <w:nsid w:val="54F62165"/>
    <w:multiLevelType w:val="hybridMultilevel"/>
    <w:tmpl w:val="BE462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7042AF"/>
    <w:multiLevelType w:val="hybridMultilevel"/>
    <w:tmpl w:val="D1CC2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26441"/>
    <w:multiLevelType w:val="hybridMultilevel"/>
    <w:tmpl w:val="B6C436B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CFD1343"/>
    <w:multiLevelType w:val="hybridMultilevel"/>
    <w:tmpl w:val="8B84B2BE"/>
    <w:lvl w:ilvl="0" w:tplc="04150011">
      <w:start w:val="1"/>
      <w:numFmt w:val="decimal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0" w15:restartNumberingAfterBreak="0">
    <w:nsid w:val="5E1B6D58"/>
    <w:multiLevelType w:val="hybridMultilevel"/>
    <w:tmpl w:val="3CFE5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73AA6"/>
    <w:multiLevelType w:val="hybridMultilevel"/>
    <w:tmpl w:val="4AEA66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0683C"/>
    <w:multiLevelType w:val="hybridMultilevel"/>
    <w:tmpl w:val="18480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F4F9F"/>
    <w:multiLevelType w:val="hybridMultilevel"/>
    <w:tmpl w:val="818C4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D4C4D"/>
    <w:multiLevelType w:val="hybridMultilevel"/>
    <w:tmpl w:val="F2FE7D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A0BA5"/>
    <w:multiLevelType w:val="hybridMultilevel"/>
    <w:tmpl w:val="E14253A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71F2C7B"/>
    <w:multiLevelType w:val="hybridMultilevel"/>
    <w:tmpl w:val="63E6F2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314E3F"/>
    <w:multiLevelType w:val="hybridMultilevel"/>
    <w:tmpl w:val="CC1A7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B286F"/>
    <w:multiLevelType w:val="hybridMultilevel"/>
    <w:tmpl w:val="BF7CA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C82EBE"/>
    <w:multiLevelType w:val="hybridMultilevel"/>
    <w:tmpl w:val="CC206D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F37E1C"/>
    <w:multiLevelType w:val="hybridMultilevel"/>
    <w:tmpl w:val="B7F24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7"/>
  </w:num>
  <w:num w:numId="4">
    <w:abstractNumId w:val="37"/>
  </w:num>
  <w:num w:numId="5">
    <w:abstractNumId w:val="22"/>
  </w:num>
  <w:num w:numId="6">
    <w:abstractNumId w:val="5"/>
  </w:num>
  <w:num w:numId="7">
    <w:abstractNumId w:val="23"/>
  </w:num>
  <w:num w:numId="8">
    <w:abstractNumId w:val="19"/>
  </w:num>
  <w:num w:numId="9">
    <w:abstractNumId w:val="1"/>
  </w:num>
  <w:num w:numId="10">
    <w:abstractNumId w:val="32"/>
  </w:num>
  <w:num w:numId="11">
    <w:abstractNumId w:val="26"/>
  </w:num>
  <w:num w:numId="12">
    <w:abstractNumId w:val="38"/>
  </w:num>
  <w:num w:numId="13">
    <w:abstractNumId w:val="9"/>
  </w:num>
  <w:num w:numId="14">
    <w:abstractNumId w:val="20"/>
  </w:num>
  <w:num w:numId="15">
    <w:abstractNumId w:val="10"/>
  </w:num>
  <w:num w:numId="16">
    <w:abstractNumId w:val="17"/>
  </w:num>
  <w:num w:numId="17">
    <w:abstractNumId w:val="7"/>
  </w:num>
  <w:num w:numId="18">
    <w:abstractNumId w:val="8"/>
  </w:num>
  <w:num w:numId="19">
    <w:abstractNumId w:val="34"/>
  </w:num>
  <w:num w:numId="20">
    <w:abstractNumId w:val="24"/>
  </w:num>
  <w:num w:numId="21">
    <w:abstractNumId w:val="13"/>
  </w:num>
  <w:num w:numId="22">
    <w:abstractNumId w:val="30"/>
  </w:num>
  <w:num w:numId="23">
    <w:abstractNumId w:val="16"/>
  </w:num>
  <w:num w:numId="24">
    <w:abstractNumId w:val="40"/>
  </w:num>
  <w:num w:numId="25">
    <w:abstractNumId w:val="31"/>
  </w:num>
  <w:num w:numId="26">
    <w:abstractNumId w:val="6"/>
  </w:num>
  <w:num w:numId="27">
    <w:abstractNumId w:val="36"/>
  </w:num>
  <w:num w:numId="28">
    <w:abstractNumId w:val="21"/>
  </w:num>
  <w:num w:numId="29">
    <w:abstractNumId w:val="39"/>
  </w:num>
  <w:num w:numId="30">
    <w:abstractNumId w:val="28"/>
  </w:num>
  <w:num w:numId="31">
    <w:abstractNumId w:val="11"/>
  </w:num>
  <w:num w:numId="32">
    <w:abstractNumId w:val="3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5"/>
  </w:num>
  <w:num w:numId="36">
    <w:abstractNumId w:val="14"/>
  </w:num>
  <w:num w:numId="37">
    <w:abstractNumId w:val="4"/>
  </w:num>
  <w:num w:numId="38">
    <w:abstractNumId w:val="12"/>
  </w:num>
  <w:num w:numId="39">
    <w:abstractNumId w:val="25"/>
  </w:num>
  <w:num w:numId="40">
    <w:abstractNumId w:val="2"/>
  </w:num>
  <w:num w:numId="41">
    <w:abstractNumId w:val="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4A4"/>
    <w:rsid w:val="00030F88"/>
    <w:rsid w:val="00071392"/>
    <w:rsid w:val="000845E1"/>
    <w:rsid w:val="000D5CC6"/>
    <w:rsid w:val="000F49BE"/>
    <w:rsid w:val="0011236C"/>
    <w:rsid w:val="00127763"/>
    <w:rsid w:val="00142765"/>
    <w:rsid w:val="00146DA4"/>
    <w:rsid w:val="00152D99"/>
    <w:rsid w:val="00175E31"/>
    <w:rsid w:val="00177E2E"/>
    <w:rsid w:val="001B2AF6"/>
    <w:rsid w:val="001E1804"/>
    <w:rsid w:val="001F2DCD"/>
    <w:rsid w:val="002137A1"/>
    <w:rsid w:val="002938B3"/>
    <w:rsid w:val="002B03F7"/>
    <w:rsid w:val="002D391C"/>
    <w:rsid w:val="0030518E"/>
    <w:rsid w:val="00317F40"/>
    <w:rsid w:val="003623E0"/>
    <w:rsid w:val="00365DE6"/>
    <w:rsid w:val="0037252E"/>
    <w:rsid w:val="0038471A"/>
    <w:rsid w:val="00397C30"/>
    <w:rsid w:val="003B067E"/>
    <w:rsid w:val="003B2D9B"/>
    <w:rsid w:val="003E54A4"/>
    <w:rsid w:val="003E7914"/>
    <w:rsid w:val="004438CB"/>
    <w:rsid w:val="0044758F"/>
    <w:rsid w:val="0045124E"/>
    <w:rsid w:val="004A16F0"/>
    <w:rsid w:val="004C0D22"/>
    <w:rsid w:val="004D1F80"/>
    <w:rsid w:val="004F2BB5"/>
    <w:rsid w:val="005723B5"/>
    <w:rsid w:val="00582999"/>
    <w:rsid w:val="00585590"/>
    <w:rsid w:val="005A4EC4"/>
    <w:rsid w:val="005C5606"/>
    <w:rsid w:val="005D7C1A"/>
    <w:rsid w:val="005E42C6"/>
    <w:rsid w:val="00624018"/>
    <w:rsid w:val="006310B0"/>
    <w:rsid w:val="00641EAC"/>
    <w:rsid w:val="006427F3"/>
    <w:rsid w:val="0068312C"/>
    <w:rsid w:val="006867A0"/>
    <w:rsid w:val="006A3BB6"/>
    <w:rsid w:val="006F043C"/>
    <w:rsid w:val="006F2D5C"/>
    <w:rsid w:val="007226A6"/>
    <w:rsid w:val="007309B6"/>
    <w:rsid w:val="00733D81"/>
    <w:rsid w:val="007418CD"/>
    <w:rsid w:val="0074413E"/>
    <w:rsid w:val="00745149"/>
    <w:rsid w:val="007503D9"/>
    <w:rsid w:val="00753183"/>
    <w:rsid w:val="007601A2"/>
    <w:rsid w:val="00781D9F"/>
    <w:rsid w:val="00796141"/>
    <w:rsid w:val="007A4F48"/>
    <w:rsid w:val="00805CEE"/>
    <w:rsid w:val="00824B82"/>
    <w:rsid w:val="00835E47"/>
    <w:rsid w:val="00840444"/>
    <w:rsid w:val="0084141B"/>
    <w:rsid w:val="00846F81"/>
    <w:rsid w:val="00855C8A"/>
    <w:rsid w:val="00873366"/>
    <w:rsid w:val="008E2363"/>
    <w:rsid w:val="00913194"/>
    <w:rsid w:val="0092106F"/>
    <w:rsid w:val="00940229"/>
    <w:rsid w:val="0098078F"/>
    <w:rsid w:val="00985850"/>
    <w:rsid w:val="00987955"/>
    <w:rsid w:val="009930A5"/>
    <w:rsid w:val="00A10649"/>
    <w:rsid w:val="00A23B89"/>
    <w:rsid w:val="00A47C98"/>
    <w:rsid w:val="00A7596D"/>
    <w:rsid w:val="00AB2D6F"/>
    <w:rsid w:val="00AC3CCD"/>
    <w:rsid w:val="00AC45B8"/>
    <w:rsid w:val="00AD4D7E"/>
    <w:rsid w:val="00AE49BF"/>
    <w:rsid w:val="00B05432"/>
    <w:rsid w:val="00B07B4F"/>
    <w:rsid w:val="00B623D0"/>
    <w:rsid w:val="00B63106"/>
    <w:rsid w:val="00B95089"/>
    <w:rsid w:val="00BB449F"/>
    <w:rsid w:val="00C31651"/>
    <w:rsid w:val="00C4010A"/>
    <w:rsid w:val="00C8611E"/>
    <w:rsid w:val="00CA4DCD"/>
    <w:rsid w:val="00CC1D83"/>
    <w:rsid w:val="00CC6617"/>
    <w:rsid w:val="00CE667C"/>
    <w:rsid w:val="00CE7F1F"/>
    <w:rsid w:val="00CF5A53"/>
    <w:rsid w:val="00D218CF"/>
    <w:rsid w:val="00D2287B"/>
    <w:rsid w:val="00D255D5"/>
    <w:rsid w:val="00D37E35"/>
    <w:rsid w:val="00D41825"/>
    <w:rsid w:val="00D46A12"/>
    <w:rsid w:val="00D54923"/>
    <w:rsid w:val="00D60612"/>
    <w:rsid w:val="00D623B3"/>
    <w:rsid w:val="00D62CC9"/>
    <w:rsid w:val="00D65919"/>
    <w:rsid w:val="00D76F89"/>
    <w:rsid w:val="00D775D5"/>
    <w:rsid w:val="00D917E1"/>
    <w:rsid w:val="00D95139"/>
    <w:rsid w:val="00DA0C38"/>
    <w:rsid w:val="00DA7008"/>
    <w:rsid w:val="00DA7CF5"/>
    <w:rsid w:val="00DC0437"/>
    <w:rsid w:val="00DC08A9"/>
    <w:rsid w:val="00DD5FE7"/>
    <w:rsid w:val="00DE7449"/>
    <w:rsid w:val="00E21FB3"/>
    <w:rsid w:val="00E3296B"/>
    <w:rsid w:val="00E4328B"/>
    <w:rsid w:val="00E60339"/>
    <w:rsid w:val="00E61F5D"/>
    <w:rsid w:val="00E84D89"/>
    <w:rsid w:val="00E86289"/>
    <w:rsid w:val="00EA4B73"/>
    <w:rsid w:val="00EA5F89"/>
    <w:rsid w:val="00EB0D31"/>
    <w:rsid w:val="00F12085"/>
    <w:rsid w:val="00F15750"/>
    <w:rsid w:val="00F46A87"/>
    <w:rsid w:val="00F54816"/>
    <w:rsid w:val="00F80C17"/>
    <w:rsid w:val="00F91FA7"/>
    <w:rsid w:val="00FB00F8"/>
    <w:rsid w:val="00F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C59F"/>
  <w15:docId w15:val="{255B7E56-6F02-4FF3-AE47-DFA553FA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8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E54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E54A4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val="x-none" w:eastAsia="x-none"/>
    </w:rPr>
  </w:style>
  <w:style w:type="paragraph" w:styleId="Akapitzlist">
    <w:name w:val="List Paragraph"/>
    <w:basedOn w:val="Normalny"/>
    <w:uiPriority w:val="34"/>
    <w:qFormat/>
    <w:rsid w:val="003E54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B2D9B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B2D9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dokument-obowiazujacy">
    <w:name w:val="dokument-obowiazujacy"/>
    <w:basedOn w:val="Domylnaczcionkaakapitu"/>
    <w:qFormat/>
    <w:rsid w:val="00127763"/>
  </w:style>
  <w:style w:type="character" w:styleId="Pogrubienie">
    <w:name w:val="Strong"/>
    <w:basedOn w:val="Domylnaczcionkaakapitu"/>
    <w:uiPriority w:val="22"/>
    <w:qFormat/>
    <w:rsid w:val="008404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1E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D5492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E7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9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7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9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n-ref">
    <w:name w:val="fn-ref"/>
    <w:basedOn w:val="Domylnaczcionkaakapitu"/>
    <w:rsid w:val="002B03F7"/>
  </w:style>
  <w:style w:type="character" w:customStyle="1" w:styleId="Nagwek2Znak">
    <w:name w:val="Nagłówek 2 Znak"/>
    <w:basedOn w:val="Domylnaczcionkaakapitu"/>
    <w:link w:val="Nagwek2"/>
    <w:uiPriority w:val="9"/>
    <w:rsid w:val="009858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kt">
    <w:name w:val="pkt"/>
    <w:basedOn w:val="Normalny"/>
    <w:rsid w:val="00EA5F89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17F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7F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38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38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D927-EDB2-484D-961A-D7F812D2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7</Pages>
  <Words>2450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Buczek</dc:creator>
  <cp:lastModifiedBy>Szerszen</cp:lastModifiedBy>
  <cp:revision>20</cp:revision>
  <cp:lastPrinted>2021-05-17T09:53:00Z</cp:lastPrinted>
  <dcterms:created xsi:type="dcterms:W3CDTF">2019-06-27T06:38:00Z</dcterms:created>
  <dcterms:modified xsi:type="dcterms:W3CDTF">2021-06-29T13:10:00Z</dcterms:modified>
</cp:coreProperties>
</file>