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AD696" w14:textId="287D1F6F" w:rsidR="00F92B8A" w:rsidRPr="00FD0368" w:rsidRDefault="00F92B8A" w:rsidP="000C6F7E">
      <w:pPr>
        <w:pStyle w:val="Zwykytekst"/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D0368">
        <w:rPr>
          <w:rFonts w:ascii="Arial" w:hAnsi="Arial" w:cs="Arial"/>
          <w:b/>
          <w:bCs/>
          <w:sz w:val="22"/>
          <w:szCs w:val="22"/>
        </w:rPr>
        <w:t>ZAŁĄCZNIK NR 1</w:t>
      </w:r>
      <w:r w:rsidR="006259DD">
        <w:rPr>
          <w:rFonts w:ascii="Arial" w:hAnsi="Arial" w:cs="Arial"/>
          <w:b/>
          <w:bCs/>
          <w:sz w:val="22"/>
          <w:szCs w:val="22"/>
        </w:rPr>
        <w:t>/14</w:t>
      </w:r>
    </w:p>
    <w:p w14:paraId="4837139B" w14:textId="27C9529D" w:rsidR="00F92B8A" w:rsidRPr="00FD0368" w:rsidRDefault="00F92B8A" w:rsidP="000C6F7E">
      <w:pPr>
        <w:spacing w:after="120" w:line="288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140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F92B8A" w:rsidRPr="00FD0368" w14:paraId="5D36DE66" w14:textId="77777777" w:rsidTr="00F92B8A">
        <w:trPr>
          <w:trHeight w:val="1007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13CCC3DE" w14:textId="77777777" w:rsidR="00F92B8A" w:rsidRPr="00FD0368" w:rsidRDefault="00F92B8A" w:rsidP="000C6F7E">
            <w:pPr>
              <w:spacing w:line="288" w:lineRule="auto"/>
              <w:rPr>
                <w:rFonts w:ascii="Arial" w:hAnsi="Arial" w:cs="Arial"/>
              </w:rPr>
            </w:pPr>
          </w:p>
          <w:p w14:paraId="3182DFFC" w14:textId="77777777" w:rsidR="00F92B8A" w:rsidRPr="00FD0368" w:rsidRDefault="00F92B8A" w:rsidP="000C6F7E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FD0368">
              <w:rPr>
                <w:rFonts w:ascii="Arial" w:hAnsi="Arial" w:cs="Arial"/>
                <w:b/>
                <w:bCs/>
                <w:sz w:val="22"/>
                <w:szCs w:val="22"/>
              </w:rPr>
              <w:t>FORMULARZ CENOWY</w:t>
            </w:r>
          </w:p>
          <w:p w14:paraId="04D79334" w14:textId="77777777" w:rsidR="00F92B8A" w:rsidRPr="00FD0368" w:rsidRDefault="00F92B8A" w:rsidP="000C6F7E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77A5EAFE" w14:textId="77777777" w:rsidR="00F92B8A" w:rsidRPr="00FD0368" w:rsidRDefault="00F92B8A" w:rsidP="000C6F7E">
      <w:pPr>
        <w:spacing w:line="288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E561CA2" w14:textId="7683FCCA" w:rsidR="008E1CC7" w:rsidRPr="00FD0368" w:rsidRDefault="008E1CC7" w:rsidP="008E1CC7">
      <w:pPr>
        <w:suppressAutoHyphens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FD0368">
        <w:rPr>
          <w:rFonts w:ascii="Arial" w:hAnsi="Arial" w:cs="Arial"/>
          <w:sz w:val="22"/>
          <w:szCs w:val="22"/>
        </w:rPr>
        <w:t xml:space="preserve">Składając ofertę w postępowaniu </w:t>
      </w:r>
      <w:bookmarkStart w:id="0" w:name="_Hlk157173447"/>
      <w:r w:rsidRPr="00FD0368">
        <w:rPr>
          <w:rFonts w:ascii="Arial" w:hAnsi="Arial" w:cs="Arial"/>
          <w:sz w:val="22"/>
          <w:szCs w:val="22"/>
        </w:rPr>
        <w:t xml:space="preserve">o udzielenie zamówienia publicznego prowadzonym </w:t>
      </w:r>
      <w:r w:rsidR="00887A4B" w:rsidRPr="00FD0368">
        <w:rPr>
          <w:rFonts w:ascii="Arial" w:hAnsi="Arial" w:cs="Arial"/>
          <w:sz w:val="22"/>
          <w:szCs w:val="22"/>
        </w:rPr>
        <w:t>w trybie podstawowym:</w:t>
      </w:r>
    </w:p>
    <w:bookmarkEnd w:id="0"/>
    <w:p w14:paraId="56671CFA" w14:textId="03273769" w:rsidR="006259DD" w:rsidRDefault="00FD0368" w:rsidP="008E1CC7">
      <w:pPr>
        <w:suppressAutoHyphens/>
        <w:spacing w:before="120"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0368">
        <w:rPr>
          <w:rFonts w:ascii="Arial" w:hAnsi="Arial" w:cs="Arial"/>
          <w:b/>
          <w:bCs/>
          <w:sz w:val="22"/>
          <w:szCs w:val="22"/>
        </w:rPr>
        <w:t xml:space="preserve">„Pełnienie nadzoru inwestorskiego nad robotami budowlanymi realizowanymi w formule ZAPROJEKTUJ i WYBUDUJ wraz z kontrolą rozliczenia zadania w podziale na części pn.: „Poprawa bezpieczeństwa pieszych i rowerzystów poprzez budowę i przebudowę infrastruktury drogowej na sieci dróg wojewódzkich w Województwie Pomorskim. </w:t>
      </w:r>
      <w:r w:rsidR="00842079">
        <w:rPr>
          <w:rFonts w:ascii="Arial" w:hAnsi="Arial" w:cs="Arial"/>
          <w:b/>
          <w:bCs/>
          <w:sz w:val="22"/>
          <w:szCs w:val="22"/>
        </w:rPr>
        <w:t xml:space="preserve">Część </w:t>
      </w:r>
      <w:r w:rsidRPr="00FD0368">
        <w:rPr>
          <w:rFonts w:ascii="Arial" w:hAnsi="Arial" w:cs="Arial"/>
          <w:b/>
          <w:bCs/>
          <w:sz w:val="22"/>
          <w:szCs w:val="22"/>
        </w:rPr>
        <w:t>nr</w:t>
      </w:r>
      <w:r w:rsidR="006259DD">
        <w:rPr>
          <w:rFonts w:ascii="Arial" w:hAnsi="Arial" w:cs="Arial"/>
          <w:b/>
          <w:bCs/>
          <w:sz w:val="22"/>
          <w:szCs w:val="22"/>
        </w:rPr>
        <w:t xml:space="preserve"> 1: </w:t>
      </w:r>
      <w:r w:rsidR="006259DD" w:rsidRPr="006259DD">
        <w:rPr>
          <w:rFonts w:ascii="Arial" w:hAnsi="Arial" w:cs="Arial"/>
          <w:b/>
          <w:bCs/>
          <w:sz w:val="22"/>
          <w:szCs w:val="22"/>
        </w:rPr>
        <w:t>Poprawa bezpieczeństwa pieszych i rowerzystów poprzez budowę i przebudowę infrastruktury drogowej na sieci dróg wojewódzkich w Województwie Pomorskim – Poprawa bezpieczeństwa poprzez budowę dedykowanego oświetlenia i aktywnych znaków na przejściu dla pieszych na skrzyżowaniu DW nr 222 z drogą powiatową nr 2209G w miejscowości Kleszczewo</w:t>
      </w:r>
    </w:p>
    <w:p w14:paraId="18CA8D7E" w14:textId="3FAC773C" w:rsidR="008E1CC7" w:rsidRPr="00FD0368" w:rsidRDefault="008E1CC7" w:rsidP="008E1CC7">
      <w:pPr>
        <w:suppressAutoHyphens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D0368">
        <w:rPr>
          <w:rFonts w:ascii="Arial" w:hAnsi="Arial" w:cs="Arial"/>
          <w:bCs/>
          <w:sz w:val="22"/>
          <w:szCs w:val="22"/>
        </w:rPr>
        <w:t>poniżej przedstawiam</w:t>
      </w:r>
      <w:r w:rsidR="00887A4B" w:rsidRPr="00FD0368">
        <w:rPr>
          <w:rFonts w:ascii="Arial" w:hAnsi="Arial" w:cs="Arial"/>
          <w:bCs/>
          <w:sz w:val="22"/>
          <w:szCs w:val="22"/>
        </w:rPr>
        <w:t>y formularz cenowy: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6"/>
        <w:gridCol w:w="4184"/>
        <w:gridCol w:w="850"/>
        <w:gridCol w:w="709"/>
        <w:gridCol w:w="1276"/>
        <w:gridCol w:w="1417"/>
      </w:tblGrid>
      <w:tr w:rsidR="008E1CC7" w:rsidRPr="00FD0368" w14:paraId="26712495" w14:textId="77777777" w:rsidTr="005C5036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DA2DF56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036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C5EA16F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0368">
              <w:rPr>
                <w:rFonts w:ascii="Arial" w:hAnsi="Arial" w:cs="Arial"/>
                <w:sz w:val="20"/>
                <w:szCs w:val="20"/>
              </w:rPr>
              <w:t>Wyszczególnienie elementów rozliczeniowych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0C32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0368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B114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0368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4114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0368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171F7CED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0368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4FB7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0368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0FE6DB20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0368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8E1CC7" w:rsidRPr="00FD0368" w14:paraId="11EF007A" w14:textId="77777777" w:rsidTr="005C5036">
        <w:trPr>
          <w:trHeight w:val="27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5D952651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0368">
              <w:rPr>
                <w:rFonts w:ascii="Arial" w:hAnsi="Arial" w:cs="Arial"/>
                <w:sz w:val="16"/>
                <w:szCs w:val="16"/>
              </w:rPr>
              <w:t>[1]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DEBE87D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0368">
              <w:rPr>
                <w:rFonts w:ascii="Arial" w:hAnsi="Arial" w:cs="Arial"/>
                <w:sz w:val="16"/>
                <w:szCs w:val="16"/>
              </w:rPr>
              <w:t>[2]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2CEF1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0368">
              <w:rPr>
                <w:rFonts w:ascii="Arial" w:hAnsi="Arial" w:cs="Arial"/>
                <w:sz w:val="16"/>
                <w:szCs w:val="16"/>
              </w:rPr>
              <w:t>[3]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AAA1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0368">
              <w:rPr>
                <w:rFonts w:ascii="Arial" w:hAnsi="Arial" w:cs="Arial"/>
                <w:sz w:val="16"/>
                <w:szCs w:val="16"/>
              </w:rPr>
              <w:t>[4]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8303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0368">
              <w:rPr>
                <w:rFonts w:ascii="Arial" w:hAnsi="Arial" w:cs="Arial"/>
                <w:sz w:val="16"/>
                <w:szCs w:val="16"/>
              </w:rPr>
              <w:t>[5]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B720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0368">
              <w:rPr>
                <w:rFonts w:ascii="Arial" w:hAnsi="Arial" w:cs="Arial"/>
                <w:sz w:val="16"/>
                <w:szCs w:val="16"/>
              </w:rPr>
              <w:t>[6] = [4] x [5]</w:t>
            </w:r>
          </w:p>
        </w:tc>
      </w:tr>
      <w:tr w:rsidR="008E1CC7" w:rsidRPr="00FD0368" w14:paraId="4ECF916C" w14:textId="77777777" w:rsidTr="005C5036">
        <w:trPr>
          <w:trHeight w:val="10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8F1F521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036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555BE4B" w14:textId="06817FD4" w:rsidR="008E1CC7" w:rsidRPr="00FD0368" w:rsidRDefault="00C55401" w:rsidP="00C439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401">
              <w:rPr>
                <w:rFonts w:ascii="Arial" w:hAnsi="Arial" w:cs="Arial"/>
                <w:sz w:val="20"/>
                <w:szCs w:val="20"/>
              </w:rPr>
              <w:t>Pełnienie usługi nadzoru inwestorskiego  wraz z koordynacją i kontrolą rozliczenia Zadania (zgodnie z Opisem Przedmiotu Zamówienia i warunkami Umowy)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20BC8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FD0368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FD036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A48A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D036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1468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9E30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E1CC7" w:rsidRPr="00FD0368" w14:paraId="463E6094" w14:textId="77777777" w:rsidTr="005C5036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52166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D0368">
              <w:rPr>
                <w:rFonts w:ascii="Arial" w:hAnsi="Arial" w:cs="Arial"/>
                <w:b/>
                <w:bCs/>
                <w:sz w:val="20"/>
                <w:szCs w:val="20"/>
              </w:rPr>
              <w:t>Wartość netto: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FDE0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CC7" w:rsidRPr="00FD0368" w14:paraId="04B48A23" w14:textId="77777777" w:rsidTr="005C5036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DE50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D0368">
              <w:rPr>
                <w:rFonts w:ascii="Arial" w:hAnsi="Arial" w:cs="Arial"/>
                <w:b/>
                <w:sz w:val="20"/>
                <w:szCs w:val="20"/>
              </w:rPr>
              <w:t>Podatek VAT …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8703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CC7" w:rsidRPr="00FD0368" w14:paraId="038F34FF" w14:textId="77777777" w:rsidTr="005C5036">
        <w:trPr>
          <w:trHeight w:val="43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0090" w14:textId="77777777" w:rsidR="008E1CC7" w:rsidRPr="00FD0368" w:rsidRDefault="008E1CC7" w:rsidP="005C5036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D0368">
              <w:rPr>
                <w:rFonts w:ascii="Arial" w:hAnsi="Arial" w:cs="Arial"/>
                <w:b/>
                <w:bCs/>
                <w:sz w:val="20"/>
                <w:szCs w:val="20"/>
              </w:rPr>
              <w:t>Wartość brutto: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F5C" w14:textId="77777777" w:rsidR="008E1CC7" w:rsidRPr="00FD0368" w:rsidRDefault="008E1CC7" w:rsidP="005C503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674D6E" w14:textId="77777777" w:rsidR="00F92B8A" w:rsidRPr="00FD0368" w:rsidRDefault="00F92B8A" w:rsidP="000C6F7E">
      <w:pPr>
        <w:spacing w:before="80" w:after="80" w:line="288" w:lineRule="auto"/>
        <w:jc w:val="both"/>
        <w:rPr>
          <w:rFonts w:ascii="Arial" w:hAnsi="Arial" w:cs="Arial"/>
          <w:sz w:val="22"/>
          <w:szCs w:val="22"/>
        </w:rPr>
      </w:pPr>
    </w:p>
    <w:p w14:paraId="00C20785" w14:textId="77777777" w:rsidR="00F92B8A" w:rsidRPr="00FD0368" w:rsidRDefault="00F92B8A" w:rsidP="000C6F7E">
      <w:pPr>
        <w:pStyle w:val="Tekstpodstawowy"/>
        <w:spacing w:line="288" w:lineRule="auto"/>
        <w:rPr>
          <w:rFonts w:cs="Arial"/>
          <w:sz w:val="22"/>
          <w:szCs w:val="22"/>
        </w:rPr>
      </w:pPr>
    </w:p>
    <w:p w14:paraId="020E5D4B" w14:textId="77777777" w:rsidR="00887A4B" w:rsidRPr="00FD0368" w:rsidRDefault="00887A4B" w:rsidP="000C6F7E">
      <w:pPr>
        <w:pStyle w:val="Tekstpodstawowy"/>
        <w:spacing w:line="288" w:lineRule="auto"/>
        <w:rPr>
          <w:rFonts w:cs="Arial"/>
          <w:sz w:val="22"/>
          <w:szCs w:val="22"/>
        </w:rPr>
      </w:pPr>
    </w:p>
    <w:p w14:paraId="1CB27124" w14:textId="77777777" w:rsidR="00887A4B" w:rsidRPr="00FD0368" w:rsidRDefault="00887A4B" w:rsidP="000C6F7E">
      <w:pPr>
        <w:pStyle w:val="Tekstpodstawowy"/>
        <w:spacing w:line="288" w:lineRule="auto"/>
        <w:rPr>
          <w:rFonts w:cs="Arial"/>
          <w:sz w:val="22"/>
          <w:szCs w:val="22"/>
        </w:rPr>
      </w:pPr>
    </w:p>
    <w:p w14:paraId="36C6737F" w14:textId="77777777" w:rsidR="00887A4B" w:rsidRPr="00FD0368" w:rsidRDefault="00887A4B" w:rsidP="000C6F7E">
      <w:pPr>
        <w:pStyle w:val="Tekstpodstawowy"/>
        <w:spacing w:line="288" w:lineRule="auto"/>
        <w:rPr>
          <w:rFonts w:cs="Arial"/>
          <w:sz w:val="22"/>
          <w:szCs w:val="22"/>
        </w:rPr>
      </w:pPr>
    </w:p>
    <w:p w14:paraId="035D0B11" w14:textId="77777777" w:rsidR="00887A4B" w:rsidRPr="00FD0368" w:rsidRDefault="00887A4B" w:rsidP="000C6F7E">
      <w:pPr>
        <w:pStyle w:val="Tekstpodstawowy"/>
        <w:spacing w:line="288" w:lineRule="auto"/>
        <w:rPr>
          <w:rFonts w:cs="Arial"/>
          <w:sz w:val="22"/>
          <w:szCs w:val="22"/>
        </w:rPr>
      </w:pPr>
    </w:p>
    <w:p w14:paraId="3A340100" w14:textId="77777777" w:rsidR="00887A4B" w:rsidRPr="00FD0368" w:rsidRDefault="00887A4B" w:rsidP="000C6F7E">
      <w:pPr>
        <w:pStyle w:val="Tekstpodstawowy"/>
        <w:spacing w:line="288" w:lineRule="auto"/>
        <w:rPr>
          <w:rFonts w:cs="Arial"/>
          <w:sz w:val="22"/>
          <w:szCs w:val="22"/>
        </w:rPr>
      </w:pPr>
    </w:p>
    <w:p w14:paraId="45ECD2C7" w14:textId="34A8F769" w:rsidR="00F92B8A" w:rsidRPr="00FD0368" w:rsidRDefault="00F92B8A" w:rsidP="000C6F7E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0368">
        <w:rPr>
          <w:rFonts w:ascii="Arial" w:hAnsi="Arial" w:cs="Arial"/>
          <w:b/>
          <w:bCs/>
          <w:sz w:val="22"/>
          <w:szCs w:val="22"/>
        </w:rPr>
        <w:t xml:space="preserve">Formularz należy opatrzyć kwalifikowanym podpisem elektronicznym, podpisem zaufanym lub podpisem osobistym </w:t>
      </w:r>
      <w:r w:rsidRPr="00FD0368">
        <w:rPr>
          <w:rFonts w:ascii="Arial" w:hAnsi="Arial" w:cs="Arial"/>
          <w:b/>
          <w:bCs/>
          <w:iCs/>
          <w:sz w:val="22"/>
          <w:szCs w:val="22"/>
        </w:rPr>
        <w:t>(e-dowód)</w:t>
      </w:r>
      <w:r w:rsidRPr="00FD0368">
        <w:rPr>
          <w:rFonts w:ascii="Arial" w:hAnsi="Arial" w:cs="Arial"/>
          <w:b/>
          <w:bCs/>
          <w:sz w:val="22"/>
          <w:szCs w:val="22"/>
        </w:rPr>
        <w:t>.</w:t>
      </w:r>
    </w:p>
    <w:p w14:paraId="2693B5D6" w14:textId="77777777" w:rsidR="00BB1F52" w:rsidRDefault="00BB1F52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47C1ADA3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645E283E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67BC1D62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0C393A6E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5521A1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A75577" w14:textId="0A834E07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2/14</w:t>
      </w:r>
    </w:p>
    <w:p w14:paraId="098661D8" w14:textId="5533301B" w:rsidR="006259DD" w:rsidRPr="006259DD" w:rsidRDefault="006259DD" w:rsidP="006259DD">
      <w:pPr>
        <w:spacing w:after="120" w:line="288" w:lineRule="auto"/>
        <w:rPr>
          <w:rFonts w:ascii="Arial" w:hAnsi="Arial" w:cs="Arial"/>
          <w:sz w:val="22"/>
          <w:szCs w:val="22"/>
        </w:rPr>
      </w:pPr>
    </w:p>
    <w:tbl>
      <w:tblPr>
        <w:tblW w:w="9140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6259DD" w:rsidRPr="006259DD" w14:paraId="4CC018B9" w14:textId="77777777" w:rsidTr="00EC624D">
        <w:trPr>
          <w:trHeight w:val="1007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03644402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</w:rPr>
            </w:pPr>
          </w:p>
          <w:p w14:paraId="3891BE78" w14:textId="77777777" w:rsidR="006259DD" w:rsidRPr="006259DD" w:rsidRDefault="006259DD" w:rsidP="006259DD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6259DD">
              <w:rPr>
                <w:rFonts w:ascii="Arial" w:hAnsi="Arial" w:cs="Arial"/>
                <w:b/>
                <w:bCs/>
                <w:sz w:val="22"/>
                <w:szCs w:val="22"/>
              </w:rPr>
              <w:t>FORMULARZ CENOWY</w:t>
            </w:r>
          </w:p>
          <w:p w14:paraId="4A44CED8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0814C66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7B5C9AB3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259DD">
        <w:rPr>
          <w:rFonts w:ascii="Arial" w:hAnsi="Arial" w:cs="Arial"/>
          <w:sz w:val="22"/>
          <w:szCs w:val="22"/>
        </w:rPr>
        <w:t>Składając ofertę w postępowaniu o udzielenie zamówienia publicznego prowadzonym w trybie podstawowym:</w:t>
      </w:r>
    </w:p>
    <w:p w14:paraId="2AA7C755" w14:textId="668BA0B5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„Pełnienie nadzoru inwestorskiego nad robotami budowlanymi realizowanymi w formule ZAPROJEKTUJ i WYBUDUJ wraz z kontrolą rozliczenia zadania w podziale na części pn.: „Poprawa bezpieczeństwa pieszych i rowerzystów poprzez budowę i przebudowę infrastruktury drogowej na sieci dróg wojewódzkich w Województwie Pomorskim. </w:t>
      </w:r>
      <w:r w:rsidR="00842079">
        <w:rPr>
          <w:rFonts w:ascii="Arial" w:hAnsi="Arial" w:cs="Arial"/>
          <w:b/>
          <w:bCs/>
          <w:sz w:val="22"/>
          <w:szCs w:val="22"/>
        </w:rPr>
        <w:t>Część</w:t>
      </w:r>
      <w:r w:rsidRPr="006259DD">
        <w:rPr>
          <w:rFonts w:ascii="Arial" w:hAnsi="Arial" w:cs="Arial"/>
          <w:b/>
          <w:bCs/>
          <w:sz w:val="22"/>
          <w:szCs w:val="22"/>
        </w:rPr>
        <w:t xml:space="preserve"> nr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6259DD">
        <w:rPr>
          <w:rFonts w:ascii="Arial" w:hAnsi="Arial" w:cs="Arial"/>
          <w:b/>
          <w:bCs/>
          <w:sz w:val="22"/>
          <w:szCs w:val="22"/>
        </w:rPr>
        <w:t>: Pełnienie nadzoru inwestorskiego nad robotami budowlanymi wraz z kontrolą rozliczenia zadania pn. Poprawa bezpieczeństwa pieszych i rowerzystów poprzez budowę i przebudowę infrastruktury drogowej na sieci dróg wojewódzkich w Województwie Pomorskim – Poprawa bezpieczeństwa poprzez budowę sygnalizacji świetlnej na przejściu dla pieszych na DW nr 213 w rejonie skrzyżowania z ul. Miejską w miejscowości Siemianice</w:t>
      </w:r>
    </w:p>
    <w:p w14:paraId="0196C21A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259DD">
        <w:rPr>
          <w:rFonts w:ascii="Arial" w:hAnsi="Arial" w:cs="Arial"/>
          <w:bCs/>
          <w:sz w:val="22"/>
          <w:szCs w:val="22"/>
        </w:rPr>
        <w:t>poniżej przedstawiamy formularz cenowy: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6"/>
        <w:gridCol w:w="4184"/>
        <w:gridCol w:w="850"/>
        <w:gridCol w:w="709"/>
        <w:gridCol w:w="1276"/>
        <w:gridCol w:w="1417"/>
      </w:tblGrid>
      <w:tr w:rsidR="006259DD" w:rsidRPr="006259DD" w14:paraId="3A4735A9" w14:textId="77777777" w:rsidTr="00EC624D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FA1181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226107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Wyszczególnienie elementów rozliczeniowych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3A2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D45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402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259E38F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027AC0E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6259DD" w:rsidRPr="006259DD" w14:paraId="2F3440F4" w14:textId="77777777" w:rsidTr="00EC624D">
        <w:trPr>
          <w:trHeight w:val="27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58E262C5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[1]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FF4104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[2]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950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[3]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504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[4]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C85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[5]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C60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[6] = [4] x [5]</w:t>
            </w:r>
          </w:p>
        </w:tc>
      </w:tr>
      <w:tr w:rsidR="006259DD" w:rsidRPr="006259DD" w14:paraId="6AFE8B03" w14:textId="77777777" w:rsidTr="00EC624D">
        <w:trPr>
          <w:trHeight w:val="10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2ACA9E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4FE0364" w14:textId="26D9FE9C" w:rsidR="006259DD" w:rsidRPr="006259DD" w:rsidRDefault="00C55401" w:rsidP="00625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401">
              <w:rPr>
                <w:rFonts w:ascii="Arial" w:hAnsi="Arial" w:cs="Arial"/>
                <w:sz w:val="20"/>
                <w:szCs w:val="20"/>
              </w:rPr>
              <w:t>Pełnienie usługi nadzoru inwestorskiego  wraz z koordynacją i kontrolą rozliczenia Zadania (zgodnie z Opisem Przedmiotu Zamówienia i warunkami Umowy)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E754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259DD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6259D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3D6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B776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0235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259DD" w:rsidRPr="006259DD" w14:paraId="1C7834F6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D12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netto: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722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3251AB29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7F55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sz w:val="20"/>
                <w:szCs w:val="20"/>
              </w:rPr>
              <w:t>Podatek VAT …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C20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495757E1" w14:textId="77777777" w:rsidTr="00EC624D">
        <w:trPr>
          <w:trHeight w:val="43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2036" w14:textId="77777777" w:rsidR="006259DD" w:rsidRPr="006259DD" w:rsidRDefault="006259DD" w:rsidP="006259DD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brutto: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62B4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D31DF8" w14:textId="77777777" w:rsidR="006259DD" w:rsidRPr="006259DD" w:rsidRDefault="006259DD" w:rsidP="006259DD">
      <w:pPr>
        <w:spacing w:before="80" w:after="80" w:line="288" w:lineRule="auto"/>
        <w:jc w:val="both"/>
        <w:rPr>
          <w:rFonts w:ascii="Arial" w:hAnsi="Arial" w:cs="Arial"/>
          <w:sz w:val="22"/>
          <w:szCs w:val="22"/>
        </w:rPr>
      </w:pPr>
    </w:p>
    <w:p w14:paraId="5C3174A8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70552865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0DFBA2F4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09A732A6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6E4ED322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6106AE78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586019D1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Formularz należy opatrzyć kwalifikowanym podpisem elektronicznym, podpisem zaufanym lub podpisem osobistym </w:t>
      </w:r>
      <w:r w:rsidRPr="006259DD">
        <w:rPr>
          <w:rFonts w:ascii="Arial" w:hAnsi="Arial" w:cs="Arial"/>
          <w:b/>
          <w:bCs/>
          <w:iCs/>
          <w:sz w:val="22"/>
          <w:szCs w:val="22"/>
        </w:rPr>
        <w:t>(e-dowód)</w:t>
      </w:r>
      <w:r w:rsidRPr="006259DD">
        <w:rPr>
          <w:rFonts w:ascii="Arial" w:hAnsi="Arial" w:cs="Arial"/>
          <w:b/>
          <w:bCs/>
          <w:sz w:val="22"/>
          <w:szCs w:val="22"/>
        </w:rPr>
        <w:t>.</w:t>
      </w:r>
    </w:p>
    <w:p w14:paraId="79CB5A2A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4088A3E6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763BB294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6401817F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6F41A4DA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AA7FE6D" w14:textId="5EF81B71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3/14</w:t>
      </w:r>
    </w:p>
    <w:p w14:paraId="19D8A492" w14:textId="5190AC1D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140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6259DD" w:rsidRPr="006259DD" w14:paraId="007D6A3D" w14:textId="77777777" w:rsidTr="00EC624D">
        <w:trPr>
          <w:trHeight w:val="1007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272E2A04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</w:rPr>
            </w:pPr>
          </w:p>
          <w:p w14:paraId="310E9F0A" w14:textId="77777777" w:rsidR="006259DD" w:rsidRPr="006259DD" w:rsidRDefault="006259DD" w:rsidP="006259DD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6259DD">
              <w:rPr>
                <w:rFonts w:ascii="Arial" w:hAnsi="Arial" w:cs="Arial"/>
                <w:b/>
                <w:bCs/>
                <w:sz w:val="22"/>
                <w:szCs w:val="22"/>
              </w:rPr>
              <w:t>FORMULARZ CENOWY</w:t>
            </w:r>
          </w:p>
          <w:p w14:paraId="18F81655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666151D7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E8DA157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259DD">
        <w:rPr>
          <w:rFonts w:ascii="Arial" w:hAnsi="Arial" w:cs="Arial"/>
          <w:sz w:val="22"/>
          <w:szCs w:val="22"/>
        </w:rPr>
        <w:t>Składając ofertę w postępowaniu o udzielenie zamówienia publicznego prowadzonym w trybie podstawowym:</w:t>
      </w:r>
    </w:p>
    <w:p w14:paraId="5A734BB0" w14:textId="639F83B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„Pełnienie nadzoru inwestorskiego nad robotami budowlanymi realizowanymi w formule ZAPROJEKTUJ i WYBUDUJ wraz z kontrolą rozliczenia zadania w podziale na części pn.: „Poprawa bezpieczeństwa pieszych i rowerzystów poprzez budowę i przebudowę infrastruktury drogowej na sieci dróg wojewódzkich w Województwie Pomorskim. </w:t>
      </w:r>
      <w:r w:rsidR="00842079">
        <w:rPr>
          <w:rFonts w:ascii="Arial" w:hAnsi="Arial" w:cs="Arial"/>
          <w:b/>
          <w:bCs/>
          <w:sz w:val="22"/>
          <w:szCs w:val="22"/>
        </w:rPr>
        <w:t>Część</w:t>
      </w:r>
      <w:r w:rsidRPr="006259DD">
        <w:rPr>
          <w:rFonts w:ascii="Arial" w:hAnsi="Arial" w:cs="Arial"/>
          <w:b/>
          <w:bCs/>
          <w:sz w:val="22"/>
          <w:szCs w:val="22"/>
        </w:rPr>
        <w:t xml:space="preserve"> nr </w:t>
      </w:r>
      <w:r w:rsidR="00842079">
        <w:rPr>
          <w:rFonts w:ascii="Arial" w:hAnsi="Arial" w:cs="Arial"/>
          <w:b/>
          <w:bCs/>
          <w:sz w:val="22"/>
          <w:szCs w:val="22"/>
        </w:rPr>
        <w:t>3</w:t>
      </w:r>
      <w:r w:rsidRPr="006259DD">
        <w:rPr>
          <w:rFonts w:ascii="Arial" w:hAnsi="Arial" w:cs="Arial"/>
          <w:b/>
          <w:bCs/>
          <w:sz w:val="22"/>
          <w:szCs w:val="22"/>
        </w:rPr>
        <w:t>: Pełnienie nadzoru inwestorskiego nad robotami budowlanymi wraz z kontrolą rozliczenia zadania pn. Poprawa bezpieczeństwa pieszych i rowerzystów poprzez budowę i przebudowę infrastruktury drogowej na sieci dróg wojewódzkich w Województwie Pomorskim – Poprawa bezpieczeństwa poprzez budowę sygnalizacji świetlnej wraz z oświetleniem przejścia dla pieszych w ciągu DW nr 216 w miejscowości Sławutówko</w:t>
      </w:r>
    </w:p>
    <w:p w14:paraId="142B8AEA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259DD">
        <w:rPr>
          <w:rFonts w:ascii="Arial" w:hAnsi="Arial" w:cs="Arial"/>
          <w:bCs/>
          <w:sz w:val="22"/>
          <w:szCs w:val="22"/>
        </w:rPr>
        <w:t>poniżej przedstawiamy formularz cenowy: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6"/>
        <w:gridCol w:w="4184"/>
        <w:gridCol w:w="850"/>
        <w:gridCol w:w="709"/>
        <w:gridCol w:w="1276"/>
        <w:gridCol w:w="1417"/>
      </w:tblGrid>
      <w:tr w:rsidR="006259DD" w:rsidRPr="006259DD" w14:paraId="47D15761" w14:textId="77777777" w:rsidTr="00EC624D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57CDCA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22A65A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Wyszczególnienie elementów rozliczeniowych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AE08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9175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3F9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26A6A16E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D26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4C1474C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6259DD" w:rsidRPr="006259DD" w14:paraId="6ED1FC65" w14:textId="77777777" w:rsidTr="00EC624D">
        <w:trPr>
          <w:trHeight w:val="27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4511F09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[1]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C47AE3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[2]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5A4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[3]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6D7E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[4]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5A9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[5]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D25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[6] = [4] x [5]</w:t>
            </w:r>
          </w:p>
        </w:tc>
      </w:tr>
      <w:tr w:rsidR="006259DD" w:rsidRPr="006259DD" w14:paraId="503EC35E" w14:textId="77777777" w:rsidTr="00EC624D">
        <w:trPr>
          <w:trHeight w:val="10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8CC9AE4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C5EDB65" w14:textId="17770462" w:rsidR="006259DD" w:rsidRPr="006259DD" w:rsidRDefault="00C55401" w:rsidP="00625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401">
              <w:rPr>
                <w:rFonts w:ascii="Arial" w:hAnsi="Arial" w:cs="Arial"/>
                <w:sz w:val="20"/>
                <w:szCs w:val="20"/>
              </w:rPr>
              <w:t>Pełnienie usługi nadzoru inwestorskiego  wraz z koordynacją i kontrolą rozliczenia Zadania (zgodnie z Opisem Przedmiotu Zamówienia i warunkami Umowy)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7EDE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259DD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6259D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E7E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9B2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42F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259DD" w:rsidRPr="006259DD" w14:paraId="48406F8F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D6B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netto: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E6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1FF3DBA8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911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sz w:val="20"/>
                <w:szCs w:val="20"/>
              </w:rPr>
              <w:t>Podatek VAT …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39B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595C3348" w14:textId="77777777" w:rsidTr="00EC624D">
        <w:trPr>
          <w:trHeight w:val="43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8742" w14:textId="77777777" w:rsidR="006259DD" w:rsidRPr="006259DD" w:rsidRDefault="006259DD" w:rsidP="006259DD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brutto: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D6E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28496B" w14:textId="77777777" w:rsidR="006259DD" w:rsidRPr="006259DD" w:rsidRDefault="006259DD" w:rsidP="006259DD">
      <w:pPr>
        <w:spacing w:before="80" w:after="80" w:line="288" w:lineRule="auto"/>
        <w:jc w:val="both"/>
        <w:rPr>
          <w:rFonts w:ascii="Arial" w:hAnsi="Arial" w:cs="Arial"/>
          <w:sz w:val="22"/>
          <w:szCs w:val="22"/>
        </w:rPr>
      </w:pPr>
    </w:p>
    <w:p w14:paraId="419555CD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190981B3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1CC17CE8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45E191B2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799F2317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691229DB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78DCA42D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Formularz należy opatrzyć kwalifikowanym podpisem elektronicznym, podpisem zaufanym lub podpisem osobistym </w:t>
      </w:r>
      <w:r w:rsidRPr="006259DD">
        <w:rPr>
          <w:rFonts w:ascii="Arial" w:hAnsi="Arial" w:cs="Arial"/>
          <w:b/>
          <w:bCs/>
          <w:iCs/>
          <w:sz w:val="22"/>
          <w:szCs w:val="22"/>
        </w:rPr>
        <w:t>(e-dowód)</w:t>
      </w:r>
      <w:r w:rsidRPr="006259DD">
        <w:rPr>
          <w:rFonts w:ascii="Arial" w:hAnsi="Arial" w:cs="Arial"/>
          <w:b/>
          <w:bCs/>
          <w:sz w:val="22"/>
          <w:szCs w:val="22"/>
        </w:rPr>
        <w:t>.</w:t>
      </w:r>
    </w:p>
    <w:p w14:paraId="43934896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16CE127D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16F6B870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4A1EA82C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6A29B20C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A33CB67" w14:textId="445E2120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4/14</w:t>
      </w:r>
    </w:p>
    <w:p w14:paraId="200F069C" w14:textId="035A12E5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140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6259DD" w:rsidRPr="006259DD" w14:paraId="205CF856" w14:textId="77777777" w:rsidTr="00EC624D">
        <w:trPr>
          <w:trHeight w:val="1007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7B7D607E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</w:rPr>
            </w:pPr>
          </w:p>
          <w:p w14:paraId="13EBA91A" w14:textId="77777777" w:rsidR="006259DD" w:rsidRPr="006259DD" w:rsidRDefault="006259DD" w:rsidP="006259DD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6259DD">
              <w:rPr>
                <w:rFonts w:ascii="Arial" w:hAnsi="Arial" w:cs="Arial"/>
                <w:b/>
                <w:bCs/>
                <w:sz w:val="22"/>
                <w:szCs w:val="22"/>
              </w:rPr>
              <w:t>FORMULARZ CENOWY</w:t>
            </w:r>
          </w:p>
          <w:p w14:paraId="52C31081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29AFBC0F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55CE437F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259DD">
        <w:rPr>
          <w:rFonts w:ascii="Arial" w:hAnsi="Arial" w:cs="Arial"/>
          <w:sz w:val="22"/>
          <w:szCs w:val="22"/>
        </w:rPr>
        <w:t>Składając ofertę w postępowaniu o udzielenie zamówienia publicznego prowadzonym w trybie podstawowym:</w:t>
      </w:r>
    </w:p>
    <w:p w14:paraId="650033E1" w14:textId="092CEDA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„Pełnienie nadzoru inwestorskiego nad robotami budowlanymi realizowanymi w formule ZAPROJEKTUJ i WYBUDUJ wraz z kontrolą rozliczenia zadania w podziale na części pn.: „Poprawa bezpieczeństwa pieszych i rowerzystów poprzez budowę i przebudowę infrastruktury drogowej na sieci dróg wojewódzkich w Województwie Pomorskim. </w:t>
      </w:r>
      <w:r w:rsidR="00842079">
        <w:rPr>
          <w:rFonts w:ascii="Arial" w:hAnsi="Arial" w:cs="Arial"/>
          <w:b/>
          <w:bCs/>
          <w:sz w:val="22"/>
          <w:szCs w:val="22"/>
        </w:rPr>
        <w:t>Część</w:t>
      </w:r>
      <w:r w:rsidRPr="006259DD">
        <w:rPr>
          <w:rFonts w:ascii="Arial" w:hAnsi="Arial" w:cs="Arial"/>
          <w:b/>
          <w:bCs/>
          <w:sz w:val="22"/>
          <w:szCs w:val="22"/>
        </w:rPr>
        <w:t xml:space="preserve"> nr </w:t>
      </w:r>
      <w:r w:rsidR="00842079">
        <w:rPr>
          <w:rFonts w:ascii="Arial" w:hAnsi="Arial" w:cs="Arial"/>
          <w:b/>
          <w:bCs/>
          <w:sz w:val="22"/>
          <w:szCs w:val="22"/>
        </w:rPr>
        <w:t>4</w:t>
      </w:r>
      <w:r w:rsidRPr="006259DD">
        <w:rPr>
          <w:rFonts w:ascii="Arial" w:hAnsi="Arial" w:cs="Arial"/>
          <w:b/>
          <w:bCs/>
          <w:sz w:val="22"/>
          <w:szCs w:val="22"/>
        </w:rPr>
        <w:t>: Pełnienie nadzoru inwestorskiego nad robotami budowlanymi wraz z kontrolą rozliczenia zadania pn. Poprawa bezpieczeństwa pieszych i rowerzystów poprzez budowę i przebudowę infrastruktury drogowej na sieci dróg wojewódzkich w Województwie Pomorskim – Poprawa bezpieczeństwa poprzez budowę dedykowanego oświetlenia na przejściach dla pieszych na skrzyżowaniu DW nr 515 z ul. Chrobrego w miejscowości Malbork</w:t>
      </w:r>
    </w:p>
    <w:p w14:paraId="53D32949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259DD">
        <w:rPr>
          <w:rFonts w:ascii="Arial" w:hAnsi="Arial" w:cs="Arial"/>
          <w:bCs/>
          <w:sz w:val="22"/>
          <w:szCs w:val="22"/>
        </w:rPr>
        <w:t>poniżej przedstawiamy formularz cenowy: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6"/>
        <w:gridCol w:w="4184"/>
        <w:gridCol w:w="850"/>
        <w:gridCol w:w="709"/>
        <w:gridCol w:w="1276"/>
        <w:gridCol w:w="1417"/>
      </w:tblGrid>
      <w:tr w:rsidR="006259DD" w:rsidRPr="006259DD" w14:paraId="15F34AF8" w14:textId="77777777" w:rsidTr="00EC624D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6E3BA9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97A5AB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Wyszczególnienie elementów rozliczeniowych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633B4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86D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AE4E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4B65D0E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5EA5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7B3AB30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6259DD" w:rsidRPr="006259DD" w14:paraId="3BE5E19B" w14:textId="77777777" w:rsidTr="00EC624D">
        <w:trPr>
          <w:trHeight w:val="27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318FD8B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[1]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67AEA4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[2]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BBC4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[3]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4DA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[4]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FEC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[5]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C1A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[6] = [4] x [5]</w:t>
            </w:r>
          </w:p>
        </w:tc>
      </w:tr>
      <w:tr w:rsidR="006259DD" w:rsidRPr="006259DD" w14:paraId="2B6DC161" w14:textId="77777777" w:rsidTr="00EC624D">
        <w:trPr>
          <w:trHeight w:val="10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D0CBFE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D2B4E38" w14:textId="3C1663AF" w:rsidR="006259DD" w:rsidRPr="006259DD" w:rsidRDefault="00C55401" w:rsidP="00625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401">
              <w:rPr>
                <w:rFonts w:ascii="Arial" w:hAnsi="Arial" w:cs="Arial"/>
                <w:sz w:val="20"/>
                <w:szCs w:val="20"/>
              </w:rPr>
              <w:t>Pełnienie usługi nadzoru inwestorskiego  wraz z koordynacją i kontrolą rozliczenia Zadania (zgodnie z Opisem Przedmiotu Zamówienia i warunkami Umowy)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4AED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259DD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6259D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4F2C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B9B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CABE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259DD" w:rsidRPr="006259DD" w14:paraId="798DBDC6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05E5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netto: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CB2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69DD5B5C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60B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sz w:val="20"/>
                <w:szCs w:val="20"/>
              </w:rPr>
              <w:t>Podatek VAT …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572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17F5EEB8" w14:textId="77777777" w:rsidTr="00EC624D">
        <w:trPr>
          <w:trHeight w:val="43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6D879" w14:textId="77777777" w:rsidR="006259DD" w:rsidRPr="006259DD" w:rsidRDefault="006259DD" w:rsidP="006259DD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brutto: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840E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D3D652" w14:textId="77777777" w:rsidR="006259DD" w:rsidRPr="006259DD" w:rsidRDefault="006259DD" w:rsidP="006259DD">
      <w:pPr>
        <w:spacing w:before="80" w:after="80" w:line="288" w:lineRule="auto"/>
        <w:jc w:val="both"/>
        <w:rPr>
          <w:rFonts w:ascii="Arial" w:hAnsi="Arial" w:cs="Arial"/>
          <w:sz w:val="22"/>
          <w:szCs w:val="22"/>
        </w:rPr>
      </w:pPr>
    </w:p>
    <w:p w14:paraId="69D1DA95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32BB7B51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5D76AF8F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2D39F8B0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24063575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1D3D81DA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5BAB5273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Formularz należy opatrzyć kwalifikowanym podpisem elektronicznym, podpisem zaufanym lub podpisem osobistym </w:t>
      </w:r>
      <w:r w:rsidRPr="006259DD">
        <w:rPr>
          <w:rFonts w:ascii="Arial" w:hAnsi="Arial" w:cs="Arial"/>
          <w:b/>
          <w:bCs/>
          <w:iCs/>
          <w:sz w:val="22"/>
          <w:szCs w:val="22"/>
        </w:rPr>
        <w:t>(e-dowód)</w:t>
      </w:r>
      <w:r w:rsidRPr="006259DD">
        <w:rPr>
          <w:rFonts w:ascii="Arial" w:hAnsi="Arial" w:cs="Arial"/>
          <w:b/>
          <w:bCs/>
          <w:sz w:val="22"/>
          <w:szCs w:val="22"/>
        </w:rPr>
        <w:t>.</w:t>
      </w:r>
    </w:p>
    <w:p w14:paraId="52095564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51A094E8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10760092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1BECF9A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4365BE2" w14:textId="1A008A1A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5/14</w:t>
      </w:r>
    </w:p>
    <w:p w14:paraId="246FBDE0" w14:textId="2EAC1788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140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6259DD" w:rsidRPr="006259DD" w14:paraId="253AE4E1" w14:textId="77777777" w:rsidTr="00EC624D">
        <w:trPr>
          <w:trHeight w:val="1007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6DD40CDE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</w:rPr>
            </w:pPr>
          </w:p>
          <w:p w14:paraId="7AFEA053" w14:textId="77777777" w:rsidR="006259DD" w:rsidRPr="006259DD" w:rsidRDefault="006259DD" w:rsidP="006259DD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6259DD">
              <w:rPr>
                <w:rFonts w:ascii="Arial" w:hAnsi="Arial" w:cs="Arial"/>
                <w:b/>
                <w:bCs/>
                <w:sz w:val="22"/>
                <w:szCs w:val="22"/>
              </w:rPr>
              <w:t>FORMULARZ CENOWY</w:t>
            </w:r>
          </w:p>
          <w:p w14:paraId="15597DC6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F6B5E4F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50DDCFC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259DD">
        <w:rPr>
          <w:rFonts w:ascii="Arial" w:hAnsi="Arial" w:cs="Arial"/>
          <w:sz w:val="22"/>
          <w:szCs w:val="22"/>
        </w:rPr>
        <w:t>Składając ofertę w postępowaniu o udzielenie zamówienia publicznego prowadzonym w trybie podstawowym:</w:t>
      </w:r>
    </w:p>
    <w:p w14:paraId="6FE372AE" w14:textId="321EB324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„Pełnienie nadzoru inwestorskiego nad robotami budowlanymi realizowanymi w formule ZAPROJEKTUJ i WYBUDUJ wraz z kontrolą rozliczenia zadania w podziale na części pn.: „Poprawa bezpieczeństwa pieszych i rowerzystów poprzez budowę i przebudowę infrastruktury drogowej na sieci dróg wojewódzkich w Województwie Pomorskim. </w:t>
      </w:r>
      <w:r w:rsidR="00842079">
        <w:rPr>
          <w:rFonts w:ascii="Arial" w:hAnsi="Arial" w:cs="Arial"/>
          <w:b/>
          <w:bCs/>
          <w:sz w:val="22"/>
          <w:szCs w:val="22"/>
        </w:rPr>
        <w:t>Część</w:t>
      </w:r>
      <w:r w:rsidRPr="006259DD">
        <w:rPr>
          <w:rFonts w:ascii="Arial" w:hAnsi="Arial" w:cs="Arial"/>
          <w:b/>
          <w:bCs/>
          <w:sz w:val="22"/>
          <w:szCs w:val="22"/>
        </w:rPr>
        <w:t xml:space="preserve"> nr </w:t>
      </w:r>
      <w:r w:rsidR="00842079">
        <w:rPr>
          <w:rFonts w:ascii="Arial" w:hAnsi="Arial" w:cs="Arial"/>
          <w:b/>
          <w:bCs/>
          <w:sz w:val="22"/>
          <w:szCs w:val="22"/>
        </w:rPr>
        <w:t>5</w:t>
      </w:r>
      <w:r w:rsidRPr="006259DD">
        <w:rPr>
          <w:rFonts w:ascii="Arial" w:hAnsi="Arial" w:cs="Arial"/>
          <w:b/>
          <w:bCs/>
          <w:sz w:val="22"/>
          <w:szCs w:val="22"/>
        </w:rPr>
        <w:t>: Pełnienie nadzoru inwestorskiego nad robotami budowlanymi wraz z kontrolą rozliczenia zadania pn. Poprawa bezpieczeństwa pieszych i rowerzystów poprzez budowę i przebudowę infrastruktury drogowej na sieci dróg wojewódzkich w Województwie Pomorskim – Poprawa bezpieczeństwa poprzez budowę przejścia dla pieszych wraz z dedykowanym oświetleniem i azylem w ciągu DW nr 211 w miejscowości Borkowo</w:t>
      </w:r>
    </w:p>
    <w:p w14:paraId="03B373D4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259DD">
        <w:rPr>
          <w:rFonts w:ascii="Arial" w:hAnsi="Arial" w:cs="Arial"/>
          <w:bCs/>
          <w:sz w:val="22"/>
          <w:szCs w:val="22"/>
        </w:rPr>
        <w:t>poniżej przedstawiamy formularz cenowy: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6"/>
        <w:gridCol w:w="4184"/>
        <w:gridCol w:w="850"/>
        <w:gridCol w:w="709"/>
        <w:gridCol w:w="1276"/>
        <w:gridCol w:w="1417"/>
      </w:tblGrid>
      <w:tr w:rsidR="006259DD" w:rsidRPr="006259DD" w14:paraId="46BE2A61" w14:textId="77777777" w:rsidTr="00EC624D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66F2DD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23D34F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Wyszczególnienie elementów rozliczeniowych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5CE9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F935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4B7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3C5896B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771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4034DAE4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6259DD" w:rsidRPr="006259DD" w14:paraId="7CDEA70A" w14:textId="77777777" w:rsidTr="00EC624D">
        <w:trPr>
          <w:trHeight w:val="27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086CA50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[1]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B02E21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[2]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783B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[3]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C4C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[4]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48A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[5]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359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[6] = [4] x [5]</w:t>
            </w:r>
          </w:p>
        </w:tc>
      </w:tr>
      <w:tr w:rsidR="006259DD" w:rsidRPr="006259DD" w14:paraId="1FC77362" w14:textId="77777777" w:rsidTr="00EC624D">
        <w:trPr>
          <w:trHeight w:val="10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4BB372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D3E9048" w14:textId="3AB3AC27" w:rsidR="006259DD" w:rsidRPr="006259DD" w:rsidRDefault="00C55401" w:rsidP="00625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401">
              <w:rPr>
                <w:rFonts w:ascii="Arial" w:hAnsi="Arial" w:cs="Arial"/>
                <w:sz w:val="20"/>
                <w:szCs w:val="20"/>
              </w:rPr>
              <w:t>Pełnienie usługi nadzoru inwestorskiego  wraz z koordynacją i kontrolą rozliczenia Zadania (zgodnie z Opisem Przedmiotu Zamówienia i warunkami Umowy)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1E2D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259DD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6259D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0CEE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AA2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792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259DD" w:rsidRPr="006259DD" w14:paraId="4DCF32EF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428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netto: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28C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1734CD06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D01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sz w:val="20"/>
                <w:szCs w:val="20"/>
              </w:rPr>
              <w:t>Podatek VAT …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F75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1BC8BD19" w14:textId="77777777" w:rsidTr="00EC624D">
        <w:trPr>
          <w:trHeight w:val="43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168D" w14:textId="77777777" w:rsidR="006259DD" w:rsidRPr="006259DD" w:rsidRDefault="006259DD" w:rsidP="006259DD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brutto: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01F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0B236C" w14:textId="77777777" w:rsidR="006259DD" w:rsidRPr="006259DD" w:rsidRDefault="006259DD" w:rsidP="006259DD">
      <w:pPr>
        <w:spacing w:before="80" w:after="80" w:line="288" w:lineRule="auto"/>
        <w:jc w:val="both"/>
        <w:rPr>
          <w:rFonts w:ascii="Arial" w:hAnsi="Arial" w:cs="Arial"/>
          <w:sz w:val="22"/>
          <w:szCs w:val="22"/>
        </w:rPr>
      </w:pPr>
    </w:p>
    <w:p w14:paraId="695AE10A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5E7831BF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4419428E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181B1715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62513DC5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61BB90CC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73AEC0F7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Formularz należy opatrzyć kwalifikowanym podpisem elektronicznym, podpisem zaufanym lub podpisem osobistym </w:t>
      </w:r>
      <w:r w:rsidRPr="006259DD">
        <w:rPr>
          <w:rFonts w:ascii="Arial" w:hAnsi="Arial" w:cs="Arial"/>
          <w:b/>
          <w:bCs/>
          <w:iCs/>
          <w:sz w:val="22"/>
          <w:szCs w:val="22"/>
        </w:rPr>
        <w:t>(e-dowód)</w:t>
      </w:r>
      <w:r w:rsidRPr="006259DD">
        <w:rPr>
          <w:rFonts w:ascii="Arial" w:hAnsi="Arial" w:cs="Arial"/>
          <w:b/>
          <w:bCs/>
          <w:sz w:val="22"/>
          <w:szCs w:val="22"/>
        </w:rPr>
        <w:t>.</w:t>
      </w:r>
    </w:p>
    <w:p w14:paraId="122DC24A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1532A957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67DB131C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2FB9BA2D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DC73AB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5C1CDAE" w14:textId="03280F37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6/14</w:t>
      </w:r>
    </w:p>
    <w:p w14:paraId="46FC45D5" w14:textId="302F1DB7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140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6259DD" w:rsidRPr="006259DD" w14:paraId="7F6919A4" w14:textId="77777777" w:rsidTr="00EC624D">
        <w:trPr>
          <w:trHeight w:val="1007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570FCA01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</w:rPr>
            </w:pPr>
          </w:p>
          <w:p w14:paraId="13C56919" w14:textId="77777777" w:rsidR="006259DD" w:rsidRPr="006259DD" w:rsidRDefault="006259DD" w:rsidP="006259DD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6259DD">
              <w:rPr>
                <w:rFonts w:ascii="Arial" w:hAnsi="Arial" w:cs="Arial"/>
                <w:b/>
                <w:bCs/>
                <w:sz w:val="22"/>
                <w:szCs w:val="22"/>
              </w:rPr>
              <w:t>FORMULARZ CENOWY</w:t>
            </w:r>
          </w:p>
          <w:p w14:paraId="175DAAAB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7E099944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5149CD19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259DD">
        <w:rPr>
          <w:rFonts w:ascii="Arial" w:hAnsi="Arial" w:cs="Arial"/>
          <w:sz w:val="22"/>
          <w:szCs w:val="22"/>
        </w:rPr>
        <w:t>Składając ofertę w postępowaniu o udzielenie zamówienia publicznego prowadzonym w trybie podstawowym:</w:t>
      </w:r>
    </w:p>
    <w:p w14:paraId="174E1A9E" w14:textId="437A6D41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„Pełnienie nadzoru inwestorskiego nad robotami budowlanymi realizowanymi w formule ZAPROJEKTUJ i WYBUDUJ wraz z kontrolą rozliczenia zadania w podziale na części pn.: „Poprawa bezpieczeństwa pieszych i rowerzystów poprzez budowę i przebudowę infrastruktury drogowej na sieci dróg wojewódzkich w Województwie Pomorskim. </w:t>
      </w:r>
      <w:r w:rsidR="00842079">
        <w:rPr>
          <w:rFonts w:ascii="Arial" w:hAnsi="Arial" w:cs="Arial"/>
          <w:b/>
          <w:bCs/>
          <w:sz w:val="22"/>
          <w:szCs w:val="22"/>
        </w:rPr>
        <w:t>Część</w:t>
      </w:r>
      <w:r w:rsidRPr="006259DD">
        <w:rPr>
          <w:rFonts w:ascii="Arial" w:hAnsi="Arial" w:cs="Arial"/>
          <w:b/>
          <w:bCs/>
          <w:sz w:val="22"/>
          <w:szCs w:val="22"/>
        </w:rPr>
        <w:t xml:space="preserve"> nr </w:t>
      </w:r>
      <w:r w:rsidR="0043157C">
        <w:rPr>
          <w:rFonts w:ascii="Arial" w:hAnsi="Arial" w:cs="Arial"/>
          <w:b/>
          <w:bCs/>
          <w:sz w:val="22"/>
          <w:szCs w:val="22"/>
        </w:rPr>
        <w:t>6</w:t>
      </w:r>
      <w:r w:rsidRPr="006259DD">
        <w:rPr>
          <w:rFonts w:ascii="Arial" w:hAnsi="Arial" w:cs="Arial"/>
          <w:b/>
          <w:bCs/>
          <w:sz w:val="22"/>
          <w:szCs w:val="22"/>
        </w:rPr>
        <w:t>: Pełnienie nadzoru inwestorskiego nad robotami budowlanymi wraz z kontrolą rozliczenia zadania pn. Poprawa bezpieczeństwa pieszych i rowerzystów poprzez budowę i przebudowę infrastruktury drogowej na sieci dróg wojewódzkich w Województwie Pomorskim – Poprawa bezpieczeństwa poprzez budowę dedykowanego oświetlenia i azylu na przejściu dla pieszych na skrzyżowaniu DW nr 515 z ul. Kotarbińskiego w Malborku</w:t>
      </w:r>
    </w:p>
    <w:p w14:paraId="2A5FCD68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259DD">
        <w:rPr>
          <w:rFonts w:ascii="Arial" w:hAnsi="Arial" w:cs="Arial"/>
          <w:bCs/>
          <w:sz w:val="22"/>
          <w:szCs w:val="22"/>
        </w:rPr>
        <w:t>poniżej przedstawiamy formularz cenowy: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6"/>
        <w:gridCol w:w="4184"/>
        <w:gridCol w:w="850"/>
        <w:gridCol w:w="709"/>
        <w:gridCol w:w="1276"/>
        <w:gridCol w:w="1417"/>
      </w:tblGrid>
      <w:tr w:rsidR="006259DD" w:rsidRPr="006259DD" w14:paraId="220FFD59" w14:textId="77777777" w:rsidTr="00EC624D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857D67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CCC4CB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Wyszczególnienie elementów rozliczeniowych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87B2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2DA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9A3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1FF9D4D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4A65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6B9DDC0E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6259DD" w:rsidRPr="006259DD" w14:paraId="7C7998C7" w14:textId="77777777" w:rsidTr="00EC624D">
        <w:trPr>
          <w:trHeight w:val="27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5A770756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[1]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3615D7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[2]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A5A7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[3]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893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[4]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55C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[5]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5F0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[6] = [4] x [5]</w:t>
            </w:r>
          </w:p>
        </w:tc>
      </w:tr>
      <w:tr w:rsidR="006259DD" w:rsidRPr="006259DD" w14:paraId="6E1A763A" w14:textId="77777777" w:rsidTr="00EC624D">
        <w:trPr>
          <w:trHeight w:val="10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FE70E5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E1D155D" w14:textId="6F8AED17" w:rsidR="006259DD" w:rsidRPr="006259DD" w:rsidRDefault="00C55401" w:rsidP="00625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401">
              <w:rPr>
                <w:rFonts w:ascii="Arial" w:hAnsi="Arial" w:cs="Arial"/>
                <w:sz w:val="20"/>
                <w:szCs w:val="20"/>
              </w:rPr>
              <w:t>Pełnienie usługi nadzoru inwestorskiego  wraz z koordynacją i kontrolą rozliczenia Zadania (zgodnie z Opisem Przedmiotu Zamówienia i warunkami Umowy)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65C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259DD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6259D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7634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81A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D36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259DD" w:rsidRPr="006259DD" w14:paraId="67CE672D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7E6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netto: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7F5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1C0AE19A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0E2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sz w:val="20"/>
                <w:szCs w:val="20"/>
              </w:rPr>
              <w:t>Podatek VAT …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C73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170D50C9" w14:textId="77777777" w:rsidTr="00EC624D">
        <w:trPr>
          <w:trHeight w:val="43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8924" w14:textId="77777777" w:rsidR="006259DD" w:rsidRPr="006259DD" w:rsidRDefault="006259DD" w:rsidP="006259DD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brutto: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0CC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E0EE7B" w14:textId="77777777" w:rsidR="006259DD" w:rsidRPr="006259DD" w:rsidRDefault="006259DD" w:rsidP="006259DD">
      <w:pPr>
        <w:spacing w:before="80" w:after="80" w:line="288" w:lineRule="auto"/>
        <w:jc w:val="both"/>
        <w:rPr>
          <w:rFonts w:ascii="Arial" w:hAnsi="Arial" w:cs="Arial"/>
          <w:sz w:val="22"/>
          <w:szCs w:val="22"/>
        </w:rPr>
      </w:pPr>
    </w:p>
    <w:p w14:paraId="7429DF1D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05615440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01E9C058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7F84A012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2B51854E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7173DBFF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Formularz należy opatrzyć kwalifikowanym podpisem elektronicznym, podpisem zaufanym lub podpisem osobistym </w:t>
      </w:r>
      <w:r w:rsidRPr="006259DD">
        <w:rPr>
          <w:rFonts w:ascii="Arial" w:hAnsi="Arial" w:cs="Arial"/>
          <w:b/>
          <w:bCs/>
          <w:iCs/>
          <w:sz w:val="22"/>
          <w:szCs w:val="22"/>
        </w:rPr>
        <w:t>(e-dowód)</w:t>
      </w:r>
      <w:r w:rsidRPr="006259DD">
        <w:rPr>
          <w:rFonts w:ascii="Arial" w:hAnsi="Arial" w:cs="Arial"/>
          <w:b/>
          <w:bCs/>
          <w:sz w:val="22"/>
          <w:szCs w:val="22"/>
        </w:rPr>
        <w:t>.</w:t>
      </w:r>
    </w:p>
    <w:p w14:paraId="04CBBD9A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6FE3EB2B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673C8D8D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7A01DC50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6C5BAB57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74C1DA8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B20BF6D" w14:textId="13C9298F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7/14</w:t>
      </w:r>
    </w:p>
    <w:p w14:paraId="325CB834" w14:textId="4E4E33ED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140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6259DD" w:rsidRPr="006259DD" w14:paraId="12C73E51" w14:textId="77777777" w:rsidTr="00EC624D">
        <w:trPr>
          <w:trHeight w:val="1007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2A136341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</w:rPr>
            </w:pPr>
          </w:p>
          <w:p w14:paraId="44D38F94" w14:textId="77777777" w:rsidR="006259DD" w:rsidRPr="006259DD" w:rsidRDefault="006259DD" w:rsidP="006259DD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6259DD">
              <w:rPr>
                <w:rFonts w:ascii="Arial" w:hAnsi="Arial" w:cs="Arial"/>
                <w:b/>
                <w:bCs/>
                <w:sz w:val="22"/>
                <w:szCs w:val="22"/>
              </w:rPr>
              <w:t>FORMULARZ CENOWY</w:t>
            </w:r>
          </w:p>
          <w:p w14:paraId="0337E7E0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0AE56EA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B48FCF1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259DD">
        <w:rPr>
          <w:rFonts w:ascii="Arial" w:hAnsi="Arial" w:cs="Arial"/>
          <w:sz w:val="22"/>
          <w:szCs w:val="22"/>
        </w:rPr>
        <w:t>Składając ofertę w postępowaniu o udzielenie zamówienia publicznego prowadzonym w trybie podstawowym:</w:t>
      </w:r>
    </w:p>
    <w:p w14:paraId="7A1C6A49" w14:textId="49280D72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„Pełnienie nadzoru inwestorskiego nad robotami budowlanymi realizowanymi w formule ZAPROJEKTUJ i WYBUDUJ wraz z kontrolą rozliczenia zadania w podziale na części pn.: „Poprawa bezpieczeństwa pieszych i rowerzystów poprzez budowę i przebudowę infrastruktury drogowej na sieci dróg wojewódzkich w Województwie Pomorskim. </w:t>
      </w:r>
      <w:r w:rsidR="00842079">
        <w:rPr>
          <w:rFonts w:ascii="Arial" w:hAnsi="Arial" w:cs="Arial"/>
          <w:b/>
          <w:bCs/>
          <w:sz w:val="22"/>
          <w:szCs w:val="22"/>
        </w:rPr>
        <w:t>Część</w:t>
      </w:r>
      <w:r w:rsidRPr="006259DD">
        <w:rPr>
          <w:rFonts w:ascii="Arial" w:hAnsi="Arial" w:cs="Arial"/>
          <w:b/>
          <w:bCs/>
          <w:sz w:val="22"/>
          <w:szCs w:val="22"/>
        </w:rPr>
        <w:t xml:space="preserve"> nr </w:t>
      </w:r>
      <w:r w:rsidR="00842079">
        <w:rPr>
          <w:rFonts w:ascii="Arial" w:hAnsi="Arial" w:cs="Arial"/>
          <w:b/>
          <w:bCs/>
          <w:sz w:val="22"/>
          <w:szCs w:val="22"/>
        </w:rPr>
        <w:t>7</w:t>
      </w:r>
      <w:r w:rsidRPr="006259DD">
        <w:rPr>
          <w:rFonts w:ascii="Arial" w:hAnsi="Arial" w:cs="Arial"/>
          <w:b/>
          <w:bCs/>
          <w:sz w:val="22"/>
          <w:szCs w:val="22"/>
        </w:rPr>
        <w:t>: Pełnienie nadzoru inwestorskiego nad robotami budowlanymi wraz z kontrolą rozliczenia zadania pn. Poprawa bezpieczeństwa pieszych i rowerzystów poprzez budowę i przebudowę infrastruktury drogowej na sieci dróg wojewódzkich w Województwie Pomorskim – Poprawa bezpieczeństwa poprzez budowę dedykowanego oświetlenia na przejściu dla pieszych na skrzyżowaniu DW nr 211 z ul. Raduńską w Borkowie</w:t>
      </w:r>
    </w:p>
    <w:p w14:paraId="2F267BCA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259DD">
        <w:rPr>
          <w:rFonts w:ascii="Arial" w:hAnsi="Arial" w:cs="Arial"/>
          <w:bCs/>
          <w:sz w:val="22"/>
          <w:szCs w:val="22"/>
        </w:rPr>
        <w:t>poniżej przedstawiamy formularz cenowy: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6"/>
        <w:gridCol w:w="4184"/>
        <w:gridCol w:w="850"/>
        <w:gridCol w:w="709"/>
        <w:gridCol w:w="1276"/>
        <w:gridCol w:w="1417"/>
      </w:tblGrid>
      <w:tr w:rsidR="006259DD" w:rsidRPr="006259DD" w14:paraId="1AC256D8" w14:textId="77777777" w:rsidTr="00EC624D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267C53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20641E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Wyszczególnienie elementów rozliczeniowych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AE9E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F21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79B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3D4EFF6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1805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640B261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6259DD" w:rsidRPr="006259DD" w14:paraId="56A1568B" w14:textId="77777777" w:rsidTr="00EC624D">
        <w:trPr>
          <w:trHeight w:val="27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2C8A5F4E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[1]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3770E1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[2]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3C77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[3]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14E5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[4]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67E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[5]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43D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[6] = [4] x [5]</w:t>
            </w:r>
          </w:p>
        </w:tc>
      </w:tr>
      <w:tr w:rsidR="006259DD" w:rsidRPr="006259DD" w14:paraId="69CFEAE0" w14:textId="77777777" w:rsidTr="00EC624D">
        <w:trPr>
          <w:trHeight w:val="10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681E3A6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006FFEB" w14:textId="22B8818F" w:rsidR="006259DD" w:rsidRPr="006259DD" w:rsidRDefault="00C55401" w:rsidP="00625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401">
              <w:rPr>
                <w:rFonts w:ascii="Arial" w:hAnsi="Arial" w:cs="Arial"/>
                <w:sz w:val="20"/>
                <w:szCs w:val="20"/>
              </w:rPr>
              <w:t>Pełnienie usługi nadzoru inwestorskiego  wraz z koordynacją i kontrolą rozliczenia Zadania (zgodnie z Opisem Przedmiotu Zamówienia i warunkami Umowy)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9F14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259DD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6259D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B1C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441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977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259DD" w:rsidRPr="006259DD" w14:paraId="435A2DD1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7F3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netto: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899E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29C02E8C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8656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sz w:val="20"/>
                <w:szCs w:val="20"/>
              </w:rPr>
              <w:t>Podatek VAT …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822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25AA9BB3" w14:textId="77777777" w:rsidTr="00EC624D">
        <w:trPr>
          <w:trHeight w:val="43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678E" w14:textId="77777777" w:rsidR="006259DD" w:rsidRPr="006259DD" w:rsidRDefault="006259DD" w:rsidP="006259DD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brutto: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A35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23DA00" w14:textId="77777777" w:rsidR="006259DD" w:rsidRPr="006259DD" w:rsidRDefault="006259DD" w:rsidP="006259DD">
      <w:pPr>
        <w:spacing w:before="80" w:after="80" w:line="288" w:lineRule="auto"/>
        <w:jc w:val="both"/>
        <w:rPr>
          <w:rFonts w:ascii="Arial" w:hAnsi="Arial" w:cs="Arial"/>
          <w:sz w:val="22"/>
          <w:szCs w:val="22"/>
        </w:rPr>
      </w:pPr>
    </w:p>
    <w:p w14:paraId="036EFFC8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54573D99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31E2FB49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6BCEFE27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7EF907D0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32ADBB43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4DF5C731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Formularz należy opatrzyć kwalifikowanym podpisem elektronicznym, podpisem zaufanym lub podpisem osobistym </w:t>
      </w:r>
      <w:r w:rsidRPr="006259DD">
        <w:rPr>
          <w:rFonts w:ascii="Arial" w:hAnsi="Arial" w:cs="Arial"/>
          <w:b/>
          <w:bCs/>
          <w:iCs/>
          <w:sz w:val="22"/>
          <w:szCs w:val="22"/>
        </w:rPr>
        <w:t>(e-dowód)</w:t>
      </w:r>
      <w:r w:rsidRPr="006259DD">
        <w:rPr>
          <w:rFonts w:ascii="Arial" w:hAnsi="Arial" w:cs="Arial"/>
          <w:b/>
          <w:bCs/>
          <w:sz w:val="22"/>
          <w:szCs w:val="22"/>
        </w:rPr>
        <w:t>.</w:t>
      </w:r>
    </w:p>
    <w:p w14:paraId="68E77213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28BBDBCE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08A3483B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65EEA296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60F8E9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79D7C6" w14:textId="0EE03514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8/14</w:t>
      </w:r>
    </w:p>
    <w:p w14:paraId="4A57B8F8" w14:textId="2E1A6D2E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140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6259DD" w:rsidRPr="006259DD" w14:paraId="639D8EB7" w14:textId="77777777" w:rsidTr="00EC624D">
        <w:trPr>
          <w:trHeight w:val="1007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225FED78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</w:rPr>
            </w:pPr>
          </w:p>
          <w:p w14:paraId="5525D33C" w14:textId="77777777" w:rsidR="006259DD" w:rsidRPr="006259DD" w:rsidRDefault="006259DD" w:rsidP="006259DD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6259DD">
              <w:rPr>
                <w:rFonts w:ascii="Arial" w:hAnsi="Arial" w:cs="Arial"/>
                <w:b/>
                <w:bCs/>
                <w:sz w:val="22"/>
                <w:szCs w:val="22"/>
              </w:rPr>
              <w:t>FORMULARZ CENOWY</w:t>
            </w:r>
          </w:p>
          <w:p w14:paraId="272578F1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2E78E22A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E893D5F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259DD">
        <w:rPr>
          <w:rFonts w:ascii="Arial" w:hAnsi="Arial" w:cs="Arial"/>
          <w:sz w:val="22"/>
          <w:szCs w:val="22"/>
        </w:rPr>
        <w:t>Składając ofertę w postępowaniu o udzielenie zamówienia publicznego prowadzonym w trybie podstawowym:</w:t>
      </w:r>
    </w:p>
    <w:p w14:paraId="220456BB" w14:textId="62646BA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„Pełnienie nadzoru inwestorskiego nad robotami budowlanymi realizowanymi w formule ZAPROJEKTUJ i WYBUDUJ wraz z kontrolą rozliczenia zadania w podziale na części pn.: „Poprawa bezpieczeństwa pieszych i rowerzystów poprzez budowę i przebudowę infrastruktury drogowej na sieci dróg wojewódzkich w Województwie Pomorskim. </w:t>
      </w:r>
      <w:r w:rsidR="00842079">
        <w:rPr>
          <w:rFonts w:ascii="Arial" w:hAnsi="Arial" w:cs="Arial"/>
          <w:b/>
          <w:bCs/>
          <w:sz w:val="22"/>
          <w:szCs w:val="22"/>
        </w:rPr>
        <w:t>Część</w:t>
      </w:r>
      <w:r w:rsidRPr="006259DD">
        <w:rPr>
          <w:rFonts w:ascii="Arial" w:hAnsi="Arial" w:cs="Arial"/>
          <w:b/>
          <w:bCs/>
          <w:sz w:val="22"/>
          <w:szCs w:val="22"/>
        </w:rPr>
        <w:t xml:space="preserve"> nr </w:t>
      </w:r>
      <w:r w:rsidR="00842079">
        <w:rPr>
          <w:rFonts w:ascii="Arial" w:hAnsi="Arial" w:cs="Arial"/>
          <w:b/>
          <w:bCs/>
          <w:sz w:val="22"/>
          <w:szCs w:val="22"/>
        </w:rPr>
        <w:t>8</w:t>
      </w:r>
      <w:r w:rsidRPr="006259DD">
        <w:rPr>
          <w:rFonts w:ascii="Arial" w:hAnsi="Arial" w:cs="Arial"/>
          <w:b/>
          <w:bCs/>
          <w:sz w:val="22"/>
          <w:szCs w:val="22"/>
        </w:rPr>
        <w:t>: Pełnienie nadzoru inwestorskiego nad robotami budowlanymi wraz z kontrolą rozliczenia zadania pn. Poprawa bezpieczeństwa pieszych i rowerzystów poprzez budowę i przebudowę infrastruktury drogowej na sieci dróg wojewódzkich w Województwie Pomorskim – Poprawa bezpieczeństwa poprzez budowę dedykowanego oświetlenia na dwóch przejściach w ciągu DW nr 226 wraz z korektą lokalizacji przejścia na skrzyżowaniu z ul. Sienkiewicza w Pruszczu Gdańskim</w:t>
      </w:r>
    </w:p>
    <w:p w14:paraId="1B800918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259DD">
        <w:rPr>
          <w:rFonts w:ascii="Arial" w:hAnsi="Arial" w:cs="Arial"/>
          <w:bCs/>
          <w:sz w:val="22"/>
          <w:szCs w:val="22"/>
        </w:rPr>
        <w:t>poniżej przedstawiamy formularz cenowy: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6"/>
        <w:gridCol w:w="4184"/>
        <w:gridCol w:w="850"/>
        <w:gridCol w:w="709"/>
        <w:gridCol w:w="1276"/>
        <w:gridCol w:w="1417"/>
      </w:tblGrid>
      <w:tr w:rsidR="006259DD" w:rsidRPr="006259DD" w14:paraId="3664069B" w14:textId="77777777" w:rsidTr="00EC624D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9E9AA4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436F18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Wyszczególnienie elementów rozliczeniowych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C088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158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CB2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0105A5F5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49D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626ACDB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6259DD" w:rsidRPr="006259DD" w14:paraId="4F8AAD3F" w14:textId="77777777" w:rsidTr="00EC624D">
        <w:trPr>
          <w:trHeight w:val="27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365E499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[1]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A3910A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[2]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17DE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[3]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3A6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[4]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E34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[5]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F9E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[6] = [4] x [5]</w:t>
            </w:r>
          </w:p>
        </w:tc>
      </w:tr>
      <w:tr w:rsidR="006259DD" w:rsidRPr="006259DD" w14:paraId="239EC6C7" w14:textId="77777777" w:rsidTr="00EC624D">
        <w:trPr>
          <w:trHeight w:val="10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62533E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C454C4F" w14:textId="39499A56" w:rsidR="006259DD" w:rsidRPr="006259DD" w:rsidRDefault="00C55401" w:rsidP="00625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401">
              <w:rPr>
                <w:rFonts w:ascii="Arial" w:hAnsi="Arial" w:cs="Arial"/>
                <w:sz w:val="20"/>
                <w:szCs w:val="20"/>
              </w:rPr>
              <w:t>Pełnienie usługi nadzoru inwestorskiego  wraz z koordynacją i kontrolą rozliczenia Zadania (zgodnie z Opisem Przedmiotu Zamówienia i warunkami Umowy)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D444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259DD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6259D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EA0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074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13FE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259DD" w:rsidRPr="006259DD" w14:paraId="49DAB99E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800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netto: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890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69C0AB0A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C7B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sz w:val="20"/>
                <w:szCs w:val="20"/>
              </w:rPr>
              <w:t>Podatek VAT …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0E0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08BE022B" w14:textId="77777777" w:rsidTr="00EC624D">
        <w:trPr>
          <w:trHeight w:val="43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7FD1" w14:textId="77777777" w:rsidR="006259DD" w:rsidRPr="006259DD" w:rsidRDefault="006259DD" w:rsidP="006259DD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brutto: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3EF4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65D1E8" w14:textId="77777777" w:rsidR="006259DD" w:rsidRPr="006259DD" w:rsidRDefault="006259DD" w:rsidP="006259DD">
      <w:pPr>
        <w:spacing w:before="80" w:after="80" w:line="288" w:lineRule="auto"/>
        <w:jc w:val="both"/>
        <w:rPr>
          <w:rFonts w:ascii="Arial" w:hAnsi="Arial" w:cs="Arial"/>
          <w:sz w:val="22"/>
          <w:szCs w:val="22"/>
        </w:rPr>
      </w:pPr>
    </w:p>
    <w:p w14:paraId="6932AA83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57C45FE5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239FBB25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41DB43F2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13CA7C06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5A04B53D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01A9D4CF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Formularz należy opatrzyć kwalifikowanym podpisem elektronicznym, podpisem zaufanym lub podpisem osobistym </w:t>
      </w:r>
      <w:r w:rsidRPr="006259DD">
        <w:rPr>
          <w:rFonts w:ascii="Arial" w:hAnsi="Arial" w:cs="Arial"/>
          <w:b/>
          <w:bCs/>
          <w:iCs/>
          <w:sz w:val="22"/>
          <w:szCs w:val="22"/>
        </w:rPr>
        <w:t>(e-dowód)</w:t>
      </w:r>
      <w:r w:rsidRPr="006259DD">
        <w:rPr>
          <w:rFonts w:ascii="Arial" w:hAnsi="Arial" w:cs="Arial"/>
          <w:b/>
          <w:bCs/>
          <w:sz w:val="22"/>
          <w:szCs w:val="22"/>
        </w:rPr>
        <w:t>.</w:t>
      </w:r>
    </w:p>
    <w:p w14:paraId="6B55AF09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4F5A383F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19A3BD83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A6CB46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BC42D5E" w14:textId="39AA0C4D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9/14</w:t>
      </w:r>
    </w:p>
    <w:p w14:paraId="100D5760" w14:textId="4BE713E7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140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6259DD" w:rsidRPr="006259DD" w14:paraId="624F16F7" w14:textId="77777777" w:rsidTr="00EC624D">
        <w:trPr>
          <w:trHeight w:val="1007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6ADDCAC0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</w:rPr>
            </w:pPr>
          </w:p>
          <w:p w14:paraId="59B80F86" w14:textId="77777777" w:rsidR="006259DD" w:rsidRPr="006259DD" w:rsidRDefault="006259DD" w:rsidP="006259DD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6259DD">
              <w:rPr>
                <w:rFonts w:ascii="Arial" w:hAnsi="Arial" w:cs="Arial"/>
                <w:b/>
                <w:bCs/>
                <w:sz w:val="22"/>
                <w:szCs w:val="22"/>
              </w:rPr>
              <w:t>FORMULARZ CENOWY</w:t>
            </w:r>
          </w:p>
          <w:p w14:paraId="0538778D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F30EB28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2BA26CF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259DD">
        <w:rPr>
          <w:rFonts w:ascii="Arial" w:hAnsi="Arial" w:cs="Arial"/>
          <w:sz w:val="22"/>
          <w:szCs w:val="22"/>
        </w:rPr>
        <w:t>Składając ofertę w postępowaniu o udzielenie zamówienia publicznego prowadzonym w trybie podstawowym:</w:t>
      </w:r>
    </w:p>
    <w:p w14:paraId="1A6FC5C4" w14:textId="076F0A85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„Pełnienie nadzoru inwestorskiego nad robotami budowlanymi realizowanymi w formule ZAPROJEKTUJ i WYBUDUJ wraz z kontrolą rozliczenia zadania w podziale na części pn.: „Poprawa bezpieczeństwa pieszych i rowerzystów poprzez budowę i przebudowę infrastruktury drogowej na sieci dróg wojewódzkich w Województwie Pomorskim. </w:t>
      </w:r>
      <w:r w:rsidR="00842079">
        <w:rPr>
          <w:rFonts w:ascii="Arial" w:hAnsi="Arial" w:cs="Arial"/>
          <w:b/>
          <w:bCs/>
          <w:sz w:val="22"/>
          <w:szCs w:val="22"/>
        </w:rPr>
        <w:t>Część</w:t>
      </w:r>
      <w:r w:rsidRPr="006259DD">
        <w:rPr>
          <w:rFonts w:ascii="Arial" w:hAnsi="Arial" w:cs="Arial"/>
          <w:b/>
          <w:bCs/>
          <w:sz w:val="22"/>
          <w:szCs w:val="22"/>
        </w:rPr>
        <w:t xml:space="preserve"> nr </w:t>
      </w:r>
      <w:r w:rsidR="00842079">
        <w:rPr>
          <w:rFonts w:ascii="Arial" w:hAnsi="Arial" w:cs="Arial"/>
          <w:b/>
          <w:bCs/>
          <w:sz w:val="22"/>
          <w:szCs w:val="22"/>
        </w:rPr>
        <w:t>9</w:t>
      </w:r>
      <w:r w:rsidRPr="006259DD">
        <w:rPr>
          <w:rFonts w:ascii="Arial" w:hAnsi="Arial" w:cs="Arial"/>
          <w:b/>
          <w:bCs/>
          <w:sz w:val="22"/>
          <w:szCs w:val="22"/>
        </w:rPr>
        <w:t>: Pełnienie nadzoru inwestorskiego nad robotami budowlanymi wraz z kontrolą rozliczenia zadania pn. Poprawa bezpieczeństwa pieszych i rowerzystów poprzez budowę i przebudowę infrastruktury drogowej na sieci dróg wojewódzkich w Województwie Pomorskim – Poprawa bezpieczeństwa na skrzyżowaniu DW nr 224 z ul. Świerkową i Wiejską w Grzybnie poprzez budowę zatok autobusowych, wyspy spowalniającej, przejścia sugerowanego oraz oświetlenia</w:t>
      </w:r>
    </w:p>
    <w:p w14:paraId="4D02BFA0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259DD">
        <w:rPr>
          <w:rFonts w:ascii="Arial" w:hAnsi="Arial" w:cs="Arial"/>
          <w:bCs/>
          <w:sz w:val="22"/>
          <w:szCs w:val="22"/>
        </w:rPr>
        <w:t>poniżej przedstawiamy formularz cenowy: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6"/>
        <w:gridCol w:w="4184"/>
        <w:gridCol w:w="850"/>
        <w:gridCol w:w="709"/>
        <w:gridCol w:w="1276"/>
        <w:gridCol w:w="1417"/>
      </w:tblGrid>
      <w:tr w:rsidR="006259DD" w:rsidRPr="006259DD" w14:paraId="6062412E" w14:textId="77777777" w:rsidTr="00EC624D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D7E4BA4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128CFB5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Wyszczególnienie elementów rozliczeniowych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39C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7E34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74D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51936825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3FF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2714B4A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6259DD" w:rsidRPr="006259DD" w14:paraId="2C4C1336" w14:textId="77777777" w:rsidTr="00EC624D">
        <w:trPr>
          <w:trHeight w:val="27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346B607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[1]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661B95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[2]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D45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[3]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DAB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[4]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4E2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[5]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E825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[6] = [4] x [5]</w:t>
            </w:r>
          </w:p>
        </w:tc>
      </w:tr>
      <w:tr w:rsidR="006259DD" w:rsidRPr="006259DD" w14:paraId="665DC86D" w14:textId="77777777" w:rsidTr="00EC624D">
        <w:trPr>
          <w:trHeight w:val="10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D89C7F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9C96EA1" w14:textId="3D4611CB" w:rsidR="006259DD" w:rsidRPr="006259DD" w:rsidRDefault="00C55401" w:rsidP="00625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401">
              <w:rPr>
                <w:rFonts w:ascii="Arial" w:hAnsi="Arial" w:cs="Arial"/>
                <w:sz w:val="20"/>
                <w:szCs w:val="20"/>
              </w:rPr>
              <w:t>Pełnienie usługi nadzoru inwestorskiego  wraz z koordynacją i kontrolą rozliczenia Zadania (zgodnie z Opisem Przedmiotu Zamówienia i warunkami Umowy)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5E1F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259DD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6259D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B106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D7D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664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259DD" w:rsidRPr="006259DD" w14:paraId="383B88F4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F4C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netto: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82A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0A961B05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C045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sz w:val="20"/>
                <w:szCs w:val="20"/>
              </w:rPr>
              <w:t>Podatek VAT …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09C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3A26A29C" w14:textId="77777777" w:rsidTr="00EC624D">
        <w:trPr>
          <w:trHeight w:val="43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4EBB" w14:textId="77777777" w:rsidR="006259DD" w:rsidRPr="006259DD" w:rsidRDefault="006259DD" w:rsidP="006259DD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brutto: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337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3920B9" w14:textId="77777777" w:rsidR="006259DD" w:rsidRPr="006259DD" w:rsidRDefault="006259DD" w:rsidP="006259DD">
      <w:pPr>
        <w:spacing w:before="80" w:after="80" w:line="288" w:lineRule="auto"/>
        <w:jc w:val="both"/>
        <w:rPr>
          <w:rFonts w:ascii="Arial" w:hAnsi="Arial" w:cs="Arial"/>
          <w:sz w:val="22"/>
          <w:szCs w:val="22"/>
        </w:rPr>
      </w:pPr>
    </w:p>
    <w:p w14:paraId="65A9422E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295CCAFC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67E3EB14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2DBE4DAF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78B7103B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21F6A996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0ED4A69A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Formularz należy opatrzyć kwalifikowanym podpisem elektronicznym, podpisem zaufanym lub podpisem osobistym </w:t>
      </w:r>
      <w:r w:rsidRPr="006259DD">
        <w:rPr>
          <w:rFonts w:ascii="Arial" w:hAnsi="Arial" w:cs="Arial"/>
          <w:b/>
          <w:bCs/>
          <w:iCs/>
          <w:sz w:val="22"/>
          <w:szCs w:val="22"/>
        </w:rPr>
        <w:t>(e-dowód)</w:t>
      </w:r>
      <w:r w:rsidRPr="006259DD">
        <w:rPr>
          <w:rFonts w:ascii="Arial" w:hAnsi="Arial" w:cs="Arial"/>
          <w:b/>
          <w:bCs/>
          <w:sz w:val="22"/>
          <w:szCs w:val="22"/>
        </w:rPr>
        <w:t>.</w:t>
      </w:r>
    </w:p>
    <w:p w14:paraId="0F0823E3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7AC8F917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00AABA4E" w14:textId="77777777" w:rsidR="00C55401" w:rsidRDefault="00C55401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6BA30075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2C44F0A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E0B7431" w14:textId="675569AF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>ZAŁĄCZNIK NR 1</w:t>
      </w:r>
      <w:r>
        <w:rPr>
          <w:rFonts w:ascii="Arial" w:hAnsi="Arial" w:cs="Arial"/>
          <w:b/>
          <w:bCs/>
          <w:sz w:val="22"/>
          <w:szCs w:val="22"/>
        </w:rPr>
        <w:t>0/14</w:t>
      </w:r>
    </w:p>
    <w:p w14:paraId="687540A8" w14:textId="1E9F600C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140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6259DD" w:rsidRPr="006259DD" w14:paraId="442B8637" w14:textId="77777777" w:rsidTr="00EC624D">
        <w:trPr>
          <w:trHeight w:val="1007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753E6A75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</w:rPr>
            </w:pPr>
          </w:p>
          <w:p w14:paraId="76870D40" w14:textId="77777777" w:rsidR="006259DD" w:rsidRPr="006259DD" w:rsidRDefault="006259DD" w:rsidP="006259DD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6259DD">
              <w:rPr>
                <w:rFonts w:ascii="Arial" w:hAnsi="Arial" w:cs="Arial"/>
                <w:b/>
                <w:bCs/>
                <w:sz w:val="22"/>
                <w:szCs w:val="22"/>
              </w:rPr>
              <w:t>FORMULARZ CENOWY</w:t>
            </w:r>
          </w:p>
          <w:p w14:paraId="36144F1B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4C8C9CA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5F2341C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259DD">
        <w:rPr>
          <w:rFonts w:ascii="Arial" w:hAnsi="Arial" w:cs="Arial"/>
          <w:sz w:val="22"/>
          <w:szCs w:val="22"/>
        </w:rPr>
        <w:t>Składając ofertę w postępowaniu o udzielenie zamówienia publicznego prowadzonym w trybie podstawowym:</w:t>
      </w:r>
    </w:p>
    <w:p w14:paraId="27C5D4F7" w14:textId="3729462E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„Pełnienie nadzoru inwestorskiego nad robotami budowlanymi realizowanymi w formule ZAPROJEKTUJ i WYBUDUJ wraz z kontrolą rozliczenia zadania w podziale na części pn.: „Poprawa bezpieczeństwa pieszych i rowerzystów poprzez budowę i przebudowę infrastruktury drogowej na sieci dróg wojewódzkich w Województwie Pomorskim. </w:t>
      </w:r>
      <w:r w:rsidR="00842079">
        <w:rPr>
          <w:rFonts w:ascii="Arial" w:hAnsi="Arial" w:cs="Arial"/>
          <w:b/>
          <w:bCs/>
          <w:sz w:val="22"/>
          <w:szCs w:val="22"/>
        </w:rPr>
        <w:t>Część</w:t>
      </w:r>
      <w:r w:rsidRPr="006259DD">
        <w:rPr>
          <w:rFonts w:ascii="Arial" w:hAnsi="Arial" w:cs="Arial"/>
          <w:b/>
          <w:bCs/>
          <w:sz w:val="22"/>
          <w:szCs w:val="22"/>
        </w:rPr>
        <w:t xml:space="preserve"> nr 1</w:t>
      </w:r>
      <w:r w:rsidR="00842079">
        <w:rPr>
          <w:rFonts w:ascii="Arial" w:hAnsi="Arial" w:cs="Arial"/>
          <w:b/>
          <w:bCs/>
          <w:sz w:val="22"/>
          <w:szCs w:val="22"/>
        </w:rPr>
        <w:t>0</w:t>
      </w:r>
      <w:r w:rsidRPr="006259DD">
        <w:rPr>
          <w:rFonts w:ascii="Arial" w:hAnsi="Arial" w:cs="Arial"/>
          <w:b/>
          <w:bCs/>
          <w:sz w:val="22"/>
          <w:szCs w:val="22"/>
        </w:rPr>
        <w:t>: Pełnienie nadzoru inwestorskiego nad robotami budowlanymi wraz z kontrolą rozliczenia zadania pn. Poprawa bezpieczeństwa pieszych i rowerzystów poprzez budowę i przebudowę infrastruktury drogowej na sieci dróg wojewódzkich w Województwie Pomorskim – Poprawa bezpieczeństwa poprzez budowę sygnalizacji świetlnej na skrzyżowaniu DW nr 222 z ul. Czereśniową i ul. Księdza Feliksa Głowienki w Trąbkach Wielkich</w:t>
      </w:r>
    </w:p>
    <w:p w14:paraId="6B87C372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259DD">
        <w:rPr>
          <w:rFonts w:ascii="Arial" w:hAnsi="Arial" w:cs="Arial"/>
          <w:bCs/>
          <w:sz w:val="22"/>
          <w:szCs w:val="22"/>
        </w:rPr>
        <w:t>poniżej przedstawiamy formularz cenowy: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6"/>
        <w:gridCol w:w="4184"/>
        <w:gridCol w:w="850"/>
        <w:gridCol w:w="709"/>
        <w:gridCol w:w="1276"/>
        <w:gridCol w:w="1417"/>
      </w:tblGrid>
      <w:tr w:rsidR="006259DD" w:rsidRPr="006259DD" w14:paraId="6F0511D9" w14:textId="77777777" w:rsidTr="00EC624D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261E3B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0692A7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Wyszczególnienie elementów rozliczeniowych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EC1F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028E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F0C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55A2F16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314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0CB3F685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6259DD" w:rsidRPr="006259DD" w14:paraId="5AF0DB6E" w14:textId="77777777" w:rsidTr="00EC624D">
        <w:trPr>
          <w:trHeight w:val="27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308AA14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[1]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158F1F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[2]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334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[3]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FA3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[4]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249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[5]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AFA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[6] = [4] x [5]</w:t>
            </w:r>
          </w:p>
        </w:tc>
      </w:tr>
      <w:tr w:rsidR="006259DD" w:rsidRPr="006259DD" w14:paraId="4788F99E" w14:textId="77777777" w:rsidTr="00EC624D">
        <w:trPr>
          <w:trHeight w:val="10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51F0086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163EE4B" w14:textId="58896660" w:rsidR="006259DD" w:rsidRPr="006259DD" w:rsidRDefault="00C55401" w:rsidP="00625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401">
              <w:rPr>
                <w:rFonts w:ascii="Arial" w:hAnsi="Arial" w:cs="Arial"/>
                <w:sz w:val="20"/>
                <w:szCs w:val="20"/>
              </w:rPr>
              <w:t>Pełnienie usługi nadzoru inwestorskiego  wraz z koordynacją i kontrolą rozliczenia Zadania (zgodnie z Opisem Przedmiotu Zamówienia i warunkami Umowy)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966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259DD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6259D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6B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BB75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701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259DD" w:rsidRPr="006259DD" w14:paraId="485F0CFB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FA2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netto: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057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6753FE64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1CAE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sz w:val="20"/>
                <w:szCs w:val="20"/>
              </w:rPr>
              <w:t>Podatek VAT …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ECD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47169CB7" w14:textId="77777777" w:rsidTr="00EC624D">
        <w:trPr>
          <w:trHeight w:val="43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406F" w14:textId="77777777" w:rsidR="006259DD" w:rsidRPr="006259DD" w:rsidRDefault="006259DD" w:rsidP="006259DD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brutto: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B0B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870294" w14:textId="77777777" w:rsidR="006259DD" w:rsidRPr="006259DD" w:rsidRDefault="006259DD" w:rsidP="006259DD">
      <w:pPr>
        <w:spacing w:before="80" w:after="80" w:line="288" w:lineRule="auto"/>
        <w:jc w:val="both"/>
        <w:rPr>
          <w:rFonts w:ascii="Arial" w:hAnsi="Arial" w:cs="Arial"/>
          <w:sz w:val="22"/>
          <w:szCs w:val="22"/>
        </w:rPr>
      </w:pPr>
    </w:p>
    <w:p w14:paraId="5B7AC965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108D1B89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10660335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3495B0B7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6DA9399D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101433C6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7212F098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Formularz należy opatrzyć kwalifikowanym podpisem elektronicznym, podpisem zaufanym lub podpisem osobistym </w:t>
      </w:r>
      <w:r w:rsidRPr="006259DD">
        <w:rPr>
          <w:rFonts w:ascii="Arial" w:hAnsi="Arial" w:cs="Arial"/>
          <w:b/>
          <w:bCs/>
          <w:iCs/>
          <w:sz w:val="22"/>
          <w:szCs w:val="22"/>
        </w:rPr>
        <w:t>(e-dowód)</w:t>
      </w:r>
      <w:r w:rsidRPr="006259DD">
        <w:rPr>
          <w:rFonts w:ascii="Arial" w:hAnsi="Arial" w:cs="Arial"/>
          <w:b/>
          <w:bCs/>
          <w:sz w:val="22"/>
          <w:szCs w:val="22"/>
        </w:rPr>
        <w:t>.</w:t>
      </w:r>
    </w:p>
    <w:p w14:paraId="5BA4E3DD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6CAB98A2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5E34B346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6FB20514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93714D3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1ECAF63" w14:textId="1B79C2E9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>ZAŁĄCZNIK NR 1</w:t>
      </w:r>
      <w:r>
        <w:rPr>
          <w:rFonts w:ascii="Arial" w:hAnsi="Arial" w:cs="Arial"/>
          <w:b/>
          <w:bCs/>
          <w:sz w:val="22"/>
          <w:szCs w:val="22"/>
        </w:rPr>
        <w:t>1/14</w:t>
      </w:r>
    </w:p>
    <w:p w14:paraId="30113146" w14:textId="32803D9A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140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6259DD" w:rsidRPr="006259DD" w14:paraId="5207DE88" w14:textId="77777777" w:rsidTr="00EC624D">
        <w:trPr>
          <w:trHeight w:val="1007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1E9C08C6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</w:rPr>
            </w:pPr>
          </w:p>
          <w:p w14:paraId="63094C33" w14:textId="77777777" w:rsidR="006259DD" w:rsidRPr="006259DD" w:rsidRDefault="006259DD" w:rsidP="006259DD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6259DD">
              <w:rPr>
                <w:rFonts w:ascii="Arial" w:hAnsi="Arial" w:cs="Arial"/>
                <w:b/>
                <w:bCs/>
                <w:sz w:val="22"/>
                <w:szCs w:val="22"/>
              </w:rPr>
              <w:t>FORMULARZ CENOWY</w:t>
            </w:r>
          </w:p>
          <w:p w14:paraId="76BD2A2C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12F0EDB0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FDB2A17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259DD">
        <w:rPr>
          <w:rFonts w:ascii="Arial" w:hAnsi="Arial" w:cs="Arial"/>
          <w:sz w:val="22"/>
          <w:szCs w:val="22"/>
        </w:rPr>
        <w:t>Składając ofertę w postępowaniu o udzielenie zamówienia publicznego prowadzonym w trybie podstawowym:</w:t>
      </w:r>
    </w:p>
    <w:p w14:paraId="55EA9430" w14:textId="79076522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„Pełnienie nadzoru inwestorskiego nad robotami budowlanymi realizowanymi w formule ZAPROJEKTUJ i WYBUDUJ wraz z kontrolą rozliczenia zadania w podziale na części pn.: „Poprawa bezpieczeństwa pieszych i rowerzystów poprzez budowę i przebudowę infrastruktury drogowej na sieci dróg wojewódzkich w Województwie Pomorskim. </w:t>
      </w:r>
      <w:r w:rsidR="00842079">
        <w:rPr>
          <w:rFonts w:ascii="Arial" w:hAnsi="Arial" w:cs="Arial"/>
          <w:b/>
          <w:bCs/>
          <w:sz w:val="22"/>
          <w:szCs w:val="22"/>
        </w:rPr>
        <w:t>Część</w:t>
      </w:r>
      <w:r w:rsidRPr="006259DD">
        <w:rPr>
          <w:rFonts w:ascii="Arial" w:hAnsi="Arial" w:cs="Arial"/>
          <w:b/>
          <w:bCs/>
          <w:sz w:val="22"/>
          <w:szCs w:val="22"/>
        </w:rPr>
        <w:t xml:space="preserve"> nr 1</w:t>
      </w:r>
      <w:r w:rsidR="00842079">
        <w:rPr>
          <w:rFonts w:ascii="Arial" w:hAnsi="Arial" w:cs="Arial"/>
          <w:b/>
          <w:bCs/>
          <w:sz w:val="22"/>
          <w:szCs w:val="22"/>
        </w:rPr>
        <w:t>1</w:t>
      </w:r>
      <w:r w:rsidRPr="006259DD">
        <w:rPr>
          <w:rFonts w:ascii="Arial" w:hAnsi="Arial" w:cs="Arial"/>
          <w:b/>
          <w:bCs/>
          <w:sz w:val="22"/>
          <w:szCs w:val="22"/>
        </w:rPr>
        <w:t xml:space="preserve">: Pełnienie nadzoru inwestorskiego nad robotami budowlanymi wraz z kontrolą rozliczenia zadania pn. Poprawa bezpieczeństwa pieszych i rowerzystów poprzez budowę i przebudowę infrastruktury drogowej na sieci dróg wojewódzkich w Województwie Pomorskim – Poprawa bezpieczeństwa poprzez budowę dedykowanego oświetlenia i przebudowę </w:t>
      </w:r>
      <w:proofErr w:type="spellStart"/>
      <w:r w:rsidRPr="006259DD">
        <w:rPr>
          <w:rFonts w:ascii="Arial" w:hAnsi="Arial" w:cs="Arial"/>
          <w:b/>
          <w:bCs/>
          <w:sz w:val="22"/>
          <w:szCs w:val="22"/>
        </w:rPr>
        <w:t>azyli</w:t>
      </w:r>
      <w:proofErr w:type="spellEnd"/>
      <w:r w:rsidRPr="006259DD">
        <w:rPr>
          <w:rFonts w:ascii="Arial" w:hAnsi="Arial" w:cs="Arial"/>
          <w:b/>
          <w:bCs/>
          <w:sz w:val="22"/>
          <w:szCs w:val="22"/>
        </w:rPr>
        <w:t xml:space="preserve"> na przejściu dla pieszych na skrzyżowaniu DW nr 226 z ul. Jesionową w </w:t>
      </w:r>
      <w:proofErr w:type="spellStart"/>
      <w:r w:rsidRPr="006259DD">
        <w:rPr>
          <w:rFonts w:ascii="Arial" w:hAnsi="Arial" w:cs="Arial"/>
          <w:b/>
          <w:bCs/>
          <w:sz w:val="22"/>
          <w:szCs w:val="22"/>
        </w:rPr>
        <w:t>Przejazdowie</w:t>
      </w:r>
      <w:proofErr w:type="spellEnd"/>
    </w:p>
    <w:p w14:paraId="2343DB7E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259DD">
        <w:rPr>
          <w:rFonts w:ascii="Arial" w:hAnsi="Arial" w:cs="Arial"/>
          <w:bCs/>
          <w:sz w:val="22"/>
          <w:szCs w:val="22"/>
        </w:rPr>
        <w:t>poniżej przedstawiamy formularz cenowy: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6"/>
        <w:gridCol w:w="4184"/>
        <w:gridCol w:w="850"/>
        <w:gridCol w:w="709"/>
        <w:gridCol w:w="1276"/>
        <w:gridCol w:w="1417"/>
      </w:tblGrid>
      <w:tr w:rsidR="006259DD" w:rsidRPr="006259DD" w14:paraId="2A8CE3FD" w14:textId="77777777" w:rsidTr="00EC624D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D48336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5E822C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Wyszczególnienie elementów rozliczeniowych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D10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39D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977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57F54F5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31B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7E69591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6259DD" w:rsidRPr="006259DD" w14:paraId="35433C21" w14:textId="77777777" w:rsidTr="00EC624D">
        <w:trPr>
          <w:trHeight w:val="27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7A131FC6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[1]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AB6D7F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[2]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852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[3]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581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[4]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7C64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[5]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E2D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[6] = [4] x [5]</w:t>
            </w:r>
          </w:p>
        </w:tc>
      </w:tr>
      <w:tr w:rsidR="006259DD" w:rsidRPr="006259DD" w14:paraId="09DD3505" w14:textId="77777777" w:rsidTr="00EC624D">
        <w:trPr>
          <w:trHeight w:val="10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F6698A6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DFB1044" w14:textId="0395345E" w:rsidR="006259DD" w:rsidRPr="006259DD" w:rsidRDefault="00C55401" w:rsidP="00625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401">
              <w:rPr>
                <w:rFonts w:ascii="Arial" w:hAnsi="Arial" w:cs="Arial"/>
                <w:sz w:val="20"/>
                <w:szCs w:val="20"/>
              </w:rPr>
              <w:t>Pełnienie usługi nadzoru inwestorskiego  wraz z koordynacją i kontrolą rozliczenia Zadania (zgodnie z Opisem Przedmiotu Zamówienia i warunkami Umowy)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D33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259DD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6259D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24D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39B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647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259DD" w:rsidRPr="006259DD" w14:paraId="5A40373C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BEF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netto: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A08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14D80F3B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D5D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sz w:val="20"/>
                <w:szCs w:val="20"/>
              </w:rPr>
              <w:t>Podatek VAT …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235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196FA0FB" w14:textId="77777777" w:rsidTr="00EC624D">
        <w:trPr>
          <w:trHeight w:val="43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0973" w14:textId="77777777" w:rsidR="006259DD" w:rsidRPr="006259DD" w:rsidRDefault="006259DD" w:rsidP="006259DD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brutto: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516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7F7860" w14:textId="77777777" w:rsidR="006259DD" w:rsidRPr="006259DD" w:rsidRDefault="006259DD" w:rsidP="006259DD">
      <w:pPr>
        <w:spacing w:before="80" w:after="80" w:line="288" w:lineRule="auto"/>
        <w:jc w:val="both"/>
        <w:rPr>
          <w:rFonts w:ascii="Arial" w:hAnsi="Arial" w:cs="Arial"/>
          <w:sz w:val="22"/>
          <w:szCs w:val="22"/>
        </w:rPr>
      </w:pPr>
    </w:p>
    <w:p w14:paraId="3739E7BF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437C614E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15ADBBCA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4509EEAD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291648D4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56F4A8A8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02F7255A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Formularz należy opatrzyć kwalifikowanym podpisem elektronicznym, podpisem zaufanym lub podpisem osobistym </w:t>
      </w:r>
      <w:r w:rsidRPr="006259DD">
        <w:rPr>
          <w:rFonts w:ascii="Arial" w:hAnsi="Arial" w:cs="Arial"/>
          <w:b/>
          <w:bCs/>
          <w:iCs/>
          <w:sz w:val="22"/>
          <w:szCs w:val="22"/>
        </w:rPr>
        <w:t>(e-dowód)</w:t>
      </w:r>
      <w:r w:rsidRPr="006259DD">
        <w:rPr>
          <w:rFonts w:ascii="Arial" w:hAnsi="Arial" w:cs="Arial"/>
          <w:b/>
          <w:bCs/>
          <w:sz w:val="22"/>
          <w:szCs w:val="22"/>
        </w:rPr>
        <w:t>.</w:t>
      </w:r>
    </w:p>
    <w:p w14:paraId="5E60ABE2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5822964B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62F1FD12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04EC2D07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8BE74C5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37825AA" w14:textId="73882348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>ZAŁĄCZNIK NR 1</w:t>
      </w:r>
      <w:r>
        <w:rPr>
          <w:rFonts w:ascii="Arial" w:hAnsi="Arial" w:cs="Arial"/>
          <w:b/>
          <w:bCs/>
          <w:sz w:val="22"/>
          <w:szCs w:val="22"/>
        </w:rPr>
        <w:t>2/14</w:t>
      </w:r>
    </w:p>
    <w:p w14:paraId="4349D143" w14:textId="0FA5422B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140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6259DD" w:rsidRPr="006259DD" w14:paraId="5575A2F8" w14:textId="77777777" w:rsidTr="00EC624D">
        <w:trPr>
          <w:trHeight w:val="1007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01EDBD67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</w:rPr>
            </w:pPr>
          </w:p>
          <w:p w14:paraId="1887C587" w14:textId="77777777" w:rsidR="006259DD" w:rsidRPr="006259DD" w:rsidRDefault="006259DD" w:rsidP="006259DD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6259DD">
              <w:rPr>
                <w:rFonts w:ascii="Arial" w:hAnsi="Arial" w:cs="Arial"/>
                <w:b/>
                <w:bCs/>
                <w:sz w:val="22"/>
                <w:szCs w:val="22"/>
              </w:rPr>
              <w:t>FORMULARZ CENOWY</w:t>
            </w:r>
          </w:p>
          <w:p w14:paraId="2BB18CDC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1CF9F623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C6461B9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259DD">
        <w:rPr>
          <w:rFonts w:ascii="Arial" w:hAnsi="Arial" w:cs="Arial"/>
          <w:sz w:val="22"/>
          <w:szCs w:val="22"/>
        </w:rPr>
        <w:t>Składając ofertę w postępowaniu o udzielenie zamówienia publicznego prowadzonym w trybie podstawowym:</w:t>
      </w:r>
    </w:p>
    <w:p w14:paraId="7205DB35" w14:textId="1C2A8371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„Pełnienie nadzoru inwestorskiego nad robotami budowlanymi realizowanymi w formule ZAPROJEKTUJ i WYBUDUJ wraz z kontrolą rozliczenia zadania w podziale na części pn.: „Poprawa bezpieczeństwa pieszych i rowerzystów poprzez budowę i przebudowę infrastruktury drogowej na sieci dróg wojewódzkich w Województwie Pomorskim. </w:t>
      </w:r>
      <w:r w:rsidR="00842079">
        <w:rPr>
          <w:rFonts w:ascii="Arial" w:hAnsi="Arial" w:cs="Arial"/>
          <w:b/>
          <w:bCs/>
          <w:sz w:val="22"/>
          <w:szCs w:val="22"/>
        </w:rPr>
        <w:t>Część</w:t>
      </w:r>
      <w:r w:rsidRPr="006259DD">
        <w:rPr>
          <w:rFonts w:ascii="Arial" w:hAnsi="Arial" w:cs="Arial"/>
          <w:b/>
          <w:bCs/>
          <w:sz w:val="22"/>
          <w:szCs w:val="22"/>
        </w:rPr>
        <w:t xml:space="preserve"> nr 1</w:t>
      </w:r>
      <w:r w:rsidR="00842079">
        <w:rPr>
          <w:rFonts w:ascii="Arial" w:hAnsi="Arial" w:cs="Arial"/>
          <w:b/>
          <w:bCs/>
          <w:sz w:val="22"/>
          <w:szCs w:val="22"/>
        </w:rPr>
        <w:t>2</w:t>
      </w:r>
      <w:r w:rsidRPr="006259DD">
        <w:rPr>
          <w:rFonts w:ascii="Arial" w:hAnsi="Arial" w:cs="Arial"/>
          <w:b/>
          <w:bCs/>
          <w:sz w:val="22"/>
          <w:szCs w:val="22"/>
        </w:rPr>
        <w:t>: Pełnienie nadzoru inwestorskiego nad robotami budowlanymi wraz z kontrolą rozliczenia zadania pn. Poprawa bezpieczeństwa pieszych i rowerzystów poprzez budowę i przebudowę infrastruktury drogowej na sieci dróg wojewódzkich w Województwie Pomorskim – Poprawa bezpieczeństwa poprzez budowę sygnalizacji świetlnej na skrzyżowaniu DW 211 i 228 w miejscowości Kartuzy</w:t>
      </w:r>
    </w:p>
    <w:p w14:paraId="65B77AC2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259DD">
        <w:rPr>
          <w:rFonts w:ascii="Arial" w:hAnsi="Arial" w:cs="Arial"/>
          <w:bCs/>
          <w:sz w:val="22"/>
          <w:szCs w:val="22"/>
        </w:rPr>
        <w:t>poniżej przedstawiamy formularz cenowy: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6"/>
        <w:gridCol w:w="4184"/>
        <w:gridCol w:w="850"/>
        <w:gridCol w:w="709"/>
        <w:gridCol w:w="1276"/>
        <w:gridCol w:w="1417"/>
      </w:tblGrid>
      <w:tr w:rsidR="006259DD" w:rsidRPr="006259DD" w14:paraId="29E0B779" w14:textId="77777777" w:rsidTr="00EC624D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AED6414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02539E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Wyszczególnienie elementów rozliczeniowych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BC05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A16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C7C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6A23DAD6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3C0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1DFDBA4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6259DD" w:rsidRPr="006259DD" w14:paraId="7A534742" w14:textId="77777777" w:rsidTr="00EC624D">
        <w:trPr>
          <w:trHeight w:val="27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2CEB69D6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[1]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E47F82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[2]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7DFF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[3]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BA8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[4]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D46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[5]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893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[6] = [4] x [5]</w:t>
            </w:r>
          </w:p>
        </w:tc>
      </w:tr>
      <w:tr w:rsidR="006259DD" w:rsidRPr="006259DD" w14:paraId="5438D92E" w14:textId="77777777" w:rsidTr="00EC624D">
        <w:trPr>
          <w:trHeight w:val="10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7E1B82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96339F0" w14:textId="4F18195C" w:rsidR="006259DD" w:rsidRPr="006259DD" w:rsidRDefault="00C55401" w:rsidP="00625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401">
              <w:rPr>
                <w:rFonts w:ascii="Arial" w:hAnsi="Arial" w:cs="Arial"/>
                <w:sz w:val="20"/>
                <w:szCs w:val="20"/>
              </w:rPr>
              <w:t>Pełnienie usługi nadzoru inwestorskiego  wraz z koordynacją i kontrolą rozliczenia Zadania (zgodnie z Opisem Przedmiotu Zamówienia i warunkami Umowy)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90BE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259DD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6259D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99B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19B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1EB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259DD" w:rsidRPr="006259DD" w14:paraId="52BFC0C4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8D4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netto: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E4C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24B82667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F45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sz w:val="20"/>
                <w:szCs w:val="20"/>
              </w:rPr>
              <w:t>Podatek VAT …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D4D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65602115" w14:textId="77777777" w:rsidTr="00EC624D">
        <w:trPr>
          <w:trHeight w:val="43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F40A" w14:textId="77777777" w:rsidR="006259DD" w:rsidRPr="006259DD" w:rsidRDefault="006259DD" w:rsidP="006259DD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brutto: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0D6E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E20097" w14:textId="77777777" w:rsidR="006259DD" w:rsidRPr="006259DD" w:rsidRDefault="006259DD" w:rsidP="006259DD">
      <w:pPr>
        <w:spacing w:before="80" w:after="80" w:line="288" w:lineRule="auto"/>
        <w:jc w:val="both"/>
        <w:rPr>
          <w:rFonts w:ascii="Arial" w:hAnsi="Arial" w:cs="Arial"/>
          <w:sz w:val="22"/>
          <w:szCs w:val="22"/>
        </w:rPr>
      </w:pPr>
    </w:p>
    <w:p w14:paraId="003D7228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50511F14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53222519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5FF60859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7CAB171E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4AA2E377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65FD38F3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Formularz należy opatrzyć kwalifikowanym podpisem elektronicznym, podpisem zaufanym lub podpisem osobistym </w:t>
      </w:r>
      <w:r w:rsidRPr="006259DD">
        <w:rPr>
          <w:rFonts w:ascii="Arial" w:hAnsi="Arial" w:cs="Arial"/>
          <w:b/>
          <w:bCs/>
          <w:iCs/>
          <w:sz w:val="22"/>
          <w:szCs w:val="22"/>
        </w:rPr>
        <w:t>(e-dowód)</w:t>
      </w:r>
      <w:r w:rsidRPr="006259DD">
        <w:rPr>
          <w:rFonts w:ascii="Arial" w:hAnsi="Arial" w:cs="Arial"/>
          <w:b/>
          <w:bCs/>
          <w:sz w:val="22"/>
          <w:szCs w:val="22"/>
        </w:rPr>
        <w:t>.</w:t>
      </w:r>
    </w:p>
    <w:p w14:paraId="3E7EB19F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5C235B73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5808C97D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3C426985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75116018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21B6C36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E95BE8" w14:textId="36A063A4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>ZAŁĄCZNIK NR 1</w:t>
      </w:r>
      <w:r w:rsidR="001B60A3">
        <w:rPr>
          <w:rFonts w:ascii="Arial" w:hAnsi="Arial" w:cs="Arial"/>
          <w:b/>
          <w:bCs/>
          <w:sz w:val="22"/>
          <w:szCs w:val="22"/>
        </w:rPr>
        <w:t>3/14</w:t>
      </w:r>
    </w:p>
    <w:p w14:paraId="0E779885" w14:textId="4C0B3DB0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140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6259DD" w:rsidRPr="006259DD" w14:paraId="07CCF1C9" w14:textId="77777777" w:rsidTr="00EC624D">
        <w:trPr>
          <w:trHeight w:val="1007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1D22EA81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</w:rPr>
            </w:pPr>
          </w:p>
          <w:p w14:paraId="5F8B1594" w14:textId="77777777" w:rsidR="006259DD" w:rsidRPr="006259DD" w:rsidRDefault="006259DD" w:rsidP="006259DD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6259DD">
              <w:rPr>
                <w:rFonts w:ascii="Arial" w:hAnsi="Arial" w:cs="Arial"/>
                <w:b/>
                <w:bCs/>
                <w:sz w:val="22"/>
                <w:szCs w:val="22"/>
              </w:rPr>
              <w:t>FORMULARZ CENOWY</w:t>
            </w:r>
          </w:p>
          <w:p w14:paraId="75C7A9E0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C6465CA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2A1D1F3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259DD">
        <w:rPr>
          <w:rFonts w:ascii="Arial" w:hAnsi="Arial" w:cs="Arial"/>
          <w:sz w:val="22"/>
          <w:szCs w:val="22"/>
        </w:rPr>
        <w:t>Składając ofertę w postępowaniu o udzielenie zamówienia publicznego prowadzonym w trybie podstawowym:</w:t>
      </w:r>
    </w:p>
    <w:p w14:paraId="65000967" w14:textId="4BF69341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„Pełnienie nadzoru inwestorskiego nad robotami budowlanymi realizowanymi w formule ZAPROJEKTUJ i WYBUDUJ wraz z kontrolą rozliczenia zadania w podziale na części pn.: „Poprawa bezpieczeństwa pieszych i rowerzystów poprzez budowę i przebudowę infrastruktury drogowej na sieci dróg wojewódzkich w Województwie Pomorskim. </w:t>
      </w:r>
      <w:r w:rsidR="00842079">
        <w:rPr>
          <w:rFonts w:ascii="Arial" w:hAnsi="Arial" w:cs="Arial"/>
          <w:b/>
          <w:bCs/>
          <w:sz w:val="22"/>
          <w:szCs w:val="22"/>
        </w:rPr>
        <w:t>Część</w:t>
      </w:r>
      <w:r w:rsidRPr="006259DD">
        <w:rPr>
          <w:rFonts w:ascii="Arial" w:hAnsi="Arial" w:cs="Arial"/>
          <w:b/>
          <w:bCs/>
          <w:sz w:val="22"/>
          <w:szCs w:val="22"/>
        </w:rPr>
        <w:t xml:space="preserve"> nr 1</w:t>
      </w:r>
      <w:r w:rsidR="00842079">
        <w:rPr>
          <w:rFonts w:ascii="Arial" w:hAnsi="Arial" w:cs="Arial"/>
          <w:b/>
          <w:bCs/>
          <w:sz w:val="22"/>
          <w:szCs w:val="22"/>
        </w:rPr>
        <w:t>3</w:t>
      </w:r>
      <w:r w:rsidRPr="006259DD">
        <w:rPr>
          <w:rFonts w:ascii="Arial" w:hAnsi="Arial" w:cs="Arial"/>
          <w:b/>
          <w:bCs/>
          <w:sz w:val="22"/>
          <w:szCs w:val="22"/>
        </w:rPr>
        <w:t xml:space="preserve">: </w:t>
      </w:r>
      <w:r w:rsidR="001B60A3" w:rsidRPr="001B60A3">
        <w:rPr>
          <w:rFonts w:ascii="Arial" w:hAnsi="Arial" w:cs="Arial"/>
          <w:b/>
          <w:bCs/>
          <w:sz w:val="22"/>
          <w:szCs w:val="22"/>
        </w:rPr>
        <w:t>Pełnienie nadzoru inwestorskiego nad robotami budowlanymi wraz z kontrolą rozliczenia zadania pn. Poprawa bezpieczeństwa pieszych i rowerzystów poprzez budowę i przebudowę infrastruktury drogowej na sieci dróg wojewódzkich w Województwie Pomorskim – Poprawa bezpieczeństwa poprzez budowę sygnalizacji świetlnej na skrzyżowaniu DW nr 224 z ul. Skarszewską w miejscowości Tczew</w:t>
      </w:r>
    </w:p>
    <w:p w14:paraId="4D75A21D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259DD">
        <w:rPr>
          <w:rFonts w:ascii="Arial" w:hAnsi="Arial" w:cs="Arial"/>
          <w:bCs/>
          <w:sz w:val="22"/>
          <w:szCs w:val="22"/>
        </w:rPr>
        <w:t>poniżej przedstawiamy formularz cenowy: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6"/>
        <w:gridCol w:w="4184"/>
        <w:gridCol w:w="850"/>
        <w:gridCol w:w="709"/>
        <w:gridCol w:w="1276"/>
        <w:gridCol w:w="1417"/>
      </w:tblGrid>
      <w:tr w:rsidR="006259DD" w:rsidRPr="006259DD" w14:paraId="6BD8A4E2" w14:textId="77777777" w:rsidTr="00EC624D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4D9096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54995B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Wyszczególnienie elementów rozliczeniowych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989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F15E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625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28A875A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377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001CCC5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6259DD" w:rsidRPr="006259DD" w14:paraId="1002CB61" w14:textId="77777777" w:rsidTr="00EC624D">
        <w:trPr>
          <w:trHeight w:val="27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713A6C8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[1]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962A45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[2]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EFC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[3]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926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[4]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CBC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[5]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C67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[6] = [4] x [5]</w:t>
            </w:r>
          </w:p>
        </w:tc>
      </w:tr>
      <w:tr w:rsidR="006259DD" w:rsidRPr="006259DD" w14:paraId="05BD7A41" w14:textId="77777777" w:rsidTr="00EC624D">
        <w:trPr>
          <w:trHeight w:val="10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640FD4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641CA70" w14:textId="20E01992" w:rsidR="006259DD" w:rsidRPr="006259DD" w:rsidRDefault="006259DD" w:rsidP="00625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Pełnienie usługi nadzoru inwestorskiego</w:t>
            </w:r>
            <w:r w:rsidR="00C554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59DD">
              <w:rPr>
                <w:rFonts w:ascii="Arial" w:hAnsi="Arial" w:cs="Arial"/>
                <w:sz w:val="20"/>
                <w:szCs w:val="20"/>
              </w:rPr>
              <w:t xml:space="preserve"> wra</w:t>
            </w:r>
            <w:r w:rsidR="00C55401">
              <w:rPr>
                <w:rFonts w:ascii="Arial" w:hAnsi="Arial" w:cs="Arial"/>
                <w:sz w:val="20"/>
                <w:szCs w:val="20"/>
              </w:rPr>
              <w:t>z</w:t>
            </w:r>
            <w:r w:rsidRPr="006259DD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6259DD">
              <w:rPr>
                <w:rFonts w:ascii="Arial" w:hAnsi="Arial" w:cs="Arial"/>
              </w:rPr>
              <w:t xml:space="preserve"> </w:t>
            </w:r>
            <w:r w:rsidRPr="006259DD">
              <w:rPr>
                <w:rFonts w:ascii="Arial" w:hAnsi="Arial" w:cs="Arial"/>
                <w:sz w:val="20"/>
                <w:szCs w:val="20"/>
              </w:rPr>
              <w:t xml:space="preserve">koordynacją i kontrolą rozliczenia Zadania (zgodnie z Opisem Przedmiotu Zamówienia i warunkami Umowy)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FA4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259DD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6259D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B26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1AED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E5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259DD" w:rsidRPr="006259DD" w14:paraId="621F57CF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CC14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netto: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0B8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7561D211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9B6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sz w:val="20"/>
                <w:szCs w:val="20"/>
              </w:rPr>
              <w:t>Podatek VAT …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C9C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7815757F" w14:textId="77777777" w:rsidTr="00EC624D">
        <w:trPr>
          <w:trHeight w:val="43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D807" w14:textId="77777777" w:rsidR="006259DD" w:rsidRPr="006259DD" w:rsidRDefault="006259DD" w:rsidP="006259DD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brutto: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5624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4981D8" w14:textId="77777777" w:rsidR="006259DD" w:rsidRPr="006259DD" w:rsidRDefault="006259DD" w:rsidP="006259DD">
      <w:pPr>
        <w:spacing w:before="80" w:after="80" w:line="288" w:lineRule="auto"/>
        <w:jc w:val="both"/>
        <w:rPr>
          <w:rFonts w:ascii="Arial" w:hAnsi="Arial" w:cs="Arial"/>
          <w:sz w:val="22"/>
          <w:szCs w:val="22"/>
        </w:rPr>
      </w:pPr>
    </w:p>
    <w:p w14:paraId="21072D49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2B611FFD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4814F7EA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67779F07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731CB345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2F165534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06CF7E8A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Formularz należy opatrzyć kwalifikowanym podpisem elektronicznym, podpisem zaufanym lub podpisem osobistym </w:t>
      </w:r>
      <w:r w:rsidRPr="006259DD">
        <w:rPr>
          <w:rFonts w:ascii="Arial" w:hAnsi="Arial" w:cs="Arial"/>
          <w:b/>
          <w:bCs/>
          <w:iCs/>
          <w:sz w:val="22"/>
          <w:szCs w:val="22"/>
        </w:rPr>
        <w:t>(e-dowód)</w:t>
      </w:r>
      <w:r w:rsidRPr="006259DD">
        <w:rPr>
          <w:rFonts w:ascii="Arial" w:hAnsi="Arial" w:cs="Arial"/>
          <w:b/>
          <w:bCs/>
          <w:sz w:val="22"/>
          <w:szCs w:val="22"/>
        </w:rPr>
        <w:t>.</w:t>
      </w:r>
    </w:p>
    <w:p w14:paraId="61363505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020FEC50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7F082F93" w14:textId="77777777" w:rsidR="006259DD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p w14:paraId="3594027F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2CEBAAC" w14:textId="77777777" w:rsidR="00C55401" w:rsidRDefault="00C55401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363D58" w14:textId="0A308799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>ZAŁĄCZNIK NR 1</w:t>
      </w:r>
      <w:r w:rsidR="001B60A3">
        <w:rPr>
          <w:rFonts w:ascii="Arial" w:hAnsi="Arial" w:cs="Arial"/>
          <w:b/>
          <w:bCs/>
          <w:sz w:val="22"/>
          <w:szCs w:val="22"/>
        </w:rPr>
        <w:t>4/14</w:t>
      </w:r>
    </w:p>
    <w:p w14:paraId="73DC0F10" w14:textId="44DC7EC7" w:rsidR="006259DD" w:rsidRPr="006259DD" w:rsidRDefault="006259DD" w:rsidP="006259DD">
      <w:pPr>
        <w:spacing w:after="120" w:line="288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140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6259DD" w:rsidRPr="006259DD" w14:paraId="0D803194" w14:textId="77777777" w:rsidTr="00EC624D">
        <w:trPr>
          <w:trHeight w:val="1007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5C3ADE8F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</w:rPr>
            </w:pPr>
          </w:p>
          <w:p w14:paraId="5978F6A1" w14:textId="77777777" w:rsidR="006259DD" w:rsidRPr="006259DD" w:rsidRDefault="006259DD" w:rsidP="006259DD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6259DD">
              <w:rPr>
                <w:rFonts w:ascii="Arial" w:hAnsi="Arial" w:cs="Arial"/>
                <w:b/>
                <w:bCs/>
                <w:sz w:val="22"/>
                <w:szCs w:val="22"/>
              </w:rPr>
              <w:t>FORMULARZ CENOWY</w:t>
            </w:r>
          </w:p>
          <w:p w14:paraId="109A60CC" w14:textId="77777777" w:rsidR="006259DD" w:rsidRPr="006259DD" w:rsidRDefault="006259DD" w:rsidP="006259DD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9FAA87A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701DFC27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259DD">
        <w:rPr>
          <w:rFonts w:ascii="Arial" w:hAnsi="Arial" w:cs="Arial"/>
          <w:sz w:val="22"/>
          <w:szCs w:val="22"/>
        </w:rPr>
        <w:t>Składając ofertę w postępowaniu o udzielenie zamówienia publicznego prowadzonym w trybie podstawowym:</w:t>
      </w:r>
    </w:p>
    <w:p w14:paraId="495F47F9" w14:textId="6520EB6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„Pełnienie nadzoru inwestorskiego nad robotami budowlanymi realizowanymi w formule ZAPROJEKTUJ i WYBUDUJ wraz z kontrolą rozliczenia zadania w podziale na części pn.: „Poprawa bezpieczeństwa pieszych i rowerzystów poprzez budowę i przebudowę infrastruktury drogowej na sieci dróg wojewódzkich w Województwie Pomorskim. </w:t>
      </w:r>
      <w:r w:rsidR="00842079">
        <w:rPr>
          <w:rFonts w:ascii="Arial" w:hAnsi="Arial" w:cs="Arial"/>
          <w:b/>
          <w:bCs/>
          <w:sz w:val="22"/>
          <w:szCs w:val="22"/>
        </w:rPr>
        <w:t>Część</w:t>
      </w:r>
      <w:r w:rsidRPr="006259DD">
        <w:rPr>
          <w:rFonts w:ascii="Arial" w:hAnsi="Arial" w:cs="Arial"/>
          <w:b/>
          <w:bCs/>
          <w:sz w:val="22"/>
          <w:szCs w:val="22"/>
        </w:rPr>
        <w:t xml:space="preserve"> nr 1</w:t>
      </w:r>
      <w:r w:rsidR="00842079">
        <w:rPr>
          <w:rFonts w:ascii="Arial" w:hAnsi="Arial" w:cs="Arial"/>
          <w:b/>
          <w:bCs/>
          <w:sz w:val="22"/>
          <w:szCs w:val="22"/>
        </w:rPr>
        <w:t>4</w:t>
      </w:r>
      <w:r w:rsidRPr="006259DD">
        <w:rPr>
          <w:rFonts w:ascii="Arial" w:hAnsi="Arial" w:cs="Arial"/>
          <w:b/>
          <w:bCs/>
          <w:sz w:val="22"/>
          <w:szCs w:val="22"/>
        </w:rPr>
        <w:t xml:space="preserve">: </w:t>
      </w:r>
      <w:r w:rsidR="001B60A3" w:rsidRPr="001B60A3">
        <w:rPr>
          <w:rFonts w:ascii="Arial" w:hAnsi="Arial" w:cs="Arial"/>
          <w:b/>
          <w:bCs/>
          <w:sz w:val="22"/>
          <w:szCs w:val="22"/>
        </w:rPr>
        <w:t>Pełnienie nadzoru inwestorskiego nad robotami budowlanymi wraz z kontrolą rozliczenia zadania pn. Poprawa bezpieczeństwa pieszych i rowerzystów poprzez budowę i przebudowę infrastruktury drogowej na sieci dróg wojewódzkich w Województwie Pomorskim – Poprawa bezpieczeństwa poprzez budowę chodników, przejścia dla pieszych, dedykowane oświetlenie, zmiana organizacji ruchu w miejscowości Załęże w ciągu drogi wojewódzkiej nr 224</w:t>
      </w:r>
    </w:p>
    <w:p w14:paraId="6758F332" w14:textId="77777777" w:rsidR="006259DD" w:rsidRPr="006259DD" w:rsidRDefault="006259DD" w:rsidP="006259DD">
      <w:pPr>
        <w:suppressAutoHyphens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259DD">
        <w:rPr>
          <w:rFonts w:ascii="Arial" w:hAnsi="Arial" w:cs="Arial"/>
          <w:bCs/>
          <w:sz w:val="22"/>
          <w:szCs w:val="22"/>
        </w:rPr>
        <w:t>poniżej przedstawiamy formularz cenowy: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6"/>
        <w:gridCol w:w="4184"/>
        <w:gridCol w:w="850"/>
        <w:gridCol w:w="709"/>
        <w:gridCol w:w="1276"/>
        <w:gridCol w:w="1417"/>
      </w:tblGrid>
      <w:tr w:rsidR="006259DD" w:rsidRPr="006259DD" w14:paraId="3E0EFA87" w14:textId="77777777" w:rsidTr="00EC624D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A76B9E7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7C6AC9C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Wyszczególnienie elementów rozliczeniowych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8A06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976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8AFB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1507B85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E26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4EF592D6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6259DD" w:rsidRPr="006259DD" w14:paraId="7EC72C50" w14:textId="77777777" w:rsidTr="00EC624D">
        <w:trPr>
          <w:trHeight w:val="27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5FADDE43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[1]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C34ACA6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[2]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1CE4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[3]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46B1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[4]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FBD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[5]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7DEF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9DD">
              <w:rPr>
                <w:rFonts w:ascii="Arial" w:hAnsi="Arial" w:cs="Arial"/>
                <w:sz w:val="16"/>
                <w:szCs w:val="16"/>
              </w:rPr>
              <w:t>[6] = [4] x [5]</w:t>
            </w:r>
          </w:p>
        </w:tc>
      </w:tr>
      <w:tr w:rsidR="006259DD" w:rsidRPr="006259DD" w14:paraId="7DE1BEF5" w14:textId="77777777" w:rsidTr="00EC624D">
        <w:trPr>
          <w:trHeight w:val="10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9FBE7E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FFB9575" w14:textId="2793851E" w:rsidR="006259DD" w:rsidRPr="006259DD" w:rsidRDefault="00C55401" w:rsidP="00625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401">
              <w:rPr>
                <w:rFonts w:ascii="Arial" w:hAnsi="Arial" w:cs="Arial"/>
                <w:sz w:val="20"/>
                <w:szCs w:val="20"/>
              </w:rPr>
              <w:t>Pełnienie usługi nadzoru inwestorskiego  wraz z koordynacją i kontrolą rozliczenia Zadania (zgodnie z Opisem Przedmiotu Zamówienia i warunkami Umowy)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1608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259DD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6259D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F4C6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59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4DD0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DE0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259DD" w:rsidRPr="006259DD" w14:paraId="0041E242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A5F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netto: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5418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4E2AEBD4" w14:textId="77777777" w:rsidTr="00EC624D">
        <w:trPr>
          <w:trHeight w:val="431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A0AA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sz w:val="20"/>
                <w:szCs w:val="20"/>
              </w:rPr>
              <w:t>Podatek VAT …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9DC9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9DD" w:rsidRPr="006259DD" w14:paraId="0528094A" w14:textId="77777777" w:rsidTr="00EC624D">
        <w:trPr>
          <w:trHeight w:val="43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0C9D" w14:textId="77777777" w:rsidR="006259DD" w:rsidRPr="006259DD" w:rsidRDefault="006259DD" w:rsidP="006259DD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9DD">
              <w:rPr>
                <w:rFonts w:ascii="Arial" w:hAnsi="Arial" w:cs="Arial"/>
                <w:b/>
                <w:bCs/>
                <w:sz w:val="20"/>
                <w:szCs w:val="20"/>
              </w:rPr>
              <w:t>Wartość brutto: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D2C2" w14:textId="77777777" w:rsidR="006259DD" w:rsidRPr="006259DD" w:rsidRDefault="006259DD" w:rsidP="006259DD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F900D2" w14:textId="77777777" w:rsidR="006259DD" w:rsidRPr="006259DD" w:rsidRDefault="006259DD" w:rsidP="006259DD">
      <w:pPr>
        <w:spacing w:before="80" w:after="80" w:line="288" w:lineRule="auto"/>
        <w:jc w:val="both"/>
        <w:rPr>
          <w:rFonts w:ascii="Arial" w:hAnsi="Arial" w:cs="Arial"/>
          <w:sz w:val="22"/>
          <w:szCs w:val="22"/>
        </w:rPr>
      </w:pPr>
    </w:p>
    <w:p w14:paraId="4AA1758E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2F27A69F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1F2FFA08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0E97B756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6D611B15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4158E15A" w14:textId="77777777" w:rsidR="006259DD" w:rsidRPr="006259DD" w:rsidRDefault="006259DD" w:rsidP="006259DD">
      <w:pPr>
        <w:spacing w:line="288" w:lineRule="auto"/>
        <w:rPr>
          <w:rFonts w:ascii="Arial" w:hAnsi="Arial" w:cs="Arial"/>
          <w:sz w:val="22"/>
          <w:szCs w:val="22"/>
        </w:rPr>
      </w:pPr>
    </w:p>
    <w:p w14:paraId="09CA02C1" w14:textId="77777777" w:rsidR="006259DD" w:rsidRPr="006259DD" w:rsidRDefault="006259DD" w:rsidP="006259DD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59DD">
        <w:rPr>
          <w:rFonts w:ascii="Arial" w:hAnsi="Arial" w:cs="Arial"/>
          <w:b/>
          <w:bCs/>
          <w:sz w:val="22"/>
          <w:szCs w:val="22"/>
        </w:rPr>
        <w:t xml:space="preserve">Formularz należy opatrzyć kwalifikowanym podpisem elektronicznym, podpisem zaufanym lub podpisem osobistym </w:t>
      </w:r>
      <w:r w:rsidRPr="006259DD">
        <w:rPr>
          <w:rFonts w:ascii="Arial" w:hAnsi="Arial" w:cs="Arial"/>
          <w:b/>
          <w:bCs/>
          <w:iCs/>
          <w:sz w:val="22"/>
          <w:szCs w:val="22"/>
        </w:rPr>
        <w:t>(e-dowód)</w:t>
      </w:r>
      <w:r w:rsidRPr="006259DD">
        <w:rPr>
          <w:rFonts w:ascii="Arial" w:hAnsi="Arial" w:cs="Arial"/>
          <w:b/>
          <w:bCs/>
          <w:sz w:val="22"/>
          <w:szCs w:val="22"/>
        </w:rPr>
        <w:t>.</w:t>
      </w:r>
    </w:p>
    <w:p w14:paraId="02CB20DA" w14:textId="77777777" w:rsidR="006259DD" w:rsidRPr="00FD0368" w:rsidRDefault="006259DD" w:rsidP="000C6F7E">
      <w:pPr>
        <w:spacing w:line="288" w:lineRule="auto"/>
        <w:rPr>
          <w:rFonts w:ascii="Arial" w:hAnsi="Arial" w:cs="Arial"/>
          <w:sz w:val="22"/>
          <w:szCs w:val="22"/>
        </w:rPr>
      </w:pPr>
    </w:p>
    <w:sectPr w:rsidR="006259DD" w:rsidRPr="00FD0368" w:rsidSect="00295D7B">
      <w:head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F2502" w14:textId="77777777" w:rsidR="00350AEB" w:rsidRDefault="00350AEB" w:rsidP="009B646F">
      <w:r>
        <w:separator/>
      </w:r>
    </w:p>
  </w:endnote>
  <w:endnote w:type="continuationSeparator" w:id="0">
    <w:p w14:paraId="34A96050" w14:textId="77777777" w:rsidR="00350AEB" w:rsidRDefault="00350AEB" w:rsidP="009B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62D82" w14:textId="77777777" w:rsidR="00350AEB" w:rsidRDefault="00350AEB" w:rsidP="009B646F">
      <w:r>
        <w:separator/>
      </w:r>
    </w:p>
  </w:footnote>
  <w:footnote w:type="continuationSeparator" w:id="0">
    <w:p w14:paraId="3F00559A" w14:textId="77777777" w:rsidR="00350AEB" w:rsidRDefault="00350AEB" w:rsidP="009B6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A14ED" w14:textId="7C6AD34F" w:rsidR="00FD0368" w:rsidRPr="00FD0368" w:rsidRDefault="00FD0368" w:rsidP="00FD0368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sz w:val="20"/>
        <w:szCs w:val="20"/>
      </w:rPr>
    </w:pPr>
    <w:r w:rsidRPr="00FD0368">
      <w:rPr>
        <w:rFonts w:ascii="Arial" w:hAnsi="Arial" w:cs="Arial"/>
        <w:sz w:val="20"/>
        <w:szCs w:val="20"/>
      </w:rPr>
      <w:t xml:space="preserve">Zarząd Dróg Wojewódzkich w Gdańsku                                          </w:t>
    </w:r>
    <w:bookmarkStart w:id="1" w:name="_Hlk535999419"/>
    <w:r w:rsidRPr="00FD0368">
      <w:rPr>
        <w:rFonts w:ascii="Arial" w:hAnsi="Arial" w:cs="Arial"/>
        <w:sz w:val="20"/>
        <w:szCs w:val="20"/>
      </w:rPr>
      <w:t xml:space="preserve">          </w:t>
    </w:r>
    <w:bookmarkEnd w:id="1"/>
    <w:r w:rsidRPr="00FD0368">
      <w:rPr>
        <w:rFonts w:ascii="Arial" w:hAnsi="Arial" w:cs="Arial"/>
        <w:sz w:val="20"/>
        <w:szCs w:val="20"/>
      </w:rPr>
      <w:t xml:space="preserve">     </w:t>
    </w:r>
    <w:r w:rsidRPr="00FD0368">
      <w:rPr>
        <w:rFonts w:ascii="Arial" w:hAnsi="Arial" w:cs="Arial"/>
        <w:sz w:val="20"/>
        <w:szCs w:val="20"/>
      </w:rPr>
      <w:tab/>
    </w:r>
    <w:r w:rsidR="000E3682" w:rsidRPr="000E3682">
      <w:rPr>
        <w:rFonts w:asciiTheme="minorHAnsi" w:hAnsiTheme="minorHAnsi" w:cstheme="minorHAnsi"/>
      </w:rPr>
      <w:t>DAZ-Z.272.34.2025</w:t>
    </w:r>
  </w:p>
  <w:p w14:paraId="1D151FF2" w14:textId="77777777" w:rsidR="00FD0368" w:rsidRDefault="00FD03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807"/>
    <w:multiLevelType w:val="multilevel"/>
    <w:tmpl w:val="7660DA9A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/>
      </w:rPr>
    </w:lvl>
  </w:abstractNum>
  <w:abstractNum w:abstractNumId="1" w15:restartNumberingAfterBreak="0">
    <w:nsid w:val="06E47D22"/>
    <w:multiLevelType w:val="hybridMultilevel"/>
    <w:tmpl w:val="07A487CC"/>
    <w:lvl w:ilvl="0" w:tplc="908CEFFA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A66B1E"/>
    <w:multiLevelType w:val="hybridMultilevel"/>
    <w:tmpl w:val="399201AC"/>
    <w:lvl w:ilvl="0" w:tplc="67F492F4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100BF"/>
    <w:multiLevelType w:val="multilevel"/>
    <w:tmpl w:val="C41CF35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" w15:restartNumberingAfterBreak="0">
    <w:nsid w:val="11E07DEA"/>
    <w:multiLevelType w:val="hybridMultilevel"/>
    <w:tmpl w:val="93E09500"/>
    <w:lvl w:ilvl="0" w:tplc="54128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56447"/>
    <w:multiLevelType w:val="hybridMultilevel"/>
    <w:tmpl w:val="2C401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74674"/>
    <w:multiLevelType w:val="hybridMultilevel"/>
    <w:tmpl w:val="229E7A0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162F4EE6"/>
    <w:multiLevelType w:val="multilevel"/>
    <w:tmpl w:val="3C46D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6A730DF"/>
    <w:multiLevelType w:val="hybridMultilevel"/>
    <w:tmpl w:val="DBC22490"/>
    <w:lvl w:ilvl="0" w:tplc="350EBA1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EAAEDB7A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DD6700"/>
    <w:multiLevelType w:val="hybridMultilevel"/>
    <w:tmpl w:val="1D4430B2"/>
    <w:lvl w:ilvl="0" w:tplc="39BC5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24367"/>
    <w:multiLevelType w:val="hybridMultilevel"/>
    <w:tmpl w:val="1EB42260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256E2CD5"/>
    <w:multiLevelType w:val="hybridMultilevel"/>
    <w:tmpl w:val="7AFC9D9A"/>
    <w:lvl w:ilvl="0" w:tplc="CF42AD4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5CE1353"/>
    <w:multiLevelType w:val="hybridMultilevel"/>
    <w:tmpl w:val="0AF6BE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A5024"/>
    <w:multiLevelType w:val="hybridMultilevel"/>
    <w:tmpl w:val="0D281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646D7"/>
    <w:multiLevelType w:val="hybridMultilevel"/>
    <w:tmpl w:val="DF0212F4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35647836"/>
    <w:multiLevelType w:val="hybridMultilevel"/>
    <w:tmpl w:val="59020128"/>
    <w:lvl w:ilvl="0" w:tplc="CE5890FA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BFF55BA"/>
    <w:multiLevelType w:val="hybridMultilevel"/>
    <w:tmpl w:val="8CF86B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D7625C8"/>
    <w:multiLevelType w:val="multilevel"/>
    <w:tmpl w:val="22068B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21524"/>
    <w:multiLevelType w:val="hybridMultilevel"/>
    <w:tmpl w:val="78C828EE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7">
      <w:start w:val="1"/>
      <w:numFmt w:val="lowerLetter"/>
      <w:lvlText w:val="%2)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553B6E66"/>
    <w:multiLevelType w:val="hybridMultilevel"/>
    <w:tmpl w:val="1D664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EC3CA3"/>
    <w:multiLevelType w:val="hybridMultilevel"/>
    <w:tmpl w:val="821A8B68"/>
    <w:lvl w:ilvl="0" w:tplc="3308380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9C80D1A"/>
    <w:multiLevelType w:val="hybridMultilevel"/>
    <w:tmpl w:val="917E32DC"/>
    <w:lvl w:ilvl="0" w:tplc="875449A8">
      <w:start w:val="1"/>
      <w:numFmt w:val="lowerLetter"/>
      <w:lvlText w:val="%1)"/>
      <w:lvlJc w:val="left"/>
      <w:pPr>
        <w:ind w:left="928" w:hanging="360"/>
      </w:pPr>
      <w:rPr>
        <w:b w:val="0"/>
        <w:bCs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B04FD"/>
    <w:multiLevelType w:val="hybridMultilevel"/>
    <w:tmpl w:val="09F8C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87C6E"/>
    <w:multiLevelType w:val="multilevel"/>
    <w:tmpl w:val="8758DA6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5"/>
      <w:numFmt w:val="decimal"/>
      <w:isLgl/>
      <w:lvlText w:val="%1.%2."/>
      <w:lvlJc w:val="left"/>
      <w:pPr>
        <w:ind w:left="1065" w:hanging="705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5" w15:restartNumberingAfterBreak="0">
    <w:nsid w:val="69344F9F"/>
    <w:multiLevelType w:val="hybridMultilevel"/>
    <w:tmpl w:val="115668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540C75"/>
    <w:multiLevelType w:val="hybridMultilevel"/>
    <w:tmpl w:val="EDD21CCE"/>
    <w:lvl w:ilvl="0" w:tplc="C11E4B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DBB5B74"/>
    <w:multiLevelType w:val="hybridMultilevel"/>
    <w:tmpl w:val="67B64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435B8D"/>
    <w:multiLevelType w:val="multilevel"/>
    <w:tmpl w:val="DB18AFD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0FE129A"/>
    <w:multiLevelType w:val="hybridMultilevel"/>
    <w:tmpl w:val="8AB6FDE6"/>
    <w:lvl w:ilvl="0" w:tplc="3730A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301A63"/>
    <w:multiLevelType w:val="hybridMultilevel"/>
    <w:tmpl w:val="D414B3C0"/>
    <w:lvl w:ilvl="0" w:tplc="5038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443B9B"/>
    <w:multiLevelType w:val="hybridMultilevel"/>
    <w:tmpl w:val="A33E0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9A2388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262AFD"/>
    <w:multiLevelType w:val="hybridMultilevel"/>
    <w:tmpl w:val="2CD2DDA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59B049DE">
      <w:start w:val="1"/>
      <w:numFmt w:val="lowerLetter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C923E4D"/>
    <w:multiLevelType w:val="hybridMultilevel"/>
    <w:tmpl w:val="8FC64462"/>
    <w:lvl w:ilvl="0" w:tplc="54128C02">
      <w:start w:val="1"/>
      <w:numFmt w:val="bullet"/>
      <w:lvlText w:val=""/>
      <w:lvlJc w:val="left"/>
      <w:pPr>
        <w:ind w:left="22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6" w:hanging="360"/>
      </w:pPr>
      <w:rPr>
        <w:rFonts w:ascii="Wingdings" w:hAnsi="Wingdings" w:hint="default"/>
      </w:rPr>
    </w:lvl>
  </w:abstractNum>
  <w:abstractNum w:abstractNumId="34" w15:restartNumberingAfterBreak="0">
    <w:nsid w:val="7E2231CD"/>
    <w:multiLevelType w:val="hybridMultilevel"/>
    <w:tmpl w:val="925435AA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5" w15:restartNumberingAfterBreak="0">
    <w:nsid w:val="7EF435E2"/>
    <w:multiLevelType w:val="multilevel"/>
    <w:tmpl w:val="0D18B0D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021421770">
    <w:abstractNumId w:val="17"/>
  </w:num>
  <w:num w:numId="2" w16cid:durableId="412238696">
    <w:abstractNumId w:val="3"/>
  </w:num>
  <w:num w:numId="3" w16cid:durableId="345399434">
    <w:abstractNumId w:val="29"/>
  </w:num>
  <w:num w:numId="4" w16cid:durableId="960264856">
    <w:abstractNumId w:val="31"/>
  </w:num>
  <w:num w:numId="5" w16cid:durableId="729235474">
    <w:abstractNumId w:val="4"/>
  </w:num>
  <w:num w:numId="6" w16cid:durableId="1788423596">
    <w:abstractNumId w:val="27"/>
  </w:num>
  <w:num w:numId="7" w16cid:durableId="1347899108">
    <w:abstractNumId w:val="33"/>
  </w:num>
  <w:num w:numId="8" w16cid:durableId="2090734592">
    <w:abstractNumId w:val="25"/>
  </w:num>
  <w:num w:numId="9" w16cid:durableId="273634482">
    <w:abstractNumId w:val="22"/>
  </w:num>
  <w:num w:numId="10" w16cid:durableId="616717756">
    <w:abstractNumId w:val="14"/>
  </w:num>
  <w:num w:numId="11" w16cid:durableId="1317419701">
    <w:abstractNumId w:val="6"/>
  </w:num>
  <w:num w:numId="12" w16cid:durableId="1666467682">
    <w:abstractNumId w:val="10"/>
  </w:num>
  <w:num w:numId="13" w16cid:durableId="931351717">
    <w:abstractNumId w:val="34"/>
  </w:num>
  <w:num w:numId="14" w16cid:durableId="1896697694">
    <w:abstractNumId w:val="32"/>
  </w:num>
  <w:num w:numId="15" w16cid:durableId="969701847">
    <w:abstractNumId w:val="19"/>
  </w:num>
  <w:num w:numId="16" w16cid:durableId="1687518515">
    <w:abstractNumId w:val="23"/>
  </w:num>
  <w:num w:numId="17" w16cid:durableId="1350063606">
    <w:abstractNumId w:val="15"/>
  </w:num>
  <w:num w:numId="18" w16cid:durableId="76873998">
    <w:abstractNumId w:val="35"/>
  </w:num>
  <w:num w:numId="19" w16cid:durableId="125246496">
    <w:abstractNumId w:val="24"/>
  </w:num>
  <w:num w:numId="20" w16cid:durableId="267205138">
    <w:abstractNumId w:val="28"/>
  </w:num>
  <w:num w:numId="21" w16cid:durableId="918715025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9711953">
    <w:abstractNumId w:val="12"/>
  </w:num>
  <w:num w:numId="23" w16cid:durableId="121122436">
    <w:abstractNumId w:val="18"/>
  </w:num>
  <w:num w:numId="24" w16cid:durableId="196821153">
    <w:abstractNumId w:val="21"/>
  </w:num>
  <w:num w:numId="25" w16cid:durableId="731345826">
    <w:abstractNumId w:val="9"/>
  </w:num>
  <w:num w:numId="26" w16cid:durableId="1692491607">
    <w:abstractNumId w:val="0"/>
  </w:num>
  <w:num w:numId="27" w16cid:durableId="1752384863">
    <w:abstractNumId w:val="11"/>
  </w:num>
  <w:num w:numId="28" w16cid:durableId="1849176006">
    <w:abstractNumId w:val="13"/>
  </w:num>
  <w:num w:numId="29" w16cid:durableId="477382445">
    <w:abstractNumId w:val="8"/>
  </w:num>
  <w:num w:numId="30" w16cid:durableId="74785631">
    <w:abstractNumId w:val="2"/>
  </w:num>
  <w:num w:numId="31" w16cid:durableId="1477798594">
    <w:abstractNumId w:val="7"/>
  </w:num>
  <w:num w:numId="32" w16cid:durableId="18405825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687660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171900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425662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613052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50461294">
    <w:abstractNumId w:val="16"/>
  </w:num>
  <w:num w:numId="38" w16cid:durableId="2042899657">
    <w:abstractNumId w:val="30"/>
  </w:num>
  <w:num w:numId="39" w16cid:durableId="1393046275">
    <w:abstractNumId w:val="5"/>
  </w:num>
  <w:num w:numId="40" w16cid:durableId="1732194012">
    <w:abstractNumId w:val="26"/>
  </w:num>
  <w:num w:numId="41" w16cid:durableId="1621835915">
    <w:abstractNumId w:val="20"/>
  </w:num>
  <w:num w:numId="42" w16cid:durableId="1702393898">
    <w:abstractNumId w:val="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19BFBDE-4DA7-426B-86D5-4F121C0C90C4}"/>
  </w:docVars>
  <w:rsids>
    <w:rsidRoot w:val="009B646F"/>
    <w:rsid w:val="0000038E"/>
    <w:rsid w:val="000014F5"/>
    <w:rsid w:val="0000164E"/>
    <w:rsid w:val="00002D61"/>
    <w:rsid w:val="00003687"/>
    <w:rsid w:val="00003A09"/>
    <w:rsid w:val="00004B6E"/>
    <w:rsid w:val="000056B7"/>
    <w:rsid w:val="000064DB"/>
    <w:rsid w:val="000070C1"/>
    <w:rsid w:val="00010167"/>
    <w:rsid w:val="0001016C"/>
    <w:rsid w:val="00010268"/>
    <w:rsid w:val="000107A8"/>
    <w:rsid w:val="00010D9D"/>
    <w:rsid w:val="00012B41"/>
    <w:rsid w:val="00016BF0"/>
    <w:rsid w:val="00017224"/>
    <w:rsid w:val="000175B3"/>
    <w:rsid w:val="000201DE"/>
    <w:rsid w:val="00020C23"/>
    <w:rsid w:val="00022FB4"/>
    <w:rsid w:val="0002328B"/>
    <w:rsid w:val="000269E6"/>
    <w:rsid w:val="000302AE"/>
    <w:rsid w:val="000305FD"/>
    <w:rsid w:val="00031AAD"/>
    <w:rsid w:val="00033C1B"/>
    <w:rsid w:val="0003621A"/>
    <w:rsid w:val="000363F5"/>
    <w:rsid w:val="00036A44"/>
    <w:rsid w:val="0003717B"/>
    <w:rsid w:val="00040D15"/>
    <w:rsid w:val="00040D65"/>
    <w:rsid w:val="00040F52"/>
    <w:rsid w:val="00042B32"/>
    <w:rsid w:val="00043982"/>
    <w:rsid w:val="00043A61"/>
    <w:rsid w:val="00045622"/>
    <w:rsid w:val="00045676"/>
    <w:rsid w:val="000456CE"/>
    <w:rsid w:val="00051202"/>
    <w:rsid w:val="00051A66"/>
    <w:rsid w:val="00051CE2"/>
    <w:rsid w:val="00051E7C"/>
    <w:rsid w:val="000527D6"/>
    <w:rsid w:val="00053141"/>
    <w:rsid w:val="00053B00"/>
    <w:rsid w:val="00054B29"/>
    <w:rsid w:val="00056BCB"/>
    <w:rsid w:val="00057F94"/>
    <w:rsid w:val="000611CC"/>
    <w:rsid w:val="00061421"/>
    <w:rsid w:val="00061545"/>
    <w:rsid w:val="00062444"/>
    <w:rsid w:val="00062613"/>
    <w:rsid w:val="00065370"/>
    <w:rsid w:val="000657E4"/>
    <w:rsid w:val="000707F2"/>
    <w:rsid w:val="00070870"/>
    <w:rsid w:val="00071675"/>
    <w:rsid w:val="0007298B"/>
    <w:rsid w:val="00072B28"/>
    <w:rsid w:val="00072C69"/>
    <w:rsid w:val="000733C2"/>
    <w:rsid w:val="0007547A"/>
    <w:rsid w:val="00076FD2"/>
    <w:rsid w:val="000803CC"/>
    <w:rsid w:val="000834FB"/>
    <w:rsid w:val="0008405A"/>
    <w:rsid w:val="0008426C"/>
    <w:rsid w:val="000846B1"/>
    <w:rsid w:val="000859DF"/>
    <w:rsid w:val="00086676"/>
    <w:rsid w:val="00087DED"/>
    <w:rsid w:val="00087F17"/>
    <w:rsid w:val="00090333"/>
    <w:rsid w:val="00090D83"/>
    <w:rsid w:val="00090EC6"/>
    <w:rsid w:val="0009138C"/>
    <w:rsid w:val="00091752"/>
    <w:rsid w:val="0009438D"/>
    <w:rsid w:val="00094B2E"/>
    <w:rsid w:val="00095148"/>
    <w:rsid w:val="00095AAC"/>
    <w:rsid w:val="00097061"/>
    <w:rsid w:val="00097AFA"/>
    <w:rsid w:val="000A1367"/>
    <w:rsid w:val="000A1F20"/>
    <w:rsid w:val="000A31C8"/>
    <w:rsid w:val="000A3372"/>
    <w:rsid w:val="000A41EA"/>
    <w:rsid w:val="000A53EB"/>
    <w:rsid w:val="000A5A97"/>
    <w:rsid w:val="000A6ABE"/>
    <w:rsid w:val="000B0833"/>
    <w:rsid w:val="000B0E34"/>
    <w:rsid w:val="000B0F52"/>
    <w:rsid w:val="000B1089"/>
    <w:rsid w:val="000B1D17"/>
    <w:rsid w:val="000B4403"/>
    <w:rsid w:val="000B7306"/>
    <w:rsid w:val="000B7A7A"/>
    <w:rsid w:val="000C0CC0"/>
    <w:rsid w:val="000C1424"/>
    <w:rsid w:val="000C1773"/>
    <w:rsid w:val="000C3059"/>
    <w:rsid w:val="000C3BF1"/>
    <w:rsid w:val="000C4C9D"/>
    <w:rsid w:val="000C596D"/>
    <w:rsid w:val="000C5EFB"/>
    <w:rsid w:val="000C649F"/>
    <w:rsid w:val="000C6F7E"/>
    <w:rsid w:val="000C7400"/>
    <w:rsid w:val="000D01C3"/>
    <w:rsid w:val="000D0AA8"/>
    <w:rsid w:val="000D0D9D"/>
    <w:rsid w:val="000D2684"/>
    <w:rsid w:val="000D2B55"/>
    <w:rsid w:val="000D2C9F"/>
    <w:rsid w:val="000D2F8F"/>
    <w:rsid w:val="000D2FCB"/>
    <w:rsid w:val="000D557A"/>
    <w:rsid w:val="000D5A30"/>
    <w:rsid w:val="000D5DED"/>
    <w:rsid w:val="000D5EEB"/>
    <w:rsid w:val="000D671C"/>
    <w:rsid w:val="000D74B2"/>
    <w:rsid w:val="000D7893"/>
    <w:rsid w:val="000E04D2"/>
    <w:rsid w:val="000E1454"/>
    <w:rsid w:val="000E2F1A"/>
    <w:rsid w:val="000E3682"/>
    <w:rsid w:val="000E3C58"/>
    <w:rsid w:val="000E4143"/>
    <w:rsid w:val="000E43C6"/>
    <w:rsid w:val="000E4DA6"/>
    <w:rsid w:val="000E6C58"/>
    <w:rsid w:val="000E6D44"/>
    <w:rsid w:val="000E7057"/>
    <w:rsid w:val="000E7A83"/>
    <w:rsid w:val="000F0AE6"/>
    <w:rsid w:val="000F158D"/>
    <w:rsid w:val="000F2149"/>
    <w:rsid w:val="000F25FC"/>
    <w:rsid w:val="000F2918"/>
    <w:rsid w:val="000F314C"/>
    <w:rsid w:val="000F334E"/>
    <w:rsid w:val="000F38DA"/>
    <w:rsid w:val="000F6DB8"/>
    <w:rsid w:val="000F78F0"/>
    <w:rsid w:val="000F7AB5"/>
    <w:rsid w:val="00100CDC"/>
    <w:rsid w:val="00101541"/>
    <w:rsid w:val="0010161D"/>
    <w:rsid w:val="00102662"/>
    <w:rsid w:val="001048DD"/>
    <w:rsid w:val="00104955"/>
    <w:rsid w:val="0010529F"/>
    <w:rsid w:val="0010538C"/>
    <w:rsid w:val="00105519"/>
    <w:rsid w:val="00105973"/>
    <w:rsid w:val="001073E8"/>
    <w:rsid w:val="00110B63"/>
    <w:rsid w:val="00110D44"/>
    <w:rsid w:val="0011150D"/>
    <w:rsid w:val="0011168D"/>
    <w:rsid w:val="001119C4"/>
    <w:rsid w:val="001120A8"/>
    <w:rsid w:val="00112457"/>
    <w:rsid w:val="00112464"/>
    <w:rsid w:val="00112908"/>
    <w:rsid w:val="00112E8F"/>
    <w:rsid w:val="001143B7"/>
    <w:rsid w:val="00115991"/>
    <w:rsid w:val="00116662"/>
    <w:rsid w:val="00120B4B"/>
    <w:rsid w:val="00121188"/>
    <w:rsid w:val="001222D8"/>
    <w:rsid w:val="00122BAF"/>
    <w:rsid w:val="00122CA5"/>
    <w:rsid w:val="00123919"/>
    <w:rsid w:val="0012394B"/>
    <w:rsid w:val="00124D15"/>
    <w:rsid w:val="0012533C"/>
    <w:rsid w:val="00125A5B"/>
    <w:rsid w:val="00125E37"/>
    <w:rsid w:val="00126D05"/>
    <w:rsid w:val="00127231"/>
    <w:rsid w:val="001275A5"/>
    <w:rsid w:val="00127BBE"/>
    <w:rsid w:val="00127E41"/>
    <w:rsid w:val="001310CC"/>
    <w:rsid w:val="00131BBD"/>
    <w:rsid w:val="00131E4B"/>
    <w:rsid w:val="001350FD"/>
    <w:rsid w:val="001356C6"/>
    <w:rsid w:val="00135DA2"/>
    <w:rsid w:val="001378EC"/>
    <w:rsid w:val="00137D17"/>
    <w:rsid w:val="00141DB5"/>
    <w:rsid w:val="001424BC"/>
    <w:rsid w:val="0014271E"/>
    <w:rsid w:val="001432A6"/>
    <w:rsid w:val="00145108"/>
    <w:rsid w:val="00145438"/>
    <w:rsid w:val="00145C01"/>
    <w:rsid w:val="00145D51"/>
    <w:rsid w:val="00145E11"/>
    <w:rsid w:val="00147411"/>
    <w:rsid w:val="00147481"/>
    <w:rsid w:val="0014761D"/>
    <w:rsid w:val="00150C88"/>
    <w:rsid w:val="00152F85"/>
    <w:rsid w:val="001537F3"/>
    <w:rsid w:val="001541C9"/>
    <w:rsid w:val="00155BED"/>
    <w:rsid w:val="001570D4"/>
    <w:rsid w:val="001575C1"/>
    <w:rsid w:val="00160315"/>
    <w:rsid w:val="00161496"/>
    <w:rsid w:val="00162274"/>
    <w:rsid w:val="00162D57"/>
    <w:rsid w:val="00162E69"/>
    <w:rsid w:val="001632C5"/>
    <w:rsid w:val="001634DD"/>
    <w:rsid w:val="0016487B"/>
    <w:rsid w:val="00165219"/>
    <w:rsid w:val="00165DF9"/>
    <w:rsid w:val="00166BF1"/>
    <w:rsid w:val="0016706B"/>
    <w:rsid w:val="0016759B"/>
    <w:rsid w:val="001708C3"/>
    <w:rsid w:val="00170914"/>
    <w:rsid w:val="001716DA"/>
    <w:rsid w:val="00175A11"/>
    <w:rsid w:val="001774E4"/>
    <w:rsid w:val="001810A6"/>
    <w:rsid w:val="00181299"/>
    <w:rsid w:val="00181A9F"/>
    <w:rsid w:val="00182079"/>
    <w:rsid w:val="001830A6"/>
    <w:rsid w:val="00183DA5"/>
    <w:rsid w:val="001840AE"/>
    <w:rsid w:val="001858A4"/>
    <w:rsid w:val="00187D84"/>
    <w:rsid w:val="0019002F"/>
    <w:rsid w:val="001902BB"/>
    <w:rsid w:val="00190349"/>
    <w:rsid w:val="00190884"/>
    <w:rsid w:val="00190DA5"/>
    <w:rsid w:val="00190E0F"/>
    <w:rsid w:val="00191E4D"/>
    <w:rsid w:val="00192833"/>
    <w:rsid w:val="001933F4"/>
    <w:rsid w:val="0019428E"/>
    <w:rsid w:val="0019455E"/>
    <w:rsid w:val="001A6192"/>
    <w:rsid w:val="001A749D"/>
    <w:rsid w:val="001B066A"/>
    <w:rsid w:val="001B2073"/>
    <w:rsid w:val="001B2284"/>
    <w:rsid w:val="001B298C"/>
    <w:rsid w:val="001B3553"/>
    <w:rsid w:val="001B4540"/>
    <w:rsid w:val="001B51F1"/>
    <w:rsid w:val="001B5533"/>
    <w:rsid w:val="001B5960"/>
    <w:rsid w:val="001B60A3"/>
    <w:rsid w:val="001B63A1"/>
    <w:rsid w:val="001B7A7E"/>
    <w:rsid w:val="001B7E17"/>
    <w:rsid w:val="001C1BD6"/>
    <w:rsid w:val="001C2BBB"/>
    <w:rsid w:val="001C44FA"/>
    <w:rsid w:val="001C49BF"/>
    <w:rsid w:val="001C4A4F"/>
    <w:rsid w:val="001C4D30"/>
    <w:rsid w:val="001C703F"/>
    <w:rsid w:val="001D01DA"/>
    <w:rsid w:val="001D118F"/>
    <w:rsid w:val="001D161C"/>
    <w:rsid w:val="001D2A59"/>
    <w:rsid w:val="001D4132"/>
    <w:rsid w:val="001D4CE6"/>
    <w:rsid w:val="001D4F99"/>
    <w:rsid w:val="001D57A6"/>
    <w:rsid w:val="001D604D"/>
    <w:rsid w:val="001D7AF7"/>
    <w:rsid w:val="001D7C8B"/>
    <w:rsid w:val="001E1C8B"/>
    <w:rsid w:val="001E284F"/>
    <w:rsid w:val="001E2B9B"/>
    <w:rsid w:val="001E319E"/>
    <w:rsid w:val="001E33BF"/>
    <w:rsid w:val="001E50A6"/>
    <w:rsid w:val="001E524B"/>
    <w:rsid w:val="001E572F"/>
    <w:rsid w:val="001E5835"/>
    <w:rsid w:val="001E58B0"/>
    <w:rsid w:val="001E5C7E"/>
    <w:rsid w:val="001F3F4E"/>
    <w:rsid w:val="001F704C"/>
    <w:rsid w:val="001F7A23"/>
    <w:rsid w:val="001F7E07"/>
    <w:rsid w:val="001F7FF3"/>
    <w:rsid w:val="00200633"/>
    <w:rsid w:val="00200C4D"/>
    <w:rsid w:val="002013E7"/>
    <w:rsid w:val="002035F6"/>
    <w:rsid w:val="0020628E"/>
    <w:rsid w:val="00206659"/>
    <w:rsid w:val="00211B0E"/>
    <w:rsid w:val="00212EFA"/>
    <w:rsid w:val="0021471D"/>
    <w:rsid w:val="00214B0F"/>
    <w:rsid w:val="002160C0"/>
    <w:rsid w:val="00216D75"/>
    <w:rsid w:val="0021729E"/>
    <w:rsid w:val="00217777"/>
    <w:rsid w:val="00217A12"/>
    <w:rsid w:val="002201C0"/>
    <w:rsid w:val="00223664"/>
    <w:rsid w:val="002238EA"/>
    <w:rsid w:val="00223CE9"/>
    <w:rsid w:val="00225893"/>
    <w:rsid w:val="00225A59"/>
    <w:rsid w:val="00225E1D"/>
    <w:rsid w:val="00230435"/>
    <w:rsid w:val="00230D58"/>
    <w:rsid w:val="002321A3"/>
    <w:rsid w:val="00232F70"/>
    <w:rsid w:val="00233F7F"/>
    <w:rsid w:val="00235B46"/>
    <w:rsid w:val="00236B3C"/>
    <w:rsid w:val="0023710B"/>
    <w:rsid w:val="00237FDE"/>
    <w:rsid w:val="00240597"/>
    <w:rsid w:val="00241520"/>
    <w:rsid w:val="00242A81"/>
    <w:rsid w:val="0024493E"/>
    <w:rsid w:val="0024521B"/>
    <w:rsid w:val="00245FCE"/>
    <w:rsid w:val="0024675E"/>
    <w:rsid w:val="00246CE4"/>
    <w:rsid w:val="002474CF"/>
    <w:rsid w:val="00250057"/>
    <w:rsid w:val="0025006B"/>
    <w:rsid w:val="002526D6"/>
    <w:rsid w:val="00253CDB"/>
    <w:rsid w:val="00253D0C"/>
    <w:rsid w:val="00254760"/>
    <w:rsid w:val="00254D02"/>
    <w:rsid w:val="00254E80"/>
    <w:rsid w:val="002559DB"/>
    <w:rsid w:val="0025796A"/>
    <w:rsid w:val="00257C9B"/>
    <w:rsid w:val="00261E26"/>
    <w:rsid w:val="0026254A"/>
    <w:rsid w:val="00262659"/>
    <w:rsid w:val="0026309A"/>
    <w:rsid w:val="00264205"/>
    <w:rsid w:val="00264DAE"/>
    <w:rsid w:val="002660A7"/>
    <w:rsid w:val="002678AF"/>
    <w:rsid w:val="00267FA6"/>
    <w:rsid w:val="00270B7A"/>
    <w:rsid w:val="00270F52"/>
    <w:rsid w:val="002722C2"/>
    <w:rsid w:val="00275DA1"/>
    <w:rsid w:val="0027780C"/>
    <w:rsid w:val="00277A02"/>
    <w:rsid w:val="0028095B"/>
    <w:rsid w:val="00281542"/>
    <w:rsid w:val="0028157F"/>
    <w:rsid w:val="00281CBB"/>
    <w:rsid w:val="00283999"/>
    <w:rsid w:val="00284521"/>
    <w:rsid w:val="002847C2"/>
    <w:rsid w:val="00284C44"/>
    <w:rsid w:val="00285ED8"/>
    <w:rsid w:val="00286F66"/>
    <w:rsid w:val="00287511"/>
    <w:rsid w:val="00287A7D"/>
    <w:rsid w:val="00290276"/>
    <w:rsid w:val="00290681"/>
    <w:rsid w:val="00292F4A"/>
    <w:rsid w:val="00293616"/>
    <w:rsid w:val="00293CBD"/>
    <w:rsid w:val="002941BB"/>
    <w:rsid w:val="002952DD"/>
    <w:rsid w:val="00295D7B"/>
    <w:rsid w:val="002964BD"/>
    <w:rsid w:val="00296EE2"/>
    <w:rsid w:val="002A0420"/>
    <w:rsid w:val="002A0568"/>
    <w:rsid w:val="002A0A2A"/>
    <w:rsid w:val="002A0F2F"/>
    <w:rsid w:val="002A3518"/>
    <w:rsid w:val="002A355F"/>
    <w:rsid w:val="002A37E5"/>
    <w:rsid w:val="002A4D01"/>
    <w:rsid w:val="002A4FEB"/>
    <w:rsid w:val="002B01AA"/>
    <w:rsid w:val="002B4AA7"/>
    <w:rsid w:val="002B50D9"/>
    <w:rsid w:val="002B65F6"/>
    <w:rsid w:val="002B69AD"/>
    <w:rsid w:val="002B71D4"/>
    <w:rsid w:val="002C03D8"/>
    <w:rsid w:val="002C03F2"/>
    <w:rsid w:val="002C2A5D"/>
    <w:rsid w:val="002C4B94"/>
    <w:rsid w:val="002C6000"/>
    <w:rsid w:val="002C7DE5"/>
    <w:rsid w:val="002D1B9A"/>
    <w:rsid w:val="002D37C4"/>
    <w:rsid w:val="002D51F5"/>
    <w:rsid w:val="002D52C6"/>
    <w:rsid w:val="002D645C"/>
    <w:rsid w:val="002E02E3"/>
    <w:rsid w:val="002E0A10"/>
    <w:rsid w:val="002E113C"/>
    <w:rsid w:val="002E5618"/>
    <w:rsid w:val="002E732D"/>
    <w:rsid w:val="002E7BC8"/>
    <w:rsid w:val="002F029E"/>
    <w:rsid w:val="002F397C"/>
    <w:rsid w:val="002F3997"/>
    <w:rsid w:val="002F40EB"/>
    <w:rsid w:val="002F4890"/>
    <w:rsid w:val="002F5CEE"/>
    <w:rsid w:val="002F619B"/>
    <w:rsid w:val="002F6B97"/>
    <w:rsid w:val="002F766F"/>
    <w:rsid w:val="00300383"/>
    <w:rsid w:val="00300562"/>
    <w:rsid w:val="00300BE2"/>
    <w:rsid w:val="00300DC4"/>
    <w:rsid w:val="00301243"/>
    <w:rsid w:val="00301B11"/>
    <w:rsid w:val="00301F06"/>
    <w:rsid w:val="00305896"/>
    <w:rsid w:val="00306A3E"/>
    <w:rsid w:val="003070D8"/>
    <w:rsid w:val="003077E4"/>
    <w:rsid w:val="00307995"/>
    <w:rsid w:val="00310626"/>
    <w:rsid w:val="00312275"/>
    <w:rsid w:val="00321A7A"/>
    <w:rsid w:val="003223D6"/>
    <w:rsid w:val="00324665"/>
    <w:rsid w:val="0032530B"/>
    <w:rsid w:val="00326F13"/>
    <w:rsid w:val="00331048"/>
    <w:rsid w:val="003334DB"/>
    <w:rsid w:val="003338F1"/>
    <w:rsid w:val="00336282"/>
    <w:rsid w:val="00336745"/>
    <w:rsid w:val="003369E1"/>
    <w:rsid w:val="0034026C"/>
    <w:rsid w:val="00340AF0"/>
    <w:rsid w:val="0034285C"/>
    <w:rsid w:val="003434BD"/>
    <w:rsid w:val="00343718"/>
    <w:rsid w:val="00343F7F"/>
    <w:rsid w:val="003442E1"/>
    <w:rsid w:val="003445EC"/>
    <w:rsid w:val="00344FF0"/>
    <w:rsid w:val="00345112"/>
    <w:rsid w:val="0034625C"/>
    <w:rsid w:val="00346714"/>
    <w:rsid w:val="003478D0"/>
    <w:rsid w:val="00350AEB"/>
    <w:rsid w:val="00350EBA"/>
    <w:rsid w:val="0035279E"/>
    <w:rsid w:val="003537DB"/>
    <w:rsid w:val="00354033"/>
    <w:rsid w:val="003547FC"/>
    <w:rsid w:val="0035594B"/>
    <w:rsid w:val="00360039"/>
    <w:rsid w:val="00360678"/>
    <w:rsid w:val="00360830"/>
    <w:rsid w:val="00361B0C"/>
    <w:rsid w:val="00364587"/>
    <w:rsid w:val="003651EE"/>
    <w:rsid w:val="0036580B"/>
    <w:rsid w:val="00365F24"/>
    <w:rsid w:val="00367BE3"/>
    <w:rsid w:val="00371739"/>
    <w:rsid w:val="0037193A"/>
    <w:rsid w:val="0037239C"/>
    <w:rsid w:val="003729BF"/>
    <w:rsid w:val="00373233"/>
    <w:rsid w:val="00373AFD"/>
    <w:rsid w:val="00377634"/>
    <w:rsid w:val="0038040E"/>
    <w:rsid w:val="003817C4"/>
    <w:rsid w:val="00382A03"/>
    <w:rsid w:val="00383502"/>
    <w:rsid w:val="00385DA2"/>
    <w:rsid w:val="003901AF"/>
    <w:rsid w:val="00390B65"/>
    <w:rsid w:val="00391CD0"/>
    <w:rsid w:val="00391E1D"/>
    <w:rsid w:val="0039254F"/>
    <w:rsid w:val="00392BEC"/>
    <w:rsid w:val="00392E08"/>
    <w:rsid w:val="0039326C"/>
    <w:rsid w:val="00394B84"/>
    <w:rsid w:val="00395B27"/>
    <w:rsid w:val="003979FE"/>
    <w:rsid w:val="00397ECD"/>
    <w:rsid w:val="003A07D5"/>
    <w:rsid w:val="003A08E2"/>
    <w:rsid w:val="003A1462"/>
    <w:rsid w:val="003A1810"/>
    <w:rsid w:val="003A1C8C"/>
    <w:rsid w:val="003A1CCD"/>
    <w:rsid w:val="003A1EE3"/>
    <w:rsid w:val="003A2A67"/>
    <w:rsid w:val="003A33D5"/>
    <w:rsid w:val="003A3DBA"/>
    <w:rsid w:val="003A3FC5"/>
    <w:rsid w:val="003A51B2"/>
    <w:rsid w:val="003A655F"/>
    <w:rsid w:val="003A6A2F"/>
    <w:rsid w:val="003A7378"/>
    <w:rsid w:val="003B078F"/>
    <w:rsid w:val="003B081A"/>
    <w:rsid w:val="003B0E3D"/>
    <w:rsid w:val="003B1757"/>
    <w:rsid w:val="003B190C"/>
    <w:rsid w:val="003B2608"/>
    <w:rsid w:val="003B440E"/>
    <w:rsid w:val="003B6468"/>
    <w:rsid w:val="003B66FD"/>
    <w:rsid w:val="003B6920"/>
    <w:rsid w:val="003B7DA8"/>
    <w:rsid w:val="003C036E"/>
    <w:rsid w:val="003C053F"/>
    <w:rsid w:val="003C08F3"/>
    <w:rsid w:val="003C22FD"/>
    <w:rsid w:val="003C26A4"/>
    <w:rsid w:val="003C3C3F"/>
    <w:rsid w:val="003C627A"/>
    <w:rsid w:val="003C6705"/>
    <w:rsid w:val="003C6940"/>
    <w:rsid w:val="003D030A"/>
    <w:rsid w:val="003D27BA"/>
    <w:rsid w:val="003D2F71"/>
    <w:rsid w:val="003D30A8"/>
    <w:rsid w:val="003D45DD"/>
    <w:rsid w:val="003D47FF"/>
    <w:rsid w:val="003D4CCE"/>
    <w:rsid w:val="003D6487"/>
    <w:rsid w:val="003D6573"/>
    <w:rsid w:val="003E169F"/>
    <w:rsid w:val="003E1A33"/>
    <w:rsid w:val="003E1AA8"/>
    <w:rsid w:val="003E1CFA"/>
    <w:rsid w:val="003E2815"/>
    <w:rsid w:val="003E2A2A"/>
    <w:rsid w:val="003E48DE"/>
    <w:rsid w:val="003E55F5"/>
    <w:rsid w:val="003E5E24"/>
    <w:rsid w:val="003E6750"/>
    <w:rsid w:val="003E7BE2"/>
    <w:rsid w:val="003F073B"/>
    <w:rsid w:val="003F0C80"/>
    <w:rsid w:val="003F0DA0"/>
    <w:rsid w:val="003F3F92"/>
    <w:rsid w:val="003F4299"/>
    <w:rsid w:val="003F4D6D"/>
    <w:rsid w:val="003F5477"/>
    <w:rsid w:val="003F57E6"/>
    <w:rsid w:val="003F6BF3"/>
    <w:rsid w:val="003F6FE1"/>
    <w:rsid w:val="003F71B8"/>
    <w:rsid w:val="0040194A"/>
    <w:rsid w:val="004020AC"/>
    <w:rsid w:val="004036F4"/>
    <w:rsid w:val="00403BEB"/>
    <w:rsid w:val="00403CC8"/>
    <w:rsid w:val="00405B6E"/>
    <w:rsid w:val="00406810"/>
    <w:rsid w:val="00406BBA"/>
    <w:rsid w:val="0040729B"/>
    <w:rsid w:val="00407B97"/>
    <w:rsid w:val="004112A3"/>
    <w:rsid w:val="004124DE"/>
    <w:rsid w:val="0041482B"/>
    <w:rsid w:val="00414EFE"/>
    <w:rsid w:val="00416331"/>
    <w:rsid w:val="0041641D"/>
    <w:rsid w:val="00416B5D"/>
    <w:rsid w:val="00420180"/>
    <w:rsid w:val="00421AC1"/>
    <w:rsid w:val="00422BB2"/>
    <w:rsid w:val="0042342A"/>
    <w:rsid w:val="00423614"/>
    <w:rsid w:val="0042482C"/>
    <w:rsid w:val="004249F2"/>
    <w:rsid w:val="00425904"/>
    <w:rsid w:val="00425A3D"/>
    <w:rsid w:val="004272B4"/>
    <w:rsid w:val="00431275"/>
    <w:rsid w:val="0043157C"/>
    <w:rsid w:val="004316BD"/>
    <w:rsid w:val="00431B98"/>
    <w:rsid w:val="00432769"/>
    <w:rsid w:val="00433052"/>
    <w:rsid w:val="00433360"/>
    <w:rsid w:val="00435C41"/>
    <w:rsid w:val="004377B7"/>
    <w:rsid w:val="004417AC"/>
    <w:rsid w:val="00441812"/>
    <w:rsid w:val="00443E25"/>
    <w:rsid w:val="00444E55"/>
    <w:rsid w:val="00447ED1"/>
    <w:rsid w:val="00450737"/>
    <w:rsid w:val="004507BA"/>
    <w:rsid w:val="004538C8"/>
    <w:rsid w:val="00453B29"/>
    <w:rsid w:val="00454351"/>
    <w:rsid w:val="00454F61"/>
    <w:rsid w:val="00455FFB"/>
    <w:rsid w:val="0046129D"/>
    <w:rsid w:val="00462021"/>
    <w:rsid w:val="00463933"/>
    <w:rsid w:val="00463A67"/>
    <w:rsid w:val="004645D7"/>
    <w:rsid w:val="004649F8"/>
    <w:rsid w:val="00467D4D"/>
    <w:rsid w:val="00470435"/>
    <w:rsid w:val="00470557"/>
    <w:rsid w:val="00470761"/>
    <w:rsid w:val="00472845"/>
    <w:rsid w:val="00472A58"/>
    <w:rsid w:val="0047377A"/>
    <w:rsid w:val="004779AA"/>
    <w:rsid w:val="004805C2"/>
    <w:rsid w:val="00482767"/>
    <w:rsid w:val="00482BDD"/>
    <w:rsid w:val="00483D61"/>
    <w:rsid w:val="00484734"/>
    <w:rsid w:val="00485E0A"/>
    <w:rsid w:val="0049017B"/>
    <w:rsid w:val="00490264"/>
    <w:rsid w:val="00490818"/>
    <w:rsid w:val="0049140B"/>
    <w:rsid w:val="004915EC"/>
    <w:rsid w:val="00492ACC"/>
    <w:rsid w:val="0049445F"/>
    <w:rsid w:val="0049695A"/>
    <w:rsid w:val="00496A58"/>
    <w:rsid w:val="00496B2B"/>
    <w:rsid w:val="00497E23"/>
    <w:rsid w:val="004A0081"/>
    <w:rsid w:val="004A541B"/>
    <w:rsid w:val="004A569A"/>
    <w:rsid w:val="004A5CA2"/>
    <w:rsid w:val="004A72A9"/>
    <w:rsid w:val="004A7B2E"/>
    <w:rsid w:val="004B1DA7"/>
    <w:rsid w:val="004B274C"/>
    <w:rsid w:val="004B2C48"/>
    <w:rsid w:val="004B37B9"/>
    <w:rsid w:val="004B4401"/>
    <w:rsid w:val="004B4857"/>
    <w:rsid w:val="004B4F17"/>
    <w:rsid w:val="004B7EF7"/>
    <w:rsid w:val="004C086B"/>
    <w:rsid w:val="004C1712"/>
    <w:rsid w:val="004C25F6"/>
    <w:rsid w:val="004C2802"/>
    <w:rsid w:val="004C3104"/>
    <w:rsid w:val="004C4325"/>
    <w:rsid w:val="004C5902"/>
    <w:rsid w:val="004C635D"/>
    <w:rsid w:val="004D0719"/>
    <w:rsid w:val="004D2F4E"/>
    <w:rsid w:val="004D3814"/>
    <w:rsid w:val="004D5612"/>
    <w:rsid w:val="004D5669"/>
    <w:rsid w:val="004D58DB"/>
    <w:rsid w:val="004D63DA"/>
    <w:rsid w:val="004E1520"/>
    <w:rsid w:val="004E2597"/>
    <w:rsid w:val="004E2D95"/>
    <w:rsid w:val="004E2EF9"/>
    <w:rsid w:val="004E3419"/>
    <w:rsid w:val="004E3BB1"/>
    <w:rsid w:val="004E416F"/>
    <w:rsid w:val="004E7077"/>
    <w:rsid w:val="004E745F"/>
    <w:rsid w:val="004E775B"/>
    <w:rsid w:val="004F1821"/>
    <w:rsid w:val="004F2126"/>
    <w:rsid w:val="004F34E2"/>
    <w:rsid w:val="004F3ABE"/>
    <w:rsid w:val="004F443F"/>
    <w:rsid w:val="004F45B1"/>
    <w:rsid w:val="004F4FCE"/>
    <w:rsid w:val="004F7AEB"/>
    <w:rsid w:val="00500B2C"/>
    <w:rsid w:val="00501C7B"/>
    <w:rsid w:val="00503293"/>
    <w:rsid w:val="005033B9"/>
    <w:rsid w:val="00504B5D"/>
    <w:rsid w:val="0050535A"/>
    <w:rsid w:val="00506F21"/>
    <w:rsid w:val="00507258"/>
    <w:rsid w:val="00510045"/>
    <w:rsid w:val="00510BE2"/>
    <w:rsid w:val="00510E87"/>
    <w:rsid w:val="00511C4A"/>
    <w:rsid w:val="00511DCE"/>
    <w:rsid w:val="0051333B"/>
    <w:rsid w:val="00513DD7"/>
    <w:rsid w:val="005205B7"/>
    <w:rsid w:val="00521813"/>
    <w:rsid w:val="00521CE4"/>
    <w:rsid w:val="00523A11"/>
    <w:rsid w:val="00527CB4"/>
    <w:rsid w:val="00530BF9"/>
    <w:rsid w:val="005326D8"/>
    <w:rsid w:val="0053327E"/>
    <w:rsid w:val="005332C1"/>
    <w:rsid w:val="00533448"/>
    <w:rsid w:val="00533DBA"/>
    <w:rsid w:val="00533E57"/>
    <w:rsid w:val="00533ED0"/>
    <w:rsid w:val="0053536E"/>
    <w:rsid w:val="005357F0"/>
    <w:rsid w:val="00536838"/>
    <w:rsid w:val="0054058B"/>
    <w:rsid w:val="00540615"/>
    <w:rsid w:val="00540BD0"/>
    <w:rsid w:val="00540D2B"/>
    <w:rsid w:val="00541D6A"/>
    <w:rsid w:val="00542177"/>
    <w:rsid w:val="005437C8"/>
    <w:rsid w:val="00543BA4"/>
    <w:rsid w:val="00544905"/>
    <w:rsid w:val="00544CAB"/>
    <w:rsid w:val="0054505A"/>
    <w:rsid w:val="005457D1"/>
    <w:rsid w:val="00545F5E"/>
    <w:rsid w:val="005463F7"/>
    <w:rsid w:val="00546DB8"/>
    <w:rsid w:val="005509B7"/>
    <w:rsid w:val="00550CBA"/>
    <w:rsid w:val="005510EE"/>
    <w:rsid w:val="0055187F"/>
    <w:rsid w:val="0055194C"/>
    <w:rsid w:val="0055366B"/>
    <w:rsid w:val="005536CC"/>
    <w:rsid w:val="00553976"/>
    <w:rsid w:val="00553EFD"/>
    <w:rsid w:val="00554A59"/>
    <w:rsid w:val="00554C4E"/>
    <w:rsid w:val="00555703"/>
    <w:rsid w:val="005566A6"/>
    <w:rsid w:val="00556DD1"/>
    <w:rsid w:val="005570DC"/>
    <w:rsid w:val="0055742E"/>
    <w:rsid w:val="00557EBC"/>
    <w:rsid w:val="0056011D"/>
    <w:rsid w:val="0056089D"/>
    <w:rsid w:val="00561366"/>
    <w:rsid w:val="00561639"/>
    <w:rsid w:val="005621C5"/>
    <w:rsid w:val="005645B5"/>
    <w:rsid w:val="00564A46"/>
    <w:rsid w:val="00564A4F"/>
    <w:rsid w:val="005657CD"/>
    <w:rsid w:val="005677F3"/>
    <w:rsid w:val="005702A2"/>
    <w:rsid w:val="00571818"/>
    <w:rsid w:val="00571A13"/>
    <w:rsid w:val="00571EFA"/>
    <w:rsid w:val="00574082"/>
    <w:rsid w:val="00580E3F"/>
    <w:rsid w:val="00582943"/>
    <w:rsid w:val="00582F3B"/>
    <w:rsid w:val="00583221"/>
    <w:rsid w:val="0058371B"/>
    <w:rsid w:val="005859A9"/>
    <w:rsid w:val="005867DE"/>
    <w:rsid w:val="00586A34"/>
    <w:rsid w:val="005872C6"/>
    <w:rsid w:val="00587A1E"/>
    <w:rsid w:val="00587C9A"/>
    <w:rsid w:val="005902D7"/>
    <w:rsid w:val="00590C17"/>
    <w:rsid w:val="005940EA"/>
    <w:rsid w:val="00594104"/>
    <w:rsid w:val="005954F6"/>
    <w:rsid w:val="00595EC0"/>
    <w:rsid w:val="005962AD"/>
    <w:rsid w:val="00596AC7"/>
    <w:rsid w:val="005A12CA"/>
    <w:rsid w:val="005A182F"/>
    <w:rsid w:val="005A23B2"/>
    <w:rsid w:val="005A5A93"/>
    <w:rsid w:val="005B1CF6"/>
    <w:rsid w:val="005B2B39"/>
    <w:rsid w:val="005B3157"/>
    <w:rsid w:val="005B36FF"/>
    <w:rsid w:val="005B4522"/>
    <w:rsid w:val="005B4BD7"/>
    <w:rsid w:val="005B7DAF"/>
    <w:rsid w:val="005C032F"/>
    <w:rsid w:val="005C0488"/>
    <w:rsid w:val="005C1714"/>
    <w:rsid w:val="005C2986"/>
    <w:rsid w:val="005C46C9"/>
    <w:rsid w:val="005C4AF5"/>
    <w:rsid w:val="005C4C62"/>
    <w:rsid w:val="005C5CF3"/>
    <w:rsid w:val="005C6E76"/>
    <w:rsid w:val="005D2285"/>
    <w:rsid w:val="005D2542"/>
    <w:rsid w:val="005D2F2C"/>
    <w:rsid w:val="005D3E43"/>
    <w:rsid w:val="005D4008"/>
    <w:rsid w:val="005D669E"/>
    <w:rsid w:val="005D6FA5"/>
    <w:rsid w:val="005D7D42"/>
    <w:rsid w:val="005E06D9"/>
    <w:rsid w:val="005E52AC"/>
    <w:rsid w:val="005E5A8C"/>
    <w:rsid w:val="005E6C7A"/>
    <w:rsid w:val="005E75E5"/>
    <w:rsid w:val="005F054E"/>
    <w:rsid w:val="005F1D0B"/>
    <w:rsid w:val="005F24E7"/>
    <w:rsid w:val="005F2C0D"/>
    <w:rsid w:val="005F4365"/>
    <w:rsid w:val="005F46FF"/>
    <w:rsid w:val="005F52DD"/>
    <w:rsid w:val="005F53D4"/>
    <w:rsid w:val="005F5B34"/>
    <w:rsid w:val="005F6882"/>
    <w:rsid w:val="005F7A50"/>
    <w:rsid w:val="00601C81"/>
    <w:rsid w:val="006030AF"/>
    <w:rsid w:val="00607546"/>
    <w:rsid w:val="00607DD6"/>
    <w:rsid w:val="0061041B"/>
    <w:rsid w:val="0061102B"/>
    <w:rsid w:val="00612E91"/>
    <w:rsid w:val="00615B6A"/>
    <w:rsid w:val="00616F89"/>
    <w:rsid w:val="00617A6F"/>
    <w:rsid w:val="00617B86"/>
    <w:rsid w:val="00621185"/>
    <w:rsid w:val="00621D91"/>
    <w:rsid w:val="006225C3"/>
    <w:rsid w:val="0062361C"/>
    <w:rsid w:val="006237C5"/>
    <w:rsid w:val="0062513A"/>
    <w:rsid w:val="00625537"/>
    <w:rsid w:val="00625540"/>
    <w:rsid w:val="006259B8"/>
    <w:rsid w:val="006259DD"/>
    <w:rsid w:val="00626B7A"/>
    <w:rsid w:val="0062722B"/>
    <w:rsid w:val="00631896"/>
    <w:rsid w:val="006335DE"/>
    <w:rsid w:val="00635F40"/>
    <w:rsid w:val="006377BC"/>
    <w:rsid w:val="00637E90"/>
    <w:rsid w:val="00637E9E"/>
    <w:rsid w:val="0064037A"/>
    <w:rsid w:val="0064121D"/>
    <w:rsid w:val="00642722"/>
    <w:rsid w:val="00643137"/>
    <w:rsid w:val="00643938"/>
    <w:rsid w:val="00643A2E"/>
    <w:rsid w:val="006447CD"/>
    <w:rsid w:val="00644945"/>
    <w:rsid w:val="0064645A"/>
    <w:rsid w:val="00646CC4"/>
    <w:rsid w:val="006471A3"/>
    <w:rsid w:val="006471DA"/>
    <w:rsid w:val="00647779"/>
    <w:rsid w:val="006500D0"/>
    <w:rsid w:val="00650396"/>
    <w:rsid w:val="0065151A"/>
    <w:rsid w:val="00653283"/>
    <w:rsid w:val="00654092"/>
    <w:rsid w:val="0065597A"/>
    <w:rsid w:val="006577A9"/>
    <w:rsid w:val="006601AA"/>
    <w:rsid w:val="00661A88"/>
    <w:rsid w:val="0066201C"/>
    <w:rsid w:val="006627EC"/>
    <w:rsid w:val="00662C16"/>
    <w:rsid w:val="00665CA4"/>
    <w:rsid w:val="00665E0E"/>
    <w:rsid w:val="006662DD"/>
    <w:rsid w:val="00666969"/>
    <w:rsid w:val="00666BEA"/>
    <w:rsid w:val="00666F35"/>
    <w:rsid w:val="00667A46"/>
    <w:rsid w:val="0067183F"/>
    <w:rsid w:val="006721DE"/>
    <w:rsid w:val="00672AFA"/>
    <w:rsid w:val="00672D45"/>
    <w:rsid w:val="006734E7"/>
    <w:rsid w:val="006745B7"/>
    <w:rsid w:val="0067468D"/>
    <w:rsid w:val="00675001"/>
    <w:rsid w:val="006766B5"/>
    <w:rsid w:val="00680A54"/>
    <w:rsid w:val="00681CB6"/>
    <w:rsid w:val="006821FE"/>
    <w:rsid w:val="00682B6D"/>
    <w:rsid w:val="0068366C"/>
    <w:rsid w:val="00683DB2"/>
    <w:rsid w:val="00683DDD"/>
    <w:rsid w:val="00683E25"/>
    <w:rsid w:val="00683FDA"/>
    <w:rsid w:val="00684BA9"/>
    <w:rsid w:val="00686C0E"/>
    <w:rsid w:val="00686DEF"/>
    <w:rsid w:val="006908F9"/>
    <w:rsid w:val="00690FCE"/>
    <w:rsid w:val="00691366"/>
    <w:rsid w:val="00691ABF"/>
    <w:rsid w:val="00694F0C"/>
    <w:rsid w:val="006955F2"/>
    <w:rsid w:val="00695958"/>
    <w:rsid w:val="00696010"/>
    <w:rsid w:val="006962D0"/>
    <w:rsid w:val="00696AEA"/>
    <w:rsid w:val="006A1713"/>
    <w:rsid w:val="006A2010"/>
    <w:rsid w:val="006A2EC0"/>
    <w:rsid w:val="006A4083"/>
    <w:rsid w:val="006A4DF6"/>
    <w:rsid w:val="006A5298"/>
    <w:rsid w:val="006A6AD6"/>
    <w:rsid w:val="006A6D63"/>
    <w:rsid w:val="006B2EC3"/>
    <w:rsid w:val="006B3846"/>
    <w:rsid w:val="006B4252"/>
    <w:rsid w:val="006B5B86"/>
    <w:rsid w:val="006B6B1E"/>
    <w:rsid w:val="006B6D26"/>
    <w:rsid w:val="006C15CC"/>
    <w:rsid w:val="006C1F72"/>
    <w:rsid w:val="006C1F82"/>
    <w:rsid w:val="006C218C"/>
    <w:rsid w:val="006C226E"/>
    <w:rsid w:val="006C358F"/>
    <w:rsid w:val="006C394F"/>
    <w:rsid w:val="006C500B"/>
    <w:rsid w:val="006C5123"/>
    <w:rsid w:val="006C6166"/>
    <w:rsid w:val="006C6976"/>
    <w:rsid w:val="006C7616"/>
    <w:rsid w:val="006C7A7F"/>
    <w:rsid w:val="006D0EB2"/>
    <w:rsid w:val="006D2056"/>
    <w:rsid w:val="006D2436"/>
    <w:rsid w:val="006D29C3"/>
    <w:rsid w:val="006D2A96"/>
    <w:rsid w:val="006D3336"/>
    <w:rsid w:val="006D341F"/>
    <w:rsid w:val="006D4F02"/>
    <w:rsid w:val="006D55D7"/>
    <w:rsid w:val="006D5D34"/>
    <w:rsid w:val="006D601F"/>
    <w:rsid w:val="006D673D"/>
    <w:rsid w:val="006D78AA"/>
    <w:rsid w:val="006D7AEE"/>
    <w:rsid w:val="006D7F16"/>
    <w:rsid w:val="006E03B4"/>
    <w:rsid w:val="006E1B5E"/>
    <w:rsid w:val="006E22D2"/>
    <w:rsid w:val="006E304D"/>
    <w:rsid w:val="006E3673"/>
    <w:rsid w:val="006E4B69"/>
    <w:rsid w:val="006E6541"/>
    <w:rsid w:val="006E6779"/>
    <w:rsid w:val="006E6B42"/>
    <w:rsid w:val="006F02DA"/>
    <w:rsid w:val="006F0EAA"/>
    <w:rsid w:val="006F122F"/>
    <w:rsid w:val="006F1F16"/>
    <w:rsid w:val="006F2367"/>
    <w:rsid w:val="006F2FE4"/>
    <w:rsid w:val="006F38BD"/>
    <w:rsid w:val="006F3A00"/>
    <w:rsid w:val="006F47F5"/>
    <w:rsid w:val="006F4894"/>
    <w:rsid w:val="006F4FF5"/>
    <w:rsid w:val="006F5104"/>
    <w:rsid w:val="006F55C7"/>
    <w:rsid w:val="006F688A"/>
    <w:rsid w:val="006F6B51"/>
    <w:rsid w:val="006F70F0"/>
    <w:rsid w:val="006F791A"/>
    <w:rsid w:val="00700FAD"/>
    <w:rsid w:val="00701A92"/>
    <w:rsid w:val="007034D4"/>
    <w:rsid w:val="00703FF9"/>
    <w:rsid w:val="007041EB"/>
    <w:rsid w:val="00705C04"/>
    <w:rsid w:val="007069AC"/>
    <w:rsid w:val="00706AFE"/>
    <w:rsid w:val="00707284"/>
    <w:rsid w:val="00707E98"/>
    <w:rsid w:val="007111A8"/>
    <w:rsid w:val="0071198E"/>
    <w:rsid w:val="00712FBA"/>
    <w:rsid w:val="0071630A"/>
    <w:rsid w:val="00716A08"/>
    <w:rsid w:val="0072126E"/>
    <w:rsid w:val="007218E1"/>
    <w:rsid w:val="00722961"/>
    <w:rsid w:val="007236AF"/>
    <w:rsid w:val="00723B39"/>
    <w:rsid w:val="00723DF4"/>
    <w:rsid w:val="00724E36"/>
    <w:rsid w:val="00724E95"/>
    <w:rsid w:val="0072522B"/>
    <w:rsid w:val="007259DD"/>
    <w:rsid w:val="0072748D"/>
    <w:rsid w:val="00727D45"/>
    <w:rsid w:val="007302E4"/>
    <w:rsid w:val="00730E0F"/>
    <w:rsid w:val="0073162F"/>
    <w:rsid w:val="0073208C"/>
    <w:rsid w:val="007322EF"/>
    <w:rsid w:val="00732D5A"/>
    <w:rsid w:val="00733A97"/>
    <w:rsid w:val="0073472C"/>
    <w:rsid w:val="007349EF"/>
    <w:rsid w:val="00735613"/>
    <w:rsid w:val="00735A6B"/>
    <w:rsid w:val="007363E8"/>
    <w:rsid w:val="00736859"/>
    <w:rsid w:val="0073698A"/>
    <w:rsid w:val="007373F1"/>
    <w:rsid w:val="00737B0B"/>
    <w:rsid w:val="00737BD8"/>
    <w:rsid w:val="007400A5"/>
    <w:rsid w:val="00740DC7"/>
    <w:rsid w:val="00743A74"/>
    <w:rsid w:val="007445FE"/>
    <w:rsid w:val="0074468D"/>
    <w:rsid w:val="0074472F"/>
    <w:rsid w:val="007454E1"/>
    <w:rsid w:val="00745E9F"/>
    <w:rsid w:val="00746140"/>
    <w:rsid w:val="00746363"/>
    <w:rsid w:val="00750CD8"/>
    <w:rsid w:val="0075173C"/>
    <w:rsid w:val="00754C5A"/>
    <w:rsid w:val="0075674C"/>
    <w:rsid w:val="007600C0"/>
    <w:rsid w:val="0076136F"/>
    <w:rsid w:val="00761D6F"/>
    <w:rsid w:val="0076282E"/>
    <w:rsid w:val="00763605"/>
    <w:rsid w:val="007639B8"/>
    <w:rsid w:val="007644AD"/>
    <w:rsid w:val="0076499C"/>
    <w:rsid w:val="00766583"/>
    <w:rsid w:val="00766622"/>
    <w:rsid w:val="007668C5"/>
    <w:rsid w:val="00766EC8"/>
    <w:rsid w:val="0076795D"/>
    <w:rsid w:val="0077010E"/>
    <w:rsid w:val="0077053B"/>
    <w:rsid w:val="00772365"/>
    <w:rsid w:val="00772DE1"/>
    <w:rsid w:val="007736D2"/>
    <w:rsid w:val="007749E8"/>
    <w:rsid w:val="00774D6F"/>
    <w:rsid w:val="0077548C"/>
    <w:rsid w:val="007773EE"/>
    <w:rsid w:val="00777C4B"/>
    <w:rsid w:val="00781396"/>
    <w:rsid w:val="007814E8"/>
    <w:rsid w:val="00781F65"/>
    <w:rsid w:val="007824C2"/>
    <w:rsid w:val="00782ACE"/>
    <w:rsid w:val="0078393B"/>
    <w:rsid w:val="00785525"/>
    <w:rsid w:val="00785CAD"/>
    <w:rsid w:val="007860F9"/>
    <w:rsid w:val="00786E09"/>
    <w:rsid w:val="00790035"/>
    <w:rsid w:val="00791383"/>
    <w:rsid w:val="007941E5"/>
    <w:rsid w:val="007942DC"/>
    <w:rsid w:val="007945EE"/>
    <w:rsid w:val="007946D3"/>
    <w:rsid w:val="00794731"/>
    <w:rsid w:val="00794F3A"/>
    <w:rsid w:val="00795B36"/>
    <w:rsid w:val="007961C8"/>
    <w:rsid w:val="00796E7E"/>
    <w:rsid w:val="0079792C"/>
    <w:rsid w:val="007A17FF"/>
    <w:rsid w:val="007A1D7F"/>
    <w:rsid w:val="007A43DB"/>
    <w:rsid w:val="007A55E3"/>
    <w:rsid w:val="007A5EE9"/>
    <w:rsid w:val="007A674A"/>
    <w:rsid w:val="007A7FFC"/>
    <w:rsid w:val="007B031F"/>
    <w:rsid w:val="007B0FA2"/>
    <w:rsid w:val="007B1A03"/>
    <w:rsid w:val="007B3714"/>
    <w:rsid w:val="007B3F97"/>
    <w:rsid w:val="007B4B4D"/>
    <w:rsid w:val="007B5D38"/>
    <w:rsid w:val="007B7A57"/>
    <w:rsid w:val="007C061F"/>
    <w:rsid w:val="007C09C4"/>
    <w:rsid w:val="007C0A5D"/>
    <w:rsid w:val="007C126C"/>
    <w:rsid w:val="007C228C"/>
    <w:rsid w:val="007C29A3"/>
    <w:rsid w:val="007C3E7D"/>
    <w:rsid w:val="007C477A"/>
    <w:rsid w:val="007D11A8"/>
    <w:rsid w:val="007D54AD"/>
    <w:rsid w:val="007D5845"/>
    <w:rsid w:val="007D58FE"/>
    <w:rsid w:val="007D6AA2"/>
    <w:rsid w:val="007D73C7"/>
    <w:rsid w:val="007D7B6C"/>
    <w:rsid w:val="007E0069"/>
    <w:rsid w:val="007E0088"/>
    <w:rsid w:val="007E0A3E"/>
    <w:rsid w:val="007E1763"/>
    <w:rsid w:val="007E1F62"/>
    <w:rsid w:val="007E27B6"/>
    <w:rsid w:val="007E3732"/>
    <w:rsid w:val="007E53AE"/>
    <w:rsid w:val="007E5905"/>
    <w:rsid w:val="007E5C2B"/>
    <w:rsid w:val="007E772D"/>
    <w:rsid w:val="007F2101"/>
    <w:rsid w:val="007F24C0"/>
    <w:rsid w:val="007F28C8"/>
    <w:rsid w:val="007F37D9"/>
    <w:rsid w:val="007F46D4"/>
    <w:rsid w:val="007F4D55"/>
    <w:rsid w:val="007F6DA2"/>
    <w:rsid w:val="007F705A"/>
    <w:rsid w:val="00800FCC"/>
    <w:rsid w:val="00801260"/>
    <w:rsid w:val="0080243C"/>
    <w:rsid w:val="008029FD"/>
    <w:rsid w:val="00804D74"/>
    <w:rsid w:val="00806BC2"/>
    <w:rsid w:val="008071E8"/>
    <w:rsid w:val="008079CD"/>
    <w:rsid w:val="00807B08"/>
    <w:rsid w:val="00810C73"/>
    <w:rsid w:val="00811845"/>
    <w:rsid w:val="00811AC8"/>
    <w:rsid w:val="00815E46"/>
    <w:rsid w:val="008173BF"/>
    <w:rsid w:val="00820AF6"/>
    <w:rsid w:val="00821F14"/>
    <w:rsid w:val="008222C9"/>
    <w:rsid w:val="00823529"/>
    <w:rsid w:val="00824FB4"/>
    <w:rsid w:val="008258B6"/>
    <w:rsid w:val="00825CF3"/>
    <w:rsid w:val="00826047"/>
    <w:rsid w:val="00827190"/>
    <w:rsid w:val="0083042B"/>
    <w:rsid w:val="008309A9"/>
    <w:rsid w:val="00830E54"/>
    <w:rsid w:val="00831B7F"/>
    <w:rsid w:val="00831DCE"/>
    <w:rsid w:val="00835FFE"/>
    <w:rsid w:val="008376FF"/>
    <w:rsid w:val="00840CE4"/>
    <w:rsid w:val="008419A1"/>
    <w:rsid w:val="00842079"/>
    <w:rsid w:val="00842227"/>
    <w:rsid w:val="00843FCE"/>
    <w:rsid w:val="00845EBB"/>
    <w:rsid w:val="00845EC4"/>
    <w:rsid w:val="00846074"/>
    <w:rsid w:val="0084694B"/>
    <w:rsid w:val="008474A8"/>
    <w:rsid w:val="00847A25"/>
    <w:rsid w:val="00850A13"/>
    <w:rsid w:val="00850F79"/>
    <w:rsid w:val="008552D1"/>
    <w:rsid w:val="0085704A"/>
    <w:rsid w:val="00857691"/>
    <w:rsid w:val="00857C4C"/>
    <w:rsid w:val="00860724"/>
    <w:rsid w:val="00861ED8"/>
    <w:rsid w:val="00862896"/>
    <w:rsid w:val="00863814"/>
    <w:rsid w:val="00864867"/>
    <w:rsid w:val="00864D03"/>
    <w:rsid w:val="00864F97"/>
    <w:rsid w:val="008653E9"/>
    <w:rsid w:val="008658F4"/>
    <w:rsid w:val="008672C8"/>
    <w:rsid w:val="00867B5E"/>
    <w:rsid w:val="008700F8"/>
    <w:rsid w:val="00870D24"/>
    <w:rsid w:val="00871637"/>
    <w:rsid w:val="00871B30"/>
    <w:rsid w:val="008722C8"/>
    <w:rsid w:val="00872315"/>
    <w:rsid w:val="008725D6"/>
    <w:rsid w:val="008726AB"/>
    <w:rsid w:val="00872ACD"/>
    <w:rsid w:val="00873098"/>
    <w:rsid w:val="008765ED"/>
    <w:rsid w:val="00881D64"/>
    <w:rsid w:val="0088285A"/>
    <w:rsid w:val="008847CA"/>
    <w:rsid w:val="00885DB6"/>
    <w:rsid w:val="00887A4B"/>
    <w:rsid w:val="00890120"/>
    <w:rsid w:val="00890D80"/>
    <w:rsid w:val="00892DC7"/>
    <w:rsid w:val="008938D3"/>
    <w:rsid w:val="00894005"/>
    <w:rsid w:val="0089488C"/>
    <w:rsid w:val="008956BC"/>
    <w:rsid w:val="00896431"/>
    <w:rsid w:val="008A1CE0"/>
    <w:rsid w:val="008A28A1"/>
    <w:rsid w:val="008A35AA"/>
    <w:rsid w:val="008A57C7"/>
    <w:rsid w:val="008A58A7"/>
    <w:rsid w:val="008A640E"/>
    <w:rsid w:val="008A672A"/>
    <w:rsid w:val="008A7437"/>
    <w:rsid w:val="008A755D"/>
    <w:rsid w:val="008A774E"/>
    <w:rsid w:val="008B00A2"/>
    <w:rsid w:val="008B0406"/>
    <w:rsid w:val="008B29DF"/>
    <w:rsid w:val="008B3160"/>
    <w:rsid w:val="008B34E8"/>
    <w:rsid w:val="008B5063"/>
    <w:rsid w:val="008B5815"/>
    <w:rsid w:val="008B5F2E"/>
    <w:rsid w:val="008C054F"/>
    <w:rsid w:val="008C1FC2"/>
    <w:rsid w:val="008C35A6"/>
    <w:rsid w:val="008C3B02"/>
    <w:rsid w:val="008C5C15"/>
    <w:rsid w:val="008C5C65"/>
    <w:rsid w:val="008C64D6"/>
    <w:rsid w:val="008C6BC4"/>
    <w:rsid w:val="008C6DB3"/>
    <w:rsid w:val="008C7C0C"/>
    <w:rsid w:val="008C7E4A"/>
    <w:rsid w:val="008D0A4F"/>
    <w:rsid w:val="008D122E"/>
    <w:rsid w:val="008D1312"/>
    <w:rsid w:val="008D21CA"/>
    <w:rsid w:val="008D2FCF"/>
    <w:rsid w:val="008D343E"/>
    <w:rsid w:val="008D4C4E"/>
    <w:rsid w:val="008D5143"/>
    <w:rsid w:val="008D6CF6"/>
    <w:rsid w:val="008D743A"/>
    <w:rsid w:val="008E1CC7"/>
    <w:rsid w:val="008E26C2"/>
    <w:rsid w:val="008E6325"/>
    <w:rsid w:val="008E718F"/>
    <w:rsid w:val="008E73FD"/>
    <w:rsid w:val="008F0D56"/>
    <w:rsid w:val="008F0F75"/>
    <w:rsid w:val="008F1073"/>
    <w:rsid w:val="008F1297"/>
    <w:rsid w:val="008F26DA"/>
    <w:rsid w:val="008F28E1"/>
    <w:rsid w:val="008F2B94"/>
    <w:rsid w:val="008F2C11"/>
    <w:rsid w:val="008F32D3"/>
    <w:rsid w:val="008F32E3"/>
    <w:rsid w:val="008F4E4E"/>
    <w:rsid w:val="008F66C9"/>
    <w:rsid w:val="008F7039"/>
    <w:rsid w:val="008F77F1"/>
    <w:rsid w:val="009004FC"/>
    <w:rsid w:val="00900D3D"/>
    <w:rsid w:val="00900F78"/>
    <w:rsid w:val="00905E4F"/>
    <w:rsid w:val="00906C62"/>
    <w:rsid w:val="00906DB4"/>
    <w:rsid w:val="00907359"/>
    <w:rsid w:val="009077BD"/>
    <w:rsid w:val="009124AA"/>
    <w:rsid w:val="00912641"/>
    <w:rsid w:val="00913490"/>
    <w:rsid w:val="0091354F"/>
    <w:rsid w:val="00913C18"/>
    <w:rsid w:val="0091452F"/>
    <w:rsid w:val="00914766"/>
    <w:rsid w:val="0091579C"/>
    <w:rsid w:val="00915CF2"/>
    <w:rsid w:val="00915D5C"/>
    <w:rsid w:val="00922E6E"/>
    <w:rsid w:val="00924369"/>
    <w:rsid w:val="00924F71"/>
    <w:rsid w:val="0092556C"/>
    <w:rsid w:val="00925985"/>
    <w:rsid w:val="00927704"/>
    <w:rsid w:val="009277D1"/>
    <w:rsid w:val="00927ACE"/>
    <w:rsid w:val="00927C8C"/>
    <w:rsid w:val="00927E49"/>
    <w:rsid w:val="00930380"/>
    <w:rsid w:val="00932746"/>
    <w:rsid w:val="00932D51"/>
    <w:rsid w:val="00933104"/>
    <w:rsid w:val="0093342C"/>
    <w:rsid w:val="00933E31"/>
    <w:rsid w:val="00934D73"/>
    <w:rsid w:val="009359CD"/>
    <w:rsid w:val="009369FA"/>
    <w:rsid w:val="00936DBF"/>
    <w:rsid w:val="0094019C"/>
    <w:rsid w:val="00940B85"/>
    <w:rsid w:val="00942B39"/>
    <w:rsid w:val="0094440D"/>
    <w:rsid w:val="00947AAF"/>
    <w:rsid w:val="00950741"/>
    <w:rsid w:val="00950BEF"/>
    <w:rsid w:val="00950F36"/>
    <w:rsid w:val="00954266"/>
    <w:rsid w:val="009549BB"/>
    <w:rsid w:val="00960226"/>
    <w:rsid w:val="00962645"/>
    <w:rsid w:val="00964B47"/>
    <w:rsid w:val="00964EBC"/>
    <w:rsid w:val="009651C2"/>
    <w:rsid w:val="00967371"/>
    <w:rsid w:val="00967B4D"/>
    <w:rsid w:val="00967CB3"/>
    <w:rsid w:val="00973856"/>
    <w:rsid w:val="00973B28"/>
    <w:rsid w:val="00973E7F"/>
    <w:rsid w:val="00975164"/>
    <w:rsid w:val="0097557D"/>
    <w:rsid w:val="009760FE"/>
    <w:rsid w:val="0097723B"/>
    <w:rsid w:val="00977446"/>
    <w:rsid w:val="009776F2"/>
    <w:rsid w:val="00977A39"/>
    <w:rsid w:val="009821E1"/>
    <w:rsid w:val="0098792A"/>
    <w:rsid w:val="00987B41"/>
    <w:rsid w:val="0099234B"/>
    <w:rsid w:val="00994084"/>
    <w:rsid w:val="00994F43"/>
    <w:rsid w:val="00995FE5"/>
    <w:rsid w:val="00997523"/>
    <w:rsid w:val="009A17E7"/>
    <w:rsid w:val="009A2AE0"/>
    <w:rsid w:val="009A2B25"/>
    <w:rsid w:val="009A3CAF"/>
    <w:rsid w:val="009A3EBE"/>
    <w:rsid w:val="009A462D"/>
    <w:rsid w:val="009A5540"/>
    <w:rsid w:val="009A59E9"/>
    <w:rsid w:val="009A61EE"/>
    <w:rsid w:val="009A78D6"/>
    <w:rsid w:val="009B0622"/>
    <w:rsid w:val="009B07C5"/>
    <w:rsid w:val="009B0C28"/>
    <w:rsid w:val="009B20B4"/>
    <w:rsid w:val="009B27C7"/>
    <w:rsid w:val="009B2AD9"/>
    <w:rsid w:val="009B3077"/>
    <w:rsid w:val="009B4A39"/>
    <w:rsid w:val="009B60BB"/>
    <w:rsid w:val="009B646F"/>
    <w:rsid w:val="009B7358"/>
    <w:rsid w:val="009C046F"/>
    <w:rsid w:val="009C0B51"/>
    <w:rsid w:val="009C1D77"/>
    <w:rsid w:val="009C29B6"/>
    <w:rsid w:val="009C363A"/>
    <w:rsid w:val="009C4377"/>
    <w:rsid w:val="009C4560"/>
    <w:rsid w:val="009C46F7"/>
    <w:rsid w:val="009C51A0"/>
    <w:rsid w:val="009C54E5"/>
    <w:rsid w:val="009C682A"/>
    <w:rsid w:val="009C74B8"/>
    <w:rsid w:val="009C7B6C"/>
    <w:rsid w:val="009D0170"/>
    <w:rsid w:val="009D1F14"/>
    <w:rsid w:val="009D48D7"/>
    <w:rsid w:val="009D4FCE"/>
    <w:rsid w:val="009D54AB"/>
    <w:rsid w:val="009D56B1"/>
    <w:rsid w:val="009E0EB6"/>
    <w:rsid w:val="009E1455"/>
    <w:rsid w:val="009E19B7"/>
    <w:rsid w:val="009E3D6A"/>
    <w:rsid w:val="009E7C22"/>
    <w:rsid w:val="009F1841"/>
    <w:rsid w:val="009F24C1"/>
    <w:rsid w:val="009F62D9"/>
    <w:rsid w:val="009F7E42"/>
    <w:rsid w:val="009F7F9D"/>
    <w:rsid w:val="00A0020E"/>
    <w:rsid w:val="00A00946"/>
    <w:rsid w:val="00A009D8"/>
    <w:rsid w:val="00A01A09"/>
    <w:rsid w:val="00A02A95"/>
    <w:rsid w:val="00A031B7"/>
    <w:rsid w:val="00A03BB1"/>
    <w:rsid w:val="00A03DB9"/>
    <w:rsid w:val="00A062B0"/>
    <w:rsid w:val="00A0745B"/>
    <w:rsid w:val="00A076A0"/>
    <w:rsid w:val="00A07CF3"/>
    <w:rsid w:val="00A1075C"/>
    <w:rsid w:val="00A1080F"/>
    <w:rsid w:val="00A10BF6"/>
    <w:rsid w:val="00A12CE7"/>
    <w:rsid w:val="00A13F7B"/>
    <w:rsid w:val="00A15628"/>
    <w:rsid w:val="00A16A1C"/>
    <w:rsid w:val="00A17724"/>
    <w:rsid w:val="00A20833"/>
    <w:rsid w:val="00A21394"/>
    <w:rsid w:val="00A21B8C"/>
    <w:rsid w:val="00A2393F"/>
    <w:rsid w:val="00A23D57"/>
    <w:rsid w:val="00A2400E"/>
    <w:rsid w:val="00A24104"/>
    <w:rsid w:val="00A24A8B"/>
    <w:rsid w:val="00A24D51"/>
    <w:rsid w:val="00A256A4"/>
    <w:rsid w:val="00A259F0"/>
    <w:rsid w:val="00A25BF1"/>
    <w:rsid w:val="00A25E45"/>
    <w:rsid w:val="00A25F05"/>
    <w:rsid w:val="00A26239"/>
    <w:rsid w:val="00A27B9C"/>
    <w:rsid w:val="00A31AD1"/>
    <w:rsid w:val="00A31D05"/>
    <w:rsid w:val="00A322A6"/>
    <w:rsid w:val="00A32455"/>
    <w:rsid w:val="00A33D3C"/>
    <w:rsid w:val="00A34B5B"/>
    <w:rsid w:val="00A35881"/>
    <w:rsid w:val="00A35C0D"/>
    <w:rsid w:val="00A363A0"/>
    <w:rsid w:val="00A3792A"/>
    <w:rsid w:val="00A4180B"/>
    <w:rsid w:val="00A418E6"/>
    <w:rsid w:val="00A426F1"/>
    <w:rsid w:val="00A42B8E"/>
    <w:rsid w:val="00A443E7"/>
    <w:rsid w:val="00A44594"/>
    <w:rsid w:val="00A45E78"/>
    <w:rsid w:val="00A46296"/>
    <w:rsid w:val="00A47B9E"/>
    <w:rsid w:val="00A511E0"/>
    <w:rsid w:val="00A51BA2"/>
    <w:rsid w:val="00A51C5D"/>
    <w:rsid w:val="00A51E79"/>
    <w:rsid w:val="00A53064"/>
    <w:rsid w:val="00A542BC"/>
    <w:rsid w:val="00A543C4"/>
    <w:rsid w:val="00A572A1"/>
    <w:rsid w:val="00A57C14"/>
    <w:rsid w:val="00A6021C"/>
    <w:rsid w:val="00A610D8"/>
    <w:rsid w:val="00A6117E"/>
    <w:rsid w:val="00A61946"/>
    <w:rsid w:val="00A62711"/>
    <w:rsid w:val="00A64FF0"/>
    <w:rsid w:val="00A65DB7"/>
    <w:rsid w:val="00A67B92"/>
    <w:rsid w:val="00A718F4"/>
    <w:rsid w:val="00A726C3"/>
    <w:rsid w:val="00A7390D"/>
    <w:rsid w:val="00A779B7"/>
    <w:rsid w:val="00A802D8"/>
    <w:rsid w:val="00A80BFB"/>
    <w:rsid w:val="00A82CAC"/>
    <w:rsid w:val="00A82D9A"/>
    <w:rsid w:val="00A83CE9"/>
    <w:rsid w:val="00A86E4B"/>
    <w:rsid w:val="00A86FB8"/>
    <w:rsid w:val="00A875E4"/>
    <w:rsid w:val="00A8784C"/>
    <w:rsid w:val="00A87AF1"/>
    <w:rsid w:val="00A87DF2"/>
    <w:rsid w:val="00A933B3"/>
    <w:rsid w:val="00A93B26"/>
    <w:rsid w:val="00A940FE"/>
    <w:rsid w:val="00A94D3D"/>
    <w:rsid w:val="00A96DD1"/>
    <w:rsid w:val="00A9797B"/>
    <w:rsid w:val="00AA1362"/>
    <w:rsid w:val="00AA19CD"/>
    <w:rsid w:val="00AA2AA4"/>
    <w:rsid w:val="00AA37B9"/>
    <w:rsid w:val="00AA493F"/>
    <w:rsid w:val="00AA4BB9"/>
    <w:rsid w:val="00AA4D5F"/>
    <w:rsid w:val="00AA508F"/>
    <w:rsid w:val="00AA5154"/>
    <w:rsid w:val="00AA5F0C"/>
    <w:rsid w:val="00AA76CA"/>
    <w:rsid w:val="00AB30FA"/>
    <w:rsid w:val="00AB3153"/>
    <w:rsid w:val="00AB34D7"/>
    <w:rsid w:val="00AB4503"/>
    <w:rsid w:val="00AB5402"/>
    <w:rsid w:val="00AC1C49"/>
    <w:rsid w:val="00AC22E8"/>
    <w:rsid w:val="00AC3C43"/>
    <w:rsid w:val="00AC714D"/>
    <w:rsid w:val="00AC7742"/>
    <w:rsid w:val="00AC7784"/>
    <w:rsid w:val="00AD19CC"/>
    <w:rsid w:val="00AD1B9F"/>
    <w:rsid w:val="00AD2620"/>
    <w:rsid w:val="00AD3299"/>
    <w:rsid w:val="00AD3F1A"/>
    <w:rsid w:val="00AD420F"/>
    <w:rsid w:val="00AD6203"/>
    <w:rsid w:val="00AD704D"/>
    <w:rsid w:val="00AD7FE7"/>
    <w:rsid w:val="00AE1173"/>
    <w:rsid w:val="00AE1276"/>
    <w:rsid w:val="00AE1A12"/>
    <w:rsid w:val="00AE284D"/>
    <w:rsid w:val="00AE39BD"/>
    <w:rsid w:val="00AE5475"/>
    <w:rsid w:val="00AE5C1A"/>
    <w:rsid w:val="00AF09E6"/>
    <w:rsid w:val="00AF0BAD"/>
    <w:rsid w:val="00AF0D7C"/>
    <w:rsid w:val="00AF10E0"/>
    <w:rsid w:val="00AF17FB"/>
    <w:rsid w:val="00AF37F3"/>
    <w:rsid w:val="00AF49D8"/>
    <w:rsid w:val="00AF5B01"/>
    <w:rsid w:val="00AF72B5"/>
    <w:rsid w:val="00B00044"/>
    <w:rsid w:val="00B00A10"/>
    <w:rsid w:val="00B00F2B"/>
    <w:rsid w:val="00B01B9B"/>
    <w:rsid w:val="00B0216A"/>
    <w:rsid w:val="00B022B6"/>
    <w:rsid w:val="00B0484F"/>
    <w:rsid w:val="00B05AA0"/>
    <w:rsid w:val="00B109C8"/>
    <w:rsid w:val="00B10ACD"/>
    <w:rsid w:val="00B11BC5"/>
    <w:rsid w:val="00B139FD"/>
    <w:rsid w:val="00B1545B"/>
    <w:rsid w:val="00B155BD"/>
    <w:rsid w:val="00B15697"/>
    <w:rsid w:val="00B178D1"/>
    <w:rsid w:val="00B20BC6"/>
    <w:rsid w:val="00B21617"/>
    <w:rsid w:val="00B21F36"/>
    <w:rsid w:val="00B224CD"/>
    <w:rsid w:val="00B232D9"/>
    <w:rsid w:val="00B2351F"/>
    <w:rsid w:val="00B23E81"/>
    <w:rsid w:val="00B25B1B"/>
    <w:rsid w:val="00B25C33"/>
    <w:rsid w:val="00B2663F"/>
    <w:rsid w:val="00B27024"/>
    <w:rsid w:val="00B30B6B"/>
    <w:rsid w:val="00B30C58"/>
    <w:rsid w:val="00B31379"/>
    <w:rsid w:val="00B31A21"/>
    <w:rsid w:val="00B321B8"/>
    <w:rsid w:val="00B35DD7"/>
    <w:rsid w:val="00B40164"/>
    <w:rsid w:val="00B40AEA"/>
    <w:rsid w:val="00B41B84"/>
    <w:rsid w:val="00B41DD4"/>
    <w:rsid w:val="00B41F6A"/>
    <w:rsid w:val="00B4228D"/>
    <w:rsid w:val="00B42783"/>
    <w:rsid w:val="00B42BCD"/>
    <w:rsid w:val="00B4314D"/>
    <w:rsid w:val="00B434E5"/>
    <w:rsid w:val="00B4540C"/>
    <w:rsid w:val="00B454D5"/>
    <w:rsid w:val="00B46875"/>
    <w:rsid w:val="00B46CAB"/>
    <w:rsid w:val="00B47130"/>
    <w:rsid w:val="00B4779F"/>
    <w:rsid w:val="00B5038C"/>
    <w:rsid w:val="00B517EE"/>
    <w:rsid w:val="00B52010"/>
    <w:rsid w:val="00B54846"/>
    <w:rsid w:val="00B54DB1"/>
    <w:rsid w:val="00B55143"/>
    <w:rsid w:val="00B56904"/>
    <w:rsid w:val="00B576AD"/>
    <w:rsid w:val="00B60DA6"/>
    <w:rsid w:val="00B60E78"/>
    <w:rsid w:val="00B612F4"/>
    <w:rsid w:val="00B633A1"/>
    <w:rsid w:val="00B637C2"/>
    <w:rsid w:val="00B65C4C"/>
    <w:rsid w:val="00B66CED"/>
    <w:rsid w:val="00B677D7"/>
    <w:rsid w:val="00B67BB6"/>
    <w:rsid w:val="00B7043C"/>
    <w:rsid w:val="00B72641"/>
    <w:rsid w:val="00B72985"/>
    <w:rsid w:val="00B741F7"/>
    <w:rsid w:val="00B75AA0"/>
    <w:rsid w:val="00B77BAB"/>
    <w:rsid w:val="00B77DF7"/>
    <w:rsid w:val="00B80807"/>
    <w:rsid w:val="00B81C94"/>
    <w:rsid w:val="00B81E7D"/>
    <w:rsid w:val="00B81EE3"/>
    <w:rsid w:val="00B824EF"/>
    <w:rsid w:val="00B8275C"/>
    <w:rsid w:val="00B83042"/>
    <w:rsid w:val="00B867B8"/>
    <w:rsid w:val="00B903B5"/>
    <w:rsid w:val="00B90783"/>
    <w:rsid w:val="00B91BA0"/>
    <w:rsid w:val="00B91BBA"/>
    <w:rsid w:val="00B91D3A"/>
    <w:rsid w:val="00B91E78"/>
    <w:rsid w:val="00B923AD"/>
    <w:rsid w:val="00B924B2"/>
    <w:rsid w:val="00B944FD"/>
    <w:rsid w:val="00B94C08"/>
    <w:rsid w:val="00B957E3"/>
    <w:rsid w:val="00B96EB2"/>
    <w:rsid w:val="00BA0B69"/>
    <w:rsid w:val="00BA0C1D"/>
    <w:rsid w:val="00BA0E4C"/>
    <w:rsid w:val="00BA24AC"/>
    <w:rsid w:val="00BA24F2"/>
    <w:rsid w:val="00BA32AF"/>
    <w:rsid w:val="00BA3D98"/>
    <w:rsid w:val="00BA65BD"/>
    <w:rsid w:val="00BA7704"/>
    <w:rsid w:val="00BA7FE5"/>
    <w:rsid w:val="00BB091E"/>
    <w:rsid w:val="00BB0AA1"/>
    <w:rsid w:val="00BB1601"/>
    <w:rsid w:val="00BB1D49"/>
    <w:rsid w:val="00BB1F52"/>
    <w:rsid w:val="00BB2944"/>
    <w:rsid w:val="00BB3C69"/>
    <w:rsid w:val="00BC0056"/>
    <w:rsid w:val="00BC1BFE"/>
    <w:rsid w:val="00BC398F"/>
    <w:rsid w:val="00BC3A3E"/>
    <w:rsid w:val="00BC3D68"/>
    <w:rsid w:val="00BC56D6"/>
    <w:rsid w:val="00BC5A02"/>
    <w:rsid w:val="00BD1365"/>
    <w:rsid w:val="00BD276F"/>
    <w:rsid w:val="00BD32AF"/>
    <w:rsid w:val="00BD3E13"/>
    <w:rsid w:val="00BD3F61"/>
    <w:rsid w:val="00BD4674"/>
    <w:rsid w:val="00BD58AF"/>
    <w:rsid w:val="00BD6F36"/>
    <w:rsid w:val="00BE038B"/>
    <w:rsid w:val="00BE239D"/>
    <w:rsid w:val="00BE3564"/>
    <w:rsid w:val="00BE426A"/>
    <w:rsid w:val="00BE744E"/>
    <w:rsid w:val="00BE78F2"/>
    <w:rsid w:val="00BF2206"/>
    <w:rsid w:val="00BF2472"/>
    <w:rsid w:val="00BF3964"/>
    <w:rsid w:val="00BF42F8"/>
    <w:rsid w:val="00BF471C"/>
    <w:rsid w:val="00BF64BC"/>
    <w:rsid w:val="00BF6585"/>
    <w:rsid w:val="00BF7FAE"/>
    <w:rsid w:val="00C0055F"/>
    <w:rsid w:val="00C0157E"/>
    <w:rsid w:val="00C01A56"/>
    <w:rsid w:val="00C057CE"/>
    <w:rsid w:val="00C05BB4"/>
    <w:rsid w:val="00C0664F"/>
    <w:rsid w:val="00C07608"/>
    <w:rsid w:val="00C07D5C"/>
    <w:rsid w:val="00C100E9"/>
    <w:rsid w:val="00C1133D"/>
    <w:rsid w:val="00C12F1B"/>
    <w:rsid w:val="00C13278"/>
    <w:rsid w:val="00C13364"/>
    <w:rsid w:val="00C13566"/>
    <w:rsid w:val="00C135F4"/>
    <w:rsid w:val="00C15708"/>
    <w:rsid w:val="00C162F1"/>
    <w:rsid w:val="00C16C5C"/>
    <w:rsid w:val="00C172F8"/>
    <w:rsid w:val="00C201EB"/>
    <w:rsid w:val="00C2036D"/>
    <w:rsid w:val="00C203EA"/>
    <w:rsid w:val="00C207B5"/>
    <w:rsid w:val="00C20E3B"/>
    <w:rsid w:val="00C21DA5"/>
    <w:rsid w:val="00C228EF"/>
    <w:rsid w:val="00C23595"/>
    <w:rsid w:val="00C23A36"/>
    <w:rsid w:val="00C23BB0"/>
    <w:rsid w:val="00C24394"/>
    <w:rsid w:val="00C2478C"/>
    <w:rsid w:val="00C25D23"/>
    <w:rsid w:val="00C25F10"/>
    <w:rsid w:val="00C265D1"/>
    <w:rsid w:val="00C2798C"/>
    <w:rsid w:val="00C30146"/>
    <w:rsid w:val="00C321FD"/>
    <w:rsid w:val="00C33497"/>
    <w:rsid w:val="00C3466E"/>
    <w:rsid w:val="00C34E7B"/>
    <w:rsid w:val="00C34F3D"/>
    <w:rsid w:val="00C35734"/>
    <w:rsid w:val="00C36F42"/>
    <w:rsid w:val="00C4044F"/>
    <w:rsid w:val="00C40C51"/>
    <w:rsid w:val="00C41BBB"/>
    <w:rsid w:val="00C41DB5"/>
    <w:rsid w:val="00C4223B"/>
    <w:rsid w:val="00C439A1"/>
    <w:rsid w:val="00C44514"/>
    <w:rsid w:val="00C44857"/>
    <w:rsid w:val="00C44F16"/>
    <w:rsid w:val="00C4563C"/>
    <w:rsid w:val="00C46310"/>
    <w:rsid w:val="00C463A4"/>
    <w:rsid w:val="00C46F6E"/>
    <w:rsid w:val="00C5005B"/>
    <w:rsid w:val="00C522B6"/>
    <w:rsid w:val="00C54102"/>
    <w:rsid w:val="00C55401"/>
    <w:rsid w:val="00C5559F"/>
    <w:rsid w:val="00C565AB"/>
    <w:rsid w:val="00C56929"/>
    <w:rsid w:val="00C57655"/>
    <w:rsid w:val="00C6071B"/>
    <w:rsid w:val="00C608DC"/>
    <w:rsid w:val="00C60D3F"/>
    <w:rsid w:val="00C6252E"/>
    <w:rsid w:val="00C62E2A"/>
    <w:rsid w:val="00C665C0"/>
    <w:rsid w:val="00C66E72"/>
    <w:rsid w:val="00C7371E"/>
    <w:rsid w:val="00C75699"/>
    <w:rsid w:val="00C76211"/>
    <w:rsid w:val="00C7785E"/>
    <w:rsid w:val="00C802F2"/>
    <w:rsid w:val="00C809DF"/>
    <w:rsid w:val="00C82909"/>
    <w:rsid w:val="00C82A33"/>
    <w:rsid w:val="00C832E0"/>
    <w:rsid w:val="00C844EE"/>
    <w:rsid w:val="00C84546"/>
    <w:rsid w:val="00C852C7"/>
    <w:rsid w:val="00C8565A"/>
    <w:rsid w:val="00C856A2"/>
    <w:rsid w:val="00C872EE"/>
    <w:rsid w:val="00C906F6"/>
    <w:rsid w:val="00C90754"/>
    <w:rsid w:val="00C9185E"/>
    <w:rsid w:val="00C925DE"/>
    <w:rsid w:val="00C93C27"/>
    <w:rsid w:val="00C95130"/>
    <w:rsid w:val="00C958B4"/>
    <w:rsid w:val="00C96521"/>
    <w:rsid w:val="00CA0A60"/>
    <w:rsid w:val="00CA2282"/>
    <w:rsid w:val="00CA261E"/>
    <w:rsid w:val="00CA331E"/>
    <w:rsid w:val="00CA3867"/>
    <w:rsid w:val="00CA3AA0"/>
    <w:rsid w:val="00CA427C"/>
    <w:rsid w:val="00CA4F5E"/>
    <w:rsid w:val="00CA51F8"/>
    <w:rsid w:val="00CA6312"/>
    <w:rsid w:val="00CA6E63"/>
    <w:rsid w:val="00CB1C58"/>
    <w:rsid w:val="00CB35FF"/>
    <w:rsid w:val="00CB402A"/>
    <w:rsid w:val="00CB7D79"/>
    <w:rsid w:val="00CC03DB"/>
    <w:rsid w:val="00CC094A"/>
    <w:rsid w:val="00CC108E"/>
    <w:rsid w:val="00CC2036"/>
    <w:rsid w:val="00CC22C2"/>
    <w:rsid w:val="00CC39AA"/>
    <w:rsid w:val="00CC3B42"/>
    <w:rsid w:val="00CC3E8A"/>
    <w:rsid w:val="00CC4D14"/>
    <w:rsid w:val="00CC676D"/>
    <w:rsid w:val="00CC67DB"/>
    <w:rsid w:val="00CD003E"/>
    <w:rsid w:val="00CD08CC"/>
    <w:rsid w:val="00CD0F8F"/>
    <w:rsid w:val="00CD10B3"/>
    <w:rsid w:val="00CD2295"/>
    <w:rsid w:val="00CD2A58"/>
    <w:rsid w:val="00CD406A"/>
    <w:rsid w:val="00CD6C54"/>
    <w:rsid w:val="00CD74D0"/>
    <w:rsid w:val="00CE0133"/>
    <w:rsid w:val="00CE18A0"/>
    <w:rsid w:val="00CE239E"/>
    <w:rsid w:val="00CE4886"/>
    <w:rsid w:val="00CE5E03"/>
    <w:rsid w:val="00CE69CB"/>
    <w:rsid w:val="00CE73A2"/>
    <w:rsid w:val="00CE7D4F"/>
    <w:rsid w:val="00CF05D5"/>
    <w:rsid w:val="00CF125F"/>
    <w:rsid w:val="00CF3BC3"/>
    <w:rsid w:val="00CF45D6"/>
    <w:rsid w:val="00CF4D5B"/>
    <w:rsid w:val="00CF5B4F"/>
    <w:rsid w:val="00CF5CFE"/>
    <w:rsid w:val="00CF5D7C"/>
    <w:rsid w:val="00CF6BFA"/>
    <w:rsid w:val="00CF7544"/>
    <w:rsid w:val="00CF7F0F"/>
    <w:rsid w:val="00D007F6"/>
    <w:rsid w:val="00D01807"/>
    <w:rsid w:val="00D031ED"/>
    <w:rsid w:val="00D056EA"/>
    <w:rsid w:val="00D06427"/>
    <w:rsid w:val="00D074FB"/>
    <w:rsid w:val="00D07A64"/>
    <w:rsid w:val="00D12BFC"/>
    <w:rsid w:val="00D12EB5"/>
    <w:rsid w:val="00D13339"/>
    <w:rsid w:val="00D158C6"/>
    <w:rsid w:val="00D15C2A"/>
    <w:rsid w:val="00D15FF7"/>
    <w:rsid w:val="00D16AC8"/>
    <w:rsid w:val="00D17BD9"/>
    <w:rsid w:val="00D20732"/>
    <w:rsid w:val="00D21012"/>
    <w:rsid w:val="00D21341"/>
    <w:rsid w:val="00D21D5F"/>
    <w:rsid w:val="00D24094"/>
    <w:rsid w:val="00D24313"/>
    <w:rsid w:val="00D25693"/>
    <w:rsid w:val="00D27B3F"/>
    <w:rsid w:val="00D31ED5"/>
    <w:rsid w:val="00D321CC"/>
    <w:rsid w:val="00D32E6F"/>
    <w:rsid w:val="00D33715"/>
    <w:rsid w:val="00D34AED"/>
    <w:rsid w:val="00D35DC4"/>
    <w:rsid w:val="00D41392"/>
    <w:rsid w:val="00D42CCB"/>
    <w:rsid w:val="00D43947"/>
    <w:rsid w:val="00D44356"/>
    <w:rsid w:val="00D44CF8"/>
    <w:rsid w:val="00D45B1A"/>
    <w:rsid w:val="00D465A5"/>
    <w:rsid w:val="00D469B5"/>
    <w:rsid w:val="00D46E50"/>
    <w:rsid w:val="00D4714B"/>
    <w:rsid w:val="00D505E1"/>
    <w:rsid w:val="00D5136F"/>
    <w:rsid w:val="00D519F6"/>
    <w:rsid w:val="00D51DC3"/>
    <w:rsid w:val="00D524A2"/>
    <w:rsid w:val="00D52EBF"/>
    <w:rsid w:val="00D52FD7"/>
    <w:rsid w:val="00D53CA5"/>
    <w:rsid w:val="00D53EAC"/>
    <w:rsid w:val="00D54B77"/>
    <w:rsid w:val="00D561A7"/>
    <w:rsid w:val="00D56795"/>
    <w:rsid w:val="00D56895"/>
    <w:rsid w:val="00D56B61"/>
    <w:rsid w:val="00D56C39"/>
    <w:rsid w:val="00D57E17"/>
    <w:rsid w:val="00D606CD"/>
    <w:rsid w:val="00D61734"/>
    <w:rsid w:val="00D626A7"/>
    <w:rsid w:val="00D62D7A"/>
    <w:rsid w:val="00D636C3"/>
    <w:rsid w:val="00D67B06"/>
    <w:rsid w:val="00D709AB"/>
    <w:rsid w:val="00D732CB"/>
    <w:rsid w:val="00D73D8D"/>
    <w:rsid w:val="00D744EA"/>
    <w:rsid w:val="00D74D18"/>
    <w:rsid w:val="00D754A1"/>
    <w:rsid w:val="00D75948"/>
    <w:rsid w:val="00D766BA"/>
    <w:rsid w:val="00D76D4C"/>
    <w:rsid w:val="00D76F41"/>
    <w:rsid w:val="00D77672"/>
    <w:rsid w:val="00D80EA1"/>
    <w:rsid w:val="00D8123B"/>
    <w:rsid w:val="00D816A1"/>
    <w:rsid w:val="00D82D30"/>
    <w:rsid w:val="00D831D5"/>
    <w:rsid w:val="00D84AF2"/>
    <w:rsid w:val="00D85D74"/>
    <w:rsid w:val="00D86F2F"/>
    <w:rsid w:val="00D87491"/>
    <w:rsid w:val="00D92E9A"/>
    <w:rsid w:val="00D94B0F"/>
    <w:rsid w:val="00D95077"/>
    <w:rsid w:val="00D95526"/>
    <w:rsid w:val="00D96A97"/>
    <w:rsid w:val="00D96D0B"/>
    <w:rsid w:val="00D97788"/>
    <w:rsid w:val="00DA1AC6"/>
    <w:rsid w:val="00DA2A2A"/>
    <w:rsid w:val="00DA2C2E"/>
    <w:rsid w:val="00DA3467"/>
    <w:rsid w:val="00DA4157"/>
    <w:rsid w:val="00DA4A7E"/>
    <w:rsid w:val="00DA53E5"/>
    <w:rsid w:val="00DB0126"/>
    <w:rsid w:val="00DB050F"/>
    <w:rsid w:val="00DB3999"/>
    <w:rsid w:val="00DB3A5D"/>
    <w:rsid w:val="00DB441A"/>
    <w:rsid w:val="00DB47C0"/>
    <w:rsid w:val="00DB608B"/>
    <w:rsid w:val="00DB69FB"/>
    <w:rsid w:val="00DC010B"/>
    <w:rsid w:val="00DC0240"/>
    <w:rsid w:val="00DC07C9"/>
    <w:rsid w:val="00DC1804"/>
    <w:rsid w:val="00DC3538"/>
    <w:rsid w:val="00DC5358"/>
    <w:rsid w:val="00DC55CB"/>
    <w:rsid w:val="00DC5639"/>
    <w:rsid w:val="00DC69F8"/>
    <w:rsid w:val="00DC7787"/>
    <w:rsid w:val="00DC7892"/>
    <w:rsid w:val="00DD0515"/>
    <w:rsid w:val="00DD3405"/>
    <w:rsid w:val="00DD704B"/>
    <w:rsid w:val="00DE2B75"/>
    <w:rsid w:val="00DE37BA"/>
    <w:rsid w:val="00DE5368"/>
    <w:rsid w:val="00DE590D"/>
    <w:rsid w:val="00DE7892"/>
    <w:rsid w:val="00DF010E"/>
    <w:rsid w:val="00DF0994"/>
    <w:rsid w:val="00DF3613"/>
    <w:rsid w:val="00DF410A"/>
    <w:rsid w:val="00DF4583"/>
    <w:rsid w:val="00DF5695"/>
    <w:rsid w:val="00DF5F5F"/>
    <w:rsid w:val="00DF6224"/>
    <w:rsid w:val="00DF6D49"/>
    <w:rsid w:val="00DF7AF1"/>
    <w:rsid w:val="00E00799"/>
    <w:rsid w:val="00E0159F"/>
    <w:rsid w:val="00E020DE"/>
    <w:rsid w:val="00E0222C"/>
    <w:rsid w:val="00E0332B"/>
    <w:rsid w:val="00E03657"/>
    <w:rsid w:val="00E04F04"/>
    <w:rsid w:val="00E051CF"/>
    <w:rsid w:val="00E052ED"/>
    <w:rsid w:val="00E055C8"/>
    <w:rsid w:val="00E05E3F"/>
    <w:rsid w:val="00E05EA2"/>
    <w:rsid w:val="00E06BA3"/>
    <w:rsid w:val="00E105E0"/>
    <w:rsid w:val="00E122C6"/>
    <w:rsid w:val="00E12D57"/>
    <w:rsid w:val="00E1314B"/>
    <w:rsid w:val="00E13C72"/>
    <w:rsid w:val="00E143CA"/>
    <w:rsid w:val="00E143D1"/>
    <w:rsid w:val="00E14473"/>
    <w:rsid w:val="00E149DF"/>
    <w:rsid w:val="00E15C02"/>
    <w:rsid w:val="00E15FD5"/>
    <w:rsid w:val="00E17030"/>
    <w:rsid w:val="00E175ED"/>
    <w:rsid w:val="00E20005"/>
    <w:rsid w:val="00E20CA7"/>
    <w:rsid w:val="00E21122"/>
    <w:rsid w:val="00E21386"/>
    <w:rsid w:val="00E2198B"/>
    <w:rsid w:val="00E21993"/>
    <w:rsid w:val="00E22659"/>
    <w:rsid w:val="00E25327"/>
    <w:rsid w:val="00E261C6"/>
    <w:rsid w:val="00E263A4"/>
    <w:rsid w:val="00E27210"/>
    <w:rsid w:val="00E2728B"/>
    <w:rsid w:val="00E27B07"/>
    <w:rsid w:val="00E30172"/>
    <w:rsid w:val="00E3042B"/>
    <w:rsid w:val="00E31900"/>
    <w:rsid w:val="00E320FE"/>
    <w:rsid w:val="00E32E07"/>
    <w:rsid w:val="00E36240"/>
    <w:rsid w:val="00E36D89"/>
    <w:rsid w:val="00E37626"/>
    <w:rsid w:val="00E40ECC"/>
    <w:rsid w:val="00E41BE7"/>
    <w:rsid w:val="00E42CA4"/>
    <w:rsid w:val="00E42E18"/>
    <w:rsid w:val="00E43AB5"/>
    <w:rsid w:val="00E44747"/>
    <w:rsid w:val="00E477FC"/>
    <w:rsid w:val="00E507F9"/>
    <w:rsid w:val="00E50F0E"/>
    <w:rsid w:val="00E514B5"/>
    <w:rsid w:val="00E51E2A"/>
    <w:rsid w:val="00E520FB"/>
    <w:rsid w:val="00E524D4"/>
    <w:rsid w:val="00E549D2"/>
    <w:rsid w:val="00E56B01"/>
    <w:rsid w:val="00E56D51"/>
    <w:rsid w:val="00E573D7"/>
    <w:rsid w:val="00E57419"/>
    <w:rsid w:val="00E57B40"/>
    <w:rsid w:val="00E57C43"/>
    <w:rsid w:val="00E60819"/>
    <w:rsid w:val="00E60ABB"/>
    <w:rsid w:val="00E60C0F"/>
    <w:rsid w:val="00E62649"/>
    <w:rsid w:val="00E63D4D"/>
    <w:rsid w:val="00E6463E"/>
    <w:rsid w:val="00E67B90"/>
    <w:rsid w:val="00E701E9"/>
    <w:rsid w:val="00E70406"/>
    <w:rsid w:val="00E709E6"/>
    <w:rsid w:val="00E72490"/>
    <w:rsid w:val="00E728B5"/>
    <w:rsid w:val="00E736A3"/>
    <w:rsid w:val="00E75F60"/>
    <w:rsid w:val="00E821C9"/>
    <w:rsid w:val="00E82757"/>
    <w:rsid w:val="00E84E7A"/>
    <w:rsid w:val="00E8608C"/>
    <w:rsid w:val="00E90195"/>
    <w:rsid w:val="00E90346"/>
    <w:rsid w:val="00E90AA2"/>
    <w:rsid w:val="00E937E5"/>
    <w:rsid w:val="00E94689"/>
    <w:rsid w:val="00E94B96"/>
    <w:rsid w:val="00E96335"/>
    <w:rsid w:val="00E968DA"/>
    <w:rsid w:val="00E96D37"/>
    <w:rsid w:val="00EA0A72"/>
    <w:rsid w:val="00EA15AF"/>
    <w:rsid w:val="00EA1AFA"/>
    <w:rsid w:val="00EA1DCD"/>
    <w:rsid w:val="00EA2BE6"/>
    <w:rsid w:val="00EA39A2"/>
    <w:rsid w:val="00EA4A49"/>
    <w:rsid w:val="00EA6B00"/>
    <w:rsid w:val="00EA75C7"/>
    <w:rsid w:val="00EA7650"/>
    <w:rsid w:val="00EA7DFD"/>
    <w:rsid w:val="00EB058E"/>
    <w:rsid w:val="00EB1F83"/>
    <w:rsid w:val="00EB2033"/>
    <w:rsid w:val="00EB28E9"/>
    <w:rsid w:val="00EB37F4"/>
    <w:rsid w:val="00EB3A73"/>
    <w:rsid w:val="00EB5428"/>
    <w:rsid w:val="00EB5692"/>
    <w:rsid w:val="00EB5950"/>
    <w:rsid w:val="00EB6B1F"/>
    <w:rsid w:val="00EB714F"/>
    <w:rsid w:val="00EC00B9"/>
    <w:rsid w:val="00EC21DE"/>
    <w:rsid w:val="00EC32BF"/>
    <w:rsid w:val="00EC333E"/>
    <w:rsid w:val="00EC34E1"/>
    <w:rsid w:val="00EC3713"/>
    <w:rsid w:val="00EC3892"/>
    <w:rsid w:val="00EC5111"/>
    <w:rsid w:val="00EC593E"/>
    <w:rsid w:val="00EC69FC"/>
    <w:rsid w:val="00EC71DC"/>
    <w:rsid w:val="00ED0FED"/>
    <w:rsid w:val="00ED14A4"/>
    <w:rsid w:val="00ED1AC1"/>
    <w:rsid w:val="00ED2A93"/>
    <w:rsid w:val="00ED2FC6"/>
    <w:rsid w:val="00ED3072"/>
    <w:rsid w:val="00ED395B"/>
    <w:rsid w:val="00ED4BDC"/>
    <w:rsid w:val="00EE140E"/>
    <w:rsid w:val="00EE2646"/>
    <w:rsid w:val="00EE33C9"/>
    <w:rsid w:val="00EE3825"/>
    <w:rsid w:val="00EE3C2A"/>
    <w:rsid w:val="00EE452A"/>
    <w:rsid w:val="00EE4A3D"/>
    <w:rsid w:val="00EE4CCD"/>
    <w:rsid w:val="00EF0DB9"/>
    <w:rsid w:val="00EF0E7D"/>
    <w:rsid w:val="00EF207B"/>
    <w:rsid w:val="00EF28D6"/>
    <w:rsid w:val="00EF31BF"/>
    <w:rsid w:val="00EF33AF"/>
    <w:rsid w:val="00EF341E"/>
    <w:rsid w:val="00EF35B9"/>
    <w:rsid w:val="00EF4C69"/>
    <w:rsid w:val="00EF57D5"/>
    <w:rsid w:val="00EF5D4C"/>
    <w:rsid w:val="00EF66E4"/>
    <w:rsid w:val="00EF6960"/>
    <w:rsid w:val="00EF6D7D"/>
    <w:rsid w:val="00EF6D91"/>
    <w:rsid w:val="00EF7D01"/>
    <w:rsid w:val="00F01038"/>
    <w:rsid w:val="00F01EEB"/>
    <w:rsid w:val="00F020BA"/>
    <w:rsid w:val="00F036FE"/>
    <w:rsid w:val="00F044E2"/>
    <w:rsid w:val="00F04850"/>
    <w:rsid w:val="00F07C42"/>
    <w:rsid w:val="00F1020D"/>
    <w:rsid w:val="00F106D0"/>
    <w:rsid w:val="00F12690"/>
    <w:rsid w:val="00F12A83"/>
    <w:rsid w:val="00F12B8D"/>
    <w:rsid w:val="00F1305B"/>
    <w:rsid w:val="00F1329D"/>
    <w:rsid w:val="00F13909"/>
    <w:rsid w:val="00F15428"/>
    <w:rsid w:val="00F16439"/>
    <w:rsid w:val="00F16704"/>
    <w:rsid w:val="00F17F2A"/>
    <w:rsid w:val="00F204EF"/>
    <w:rsid w:val="00F20E9F"/>
    <w:rsid w:val="00F21339"/>
    <w:rsid w:val="00F216DE"/>
    <w:rsid w:val="00F21D86"/>
    <w:rsid w:val="00F22702"/>
    <w:rsid w:val="00F22F69"/>
    <w:rsid w:val="00F23C23"/>
    <w:rsid w:val="00F25C15"/>
    <w:rsid w:val="00F26FA7"/>
    <w:rsid w:val="00F303C8"/>
    <w:rsid w:val="00F3057A"/>
    <w:rsid w:val="00F30A71"/>
    <w:rsid w:val="00F30B45"/>
    <w:rsid w:val="00F323EB"/>
    <w:rsid w:val="00F32787"/>
    <w:rsid w:val="00F329AD"/>
    <w:rsid w:val="00F32A09"/>
    <w:rsid w:val="00F33CF6"/>
    <w:rsid w:val="00F341B5"/>
    <w:rsid w:val="00F344C0"/>
    <w:rsid w:val="00F3450F"/>
    <w:rsid w:val="00F3594D"/>
    <w:rsid w:val="00F37470"/>
    <w:rsid w:val="00F3761A"/>
    <w:rsid w:val="00F377E7"/>
    <w:rsid w:val="00F37F8D"/>
    <w:rsid w:val="00F43559"/>
    <w:rsid w:val="00F43E9D"/>
    <w:rsid w:val="00F45036"/>
    <w:rsid w:val="00F45C16"/>
    <w:rsid w:val="00F463FA"/>
    <w:rsid w:val="00F46E62"/>
    <w:rsid w:val="00F47414"/>
    <w:rsid w:val="00F50DBA"/>
    <w:rsid w:val="00F52BFA"/>
    <w:rsid w:val="00F54A2E"/>
    <w:rsid w:val="00F55D8F"/>
    <w:rsid w:val="00F57590"/>
    <w:rsid w:val="00F57FE9"/>
    <w:rsid w:val="00F62E8E"/>
    <w:rsid w:val="00F67A1A"/>
    <w:rsid w:val="00F71624"/>
    <w:rsid w:val="00F723CA"/>
    <w:rsid w:val="00F72A8D"/>
    <w:rsid w:val="00F737A1"/>
    <w:rsid w:val="00F741D5"/>
    <w:rsid w:val="00F7477E"/>
    <w:rsid w:val="00F7525E"/>
    <w:rsid w:val="00F7568B"/>
    <w:rsid w:val="00F75EAC"/>
    <w:rsid w:val="00F81B3F"/>
    <w:rsid w:val="00F825AE"/>
    <w:rsid w:val="00F829B0"/>
    <w:rsid w:val="00F846D9"/>
    <w:rsid w:val="00F8482D"/>
    <w:rsid w:val="00F84EEE"/>
    <w:rsid w:val="00F902E9"/>
    <w:rsid w:val="00F91232"/>
    <w:rsid w:val="00F92B8A"/>
    <w:rsid w:val="00F93B57"/>
    <w:rsid w:val="00F95957"/>
    <w:rsid w:val="00F95DB8"/>
    <w:rsid w:val="00F9658B"/>
    <w:rsid w:val="00F97C3E"/>
    <w:rsid w:val="00FA037E"/>
    <w:rsid w:val="00FA0E7F"/>
    <w:rsid w:val="00FA1378"/>
    <w:rsid w:val="00FA1A0C"/>
    <w:rsid w:val="00FA1D95"/>
    <w:rsid w:val="00FA37B3"/>
    <w:rsid w:val="00FA4625"/>
    <w:rsid w:val="00FA6049"/>
    <w:rsid w:val="00FA6091"/>
    <w:rsid w:val="00FA703C"/>
    <w:rsid w:val="00FA7304"/>
    <w:rsid w:val="00FA76C9"/>
    <w:rsid w:val="00FA7B57"/>
    <w:rsid w:val="00FB0089"/>
    <w:rsid w:val="00FB1289"/>
    <w:rsid w:val="00FB2304"/>
    <w:rsid w:val="00FB3846"/>
    <w:rsid w:val="00FB3BDA"/>
    <w:rsid w:val="00FB4ED3"/>
    <w:rsid w:val="00FB5D2F"/>
    <w:rsid w:val="00FB702D"/>
    <w:rsid w:val="00FC1C11"/>
    <w:rsid w:val="00FC1EC6"/>
    <w:rsid w:val="00FC203B"/>
    <w:rsid w:val="00FC2743"/>
    <w:rsid w:val="00FC28FD"/>
    <w:rsid w:val="00FC46DE"/>
    <w:rsid w:val="00FC4F04"/>
    <w:rsid w:val="00FC4FE5"/>
    <w:rsid w:val="00FC517A"/>
    <w:rsid w:val="00FC5225"/>
    <w:rsid w:val="00FC5A39"/>
    <w:rsid w:val="00FC74FF"/>
    <w:rsid w:val="00FD0368"/>
    <w:rsid w:val="00FD108C"/>
    <w:rsid w:val="00FD123E"/>
    <w:rsid w:val="00FD15FD"/>
    <w:rsid w:val="00FD34B6"/>
    <w:rsid w:val="00FD4A7C"/>
    <w:rsid w:val="00FD59CB"/>
    <w:rsid w:val="00FD5BFD"/>
    <w:rsid w:val="00FD67B3"/>
    <w:rsid w:val="00FD6AAD"/>
    <w:rsid w:val="00FD6B3B"/>
    <w:rsid w:val="00FD6EF9"/>
    <w:rsid w:val="00FE0495"/>
    <w:rsid w:val="00FE1470"/>
    <w:rsid w:val="00FE26A6"/>
    <w:rsid w:val="00FE31ED"/>
    <w:rsid w:val="00FE3ED5"/>
    <w:rsid w:val="00FE7DDC"/>
    <w:rsid w:val="00FF1427"/>
    <w:rsid w:val="00FF2067"/>
    <w:rsid w:val="00FF24B2"/>
    <w:rsid w:val="00FF34A7"/>
    <w:rsid w:val="00FF3658"/>
    <w:rsid w:val="00FF3D1D"/>
    <w:rsid w:val="00FF44BD"/>
    <w:rsid w:val="00FF460F"/>
    <w:rsid w:val="00FF6C04"/>
    <w:rsid w:val="00FF6E04"/>
    <w:rsid w:val="00FF727C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33801"/>
  <w15:docId w15:val="{CD863C9C-7C89-425B-8D52-217D884B0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067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B646F"/>
    <w:pPr>
      <w:keepNext/>
      <w:spacing w:before="60" w:line="288" w:lineRule="auto"/>
      <w:jc w:val="center"/>
      <w:outlineLvl w:val="0"/>
    </w:pPr>
    <w:rPr>
      <w:rFonts w:ascii="Arial" w:hAnsi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9B646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aliases w:val="Nagłówek 3 Znak1 Znak,Nagłówek 3 Znak1 Znak Znak Znak Znak,Nagłówek 3 Znak1 Znak Znak Znak Znak Znak Znak,Nagłówek 3 Znak1 Znak Znak Znak Znak Znak Znak Znak Znak Znak Znak Znak Znak Znak Znak Znak Znak Znak,Nagłówek 3 Znak1"/>
    <w:basedOn w:val="Normalny"/>
    <w:next w:val="Normalny"/>
    <w:link w:val="Nagwek3Znak"/>
    <w:qFormat/>
    <w:rsid w:val="009B646F"/>
    <w:pPr>
      <w:keepNext/>
      <w:spacing w:before="360" w:after="240"/>
      <w:ind w:left="1021" w:hanging="1021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B64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B646F"/>
    <w:pPr>
      <w:keepNext/>
      <w:jc w:val="center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9B646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B646F"/>
    <w:pPr>
      <w:keepNext/>
      <w:spacing w:line="288" w:lineRule="auto"/>
      <w:ind w:firstLine="708"/>
      <w:jc w:val="both"/>
      <w:outlineLvl w:val="6"/>
    </w:pPr>
    <w:rPr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46F"/>
    <w:rPr>
      <w:rFonts w:ascii="Arial" w:eastAsia="Times New Roman" w:hAnsi="Arial" w:cs="Times New Roman"/>
      <w:b/>
      <w:bCs/>
    </w:rPr>
  </w:style>
  <w:style w:type="character" w:customStyle="1" w:styleId="Nagwek2Znak">
    <w:name w:val="Nagłówek 2 Znak"/>
    <w:basedOn w:val="Domylnaczcionkaakapitu"/>
    <w:link w:val="Nagwek2"/>
    <w:rsid w:val="009B646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aliases w:val="Nagłówek 3 Znak1 Znak Znak,Nagłówek 3 Znak1 Znak Znak Znak Znak Znak,Nagłówek 3 Znak1 Znak Znak Znak Znak Znak Znak Znak,Nagłówek 3 Znak1 Znak Znak Znak Znak Znak Znak Znak Znak Znak Znak Znak Znak Znak Znak Znak Znak Znak Znak"/>
    <w:basedOn w:val="Domylnaczcionkaakapitu"/>
    <w:link w:val="Nagwek3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4Znak">
    <w:name w:val="Nagłówek 4 Znak"/>
    <w:basedOn w:val="Domylnaczcionkaakapitu"/>
    <w:link w:val="Nagwek4"/>
    <w:semiHidden/>
    <w:rsid w:val="009B646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6Znak">
    <w:name w:val="Nagłówek 6 Znak"/>
    <w:basedOn w:val="Domylnaczcionkaakapitu"/>
    <w:link w:val="Nagwek6"/>
    <w:rsid w:val="009B646F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9B646F"/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B646F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646F"/>
    <w:rPr>
      <w:rFonts w:ascii="Times New Roman" w:eastAsia="Times New Roman" w:hAnsi="Times New Roman" w:cs="Times New Roman"/>
      <w:sz w:val="32"/>
      <w:szCs w:val="32"/>
    </w:rPr>
  </w:style>
  <w:style w:type="paragraph" w:styleId="Tekstpodstawowy">
    <w:name w:val="Body Text"/>
    <w:aliases w:val="a2,Znak"/>
    <w:basedOn w:val="Normalny"/>
    <w:link w:val="TekstpodstawowyZnak"/>
    <w:rsid w:val="009B646F"/>
    <w:rPr>
      <w:rFonts w:ascii="Arial" w:hAnsi="Aria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9B646F"/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B646F"/>
    <w:pPr>
      <w:jc w:val="both"/>
    </w:pPr>
    <w:rPr>
      <w:rFonts w:ascii="Arial" w:hAnsi="Arial"/>
    </w:rPr>
  </w:style>
  <w:style w:type="character" w:customStyle="1" w:styleId="Tekstpodstawowy2Znak">
    <w:name w:val="Tekst podstawowy 2 Znak"/>
    <w:basedOn w:val="Domylnaczcionkaakapitu"/>
    <w:link w:val="Tekstpodstawow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tytu">
    <w:name w:val="tytuł"/>
    <w:basedOn w:val="Normalny"/>
    <w:next w:val="Normalny"/>
    <w:autoRedefine/>
    <w:rsid w:val="00125E37"/>
    <w:pPr>
      <w:spacing w:line="288" w:lineRule="auto"/>
      <w:jc w:val="both"/>
      <w:outlineLvl w:val="0"/>
    </w:pPr>
    <w:rPr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9B646F"/>
    <w:pPr>
      <w:tabs>
        <w:tab w:val="left" w:pos="142"/>
      </w:tabs>
      <w:ind w:left="709"/>
      <w:jc w:val="both"/>
    </w:pPr>
    <w:rPr>
      <w:rFonts w:ascii="Arial" w:hAnsi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CM26">
    <w:name w:val="CM26"/>
    <w:basedOn w:val="Normalny"/>
    <w:next w:val="Normalny"/>
    <w:rsid w:val="009B646F"/>
    <w:pPr>
      <w:autoSpaceDE w:val="0"/>
      <w:autoSpaceDN w:val="0"/>
      <w:adjustRightInd w:val="0"/>
    </w:pPr>
  </w:style>
  <w:style w:type="character" w:styleId="Odwoanieprzypisudolnego">
    <w:name w:val="footnote reference"/>
    <w:qFormat/>
    <w:rsid w:val="009B646F"/>
    <w:rPr>
      <w:rFonts w:ascii="Times New Roman" w:hAnsi="Times New Roman" w:cs="Times New Roman"/>
      <w:vertAlign w:val="superscript"/>
    </w:rPr>
  </w:style>
  <w:style w:type="character" w:customStyle="1" w:styleId="tekstdokbold">
    <w:name w:val="tekst dok. bold"/>
    <w:rsid w:val="009B646F"/>
    <w:rPr>
      <w:b/>
      <w:bCs/>
    </w:rPr>
  </w:style>
  <w:style w:type="paragraph" w:customStyle="1" w:styleId="tekstdokumentu">
    <w:name w:val="tekst dokumentu"/>
    <w:basedOn w:val="Normalny"/>
    <w:autoRedefine/>
    <w:rsid w:val="001D161C"/>
    <w:pPr>
      <w:spacing w:before="120" w:line="288" w:lineRule="auto"/>
      <w:ind w:left="1678" w:hanging="1678"/>
    </w:pPr>
    <w:rPr>
      <w:b/>
      <w:bCs/>
      <w:color w:val="000000"/>
    </w:rPr>
  </w:style>
  <w:style w:type="paragraph" w:customStyle="1" w:styleId="zacznik">
    <w:name w:val="załącznik"/>
    <w:basedOn w:val="Tekstpodstawowy"/>
    <w:autoRedefine/>
    <w:rsid w:val="009B646F"/>
    <w:pPr>
      <w:tabs>
        <w:tab w:val="left" w:pos="1701"/>
      </w:tabs>
      <w:spacing w:before="120" w:line="288" w:lineRule="auto"/>
      <w:ind w:left="1701" w:hanging="1701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ny"/>
    <w:autoRedefine/>
    <w:rsid w:val="009B646F"/>
    <w:pPr>
      <w:spacing w:line="288" w:lineRule="auto"/>
      <w:jc w:val="center"/>
    </w:pPr>
    <w:rPr>
      <w:b/>
      <w:bCs/>
      <w:iCs/>
      <w:caps/>
      <w:color w:val="000000"/>
      <w:spacing w:val="8"/>
    </w:rPr>
  </w:style>
  <w:style w:type="paragraph" w:styleId="Tekstpodstawowy3">
    <w:name w:val="Body Text 3"/>
    <w:basedOn w:val="Normalny"/>
    <w:link w:val="Tekstpodstawowy3Znak"/>
    <w:rsid w:val="009B646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rsid w:val="009B646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B646F"/>
    <w:rPr>
      <w:rFonts w:ascii="Courier New" w:eastAsia="Times New Roman" w:hAnsi="Courier New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9B646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NormalnyWeb">
    <w:name w:val="Normal (Web)"/>
    <w:basedOn w:val="Normalny"/>
    <w:uiPriority w:val="99"/>
    <w:rsid w:val="009B646F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rsid w:val="009B646F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,Kolorowa lista — akcent 11"/>
    <w:basedOn w:val="Normalny"/>
    <w:link w:val="AkapitzlistZnak"/>
    <w:uiPriority w:val="34"/>
    <w:qFormat/>
    <w:rsid w:val="009B64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B646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46F"/>
    <w:rPr>
      <w:rFonts w:ascii="Tahoma" w:eastAsia="Times New Roman" w:hAnsi="Tahoma" w:cs="Times New Roman"/>
      <w:sz w:val="16"/>
      <w:szCs w:val="16"/>
    </w:rPr>
  </w:style>
  <w:style w:type="paragraph" w:styleId="Poprawka">
    <w:name w:val="Revision"/>
    <w:hidden/>
    <w:uiPriority w:val="99"/>
    <w:semiHidden/>
    <w:rsid w:val="009B646F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nhideWhenUsed/>
    <w:rsid w:val="009B646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B64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4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4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64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B64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A363A0"/>
    <w:rPr>
      <w:color w:val="000080"/>
      <w:u w:val="single"/>
    </w:rPr>
  </w:style>
  <w:style w:type="character" w:customStyle="1" w:styleId="alb">
    <w:name w:val="a_lb"/>
    <w:basedOn w:val="Domylnaczcionkaakapitu"/>
    <w:rsid w:val="00A363A0"/>
  </w:style>
  <w:style w:type="table" w:styleId="Tabela-Siatka">
    <w:name w:val="Table Grid"/>
    <w:basedOn w:val="Standardowy"/>
    <w:uiPriority w:val="59"/>
    <w:rsid w:val="00A51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6D673D"/>
  </w:style>
  <w:style w:type="character" w:customStyle="1" w:styleId="AkapitzlistZnak">
    <w:name w:val="Akapit z listą Znak"/>
    <w:aliases w:val="normalny tekst Znak,Akapit z list¹ Znak,Kolorowa lista — akcent 11 Znak"/>
    <w:link w:val="Akapitzlist"/>
    <w:uiPriority w:val="34"/>
    <w:qFormat/>
    <w:locked/>
    <w:rsid w:val="00815E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5283c7ffmsonormal">
    <w:name w:val="gwp5283c7ff_msonormal"/>
    <w:basedOn w:val="Normalny"/>
    <w:rsid w:val="00433052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F26FA7"/>
    <w:rPr>
      <w:i/>
      <w:iCs/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56B1"/>
    <w:rPr>
      <w:color w:val="605E5C"/>
      <w:shd w:val="clear" w:color="auto" w:fill="E1DFDD"/>
    </w:rPr>
  </w:style>
  <w:style w:type="paragraph" w:customStyle="1" w:styleId="Styl2">
    <w:name w:val="Styl2"/>
    <w:basedOn w:val="Normalny"/>
    <w:link w:val="Styl2Znak"/>
    <w:qFormat/>
    <w:rsid w:val="001E524B"/>
    <w:rPr>
      <w:rFonts w:ascii="Verdana" w:hAnsi="Verdana"/>
      <w:sz w:val="30"/>
    </w:rPr>
  </w:style>
  <w:style w:type="character" w:customStyle="1" w:styleId="Styl2Znak">
    <w:name w:val="Styl2 Znak"/>
    <w:link w:val="Styl2"/>
    <w:qFormat/>
    <w:rsid w:val="001E524B"/>
    <w:rPr>
      <w:rFonts w:ascii="Verdana" w:eastAsia="Times New Roman" w:hAnsi="Verdana" w:cs="Times New Roman"/>
      <w:sz w:val="30"/>
      <w:szCs w:val="24"/>
      <w:lang w:eastAsia="pl-PL"/>
    </w:rPr>
  </w:style>
  <w:style w:type="paragraph" w:styleId="Bezodstpw">
    <w:name w:val="No Spacing"/>
    <w:uiPriority w:val="1"/>
    <w:qFormat/>
    <w:rsid w:val="000175B3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175B3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wykytekst1">
    <w:name w:val="Zwykły tekst1"/>
    <w:basedOn w:val="Normalny"/>
    <w:rsid w:val="008A755D"/>
    <w:pPr>
      <w:suppressAutoHyphens/>
    </w:pPr>
    <w:rPr>
      <w:rFonts w:ascii="Courier New" w:hAnsi="Courier New" w:cs="Courier New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92C8DB1-3CF6-47BD-9DE2-2BC4777732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9BFBDE-4DA7-426B-86D5-4F121C0C90C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14</Pages>
  <Words>2772</Words>
  <Characters>16636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Rynkiewicz</dc:creator>
  <cp:keywords/>
  <dc:description/>
  <cp:lastModifiedBy>Daniel Rynkiewicz</cp:lastModifiedBy>
  <cp:revision>50</cp:revision>
  <cp:lastPrinted>2025-04-11T05:23:00Z</cp:lastPrinted>
  <dcterms:created xsi:type="dcterms:W3CDTF">2024-04-23T11:44:00Z</dcterms:created>
  <dcterms:modified xsi:type="dcterms:W3CDTF">2025-04-11T05:33:00Z</dcterms:modified>
</cp:coreProperties>
</file>