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10E432BD">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44F5671B" w14:textId="77777777" w:rsidR="00A04FA1"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295AE6EA" w14:textId="680B35FF"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 </w:t>
      </w:r>
      <w:r w:rsidR="00A04FA1">
        <w:rPr>
          <w:rFonts w:asciiTheme="minorHAnsi" w:hAnsiTheme="minorHAnsi"/>
          <w:b/>
          <w:bCs/>
          <w:sz w:val="22"/>
          <w:szCs w:val="22"/>
        </w:rPr>
        <w:t xml:space="preserve">Dział </w:t>
      </w:r>
      <w:r w:rsidRPr="00226E09">
        <w:rPr>
          <w:rFonts w:asciiTheme="minorHAnsi" w:hAnsiTheme="minorHAnsi"/>
          <w:b/>
          <w:bCs/>
          <w:sz w:val="22"/>
          <w:szCs w:val="22"/>
        </w:rPr>
        <w:t>Zamówień Publicznych</w:t>
      </w:r>
    </w:p>
    <w:p w14:paraId="1F596FA2" w14:textId="5C2F514A" w:rsidR="000C6371" w:rsidRPr="006511D6" w:rsidRDefault="00476612" w:rsidP="00E86128">
      <w:pPr>
        <w:spacing w:after="0"/>
        <w:rPr>
          <w:rFonts w:asciiTheme="minorHAnsi" w:hAnsiTheme="minorHAnsi"/>
          <w:b/>
          <w:bCs/>
          <w:sz w:val="22"/>
          <w:szCs w:val="22"/>
        </w:rPr>
      </w:pPr>
      <w:r w:rsidRPr="006511D6">
        <w:rPr>
          <w:rFonts w:asciiTheme="minorHAnsi" w:hAnsiTheme="minorHAnsi"/>
          <w:b/>
          <w:bCs/>
          <w:sz w:val="22"/>
          <w:szCs w:val="22"/>
        </w:rPr>
        <w:t>tel.: 41/</w:t>
      </w:r>
      <w:r w:rsidR="003F35C6" w:rsidRPr="006511D6">
        <w:rPr>
          <w:rFonts w:asciiTheme="minorHAnsi" w:hAnsiTheme="minorHAnsi"/>
          <w:b/>
          <w:bCs/>
          <w:sz w:val="22"/>
          <w:szCs w:val="22"/>
        </w:rPr>
        <w:t>36-74-</w:t>
      </w:r>
      <w:r w:rsidR="00A04FA1">
        <w:rPr>
          <w:rFonts w:asciiTheme="minorHAnsi" w:hAnsiTheme="minorHAnsi"/>
          <w:b/>
          <w:bCs/>
          <w:sz w:val="22"/>
          <w:szCs w:val="22"/>
        </w:rPr>
        <w:t>279</w:t>
      </w:r>
    </w:p>
    <w:p w14:paraId="6C5EC3B3" w14:textId="43CB5AAE" w:rsidR="00037DA3" w:rsidRPr="00781AC7" w:rsidRDefault="006C7AF1" w:rsidP="00781AC7">
      <w:pPr>
        <w:tabs>
          <w:tab w:val="center" w:pos="4536"/>
          <w:tab w:val="right" w:pos="9072"/>
        </w:tabs>
        <w:jc w:val="right"/>
        <w:rPr>
          <w:rFonts w:asciiTheme="minorHAnsi" w:hAnsiTheme="minorHAnsi"/>
          <w:sz w:val="24"/>
          <w:szCs w:val="24"/>
        </w:rPr>
      </w:pPr>
      <w:r w:rsidRPr="006511D6">
        <w:rPr>
          <w:rFonts w:asciiTheme="minorHAnsi" w:hAnsiTheme="minorHAnsi"/>
          <w:sz w:val="24"/>
          <w:szCs w:val="24"/>
        </w:rPr>
        <w:t xml:space="preserve">Kielce, dn. </w:t>
      </w:r>
      <w:r w:rsidR="00A04FA1">
        <w:rPr>
          <w:rFonts w:asciiTheme="minorHAnsi" w:hAnsiTheme="minorHAnsi"/>
          <w:sz w:val="24"/>
          <w:szCs w:val="24"/>
        </w:rPr>
        <w:t>21</w:t>
      </w:r>
      <w:r w:rsidR="006511D6">
        <w:rPr>
          <w:rFonts w:asciiTheme="minorHAnsi" w:hAnsiTheme="minorHAnsi"/>
          <w:sz w:val="24"/>
          <w:szCs w:val="24"/>
        </w:rPr>
        <w:t>.</w:t>
      </w:r>
      <w:r w:rsidR="00E82D53" w:rsidRPr="006511D6">
        <w:rPr>
          <w:rFonts w:asciiTheme="minorHAnsi" w:hAnsiTheme="minorHAnsi"/>
          <w:sz w:val="24"/>
          <w:szCs w:val="24"/>
        </w:rPr>
        <w:t>0</w:t>
      </w:r>
      <w:r w:rsidR="002E5BC5" w:rsidRPr="006511D6">
        <w:rPr>
          <w:rFonts w:asciiTheme="minorHAnsi" w:hAnsiTheme="minorHAnsi"/>
          <w:sz w:val="24"/>
          <w:szCs w:val="24"/>
        </w:rPr>
        <w:t>8</w:t>
      </w:r>
      <w:r w:rsidR="00037DA3" w:rsidRPr="006511D6">
        <w:rPr>
          <w:rFonts w:asciiTheme="minorHAnsi" w:hAnsiTheme="minorHAnsi"/>
          <w:sz w:val="24"/>
          <w:szCs w:val="24"/>
        </w:rPr>
        <w:t>.202</w:t>
      </w:r>
      <w:r w:rsidR="00A04FA1">
        <w:rPr>
          <w:rFonts w:asciiTheme="minorHAnsi" w:hAnsiTheme="minorHAnsi"/>
          <w:sz w:val="24"/>
          <w:szCs w:val="24"/>
        </w:rPr>
        <w:t>4</w:t>
      </w:r>
      <w:r w:rsidRPr="006511D6">
        <w:rPr>
          <w:rFonts w:asciiTheme="minorHAnsi" w:hAnsiTheme="minorHAnsi"/>
          <w:sz w:val="24"/>
          <w:szCs w:val="24"/>
        </w:rPr>
        <w:t xml:space="preserve"> </w:t>
      </w:r>
      <w:r w:rsidR="00037DA3" w:rsidRPr="006511D6">
        <w:rPr>
          <w:rFonts w:asciiTheme="minorHAnsi" w:hAnsiTheme="minorHAnsi"/>
          <w:sz w:val="24"/>
          <w:szCs w:val="24"/>
        </w:rPr>
        <w:t>r.</w:t>
      </w:r>
    </w:p>
    <w:p w14:paraId="0C50F36B" w14:textId="4C428E71" w:rsidR="00781AC7" w:rsidRDefault="00A04FA1" w:rsidP="00781AC7">
      <w:pPr>
        <w:pStyle w:val="Nagwek"/>
        <w:rPr>
          <w:rFonts w:asciiTheme="minorHAnsi" w:hAnsiTheme="minorHAnsi"/>
          <w:bCs/>
          <w:sz w:val="24"/>
          <w:szCs w:val="24"/>
        </w:rPr>
      </w:pPr>
      <w:r>
        <w:rPr>
          <w:rFonts w:asciiTheme="minorHAnsi" w:hAnsiTheme="minorHAnsi"/>
          <w:b/>
          <w:sz w:val="24"/>
          <w:szCs w:val="24"/>
        </w:rPr>
        <w:t>I</w:t>
      </w:r>
      <w:r w:rsidR="00781AC7" w:rsidRPr="00226E09">
        <w:rPr>
          <w:rFonts w:asciiTheme="minorHAnsi" w:hAnsiTheme="minorHAnsi"/>
          <w:b/>
          <w:sz w:val="24"/>
          <w:szCs w:val="24"/>
        </w:rPr>
        <w:t>ZP</w:t>
      </w:r>
      <w:r w:rsidR="00781AC7">
        <w:rPr>
          <w:rFonts w:asciiTheme="minorHAnsi" w:hAnsiTheme="minorHAnsi"/>
          <w:b/>
          <w:sz w:val="24"/>
          <w:szCs w:val="24"/>
        </w:rPr>
        <w:t>.2411.</w:t>
      </w:r>
      <w:r>
        <w:rPr>
          <w:rFonts w:asciiTheme="minorHAnsi" w:hAnsiTheme="minorHAnsi"/>
          <w:b/>
          <w:sz w:val="24"/>
          <w:szCs w:val="24"/>
        </w:rPr>
        <w:t>203</w:t>
      </w:r>
      <w:r w:rsidR="00781AC7" w:rsidRPr="00226E09">
        <w:rPr>
          <w:rFonts w:asciiTheme="minorHAnsi" w:hAnsiTheme="minorHAnsi"/>
          <w:b/>
          <w:sz w:val="24"/>
          <w:szCs w:val="24"/>
        </w:rPr>
        <w:t>.202</w:t>
      </w:r>
      <w:r>
        <w:rPr>
          <w:rFonts w:asciiTheme="minorHAnsi" w:hAnsiTheme="minorHAnsi"/>
          <w:b/>
          <w:sz w:val="24"/>
          <w:szCs w:val="24"/>
        </w:rPr>
        <w:t>4</w:t>
      </w:r>
      <w:r w:rsidR="00781AC7">
        <w:rPr>
          <w:rFonts w:asciiTheme="minorHAnsi" w:hAnsiTheme="minorHAnsi"/>
          <w:b/>
          <w:sz w:val="24"/>
          <w:szCs w:val="24"/>
        </w:rPr>
        <w:t>.</w:t>
      </w:r>
      <w:r>
        <w:rPr>
          <w:rFonts w:asciiTheme="minorHAnsi" w:hAnsiTheme="minorHAnsi"/>
          <w:b/>
          <w:sz w:val="24"/>
          <w:szCs w:val="24"/>
        </w:rPr>
        <w:t>IA</w:t>
      </w:r>
      <w:r w:rsidR="00781AC7">
        <w:rPr>
          <w:rFonts w:asciiTheme="minorHAnsi" w:hAnsiTheme="minorHAnsi"/>
          <w:b/>
          <w:sz w:val="24"/>
          <w:szCs w:val="24"/>
        </w:rPr>
        <w:t xml:space="preserve">  </w:t>
      </w:r>
    </w:p>
    <w:p w14:paraId="189715DB" w14:textId="77777777" w:rsidR="00781AC7" w:rsidRPr="006511D6" w:rsidRDefault="00781AC7"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29892824" w:rsidR="00742D5C" w:rsidRPr="0033303B" w:rsidRDefault="00742D5C" w:rsidP="00742D5C">
      <w:pPr>
        <w:pStyle w:val="Nagwek"/>
        <w:jc w:val="center"/>
        <w:rPr>
          <w:rFonts w:asciiTheme="minorHAnsi" w:hAnsiTheme="minorHAnsi" w:cstheme="minorHAnsi"/>
          <w:b/>
          <w:sz w:val="28"/>
          <w:szCs w:val="28"/>
        </w:rPr>
      </w:pPr>
      <w:r w:rsidRPr="0033303B">
        <w:rPr>
          <w:rFonts w:asciiTheme="minorHAnsi" w:hAnsiTheme="minorHAnsi" w:cstheme="minorHAnsi"/>
          <w:b/>
          <w:bCs/>
          <w:sz w:val="28"/>
          <w:szCs w:val="28"/>
        </w:rPr>
        <w:t>,,</w:t>
      </w:r>
      <w:r w:rsidR="0033303B" w:rsidRPr="0033303B">
        <w:rPr>
          <w:rFonts w:asciiTheme="minorHAnsi" w:hAnsiTheme="minorHAnsi" w:cstheme="minorHAnsi"/>
          <w:b/>
          <w:sz w:val="28"/>
          <w:szCs w:val="28"/>
        </w:rPr>
        <w:t xml:space="preserve">Dzierżawa systemu do barwienia preparatów histologicznych </w:t>
      </w:r>
      <w:r w:rsidR="0033303B" w:rsidRPr="0033303B">
        <w:rPr>
          <w:rFonts w:asciiTheme="minorHAnsi" w:hAnsiTheme="minorHAnsi" w:cstheme="minorHAnsi"/>
          <w:b/>
          <w:sz w:val="28"/>
          <w:szCs w:val="28"/>
        </w:rPr>
        <w:br/>
        <w:t xml:space="preserve">i nakładania folii nakrywkowej wraz z zestawem odczynników do barwienia </w:t>
      </w:r>
      <w:proofErr w:type="spellStart"/>
      <w:r w:rsidR="0033303B" w:rsidRPr="0033303B">
        <w:rPr>
          <w:rFonts w:asciiTheme="minorHAnsi" w:hAnsiTheme="minorHAnsi" w:cstheme="minorHAnsi"/>
          <w:b/>
          <w:sz w:val="28"/>
          <w:szCs w:val="28"/>
        </w:rPr>
        <w:t>Hematoksyliną</w:t>
      </w:r>
      <w:proofErr w:type="spellEnd"/>
      <w:r w:rsidR="0033303B" w:rsidRPr="0033303B">
        <w:rPr>
          <w:rFonts w:asciiTheme="minorHAnsi" w:hAnsiTheme="minorHAnsi" w:cstheme="minorHAnsi"/>
          <w:b/>
          <w:sz w:val="28"/>
          <w:szCs w:val="28"/>
        </w:rPr>
        <w:t xml:space="preserve"> i Eozyną </w:t>
      </w:r>
      <w:r w:rsidR="00080F86" w:rsidRPr="0033303B">
        <w:rPr>
          <w:rFonts w:asciiTheme="minorHAnsi" w:hAnsiTheme="minorHAnsi" w:cstheme="minorHAnsi"/>
          <w:b/>
          <w:sz w:val="28"/>
          <w:szCs w:val="28"/>
        </w:rPr>
        <w:t>dla</w:t>
      </w:r>
      <w:r w:rsidR="0033303B" w:rsidRPr="0033303B">
        <w:rPr>
          <w:rFonts w:asciiTheme="minorHAnsi" w:hAnsiTheme="minorHAnsi" w:cstheme="minorHAnsi"/>
          <w:b/>
          <w:sz w:val="28"/>
          <w:szCs w:val="28"/>
        </w:rPr>
        <w:t xml:space="preserve"> Zakładu Patologii Nowotworów </w:t>
      </w:r>
      <w:r w:rsidR="00550060" w:rsidRPr="0033303B">
        <w:rPr>
          <w:rFonts w:asciiTheme="minorHAnsi" w:hAnsiTheme="minorHAnsi" w:cstheme="minorHAnsi"/>
          <w:b/>
          <w:sz w:val="28"/>
          <w:szCs w:val="28"/>
        </w:rPr>
        <w:t xml:space="preserve"> </w:t>
      </w:r>
      <w:r w:rsidRPr="0033303B">
        <w:rPr>
          <w:rFonts w:asciiTheme="minorHAnsi" w:hAnsiTheme="minorHAnsi" w:cs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Default="00A9120B" w:rsidP="006511D6">
      <w:pPr>
        <w:spacing w:before="10" w:afterLines="10" w:after="24" w:line="276" w:lineRule="auto"/>
        <w:ind w:left="6372" w:firstLine="708"/>
        <w:jc w:val="both"/>
        <w:rPr>
          <w:rFonts w:asciiTheme="minorHAnsi" w:hAnsiTheme="minorHAnsi"/>
          <w:bCs/>
          <w:sz w:val="22"/>
          <w:szCs w:val="22"/>
        </w:rPr>
      </w:pPr>
      <w:r w:rsidRPr="00226E09">
        <w:rPr>
          <w:rFonts w:asciiTheme="minorHAnsi" w:hAnsiTheme="minorHAnsi"/>
          <w:bCs/>
          <w:sz w:val="22"/>
          <w:szCs w:val="22"/>
        </w:rPr>
        <w:t>Zatwierdzam</w:t>
      </w:r>
    </w:p>
    <w:p w14:paraId="74289DDE" w14:textId="77777777" w:rsidR="008849C4" w:rsidRDefault="008849C4" w:rsidP="008849C4">
      <w:pPr>
        <w:spacing w:before="10" w:afterLines="10" w:after="24" w:line="276" w:lineRule="auto"/>
        <w:ind w:left="4248" w:firstLine="708"/>
        <w:jc w:val="both"/>
        <w:rPr>
          <w:rFonts w:asciiTheme="minorHAnsi" w:hAnsiTheme="minorHAnsi"/>
          <w:bCs/>
          <w:sz w:val="22"/>
          <w:szCs w:val="22"/>
        </w:rPr>
      </w:pPr>
      <w:r>
        <w:rPr>
          <w:rFonts w:asciiTheme="minorHAnsi" w:hAnsiTheme="minorHAnsi"/>
          <w:bCs/>
          <w:sz w:val="22"/>
          <w:szCs w:val="22"/>
        </w:rPr>
        <w:t>Z-ca Dyr. ds. Prawno-Inwestycyjnych</w:t>
      </w:r>
    </w:p>
    <w:p w14:paraId="26246AF7" w14:textId="30EFA20D" w:rsidR="008849C4" w:rsidRPr="00090925" w:rsidRDefault="008849C4" w:rsidP="008849C4">
      <w:pPr>
        <w:spacing w:before="10" w:afterLines="10" w:after="24" w:line="276" w:lineRule="auto"/>
        <w:ind w:left="4248" w:firstLine="708"/>
        <w:jc w:val="both"/>
        <w:rPr>
          <w:rFonts w:asciiTheme="minorHAnsi" w:hAnsiTheme="minorHAnsi"/>
          <w:bCs/>
          <w:sz w:val="22"/>
          <w:szCs w:val="22"/>
        </w:rPr>
      </w:pPr>
      <w:r>
        <w:rPr>
          <w:rFonts w:asciiTheme="minorHAnsi" w:hAnsiTheme="minorHAnsi"/>
          <w:bCs/>
          <w:sz w:val="22"/>
          <w:szCs w:val="22"/>
        </w:rPr>
        <w:t xml:space="preserve"> Krzysztof </w:t>
      </w:r>
      <w:proofErr w:type="spellStart"/>
      <w:r>
        <w:rPr>
          <w:rFonts w:asciiTheme="minorHAnsi" w:hAnsiTheme="minorHAnsi"/>
          <w:bCs/>
          <w:sz w:val="22"/>
          <w:szCs w:val="22"/>
        </w:rPr>
        <w:t>Falana</w:t>
      </w:r>
      <w:proofErr w:type="spellEnd"/>
    </w:p>
    <w:p w14:paraId="45C259CD" w14:textId="77777777" w:rsidR="009B17E9" w:rsidRPr="00090925" w:rsidRDefault="009B17E9" w:rsidP="006511D6">
      <w:pPr>
        <w:spacing w:before="10" w:afterLines="10" w:after="24" w:line="276" w:lineRule="auto"/>
        <w:ind w:left="6372" w:firstLine="708"/>
        <w:jc w:val="both"/>
        <w:rPr>
          <w:rFonts w:asciiTheme="minorHAnsi" w:hAnsiTheme="minorHAnsi"/>
          <w:bCs/>
          <w:sz w:val="22"/>
          <w:szCs w:val="22"/>
        </w:rPr>
      </w:pPr>
    </w:p>
    <w:p w14:paraId="23545FE7" w14:textId="4BD55272" w:rsidR="0001510E" w:rsidRPr="00090925" w:rsidRDefault="0001510E" w:rsidP="009B17E9">
      <w:pPr>
        <w:spacing w:before="10" w:afterLines="10" w:after="24" w:line="276" w:lineRule="auto"/>
        <w:jc w:val="both"/>
        <w:rPr>
          <w:rFonts w:asciiTheme="minorHAnsi" w:hAnsiTheme="minorHAnsi"/>
          <w:b/>
          <w:sz w:val="22"/>
          <w:szCs w:val="22"/>
          <w:u w:val="single"/>
        </w:rPr>
      </w:pPr>
    </w:p>
    <w:p w14:paraId="76EFD597" w14:textId="77777777" w:rsidR="00CE6F86" w:rsidRPr="00090925"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090925"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Pr="00090925"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Pr="00090925"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090925"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53BCFA09" w14:textId="77777777" w:rsidR="00A04FA1" w:rsidRDefault="00A04FA1" w:rsidP="00BA40A5">
      <w:pPr>
        <w:spacing w:before="10" w:afterLines="10" w:after="24" w:line="276" w:lineRule="auto"/>
        <w:jc w:val="both"/>
        <w:rPr>
          <w:rFonts w:asciiTheme="minorHAnsi" w:hAnsiTheme="minorHAnsi"/>
          <w:b/>
          <w:sz w:val="22"/>
          <w:szCs w:val="22"/>
          <w:u w:val="single"/>
        </w:rPr>
      </w:pPr>
    </w:p>
    <w:p w14:paraId="57D73126" w14:textId="77777777" w:rsidR="00A04FA1" w:rsidRPr="00090925" w:rsidRDefault="00A04FA1" w:rsidP="00BA40A5">
      <w:pPr>
        <w:spacing w:before="10" w:afterLines="10" w:after="24" w:line="276" w:lineRule="auto"/>
        <w:jc w:val="both"/>
        <w:rPr>
          <w:rFonts w:asciiTheme="minorHAnsi" w:hAnsiTheme="minorHAnsi"/>
          <w:b/>
          <w:sz w:val="22"/>
          <w:szCs w:val="22"/>
          <w:u w:val="single"/>
        </w:rPr>
      </w:pPr>
    </w:p>
    <w:p w14:paraId="4B542CD6" w14:textId="77777777" w:rsidR="00701BCF" w:rsidRDefault="00701BCF"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791273">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25EF9DB" w:rsidR="0093310F" w:rsidRPr="00226E09" w:rsidRDefault="00692907" w:rsidP="00791273">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A04FA1">
        <w:rPr>
          <w:rFonts w:asciiTheme="minorHAnsi" w:hAnsiTheme="minorHAnsi"/>
          <w:sz w:val="22"/>
          <w:szCs w:val="22"/>
        </w:rPr>
        <w:t>279</w:t>
      </w:r>
    </w:p>
    <w:p w14:paraId="594D23BF" w14:textId="77777777" w:rsidR="0093310F" w:rsidRPr="00226E09" w:rsidRDefault="00692907" w:rsidP="00791273">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791273">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323329DD" w14:textId="53C4B98B" w:rsidR="00E82D53" w:rsidRPr="007C4006" w:rsidRDefault="00E40D44" w:rsidP="00791273">
      <w:pPr>
        <w:pStyle w:val="Akapitzlist"/>
        <w:spacing w:before="10" w:afterLines="10" w:after="24"/>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lastRenderedPageBreak/>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lastRenderedPageBreak/>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9E39408" w:rsidR="0052112D" w:rsidRDefault="0052112D" w:rsidP="00701BCF">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w:t>
      </w:r>
      <w:r w:rsidR="00701BCF">
        <w:rPr>
          <w:rFonts w:asciiTheme="minorHAnsi" w:hAnsiTheme="minorHAnsi" w:cs="Arial"/>
        </w:rPr>
        <w:br/>
      </w:r>
      <w:r w:rsidRPr="00226E09">
        <w:rPr>
          <w:rFonts w:asciiTheme="minorHAnsi" w:hAnsiTheme="minorHAnsi" w:cs="Arial"/>
        </w:rPr>
        <w:t>do reprezentowania i zawarcia umowy w sprawie zamówienia publicznego. Pełnomocnictwo winno być załączone do oferty.</w:t>
      </w:r>
    </w:p>
    <w:p w14:paraId="5A5E2E30" w14:textId="77777777" w:rsidR="0052112D" w:rsidRPr="00226E09" w:rsidRDefault="0052112D" w:rsidP="00701BCF">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13519B3" w14:textId="77777777" w:rsidR="00791273" w:rsidRPr="00791273" w:rsidRDefault="00791273" w:rsidP="00791273">
      <w:pPr>
        <w:spacing w:before="10" w:afterLines="10" w:after="24"/>
        <w:ind w:firstLine="567"/>
        <w:jc w:val="both"/>
        <w:rPr>
          <w:rFonts w:asciiTheme="minorHAnsi" w:hAnsiTheme="minorHAnsi"/>
          <w:sz w:val="22"/>
          <w:szCs w:val="22"/>
        </w:rPr>
      </w:pPr>
      <w:r w:rsidRPr="00791273">
        <w:rPr>
          <w:rFonts w:asciiTheme="minorHAnsi" w:hAnsiTheme="minorHAnsi"/>
          <w:sz w:val="22"/>
          <w:szCs w:val="22"/>
        </w:rPr>
        <w:t>Nie dotyczy.</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0773D79C" w14:textId="11D00966" w:rsidR="00F5024A" w:rsidRPr="00791273" w:rsidRDefault="00B35785" w:rsidP="00791273">
      <w:pPr>
        <w:pStyle w:val="Akapitzlist"/>
        <w:numPr>
          <w:ilvl w:val="0"/>
          <w:numId w:val="5"/>
        </w:numPr>
        <w:spacing w:before="10" w:afterLines="10" w:after="24"/>
        <w:jc w:val="both"/>
        <w:rPr>
          <w:rFonts w:asciiTheme="minorHAnsi" w:hAnsiTheme="minorHAnsi"/>
        </w:rPr>
      </w:pPr>
      <w:r w:rsidRPr="00791273">
        <w:rPr>
          <w:rFonts w:asciiTheme="minorHAnsi" w:hAnsiTheme="minorHAnsi"/>
        </w:rPr>
        <w:t>Przedmiotem zamówienia jest</w:t>
      </w:r>
      <w:r w:rsidR="00011AB2" w:rsidRPr="00791273">
        <w:rPr>
          <w:rFonts w:asciiTheme="minorHAnsi" w:hAnsiTheme="minorHAnsi"/>
          <w:b/>
        </w:rPr>
        <w:t xml:space="preserve"> </w:t>
      </w:r>
      <w:r w:rsidR="00791273">
        <w:rPr>
          <w:rFonts w:asciiTheme="minorHAnsi" w:hAnsiTheme="minorHAnsi" w:cstheme="minorHAnsi"/>
          <w:b/>
        </w:rPr>
        <w:t>d</w:t>
      </w:r>
      <w:r w:rsidR="00791273" w:rsidRPr="00791273">
        <w:rPr>
          <w:rFonts w:asciiTheme="minorHAnsi" w:hAnsiTheme="minorHAnsi" w:cstheme="minorHAnsi"/>
          <w:b/>
        </w:rPr>
        <w:t xml:space="preserve">zierżawa systemu do barwienia preparatów histologicznych </w:t>
      </w:r>
      <w:r w:rsidR="00791273">
        <w:rPr>
          <w:rFonts w:asciiTheme="minorHAnsi" w:hAnsiTheme="minorHAnsi" w:cstheme="minorHAnsi"/>
          <w:b/>
        </w:rPr>
        <w:br/>
      </w:r>
      <w:r w:rsidR="00791273" w:rsidRPr="00791273">
        <w:rPr>
          <w:rFonts w:asciiTheme="minorHAnsi" w:hAnsiTheme="minorHAnsi" w:cstheme="minorHAnsi"/>
          <w:b/>
        </w:rPr>
        <w:t xml:space="preserve">i nakładania folii nakrywkowej wraz z zestawem odczynników do barwienia </w:t>
      </w:r>
      <w:proofErr w:type="spellStart"/>
      <w:r w:rsidR="00791273" w:rsidRPr="00791273">
        <w:rPr>
          <w:rFonts w:asciiTheme="minorHAnsi" w:hAnsiTheme="minorHAnsi" w:cstheme="minorHAnsi"/>
          <w:b/>
        </w:rPr>
        <w:t>Hematoksyliną</w:t>
      </w:r>
      <w:proofErr w:type="spellEnd"/>
      <w:r w:rsidR="00791273" w:rsidRPr="00791273">
        <w:rPr>
          <w:rFonts w:asciiTheme="minorHAnsi" w:hAnsiTheme="minorHAnsi" w:cstheme="minorHAnsi"/>
          <w:b/>
        </w:rPr>
        <w:t xml:space="preserve"> </w:t>
      </w:r>
      <w:r w:rsidR="00791273">
        <w:rPr>
          <w:rFonts w:asciiTheme="minorHAnsi" w:hAnsiTheme="minorHAnsi" w:cstheme="minorHAnsi"/>
          <w:b/>
        </w:rPr>
        <w:br/>
      </w:r>
      <w:r w:rsidR="00791273" w:rsidRPr="00791273">
        <w:rPr>
          <w:rFonts w:asciiTheme="minorHAnsi" w:hAnsiTheme="minorHAnsi" w:cstheme="minorHAnsi"/>
          <w:b/>
        </w:rPr>
        <w:t>i Eozyną dla Zakładu Patologii Nowotworów  Świętokrzyskiego Centrum Onkologii w Kielcach:</w:t>
      </w:r>
      <w:bookmarkStart w:id="0" w:name="_Hlk104200373"/>
    </w:p>
    <w:p w14:paraId="73F7CC0E" w14:textId="77777777" w:rsidR="00791273" w:rsidRPr="00791273" w:rsidRDefault="00791273" w:rsidP="00791273">
      <w:pPr>
        <w:pStyle w:val="Akapitzlist"/>
        <w:spacing w:before="10" w:afterLines="10" w:after="24"/>
        <w:jc w:val="both"/>
        <w:rPr>
          <w:rFonts w:asciiTheme="minorHAnsi" w:hAnsiTheme="minorHAnsi"/>
        </w:rPr>
      </w:pPr>
    </w:p>
    <w:bookmarkEnd w:id="0"/>
    <w:p w14:paraId="11B5828A" w14:textId="370C6494" w:rsidR="00E835BE" w:rsidRPr="00E65F65" w:rsidRDefault="00842425" w:rsidP="00DC2F32">
      <w:pPr>
        <w:pStyle w:val="Nagwek"/>
        <w:spacing w:after="0"/>
        <w:jc w:val="both"/>
        <w:rPr>
          <w:rFonts w:asciiTheme="minorHAnsi" w:hAnsiTheme="minorHAnsi"/>
          <w:b/>
          <w:sz w:val="22"/>
          <w:szCs w:val="22"/>
        </w:rPr>
      </w:pPr>
      <w:r w:rsidRPr="00E65F65">
        <w:rPr>
          <w:rFonts w:asciiTheme="minorHAnsi" w:hAnsiTheme="minorHAnsi"/>
          <w:b/>
          <w:sz w:val="22"/>
          <w:szCs w:val="22"/>
        </w:rPr>
        <w:t xml:space="preserve">Szczegółowy opis przedmiotu zamówienia zawiera </w:t>
      </w:r>
      <w:r w:rsidR="00E81C9F" w:rsidRPr="00E65F65">
        <w:rPr>
          <w:rFonts w:asciiTheme="minorHAnsi" w:hAnsiTheme="minorHAnsi"/>
          <w:b/>
          <w:sz w:val="22"/>
          <w:szCs w:val="22"/>
        </w:rPr>
        <w:t>Załącznik nr 2</w:t>
      </w:r>
      <w:r w:rsidRPr="00E65F65">
        <w:rPr>
          <w:rFonts w:asciiTheme="minorHAnsi" w:hAnsiTheme="minorHAnsi"/>
          <w:b/>
          <w:sz w:val="22"/>
          <w:szCs w:val="22"/>
        </w:rPr>
        <w:t xml:space="preserve"> </w:t>
      </w:r>
      <w:r w:rsidR="00880427" w:rsidRPr="00E65F65">
        <w:rPr>
          <w:rFonts w:asciiTheme="minorHAnsi" w:hAnsiTheme="minorHAnsi"/>
          <w:b/>
          <w:sz w:val="22"/>
          <w:szCs w:val="22"/>
        </w:rPr>
        <w:t xml:space="preserve">oraz 2A </w:t>
      </w:r>
      <w:r w:rsidRPr="00E65F65">
        <w:rPr>
          <w:rFonts w:asciiTheme="minorHAnsi" w:hAnsiTheme="minorHAnsi"/>
          <w:b/>
          <w:sz w:val="22"/>
          <w:szCs w:val="22"/>
        </w:rPr>
        <w:t>do SWZ.</w:t>
      </w:r>
    </w:p>
    <w:p w14:paraId="03E41D72" w14:textId="77777777" w:rsidR="003C04CE" w:rsidRPr="00E81C9F" w:rsidRDefault="003C04CE" w:rsidP="00DC2F32">
      <w:pPr>
        <w:pStyle w:val="Nagwek"/>
        <w:spacing w:after="0"/>
        <w:jc w:val="both"/>
        <w:rPr>
          <w:rFonts w:asciiTheme="minorHAnsi" w:hAnsiTheme="minorHAnsi"/>
          <w:sz w:val="22"/>
          <w:szCs w:val="22"/>
        </w:rPr>
      </w:pPr>
    </w:p>
    <w:p w14:paraId="7B5DA4E5"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0B5595FD"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w:t>
      </w:r>
      <w:r w:rsidR="00E40D44">
        <w:rPr>
          <w:rFonts w:asciiTheme="minorHAnsi" w:hAnsiTheme="minorHAnsi" w:cs="Arial"/>
          <w:lang w:eastAsia="ja-JP"/>
        </w:rPr>
        <w:br/>
      </w:r>
      <w:r w:rsidRPr="00E81C9F">
        <w:rPr>
          <w:rFonts w:asciiTheme="minorHAnsi" w:hAnsiTheme="minorHAnsi" w:cs="Arial"/>
          <w:lang w:eastAsia="ja-JP"/>
        </w:rPr>
        <w:t xml:space="preserve">że w odniesieniu do niej użyto sformułowania „lub równoważna”. </w:t>
      </w:r>
    </w:p>
    <w:p w14:paraId="5DB530F3"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Default="00EC659B" w:rsidP="00606AE4">
      <w:pPr>
        <w:pStyle w:val="Akapitzlist"/>
        <w:spacing w:after="0" w:line="240" w:lineRule="auto"/>
        <w:rPr>
          <w:rFonts w:asciiTheme="minorHAnsi" w:hAnsiTheme="minorHAnsi"/>
          <w:lang w:eastAsia="ja-JP"/>
        </w:rPr>
      </w:pPr>
    </w:p>
    <w:p w14:paraId="7832E9C4" w14:textId="77777777" w:rsidR="006858C7" w:rsidRDefault="006858C7" w:rsidP="00606AE4">
      <w:pPr>
        <w:pStyle w:val="Akapitzlist"/>
        <w:spacing w:after="0" w:line="240" w:lineRule="auto"/>
        <w:rPr>
          <w:rFonts w:asciiTheme="minorHAnsi" w:hAnsiTheme="minorHAnsi"/>
          <w:lang w:eastAsia="ja-JP"/>
        </w:rPr>
      </w:pPr>
    </w:p>
    <w:p w14:paraId="0F1A8CCE" w14:textId="77777777" w:rsidR="006858C7" w:rsidRPr="00226E09" w:rsidRDefault="006858C7" w:rsidP="00606AE4">
      <w:pPr>
        <w:pStyle w:val="Akapitzlist"/>
        <w:spacing w:after="0" w:line="240" w:lineRule="auto"/>
        <w:rPr>
          <w:rFonts w:asciiTheme="minorHAnsi" w:hAnsiTheme="minorHAnsi"/>
          <w:lang w:eastAsia="ja-JP"/>
        </w:rPr>
      </w:pPr>
    </w:p>
    <w:p w14:paraId="49749D3B" w14:textId="77777777" w:rsidR="00E835BE" w:rsidRPr="00701BCF" w:rsidRDefault="00842425" w:rsidP="00BA40A5">
      <w:pPr>
        <w:pStyle w:val="Akapitzlist"/>
        <w:numPr>
          <w:ilvl w:val="0"/>
          <w:numId w:val="5"/>
        </w:numPr>
        <w:spacing w:before="10" w:afterLines="10" w:after="24"/>
        <w:ind w:left="567" w:hanging="567"/>
        <w:jc w:val="both"/>
        <w:rPr>
          <w:rFonts w:asciiTheme="minorHAnsi" w:hAnsiTheme="minorHAnsi"/>
          <w:b/>
        </w:rPr>
      </w:pPr>
      <w:r w:rsidRPr="00701BCF">
        <w:rPr>
          <w:rFonts w:asciiTheme="minorHAnsi" w:hAnsiTheme="minorHAnsi"/>
          <w:b/>
        </w:rPr>
        <w:lastRenderedPageBreak/>
        <w:t xml:space="preserve">Wspólny Słownik Zamówień kod (CPV): </w:t>
      </w:r>
    </w:p>
    <w:p w14:paraId="01D00283" w14:textId="77777777" w:rsidR="00791273" w:rsidRPr="00BF1982" w:rsidRDefault="00791273" w:rsidP="00BF1982">
      <w:pPr>
        <w:pStyle w:val="Nagwek1"/>
        <w:spacing w:after="0" w:line="276" w:lineRule="auto"/>
        <w:rPr>
          <w:rFonts w:asciiTheme="minorHAnsi" w:hAnsiTheme="minorHAnsi" w:cstheme="minorHAnsi"/>
          <w:sz w:val="22"/>
          <w:szCs w:val="22"/>
        </w:rPr>
      </w:pPr>
      <w:r w:rsidRPr="00BF1982">
        <w:rPr>
          <w:rFonts w:asciiTheme="minorHAnsi" w:hAnsiTheme="minorHAnsi" w:cstheme="minorHAnsi"/>
          <w:sz w:val="22"/>
          <w:szCs w:val="22"/>
        </w:rPr>
        <w:t>33124100-6 - Urządzenia diagnostyczne</w:t>
      </w:r>
    </w:p>
    <w:p w14:paraId="19C0BC60" w14:textId="77777777" w:rsidR="00055E6A" w:rsidRPr="00BF1982" w:rsidRDefault="00C60CD0" w:rsidP="00BF1982">
      <w:pPr>
        <w:spacing w:before="10" w:afterLines="10" w:after="24" w:line="276" w:lineRule="auto"/>
        <w:jc w:val="both"/>
        <w:rPr>
          <w:rFonts w:asciiTheme="minorHAnsi" w:hAnsiTheme="minorHAnsi" w:cstheme="minorHAnsi"/>
          <w:sz w:val="22"/>
          <w:szCs w:val="22"/>
        </w:rPr>
      </w:pPr>
      <w:r w:rsidRPr="00BF1982">
        <w:rPr>
          <w:rFonts w:asciiTheme="minorHAnsi" w:hAnsiTheme="minorHAnsi" w:cstheme="minorHAnsi"/>
          <w:sz w:val="22"/>
          <w:szCs w:val="22"/>
        </w:rPr>
        <w:t>33140000-3 - Materiały medyczne</w:t>
      </w:r>
    </w:p>
    <w:p w14:paraId="12075D7C" w14:textId="2F16CFBE" w:rsidR="00EC659B" w:rsidRPr="00BF1982" w:rsidRDefault="00000000" w:rsidP="00BF1982">
      <w:pPr>
        <w:tabs>
          <w:tab w:val="left" w:pos="568"/>
        </w:tabs>
        <w:spacing w:after="0" w:line="276" w:lineRule="auto"/>
        <w:ind w:right="68"/>
        <w:jc w:val="both"/>
        <w:rPr>
          <w:rFonts w:asciiTheme="minorHAnsi" w:hAnsiTheme="minorHAnsi" w:cstheme="minorHAnsi"/>
          <w:b/>
          <w:sz w:val="22"/>
          <w:szCs w:val="22"/>
        </w:rPr>
      </w:pPr>
      <w:hyperlink r:id="rId19" w:history="1">
        <w:r w:rsidR="00BF1982" w:rsidRPr="00BF1982">
          <w:rPr>
            <w:rStyle w:val="Hipercze"/>
            <w:rFonts w:asciiTheme="minorHAnsi" w:hAnsiTheme="minorHAnsi" w:cstheme="minorHAnsi"/>
            <w:color w:val="auto"/>
            <w:sz w:val="22"/>
            <w:szCs w:val="22"/>
            <w:u w:val="none"/>
          </w:rPr>
          <w:t>33696500-0</w:t>
        </w:r>
      </w:hyperlink>
      <w:r w:rsidR="00BF1982" w:rsidRPr="00BF1982">
        <w:rPr>
          <w:rFonts w:asciiTheme="minorHAnsi" w:hAnsiTheme="minorHAnsi" w:cstheme="minorHAnsi"/>
          <w:sz w:val="22"/>
          <w:szCs w:val="22"/>
        </w:rPr>
        <w:t xml:space="preserve"> -</w:t>
      </w:r>
      <w:r w:rsidR="00BF1982">
        <w:rPr>
          <w:rFonts w:asciiTheme="minorHAnsi" w:hAnsiTheme="minorHAnsi" w:cstheme="minorHAnsi"/>
          <w:sz w:val="22"/>
          <w:szCs w:val="22"/>
        </w:rPr>
        <w:t xml:space="preserve"> </w:t>
      </w:r>
      <w:r w:rsidR="00BF1982" w:rsidRPr="00BF1982">
        <w:rPr>
          <w:rFonts w:asciiTheme="minorHAnsi" w:hAnsiTheme="minorHAnsi" w:cstheme="minorHAnsi"/>
          <w:sz w:val="22"/>
          <w:szCs w:val="22"/>
        </w:rPr>
        <w:t>Odczynniki laboratoryjne</w:t>
      </w: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63CF6B1" w14:textId="4CAD5CB8" w:rsidR="0033303B" w:rsidRPr="00A04FA1" w:rsidRDefault="0033303B" w:rsidP="00A04FA1">
      <w:pPr>
        <w:pStyle w:val="Tekstpodstawowy3"/>
        <w:spacing w:after="0"/>
        <w:rPr>
          <w:rFonts w:asciiTheme="minorHAnsi" w:hAnsiTheme="minorHAnsi"/>
          <w:sz w:val="22"/>
          <w:szCs w:val="22"/>
        </w:rPr>
      </w:pPr>
      <w:r w:rsidRPr="00400C36">
        <w:rPr>
          <w:rFonts w:asciiTheme="minorHAnsi" w:hAnsiTheme="minorHAnsi"/>
          <w:sz w:val="22"/>
          <w:szCs w:val="22"/>
        </w:rPr>
        <w:t>Termin realizacji zamówienia</w:t>
      </w:r>
      <w:r w:rsidRPr="00A04FA1">
        <w:rPr>
          <w:rFonts w:asciiTheme="minorHAnsi" w:hAnsiTheme="minorHAnsi"/>
          <w:b/>
          <w:bCs/>
          <w:sz w:val="22"/>
          <w:szCs w:val="22"/>
        </w:rPr>
        <w:t>:</w:t>
      </w:r>
      <w:r w:rsidR="00A04FA1" w:rsidRPr="00A04FA1">
        <w:rPr>
          <w:rFonts w:asciiTheme="minorHAnsi" w:hAnsiTheme="minorHAnsi"/>
          <w:b/>
          <w:bCs/>
          <w:sz w:val="22"/>
          <w:szCs w:val="22"/>
        </w:rPr>
        <w:t xml:space="preserve"> 36 </w:t>
      </w:r>
      <w:r w:rsidRPr="00A04FA1">
        <w:rPr>
          <w:rFonts w:asciiTheme="minorHAnsi" w:eastAsia="Calibri" w:hAnsiTheme="minorHAnsi"/>
          <w:b/>
          <w:bCs/>
          <w:sz w:val="22"/>
          <w:szCs w:val="22"/>
          <w:lang w:eastAsia="en-US"/>
        </w:rPr>
        <w:t xml:space="preserve"> miesi</w:t>
      </w:r>
      <w:r w:rsidR="00A04FA1" w:rsidRPr="00A04FA1">
        <w:rPr>
          <w:rFonts w:asciiTheme="minorHAnsi" w:eastAsia="Calibri" w:hAnsiTheme="minorHAnsi"/>
          <w:b/>
          <w:bCs/>
          <w:sz w:val="22"/>
          <w:szCs w:val="22"/>
          <w:lang w:eastAsia="en-US"/>
        </w:rPr>
        <w:t>ęcy</w:t>
      </w:r>
      <w:r w:rsidR="00A04FA1">
        <w:rPr>
          <w:rFonts w:asciiTheme="minorHAnsi" w:eastAsia="Calibri" w:hAnsiTheme="minorHAnsi"/>
          <w:sz w:val="22"/>
          <w:szCs w:val="22"/>
          <w:lang w:eastAsia="en-US"/>
        </w:rPr>
        <w:t xml:space="preserve"> </w:t>
      </w:r>
      <w:r w:rsidRPr="00B95EE3">
        <w:rPr>
          <w:rFonts w:asciiTheme="minorHAnsi" w:eastAsia="Calibri" w:hAnsiTheme="minorHAnsi"/>
          <w:sz w:val="22"/>
          <w:szCs w:val="22"/>
          <w:lang w:eastAsia="en-US"/>
        </w:rPr>
        <w:t xml:space="preserve"> </w:t>
      </w:r>
      <w:r w:rsidRPr="0018480B">
        <w:rPr>
          <w:rFonts w:asciiTheme="minorHAnsi" w:eastAsia="Calibri" w:hAnsiTheme="minorHAnsi"/>
          <w:sz w:val="22"/>
          <w:szCs w:val="22"/>
          <w:lang w:eastAsia="en-US"/>
        </w:rPr>
        <w:t>od daty podpisania umowy.</w:t>
      </w:r>
    </w:p>
    <w:p w14:paraId="3BD0B3A7" w14:textId="77777777" w:rsidR="0033303B" w:rsidRDefault="0033303B" w:rsidP="0033303B">
      <w:pPr>
        <w:pStyle w:val="Tekstpodstawowy3"/>
        <w:spacing w:after="0"/>
        <w:rPr>
          <w:rFonts w:asciiTheme="minorHAnsi" w:hAnsiTheme="minorHAnsi"/>
          <w:sz w:val="22"/>
          <w:szCs w:val="22"/>
        </w:rPr>
      </w:pPr>
    </w:p>
    <w:p w14:paraId="5088CEDB" w14:textId="77777777" w:rsidR="0033303B" w:rsidRDefault="0033303B" w:rsidP="0033303B">
      <w:pPr>
        <w:pStyle w:val="Tekstpodstawowy3"/>
        <w:spacing w:after="0"/>
        <w:rPr>
          <w:rFonts w:asciiTheme="minorHAnsi" w:hAnsiTheme="minorHAnsi"/>
          <w:sz w:val="22"/>
          <w:szCs w:val="22"/>
        </w:rPr>
      </w:pPr>
      <w:r w:rsidRPr="00400C36">
        <w:rPr>
          <w:rFonts w:asciiTheme="minorHAnsi" w:hAnsiTheme="minorHAnsi"/>
          <w:sz w:val="22"/>
          <w:szCs w:val="22"/>
        </w:rPr>
        <w:t>Terminy dostaw</w:t>
      </w:r>
      <w:r>
        <w:rPr>
          <w:rFonts w:asciiTheme="minorHAnsi" w:hAnsiTheme="minorHAnsi"/>
          <w:sz w:val="22"/>
          <w:szCs w:val="22"/>
        </w:rPr>
        <w:t>y</w:t>
      </w:r>
      <w:r w:rsidRPr="00400C36">
        <w:rPr>
          <w:rFonts w:asciiTheme="minorHAnsi" w:hAnsiTheme="minorHAnsi"/>
          <w:sz w:val="22"/>
          <w:szCs w:val="22"/>
        </w:rPr>
        <w:t>:</w:t>
      </w:r>
    </w:p>
    <w:p w14:paraId="2B748273" w14:textId="470DC423" w:rsidR="0033303B" w:rsidRPr="00555A02" w:rsidRDefault="0033303B" w:rsidP="0033303B">
      <w:pPr>
        <w:pStyle w:val="Tekstpodstawowy3"/>
        <w:spacing w:after="0"/>
        <w:rPr>
          <w:rFonts w:asciiTheme="minorHAnsi" w:hAnsiTheme="minorHAnsi"/>
          <w:sz w:val="22"/>
          <w:szCs w:val="22"/>
        </w:rPr>
      </w:pPr>
      <w:r>
        <w:rPr>
          <w:rFonts w:asciiTheme="minorHAnsi" w:hAnsiTheme="minorHAnsi"/>
          <w:bCs/>
          <w:sz w:val="22"/>
          <w:szCs w:val="22"/>
        </w:rPr>
        <w:t xml:space="preserve">Termin dostawy i uruchomienia urządzeń do  </w:t>
      </w:r>
      <w:r w:rsidRPr="00791273">
        <w:rPr>
          <w:rFonts w:asciiTheme="minorHAnsi" w:hAnsiTheme="minorHAnsi"/>
          <w:b/>
          <w:bCs/>
          <w:sz w:val="22"/>
          <w:szCs w:val="22"/>
        </w:rPr>
        <w:t>4 tygodni</w:t>
      </w:r>
      <w:r w:rsidRPr="001B4605">
        <w:rPr>
          <w:rFonts w:asciiTheme="minorHAnsi" w:hAnsiTheme="minorHAnsi"/>
          <w:bCs/>
          <w:sz w:val="22"/>
          <w:szCs w:val="22"/>
        </w:rPr>
        <w:t xml:space="preserve"> </w:t>
      </w:r>
      <w:r>
        <w:rPr>
          <w:rFonts w:asciiTheme="minorHAnsi" w:hAnsiTheme="minorHAnsi"/>
          <w:bCs/>
          <w:sz w:val="22"/>
          <w:szCs w:val="22"/>
        </w:rPr>
        <w:t>od daty  podpisania umowy.</w:t>
      </w:r>
    </w:p>
    <w:p w14:paraId="2FBD35EB" w14:textId="77777777" w:rsidR="0033303B" w:rsidRDefault="0033303B" w:rsidP="0033303B">
      <w:pPr>
        <w:pStyle w:val="Tekstpodstawowy3"/>
        <w:jc w:val="both"/>
        <w:rPr>
          <w:rFonts w:asciiTheme="minorHAnsi" w:hAnsiTheme="minorHAnsi"/>
          <w:sz w:val="22"/>
          <w:szCs w:val="22"/>
        </w:rPr>
      </w:pPr>
      <w:r w:rsidRPr="00BB12CF">
        <w:rPr>
          <w:rFonts w:asciiTheme="minorHAnsi" w:hAnsiTheme="minorHAnsi"/>
          <w:sz w:val="22"/>
          <w:szCs w:val="22"/>
        </w:rPr>
        <w:t>Miejsce dostawy –</w:t>
      </w:r>
      <w:r>
        <w:rPr>
          <w:rFonts w:asciiTheme="minorHAnsi" w:hAnsiTheme="minorHAnsi"/>
          <w:sz w:val="22"/>
          <w:szCs w:val="22"/>
        </w:rPr>
        <w:t xml:space="preserve"> Zakład Patologii Świętokrzyskiego </w:t>
      </w:r>
      <w:r w:rsidRPr="00BB12CF">
        <w:rPr>
          <w:rFonts w:asciiTheme="minorHAnsi" w:hAnsiTheme="minorHAnsi"/>
          <w:sz w:val="22"/>
          <w:szCs w:val="22"/>
        </w:rPr>
        <w:t>Centrum  Onkologii  w Kielcach.</w:t>
      </w:r>
    </w:p>
    <w:p w14:paraId="49F18E80" w14:textId="77777777" w:rsidR="003075BD" w:rsidRPr="002B3F09" w:rsidRDefault="003075BD" w:rsidP="003075BD">
      <w:pPr>
        <w:pStyle w:val="Akapitzlist1"/>
        <w:ind w:left="0"/>
        <w:jc w:val="both"/>
        <w:rPr>
          <w:rFonts w:asciiTheme="minorHAnsi" w:hAnsiTheme="minorHAnsi"/>
          <w:sz w:val="22"/>
          <w:szCs w:val="22"/>
        </w:rPr>
      </w:pPr>
      <w:r w:rsidRPr="002B3F09">
        <w:rPr>
          <w:rFonts w:asciiTheme="minorHAnsi" w:hAnsiTheme="minorHAnsi"/>
          <w:sz w:val="22"/>
          <w:szCs w:val="22"/>
        </w:rPr>
        <w:t>Termin realizacji jednostkowych zamówień:</w:t>
      </w:r>
    </w:p>
    <w:p w14:paraId="52F4AF32" w14:textId="77777777" w:rsidR="003075BD" w:rsidRPr="004D0050" w:rsidRDefault="003075BD" w:rsidP="003075BD">
      <w:pPr>
        <w:pStyle w:val="Tekstpodstawowy3"/>
        <w:jc w:val="both"/>
        <w:rPr>
          <w:rFonts w:asciiTheme="minorHAnsi" w:hAnsiTheme="minorHAnsi"/>
          <w:i/>
          <w:sz w:val="20"/>
        </w:rPr>
      </w:pPr>
      <w:r w:rsidRPr="002B3F09">
        <w:rPr>
          <w:rFonts w:asciiTheme="minorHAnsi" w:hAnsiTheme="minorHAnsi"/>
          <w:sz w:val="22"/>
          <w:szCs w:val="22"/>
        </w:rPr>
        <w:t xml:space="preserve">- zamówienia odbywać się będą faksem lub e-mail, sukcesywnie do potrzeb - realizacja dostaw </w:t>
      </w:r>
      <w:r w:rsidRPr="006858C7">
        <w:rPr>
          <w:rFonts w:asciiTheme="minorHAnsi" w:hAnsiTheme="minorHAnsi"/>
          <w:b/>
          <w:bCs/>
          <w:sz w:val="22"/>
          <w:szCs w:val="22"/>
        </w:rPr>
        <w:t>do 5 dni</w:t>
      </w:r>
      <w:r w:rsidRPr="002B3F09">
        <w:rPr>
          <w:rFonts w:asciiTheme="minorHAnsi" w:hAnsiTheme="minorHAnsi"/>
          <w:sz w:val="22"/>
          <w:szCs w:val="22"/>
        </w:rPr>
        <w:t xml:space="preserve"> roboczych w godz. od 7.00 do 14.00,  w piątki do godz. 12.30. W sytuacjach pilnych w ciągu </w:t>
      </w:r>
      <w:r w:rsidRPr="006858C7">
        <w:rPr>
          <w:rFonts w:asciiTheme="minorHAnsi" w:hAnsiTheme="minorHAnsi"/>
          <w:b/>
          <w:bCs/>
          <w:sz w:val="22"/>
          <w:szCs w:val="22"/>
        </w:rPr>
        <w:t>2 dni roboczych</w:t>
      </w:r>
      <w:r w:rsidRPr="006858C7">
        <w:rPr>
          <w:rFonts w:asciiTheme="minorHAnsi" w:hAnsiTheme="minorHAnsi"/>
          <w:b/>
          <w:bCs/>
          <w:sz w:val="20"/>
        </w:rPr>
        <w:t>.</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44F521FC" w:rsidR="00BA714F" w:rsidRPr="00E65F65" w:rsidRDefault="00BA714F" w:rsidP="00BA40A5">
      <w:pPr>
        <w:spacing w:before="10" w:afterLines="10" w:after="24" w:line="276" w:lineRule="auto"/>
        <w:jc w:val="both"/>
        <w:rPr>
          <w:rFonts w:asciiTheme="minorHAnsi" w:hAnsiTheme="minorHAnsi"/>
          <w:sz w:val="22"/>
          <w:szCs w:val="22"/>
        </w:rPr>
      </w:pPr>
      <w:r w:rsidRPr="00E65F65">
        <w:rPr>
          <w:rFonts w:asciiTheme="minorHAnsi" w:hAnsiTheme="minorHAnsi"/>
          <w:sz w:val="22"/>
          <w:szCs w:val="22"/>
        </w:rPr>
        <w:t xml:space="preserve">Wzór umowy stanowi Załącznik nr </w:t>
      </w:r>
      <w:r w:rsidR="00791273" w:rsidRPr="00E65F65">
        <w:rPr>
          <w:rFonts w:asciiTheme="minorHAnsi" w:hAnsiTheme="minorHAnsi"/>
          <w:sz w:val="22"/>
          <w:szCs w:val="22"/>
        </w:rPr>
        <w:t xml:space="preserve">4 oraz 4a </w:t>
      </w:r>
      <w:r w:rsidRPr="00E65F65">
        <w:rPr>
          <w:rFonts w:asciiTheme="minorHAnsi" w:hAnsiTheme="minorHAnsi"/>
          <w:sz w:val="22"/>
          <w:szCs w:val="22"/>
        </w:rPr>
        <w:t xml:space="preserve"> do SWZ.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803CEA">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803CEA">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803CEA">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803CEA">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803CEA">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803CEA">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803CEA">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rsidP="00803CEA">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803CEA">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519C5AEE"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A04FA1">
        <w:rPr>
          <w:rFonts w:asciiTheme="minorHAnsi" w:hAnsiTheme="minorHAnsi"/>
        </w:rPr>
        <w:t>Izabela Armata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6B8268EB"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A04FA1">
        <w:rPr>
          <w:rFonts w:asciiTheme="minorHAnsi" w:hAnsiTheme="minorHAnsi"/>
          <w:b/>
          <w:sz w:val="22"/>
          <w:szCs w:val="22"/>
        </w:rPr>
        <w:t xml:space="preserve"> 28.09.</w:t>
      </w:r>
      <w:r w:rsidR="00055E6A" w:rsidRPr="00AF2E2A">
        <w:rPr>
          <w:rFonts w:asciiTheme="minorHAnsi" w:hAnsiTheme="minorHAnsi"/>
          <w:b/>
          <w:sz w:val="22"/>
          <w:szCs w:val="22"/>
        </w:rPr>
        <w:t>202</w:t>
      </w:r>
      <w:r w:rsidR="00A04FA1">
        <w:rPr>
          <w:rFonts w:asciiTheme="minorHAnsi" w:hAnsiTheme="minorHAnsi"/>
          <w:b/>
          <w:sz w:val="22"/>
          <w:szCs w:val="22"/>
        </w:rPr>
        <w:t>4</w:t>
      </w:r>
      <w:r w:rsidR="00791273" w:rsidRPr="00AF2E2A">
        <w:rPr>
          <w:rFonts w:asciiTheme="minorHAnsi" w:hAnsiTheme="minorHAnsi"/>
          <w:b/>
          <w:sz w:val="22"/>
          <w:szCs w:val="22"/>
        </w:rPr>
        <w:t xml:space="preserve"> </w:t>
      </w:r>
      <w:r w:rsidR="00055E6A" w:rsidRPr="00AF2E2A">
        <w:rPr>
          <w:rFonts w:asciiTheme="minorHAnsi" w:hAnsiTheme="minorHAnsi"/>
          <w:b/>
          <w:sz w:val="22"/>
          <w:szCs w:val="22"/>
        </w:rPr>
        <w:t>r</w:t>
      </w:r>
      <w:r w:rsidR="007542D6" w:rsidRPr="00AF2E2A">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4374EC5E" w14:textId="04FFDFBC" w:rsidR="006D7C71" w:rsidRPr="006D7C71" w:rsidRDefault="006D7C71" w:rsidP="00A71F90">
      <w:pPr>
        <w:pStyle w:val="Akapitzlist"/>
        <w:numPr>
          <w:ilvl w:val="0"/>
          <w:numId w:val="59"/>
        </w:numPr>
        <w:spacing w:after="0" w:line="240" w:lineRule="auto"/>
        <w:jc w:val="both"/>
        <w:textAlignment w:val="baseline"/>
        <w:rPr>
          <w:rFonts w:asciiTheme="minorHAnsi" w:hAnsiTheme="minorHAnsi"/>
        </w:rPr>
      </w:pPr>
      <w:bookmarkStart w:id="1" w:name="_Hlk107562982"/>
      <w:r w:rsidRPr="006D7C71">
        <w:rPr>
          <w:rFonts w:asciiTheme="minorHAnsi" w:hAnsiTheme="minorHAnsi"/>
        </w:rPr>
        <w:lastRenderedPageBreak/>
        <w:t xml:space="preserve">Potwierdzenie zgłoszenia lub powiadomienie do Urzędu Produktów Leczniczych, Wyrobów Medycznych i produktów Biobójczych lub innego właściwego rejestru  zgodnie z obowiązującymi Dyrektywami UE  i zgodnie z wymaganiami ustawy dnia 07.04.2022 r. o wyrobach medycznych. </w:t>
      </w:r>
    </w:p>
    <w:p w14:paraId="779CBAE5" w14:textId="3E9B2F4B" w:rsidR="006D7C71" w:rsidRPr="00354CA3" w:rsidRDefault="00A04FA1" w:rsidP="006D7C71">
      <w:pPr>
        <w:spacing w:after="0" w:line="240" w:lineRule="auto"/>
        <w:ind w:left="708"/>
        <w:jc w:val="both"/>
        <w:textAlignment w:val="baseline"/>
        <w:rPr>
          <w:rFonts w:asciiTheme="minorHAnsi" w:hAnsiTheme="minorHAnsi"/>
          <w:sz w:val="22"/>
          <w:szCs w:val="22"/>
        </w:rPr>
      </w:pPr>
      <w:r>
        <w:rPr>
          <w:rFonts w:asciiTheme="minorHAnsi" w:hAnsiTheme="minorHAnsi"/>
          <w:sz w:val="22"/>
          <w:szCs w:val="22"/>
        </w:rPr>
        <w:t>-</w:t>
      </w:r>
      <w:r w:rsidR="006D7C71" w:rsidRPr="00354CA3">
        <w:rPr>
          <w:rFonts w:asciiTheme="minorHAnsi" w:hAnsiTheme="minorHAnsi"/>
          <w:sz w:val="22"/>
          <w:szCs w:val="22"/>
        </w:rPr>
        <w:t xml:space="preserve">W przypadku, kiedy zaproponowany asortyment nie wymaga w/w dokumentu, należy załączyć oświadczenie wraz z uzasadnieniem. </w:t>
      </w:r>
    </w:p>
    <w:p w14:paraId="52BAE0D8" w14:textId="77777777" w:rsidR="006D7C71" w:rsidRPr="000B7371" w:rsidRDefault="006D7C71" w:rsidP="006D7C71">
      <w:pPr>
        <w:spacing w:after="0" w:line="240" w:lineRule="auto"/>
        <w:jc w:val="both"/>
        <w:textAlignment w:val="baseline"/>
        <w:rPr>
          <w:rFonts w:asciiTheme="minorHAnsi" w:hAnsiTheme="minorHAnsi"/>
          <w:sz w:val="22"/>
          <w:szCs w:val="22"/>
        </w:rPr>
      </w:pPr>
    </w:p>
    <w:p w14:paraId="6650AFD5" w14:textId="06A87364" w:rsidR="006D7C71" w:rsidRPr="000B7371" w:rsidRDefault="006D7C71" w:rsidP="00A71F90">
      <w:pPr>
        <w:pStyle w:val="Akapitzlist"/>
        <w:numPr>
          <w:ilvl w:val="0"/>
          <w:numId w:val="59"/>
        </w:numPr>
        <w:spacing w:after="120" w:line="240" w:lineRule="auto"/>
        <w:contextualSpacing w:val="0"/>
        <w:jc w:val="both"/>
      </w:pPr>
      <w:r w:rsidRPr="000B7371">
        <w:t>Certyfi</w:t>
      </w:r>
      <w:r>
        <w:t xml:space="preserve">kat zgodności CE IVD oferowanych urządzeń </w:t>
      </w:r>
      <w:r w:rsidRPr="000B7371">
        <w:t>medycznych do diagnostyki in vitro.</w:t>
      </w:r>
    </w:p>
    <w:p w14:paraId="407677C3" w14:textId="5BDCBF13" w:rsidR="006D7C71" w:rsidRPr="002D0410" w:rsidRDefault="00A04FA1" w:rsidP="006D7C71">
      <w:pPr>
        <w:spacing w:after="0" w:line="240" w:lineRule="auto"/>
        <w:ind w:left="708"/>
        <w:jc w:val="both"/>
        <w:textAlignment w:val="baseline"/>
        <w:rPr>
          <w:rFonts w:asciiTheme="minorHAnsi" w:hAnsiTheme="minorHAnsi"/>
          <w:sz w:val="22"/>
          <w:szCs w:val="22"/>
        </w:rPr>
      </w:pPr>
      <w:r>
        <w:rPr>
          <w:rFonts w:asciiTheme="minorHAnsi" w:hAnsiTheme="minorHAnsi"/>
          <w:sz w:val="22"/>
          <w:szCs w:val="22"/>
        </w:rPr>
        <w:t>-</w:t>
      </w:r>
      <w:r w:rsidR="006D7C71" w:rsidRPr="00354CA3">
        <w:rPr>
          <w:rFonts w:asciiTheme="minorHAnsi" w:hAnsiTheme="minorHAnsi"/>
          <w:sz w:val="22"/>
          <w:szCs w:val="22"/>
        </w:rPr>
        <w:t>W przypadku, kiedy zaproponowany asortyment nie wymaga w/w dokumentu, należy załączyć oświ</w:t>
      </w:r>
      <w:r w:rsidR="006D7C71">
        <w:rPr>
          <w:rFonts w:asciiTheme="minorHAnsi" w:hAnsiTheme="minorHAnsi"/>
          <w:sz w:val="22"/>
          <w:szCs w:val="22"/>
        </w:rPr>
        <w:t xml:space="preserve">adczenie wraz z uzasadnieniem. </w:t>
      </w:r>
    </w:p>
    <w:p w14:paraId="1BDD5792" w14:textId="77777777" w:rsidR="006D7C71" w:rsidRPr="00354CA3" w:rsidRDefault="006D7C71" w:rsidP="006D7C71">
      <w:pPr>
        <w:spacing w:after="0" w:line="240" w:lineRule="auto"/>
        <w:jc w:val="both"/>
        <w:textAlignment w:val="baseline"/>
        <w:rPr>
          <w:rFonts w:asciiTheme="minorHAnsi" w:hAnsiTheme="minorHAnsi"/>
          <w:sz w:val="22"/>
          <w:szCs w:val="22"/>
        </w:rPr>
      </w:pPr>
    </w:p>
    <w:p w14:paraId="15754CD1" w14:textId="3D50B280" w:rsidR="006D7C71" w:rsidRPr="006D7C71" w:rsidRDefault="006D7C71" w:rsidP="00A71F90">
      <w:pPr>
        <w:pStyle w:val="Akapitzlist"/>
        <w:numPr>
          <w:ilvl w:val="0"/>
          <w:numId w:val="59"/>
        </w:numPr>
        <w:spacing w:after="0" w:line="240" w:lineRule="auto"/>
        <w:jc w:val="both"/>
        <w:textAlignment w:val="baseline"/>
        <w:rPr>
          <w:rFonts w:asciiTheme="minorHAnsi" w:hAnsiTheme="minorHAnsi"/>
        </w:rPr>
      </w:pPr>
      <w:r w:rsidRPr="006D7C71">
        <w:rPr>
          <w:rFonts w:asciiTheme="minorHAnsi" w:hAnsiTheme="minorHAnsi"/>
        </w:rPr>
        <w:t xml:space="preserve">Materiały informacyjne na temat przedmiotu oferty uwzględniające wszystkie wymagane parametry (prospekty, broszury, dane techniczne itp. – w języku polskim) w których należy zaznaczyć wymagane przez  Zamawiającego parametry. </w:t>
      </w:r>
    </w:p>
    <w:p w14:paraId="50109A0F" w14:textId="77777777" w:rsidR="006D7C71" w:rsidRPr="000B7371" w:rsidRDefault="006D7C71" w:rsidP="006D7C71">
      <w:pPr>
        <w:spacing w:after="0" w:line="240" w:lineRule="auto"/>
        <w:jc w:val="both"/>
        <w:textAlignment w:val="baseline"/>
        <w:rPr>
          <w:rFonts w:asciiTheme="minorHAnsi" w:hAnsiTheme="minorHAnsi" w:cstheme="minorHAnsi"/>
          <w:sz w:val="22"/>
          <w:szCs w:val="22"/>
        </w:rPr>
      </w:pPr>
    </w:p>
    <w:p w14:paraId="27F30AC4" w14:textId="68531598" w:rsidR="006D7C71" w:rsidRPr="006D7C71" w:rsidRDefault="006D7C71" w:rsidP="00A71F90">
      <w:pPr>
        <w:pStyle w:val="Akapitzlist"/>
        <w:numPr>
          <w:ilvl w:val="0"/>
          <w:numId w:val="59"/>
        </w:numPr>
        <w:tabs>
          <w:tab w:val="left" w:pos="851"/>
        </w:tabs>
        <w:spacing w:after="0" w:line="240" w:lineRule="auto"/>
        <w:jc w:val="both"/>
        <w:rPr>
          <w:rFonts w:asciiTheme="minorHAnsi" w:hAnsiTheme="minorHAnsi" w:cstheme="minorHAnsi"/>
        </w:rPr>
      </w:pPr>
      <w:r w:rsidRPr="006D7C71">
        <w:rPr>
          <w:rFonts w:asciiTheme="minorHAnsi" w:hAnsiTheme="minorHAnsi" w:cstheme="minorHAnsi"/>
        </w:rPr>
        <w:t>W przypadku, gdy oferowane odczynniki zawierają substancje niebezpieczne wymagane jest przesłanie aktualnych kart charakterystyki substancji niebezpiecznych.</w:t>
      </w:r>
    </w:p>
    <w:p w14:paraId="31F0C876" w14:textId="4F32F1C5" w:rsidR="006D7C71" w:rsidRPr="000B7371" w:rsidRDefault="00A04FA1" w:rsidP="006D7C71">
      <w:pPr>
        <w:tabs>
          <w:tab w:val="left" w:pos="709"/>
        </w:tabs>
        <w:spacing w:after="0" w:line="240" w:lineRule="auto"/>
        <w:ind w:left="708"/>
        <w:jc w:val="both"/>
        <w:rPr>
          <w:rFonts w:asciiTheme="minorHAnsi" w:hAnsiTheme="minorHAnsi" w:cstheme="minorHAnsi"/>
          <w:sz w:val="22"/>
          <w:szCs w:val="22"/>
        </w:rPr>
      </w:pPr>
      <w:r>
        <w:rPr>
          <w:rFonts w:asciiTheme="minorHAnsi" w:hAnsiTheme="minorHAnsi" w:cstheme="minorHAnsi"/>
          <w:bCs/>
          <w:sz w:val="22"/>
          <w:szCs w:val="22"/>
        </w:rPr>
        <w:t>-</w:t>
      </w:r>
      <w:r w:rsidR="006D7C71" w:rsidRPr="000B7371">
        <w:rPr>
          <w:rFonts w:asciiTheme="minorHAnsi" w:hAnsiTheme="minorHAnsi" w:cstheme="minorHAnsi"/>
          <w:bCs/>
          <w:sz w:val="22"/>
          <w:szCs w:val="22"/>
        </w:rPr>
        <w:t xml:space="preserve">W przypadku, kiedy zaproponowany asortyment nie wymaga dokumentu w/w, należy załączyć oświadczenie </w:t>
      </w:r>
      <w:r w:rsidR="006D7C71">
        <w:rPr>
          <w:rFonts w:asciiTheme="minorHAnsi" w:hAnsiTheme="minorHAnsi" w:cstheme="minorHAnsi"/>
          <w:sz w:val="22"/>
          <w:szCs w:val="22"/>
        </w:rPr>
        <w:t xml:space="preserve">wraz </w:t>
      </w:r>
      <w:r w:rsidR="006D7C71" w:rsidRPr="000B7371">
        <w:rPr>
          <w:rFonts w:asciiTheme="minorHAnsi" w:hAnsiTheme="minorHAnsi" w:cstheme="minorHAnsi"/>
          <w:sz w:val="22"/>
          <w:szCs w:val="22"/>
        </w:rPr>
        <w:t>z uzasadnieniem.</w:t>
      </w:r>
    </w:p>
    <w:p w14:paraId="6038D52A" w14:textId="77777777" w:rsidR="00D3138E" w:rsidRPr="006D7C71" w:rsidRDefault="00D3138E" w:rsidP="00D3138E">
      <w:pPr>
        <w:spacing w:after="0" w:line="240" w:lineRule="auto"/>
        <w:ind w:left="644"/>
        <w:contextualSpacing/>
        <w:rPr>
          <w:rFonts w:asciiTheme="minorHAnsi" w:hAnsiTheme="minorHAnsi" w:cstheme="minorHAnsi"/>
          <w:sz w:val="22"/>
          <w:szCs w:val="22"/>
          <w:lang w:eastAsia="x-none"/>
        </w:rPr>
      </w:pPr>
    </w:p>
    <w:bookmarkEnd w:id="1"/>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Pr="00CD1FE6" w:rsidRDefault="00AF2357" w:rsidP="00CE150B">
      <w:pPr>
        <w:pStyle w:val="Akapitzlist"/>
        <w:numPr>
          <w:ilvl w:val="0"/>
          <w:numId w:val="17"/>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A71F90">
      <w:pPr>
        <w:numPr>
          <w:ilvl w:val="0"/>
          <w:numId w:val="37"/>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A71F90">
      <w:pPr>
        <w:numPr>
          <w:ilvl w:val="1"/>
          <w:numId w:val="37"/>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A71F90">
      <w:pPr>
        <w:numPr>
          <w:ilvl w:val="2"/>
          <w:numId w:val="37"/>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A71F90">
      <w:pPr>
        <w:numPr>
          <w:ilvl w:val="2"/>
          <w:numId w:val="37"/>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A71F90">
      <w:pPr>
        <w:numPr>
          <w:ilvl w:val="1"/>
          <w:numId w:val="37"/>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A71F90">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A71F90">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A71F90">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rsidP="00A71F90">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rsidP="00A71F90">
      <w:pPr>
        <w:numPr>
          <w:ilvl w:val="0"/>
          <w:numId w:val="37"/>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w:t>
      </w:r>
      <w:r w:rsidRPr="00582290">
        <w:rPr>
          <w:rFonts w:asciiTheme="minorHAnsi" w:hAnsiTheme="minorHAnsi" w:cstheme="minorHAnsi"/>
          <w:sz w:val="22"/>
          <w:szCs w:val="22"/>
        </w:rPr>
        <w:lastRenderedPageBreak/>
        <w:t xml:space="preserve">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C418A84" w:rsidR="00651FC1" w:rsidRPr="00651FC1" w:rsidRDefault="00651FC1" w:rsidP="00A71F90">
      <w:pPr>
        <w:pStyle w:val="Akapitzlist"/>
        <w:numPr>
          <w:ilvl w:val="0"/>
          <w:numId w:val="3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 xml:space="preserve">O udzielenie zamówienia mogą ubiegać się Wykonawcy, którzy nie podlegają wykluczeniu </w:t>
      </w:r>
      <w:r w:rsidR="00880427">
        <w:rPr>
          <w:rFonts w:asciiTheme="minorHAnsi" w:hAnsiTheme="minorHAnsi" w:cs="Arial"/>
        </w:rPr>
        <w:br/>
      </w:r>
      <w:r w:rsidRPr="00651FC1">
        <w:rPr>
          <w:rFonts w:asciiTheme="minorHAnsi" w:hAnsiTheme="minorHAnsi" w:cs="Arial"/>
        </w:rPr>
        <w:t>na zasadach określonych w Rozdziale VIII SWZ.</w:t>
      </w:r>
    </w:p>
    <w:p w14:paraId="3AA4B3D4" w14:textId="77777777" w:rsidR="00651FC1" w:rsidRPr="00651FC1" w:rsidRDefault="00651FC1" w:rsidP="00A71F90">
      <w:pPr>
        <w:pStyle w:val="Akapitzlist"/>
        <w:numPr>
          <w:ilvl w:val="0"/>
          <w:numId w:val="3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A71F90">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A71F90">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A71F90">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A71F90">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803CEA">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803CEA">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rsidP="00803CEA">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451473E6" w14:textId="3CAF115A" w:rsidR="00645CD9" w:rsidRPr="00226E09" w:rsidRDefault="00645CD9" w:rsidP="00BA40A5">
      <w:pPr>
        <w:pStyle w:val="Akapitzlist"/>
        <w:numPr>
          <w:ilvl w:val="7"/>
          <w:numId w:val="5"/>
        </w:numPr>
        <w:spacing w:before="10" w:afterLines="10" w:after="24"/>
        <w:ind w:left="851" w:hanging="284"/>
        <w:jc w:val="both"/>
        <w:rPr>
          <w:rFonts w:asciiTheme="minorHAnsi" w:hAnsiTheme="minorHAnsi"/>
        </w:rPr>
      </w:pPr>
      <w:r w:rsidRPr="009F66E7">
        <w:rPr>
          <w:rFonts w:asciiTheme="minorHAnsi" w:hAnsiTheme="minorHAnsi" w:cstheme="minorHAnsi"/>
          <w:b/>
          <w:bCs/>
        </w:rPr>
        <w:t>Parametry graniczne</w:t>
      </w:r>
      <w:r w:rsidRPr="000B7371">
        <w:rPr>
          <w:rFonts w:asciiTheme="minorHAnsi" w:hAnsiTheme="minorHAnsi" w:cstheme="minorHAnsi"/>
          <w:bCs/>
        </w:rPr>
        <w:t xml:space="preserve"> </w:t>
      </w:r>
      <w:r w:rsidRPr="000B7371">
        <w:rPr>
          <w:rFonts w:asciiTheme="minorHAnsi" w:hAnsiTheme="minorHAnsi"/>
        </w:rPr>
        <w:t>(Załącznik nr 2A do SWZ).</w:t>
      </w:r>
    </w:p>
    <w:p w14:paraId="363BECE0" w14:textId="774D5BE2"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00645CD9">
        <w:rPr>
          <w:rFonts w:asciiTheme="minorHAnsi" w:eastAsiaTheme="minorHAnsi" w:hAnsiTheme="minorHAnsi" w:cstheme="minorBidi"/>
          <w:bCs/>
          <w:color w:val="000000"/>
          <w:sz w:val="22"/>
          <w:szCs w:val="22"/>
        </w:rPr>
        <w:t xml:space="preserve">d.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02F39475" w:rsidR="00384CB1" w:rsidRPr="000844F8" w:rsidRDefault="00645CD9" w:rsidP="00645CD9">
      <w:pPr>
        <w:tabs>
          <w:tab w:val="left" w:pos="851"/>
        </w:tabs>
        <w:spacing w:after="0" w:line="240" w:lineRule="auto"/>
        <w:ind w:left="851" w:hanging="284"/>
        <w:jc w:val="both"/>
        <w:textAlignment w:val="baseline"/>
        <w:rPr>
          <w:rFonts w:asciiTheme="minorHAnsi" w:eastAsiaTheme="minorHAnsi" w:hAnsiTheme="minorHAnsi" w:cstheme="minorBidi"/>
          <w:color w:val="000000"/>
          <w:sz w:val="22"/>
          <w:szCs w:val="22"/>
        </w:rPr>
      </w:pPr>
      <w:r>
        <w:rPr>
          <w:rFonts w:asciiTheme="minorHAnsi" w:eastAsiaTheme="minorHAnsi" w:hAnsiTheme="minorHAnsi" w:cstheme="minorBidi"/>
          <w:bCs/>
          <w:sz w:val="22"/>
          <w:szCs w:val="22"/>
        </w:rPr>
        <w:t>e</w:t>
      </w:r>
      <w:r w:rsidR="000844F8" w:rsidRPr="000844F8">
        <w:rPr>
          <w:rFonts w:asciiTheme="minorHAnsi" w:eastAsiaTheme="minorHAnsi" w:hAnsiTheme="minorHAnsi" w:cstheme="minorBidi"/>
          <w:bCs/>
          <w:sz w:val="22"/>
          <w:szCs w:val="22"/>
        </w:rPr>
        <w:t>.</w:t>
      </w:r>
      <w:r w:rsidR="0057540A">
        <w:rPr>
          <w:rFonts w:asciiTheme="minorHAnsi" w:eastAsiaTheme="minorHAnsi" w:hAnsiTheme="minorHAnsi" w:cstheme="minorBidi"/>
          <w:bCs/>
          <w:sz w:val="22"/>
          <w:szCs w:val="22"/>
        </w:rPr>
        <w:t xml:space="preserve"> </w:t>
      </w:r>
      <w:r w:rsidR="00734773">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w:t>
      </w:r>
      <w:r>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postępowaniu o udzielenie zamówienia:</w:t>
      </w:r>
    </w:p>
    <w:p w14:paraId="57304003" w14:textId="77777777" w:rsidR="00384CB1" w:rsidRPr="00384CB1" w:rsidRDefault="000844F8" w:rsidP="00A71F90">
      <w:pPr>
        <w:numPr>
          <w:ilvl w:val="0"/>
          <w:numId w:val="36"/>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rsidP="00A71F90">
      <w:pPr>
        <w:numPr>
          <w:ilvl w:val="0"/>
          <w:numId w:val="36"/>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2E1E6E48" w14:textId="7539E8FA" w:rsidR="00354CA3" w:rsidRPr="00354CA3" w:rsidRDefault="00645CD9" w:rsidP="00A04FA1">
      <w:pPr>
        <w:spacing w:after="0" w:line="240" w:lineRule="auto"/>
        <w:jc w:val="both"/>
        <w:textAlignment w:val="baseline"/>
        <w:rPr>
          <w:rFonts w:asciiTheme="minorHAnsi" w:hAnsiTheme="minorHAnsi"/>
          <w:sz w:val="22"/>
          <w:szCs w:val="22"/>
        </w:rPr>
      </w:pPr>
      <w:r>
        <w:rPr>
          <w:rFonts w:asciiTheme="minorHAnsi" w:hAnsiTheme="minorHAnsi"/>
          <w:color w:val="000000" w:themeColor="text1"/>
          <w:sz w:val="22"/>
          <w:szCs w:val="22"/>
        </w:rPr>
        <w:t>f</w:t>
      </w:r>
      <w:r w:rsidR="00D83DA5" w:rsidRPr="00D11D23">
        <w:rPr>
          <w:rFonts w:asciiTheme="minorHAnsi" w:hAnsiTheme="minorHAnsi"/>
          <w:color w:val="000000" w:themeColor="text1"/>
          <w:sz w:val="22"/>
          <w:szCs w:val="22"/>
        </w:rPr>
        <w:t>.</w:t>
      </w:r>
      <w:r w:rsidR="00A04FA1">
        <w:rPr>
          <w:rFonts w:asciiTheme="minorHAnsi" w:hAnsiTheme="minorHAnsi"/>
          <w:color w:val="000000" w:themeColor="text1"/>
          <w:sz w:val="22"/>
          <w:szCs w:val="22"/>
        </w:rPr>
        <w:t xml:space="preserve"> </w:t>
      </w:r>
      <w:r w:rsidR="00354CA3" w:rsidRPr="00354CA3">
        <w:rPr>
          <w:rFonts w:asciiTheme="minorHAnsi" w:hAnsiTheme="minorHAnsi"/>
          <w:sz w:val="22"/>
          <w:szCs w:val="22"/>
        </w:rPr>
        <w:t>Potwierdzenie zgłoszenia lub powiadomienie do Urzędu Produktów Leczniczych, Wyrobów Medycznych i produktów Biobójczych lub innego właściwego rejestru  zgodnie z obowiązującymi Dyrektywami UE  i zgodnie z wymaganiami ustawy dnia 07.04.</w:t>
      </w:r>
      <w:r w:rsidR="002D0410">
        <w:rPr>
          <w:rFonts w:asciiTheme="minorHAnsi" w:hAnsiTheme="minorHAnsi"/>
          <w:sz w:val="22"/>
          <w:szCs w:val="22"/>
        </w:rPr>
        <w:t xml:space="preserve">2022 r. o wyrobach medycznych. </w:t>
      </w:r>
    </w:p>
    <w:p w14:paraId="60798204" w14:textId="205E88C1" w:rsidR="00354CA3" w:rsidRPr="00354CA3" w:rsidRDefault="00A04FA1"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w:t>
      </w:r>
      <w:r w:rsidR="00354CA3" w:rsidRPr="00354CA3">
        <w:rPr>
          <w:rFonts w:asciiTheme="minorHAnsi" w:hAnsiTheme="minorHAnsi"/>
          <w:sz w:val="22"/>
          <w:szCs w:val="22"/>
        </w:rPr>
        <w:t xml:space="preserve">W przypadku, kiedy zaproponowany asortyment nie wymaga w/w dokumentu, należy załączyć oświadczenie wraz z uzasadnieniem. </w:t>
      </w:r>
    </w:p>
    <w:p w14:paraId="307DC6B2" w14:textId="77777777" w:rsidR="00354CA3" w:rsidRPr="000B7371" w:rsidRDefault="00354CA3" w:rsidP="00354CA3">
      <w:pPr>
        <w:spacing w:after="0" w:line="240" w:lineRule="auto"/>
        <w:jc w:val="both"/>
        <w:textAlignment w:val="baseline"/>
        <w:rPr>
          <w:rFonts w:asciiTheme="minorHAnsi" w:hAnsiTheme="minorHAnsi"/>
          <w:sz w:val="22"/>
          <w:szCs w:val="22"/>
        </w:rPr>
      </w:pPr>
    </w:p>
    <w:p w14:paraId="68A75866" w14:textId="553A897B" w:rsidR="000B7371" w:rsidRPr="000B7371" w:rsidRDefault="00645CD9" w:rsidP="000B7371">
      <w:pPr>
        <w:pStyle w:val="Akapitzlist"/>
        <w:spacing w:after="120" w:line="240" w:lineRule="auto"/>
        <w:ind w:left="0"/>
        <w:contextualSpacing w:val="0"/>
        <w:jc w:val="both"/>
      </w:pPr>
      <w:r>
        <w:rPr>
          <w:rFonts w:asciiTheme="minorHAnsi" w:hAnsiTheme="minorHAnsi"/>
        </w:rPr>
        <w:t>g</w:t>
      </w:r>
      <w:r w:rsidR="00354CA3" w:rsidRPr="000B7371">
        <w:rPr>
          <w:rFonts w:asciiTheme="minorHAnsi" w:hAnsiTheme="minorHAnsi"/>
        </w:rPr>
        <w:t>.</w:t>
      </w:r>
      <w:r w:rsidR="00A04FA1">
        <w:rPr>
          <w:rFonts w:asciiTheme="minorHAnsi" w:hAnsiTheme="minorHAnsi"/>
        </w:rPr>
        <w:t xml:space="preserve"> </w:t>
      </w:r>
      <w:r w:rsidR="000B7371" w:rsidRPr="000B7371">
        <w:t>Certyfi</w:t>
      </w:r>
      <w:r w:rsidR="002D0410">
        <w:t xml:space="preserve">kat zgodności CE IVD oferowanych </w:t>
      </w:r>
      <w:r w:rsidR="000B7371" w:rsidRPr="000B7371">
        <w:t>urządzeń medycznych do diagnostyki in vitro.</w:t>
      </w:r>
    </w:p>
    <w:p w14:paraId="02848136" w14:textId="24350070" w:rsidR="000B7371" w:rsidRPr="002D0410" w:rsidRDefault="00A04FA1" w:rsidP="002D0410">
      <w:pPr>
        <w:spacing w:after="0" w:line="240" w:lineRule="auto"/>
        <w:jc w:val="both"/>
        <w:textAlignment w:val="baseline"/>
        <w:rPr>
          <w:rFonts w:asciiTheme="minorHAnsi" w:hAnsiTheme="minorHAnsi"/>
          <w:sz w:val="22"/>
          <w:szCs w:val="22"/>
        </w:rPr>
      </w:pPr>
      <w:r>
        <w:rPr>
          <w:rFonts w:asciiTheme="minorHAnsi" w:hAnsiTheme="minorHAnsi"/>
          <w:sz w:val="22"/>
          <w:szCs w:val="22"/>
        </w:rPr>
        <w:t>-</w:t>
      </w:r>
      <w:r w:rsidR="000B7371" w:rsidRPr="00354CA3">
        <w:rPr>
          <w:rFonts w:asciiTheme="minorHAnsi" w:hAnsiTheme="minorHAnsi"/>
          <w:sz w:val="22"/>
          <w:szCs w:val="22"/>
        </w:rPr>
        <w:t>W przypadku, kiedy zaproponowany asortyment nie wymaga w/w dokumentu, należy załączyć oświ</w:t>
      </w:r>
      <w:r w:rsidR="002D0410">
        <w:rPr>
          <w:rFonts w:asciiTheme="minorHAnsi" w:hAnsiTheme="minorHAnsi"/>
          <w:sz w:val="22"/>
          <w:szCs w:val="22"/>
        </w:rPr>
        <w:t xml:space="preserve">adczenie wraz z uzasadnieniem. </w:t>
      </w:r>
    </w:p>
    <w:p w14:paraId="65852817" w14:textId="168E3581" w:rsidR="00354CA3" w:rsidRPr="00354CA3" w:rsidRDefault="00354CA3" w:rsidP="000B7371">
      <w:pPr>
        <w:spacing w:after="0" w:line="240" w:lineRule="auto"/>
        <w:jc w:val="both"/>
        <w:textAlignment w:val="baseline"/>
        <w:rPr>
          <w:rFonts w:asciiTheme="minorHAnsi" w:hAnsiTheme="minorHAnsi"/>
          <w:sz w:val="22"/>
          <w:szCs w:val="22"/>
        </w:rPr>
      </w:pPr>
    </w:p>
    <w:p w14:paraId="405FF098" w14:textId="41B91A7C" w:rsidR="00354CA3" w:rsidRDefault="00645CD9"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h</w:t>
      </w:r>
      <w:r w:rsidR="00354CA3" w:rsidRPr="00354CA3">
        <w:rPr>
          <w:rFonts w:asciiTheme="minorHAnsi" w:hAnsiTheme="minorHAnsi"/>
          <w:sz w:val="22"/>
          <w:szCs w:val="22"/>
        </w:rPr>
        <w:t>.</w:t>
      </w:r>
      <w:r w:rsidR="00A04FA1">
        <w:rPr>
          <w:rFonts w:asciiTheme="minorHAnsi" w:hAnsiTheme="minorHAnsi"/>
          <w:sz w:val="22"/>
          <w:szCs w:val="22"/>
        </w:rPr>
        <w:t xml:space="preserve"> </w:t>
      </w:r>
      <w:r w:rsidR="00354CA3" w:rsidRPr="00354CA3">
        <w:rPr>
          <w:rFonts w:asciiTheme="minorHAnsi" w:hAnsiTheme="minorHAnsi"/>
          <w:sz w:val="22"/>
          <w:szCs w:val="22"/>
        </w:rPr>
        <w:t xml:space="preserve">Materiały informacyjne na temat przedmiotu oferty uwzględniające wszystkie wymagane parametry (prospekty, broszury, dane techniczne itp. – w języku polskim) w których należy zaznaczyć wymagane przez  Zamawiającego parametry. </w:t>
      </w:r>
    </w:p>
    <w:p w14:paraId="73B1FE4F" w14:textId="77777777" w:rsidR="000B7371" w:rsidRPr="000B7371" w:rsidRDefault="000B7371" w:rsidP="00354CA3">
      <w:pPr>
        <w:spacing w:after="0" w:line="240" w:lineRule="auto"/>
        <w:jc w:val="both"/>
        <w:textAlignment w:val="baseline"/>
        <w:rPr>
          <w:rFonts w:asciiTheme="minorHAnsi" w:hAnsiTheme="minorHAnsi" w:cstheme="minorHAnsi"/>
          <w:sz w:val="22"/>
          <w:szCs w:val="22"/>
        </w:rPr>
      </w:pPr>
    </w:p>
    <w:p w14:paraId="08D38DF3" w14:textId="34C73BA8" w:rsidR="000B7371" w:rsidRPr="000B7371" w:rsidRDefault="00645CD9" w:rsidP="000B7371">
      <w:pPr>
        <w:tabs>
          <w:tab w:val="left" w:pos="851"/>
        </w:tabs>
        <w:spacing w:after="0" w:line="240" w:lineRule="auto"/>
        <w:jc w:val="both"/>
        <w:rPr>
          <w:rFonts w:asciiTheme="minorHAnsi" w:hAnsiTheme="minorHAnsi" w:cstheme="minorHAnsi"/>
          <w:sz w:val="22"/>
          <w:szCs w:val="22"/>
        </w:rPr>
      </w:pPr>
      <w:r>
        <w:rPr>
          <w:rFonts w:asciiTheme="minorHAnsi" w:hAnsiTheme="minorHAnsi" w:cstheme="minorHAnsi"/>
          <w:sz w:val="22"/>
          <w:szCs w:val="22"/>
        </w:rPr>
        <w:t>i</w:t>
      </w:r>
      <w:r w:rsidR="000B7371" w:rsidRPr="000B7371">
        <w:rPr>
          <w:rFonts w:asciiTheme="minorHAnsi" w:hAnsiTheme="minorHAnsi" w:cstheme="minorHAnsi"/>
          <w:sz w:val="22"/>
          <w:szCs w:val="22"/>
        </w:rPr>
        <w:t>. W przypadku, gdy oferowane odczynniki zawierają substancje niebezpieczne wymagane jest przesłanie aktualnych kart charakterystyki substancji niebezpiecznych.</w:t>
      </w:r>
    </w:p>
    <w:p w14:paraId="1FBAB784" w14:textId="2CB7DA0D" w:rsidR="000B7371" w:rsidRDefault="00A04FA1" w:rsidP="00645CD9">
      <w:pPr>
        <w:tabs>
          <w:tab w:val="left" w:pos="851"/>
        </w:tabs>
        <w:spacing w:after="0" w:line="240" w:lineRule="auto"/>
        <w:jc w:val="both"/>
        <w:rPr>
          <w:rFonts w:asciiTheme="minorHAnsi" w:hAnsiTheme="minorHAnsi" w:cstheme="minorHAnsi"/>
          <w:sz w:val="22"/>
          <w:szCs w:val="22"/>
        </w:rPr>
      </w:pPr>
      <w:r>
        <w:rPr>
          <w:rFonts w:asciiTheme="minorHAnsi" w:hAnsiTheme="minorHAnsi" w:cstheme="minorHAnsi"/>
          <w:bCs/>
          <w:sz w:val="22"/>
          <w:szCs w:val="22"/>
        </w:rPr>
        <w:lastRenderedPageBreak/>
        <w:t>-</w:t>
      </w:r>
      <w:r w:rsidR="000B7371" w:rsidRPr="000B7371">
        <w:rPr>
          <w:rFonts w:asciiTheme="minorHAnsi" w:hAnsiTheme="minorHAnsi" w:cstheme="minorHAnsi"/>
          <w:bCs/>
          <w:sz w:val="22"/>
          <w:szCs w:val="22"/>
        </w:rPr>
        <w:t xml:space="preserve">W przypadku, kiedy zaproponowany asortyment nie wymaga dokumentu w/w, należy załączyć oświadczenie </w:t>
      </w:r>
      <w:r w:rsidR="000B7371">
        <w:rPr>
          <w:rFonts w:asciiTheme="minorHAnsi" w:hAnsiTheme="minorHAnsi" w:cstheme="minorHAnsi"/>
          <w:sz w:val="22"/>
          <w:szCs w:val="22"/>
        </w:rPr>
        <w:t xml:space="preserve">wraz </w:t>
      </w:r>
      <w:r w:rsidR="000B7371" w:rsidRPr="000B7371">
        <w:rPr>
          <w:rFonts w:asciiTheme="minorHAnsi" w:hAnsiTheme="minorHAnsi" w:cstheme="minorHAnsi"/>
          <w:sz w:val="22"/>
          <w:szCs w:val="22"/>
        </w:rPr>
        <w:t>z uzasadnieniem.</w:t>
      </w:r>
    </w:p>
    <w:p w14:paraId="23637EB9" w14:textId="77777777" w:rsidR="00893E42" w:rsidRPr="00645CD9" w:rsidRDefault="00893E42" w:rsidP="00645CD9">
      <w:pPr>
        <w:tabs>
          <w:tab w:val="left" w:pos="851"/>
        </w:tabs>
        <w:spacing w:after="0" w:line="240" w:lineRule="auto"/>
        <w:jc w:val="both"/>
        <w:rPr>
          <w:rFonts w:asciiTheme="minorHAnsi" w:hAnsiTheme="minorHAnsi" w:cstheme="minorHAnsi"/>
          <w:sz w:val="22"/>
          <w:szCs w:val="22"/>
        </w:rPr>
      </w:pPr>
    </w:p>
    <w:p w14:paraId="7AF5BE17" w14:textId="77777777" w:rsidR="00354CA3" w:rsidRPr="00AD2224" w:rsidRDefault="00354CA3" w:rsidP="00354CA3">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5016D838"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E65F65">
        <w:rPr>
          <w:rFonts w:asciiTheme="minorHAnsi" w:hAnsiTheme="minorHAnsi"/>
          <w:bCs/>
        </w:rPr>
        <w:t>dnia</w:t>
      </w:r>
      <w:r w:rsidR="0074752D" w:rsidRPr="00E65F65">
        <w:rPr>
          <w:rFonts w:asciiTheme="minorHAnsi" w:hAnsiTheme="minorHAnsi"/>
          <w:b/>
        </w:rPr>
        <w:t xml:space="preserve"> </w:t>
      </w:r>
      <w:bookmarkStart w:id="2" w:name="_Hlk109215834"/>
      <w:r w:rsidR="00893E42">
        <w:rPr>
          <w:rFonts w:asciiTheme="minorHAnsi" w:hAnsiTheme="minorHAnsi"/>
          <w:b/>
        </w:rPr>
        <w:t>30</w:t>
      </w:r>
      <w:r w:rsidR="0074752D" w:rsidRPr="00E65F65">
        <w:rPr>
          <w:rFonts w:asciiTheme="minorHAnsi" w:hAnsiTheme="minorHAnsi"/>
          <w:b/>
        </w:rPr>
        <w:t>.</w:t>
      </w:r>
      <w:r w:rsidR="0001510E" w:rsidRPr="00E65F65">
        <w:rPr>
          <w:rFonts w:asciiTheme="minorHAnsi" w:hAnsiTheme="minorHAnsi"/>
          <w:b/>
        </w:rPr>
        <w:t>0</w:t>
      </w:r>
      <w:r w:rsidR="00F5024A" w:rsidRPr="00E65F65">
        <w:rPr>
          <w:rFonts w:asciiTheme="minorHAnsi" w:hAnsiTheme="minorHAnsi"/>
          <w:b/>
        </w:rPr>
        <w:t>8</w:t>
      </w:r>
      <w:bookmarkEnd w:id="2"/>
      <w:r w:rsidR="0074752D" w:rsidRPr="00E65F65">
        <w:rPr>
          <w:rFonts w:asciiTheme="minorHAnsi" w:hAnsiTheme="minorHAnsi"/>
          <w:b/>
        </w:rPr>
        <w:t>.202</w:t>
      </w:r>
      <w:r w:rsidR="00893E42">
        <w:rPr>
          <w:rFonts w:asciiTheme="minorHAnsi" w:hAnsiTheme="minorHAnsi"/>
          <w:b/>
        </w:rPr>
        <w:t>4</w:t>
      </w:r>
      <w:r w:rsidR="00791273" w:rsidRPr="00E65F65">
        <w:rPr>
          <w:rFonts w:asciiTheme="minorHAnsi" w:hAnsiTheme="minorHAnsi"/>
          <w:b/>
        </w:rPr>
        <w:t xml:space="preserve"> r</w:t>
      </w:r>
      <w:r w:rsidR="00791273" w:rsidRPr="00791273">
        <w:rPr>
          <w:rFonts w:asciiTheme="minorHAnsi" w:hAnsiTheme="minorHAnsi"/>
          <w:b/>
          <w:color w:val="FF0000"/>
        </w:rPr>
        <w:t>.</w:t>
      </w:r>
      <w:r w:rsidR="0074752D" w:rsidRPr="00791273">
        <w:rPr>
          <w:rFonts w:asciiTheme="minorHAnsi" w:hAnsiTheme="minorHAnsi"/>
          <w:b/>
          <w:color w:val="FF0000"/>
        </w:rPr>
        <w:t xml:space="preserve"> </w:t>
      </w:r>
      <w:r w:rsidR="0074752D" w:rsidRPr="00226E09">
        <w:rPr>
          <w:rFonts w:asciiTheme="minorHAnsi" w:hAnsiTheme="minorHAnsi"/>
          <w:b/>
        </w:rPr>
        <w:t xml:space="preserve">do godz. </w:t>
      </w:r>
      <w:r w:rsidR="00CE150B">
        <w:rPr>
          <w:rFonts w:asciiTheme="minorHAnsi" w:hAnsiTheme="minorHAnsi"/>
          <w:b/>
        </w:rPr>
        <w:t>09</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4D4454C7"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893E42">
        <w:rPr>
          <w:rFonts w:asciiTheme="minorHAnsi" w:hAnsiTheme="minorHAnsi"/>
          <w:b/>
        </w:rPr>
        <w:t>30</w:t>
      </w:r>
      <w:r w:rsidR="00F5024A" w:rsidRPr="00E65F65">
        <w:rPr>
          <w:rFonts w:asciiTheme="minorHAnsi" w:hAnsiTheme="minorHAnsi"/>
          <w:b/>
        </w:rPr>
        <w:t>.08</w:t>
      </w:r>
      <w:r w:rsidR="00DC316B" w:rsidRPr="00E65F65">
        <w:rPr>
          <w:rFonts w:asciiTheme="minorHAnsi" w:hAnsiTheme="minorHAnsi"/>
          <w:b/>
        </w:rPr>
        <w:t>.202</w:t>
      </w:r>
      <w:r w:rsidR="00893E42">
        <w:rPr>
          <w:rFonts w:asciiTheme="minorHAnsi" w:hAnsiTheme="minorHAnsi"/>
          <w:b/>
        </w:rPr>
        <w:t>4</w:t>
      </w:r>
      <w:r w:rsidR="00791273" w:rsidRPr="00E65F65">
        <w:rPr>
          <w:rFonts w:asciiTheme="minorHAnsi" w:hAnsiTheme="minorHAnsi"/>
          <w:b/>
        </w:rPr>
        <w:t xml:space="preserve"> r.</w:t>
      </w:r>
      <w:r w:rsidR="00DC316B" w:rsidRPr="00E65F65">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o godz. 10:00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803CEA">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803CEA">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lastRenderedPageBreak/>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3" w:name="mip51081278"/>
      <w:bookmarkEnd w:id="3"/>
      <w:r w:rsidR="00AF2743" w:rsidRPr="00226E09">
        <w:rPr>
          <w:rFonts w:asciiTheme="minorHAnsi" w:hAnsiTheme="minorHAnsi"/>
          <w:color w:val="000000" w:themeColor="text1"/>
          <w:sz w:val="22"/>
          <w:szCs w:val="22"/>
        </w:rPr>
        <w:t xml:space="preserve"> W ofercie, o której mowa w zdaniu pierwszym, Wykonawca ma obowiązek:</w:t>
      </w:r>
      <w:bookmarkStart w:id="4" w:name="mip51081280"/>
      <w:bookmarkEnd w:id="4"/>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5" w:name="mip51081281"/>
      <w:bookmarkEnd w:id="5"/>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6" w:name="mip51081282"/>
      <w:bookmarkEnd w:id="6"/>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7" w:name="mip51081283"/>
      <w:bookmarkEnd w:id="7"/>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13B121C2" w14:textId="77777777" w:rsidR="00142F05" w:rsidRDefault="00142F05" w:rsidP="00BA40A5">
      <w:pPr>
        <w:spacing w:before="240" w:afterLines="10" w:after="24" w:line="276" w:lineRule="auto"/>
        <w:jc w:val="center"/>
        <w:rPr>
          <w:rFonts w:asciiTheme="minorHAnsi" w:hAnsiTheme="minorHAnsi" w:cs="Calibri"/>
          <w:sz w:val="22"/>
          <w:szCs w:val="22"/>
        </w:rPr>
      </w:pPr>
    </w:p>
    <w:p w14:paraId="0588E4E7" w14:textId="204BB6D1"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lastRenderedPageBreak/>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62624315" w14:textId="77777777" w:rsidR="008E59A2" w:rsidRDefault="008E59A2" w:rsidP="00BA40A5">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77777777"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8" w:name="mip51083248"/>
      <w:bookmarkEnd w:id="8"/>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lastRenderedPageBreak/>
        <w:t>niezgodną z przepisami ustawy czynność zamawiającego, podjętą w postępowaniu o udzielenie zamówienia</w:t>
      </w:r>
      <w:bookmarkStart w:id="9" w:name="highlightHit_793"/>
      <w:bookmarkEnd w:id="9"/>
      <w:r w:rsidRPr="00226E09">
        <w:rPr>
          <w:rFonts w:asciiTheme="minorHAnsi" w:hAnsiTheme="minorHAnsi"/>
          <w:color w:val="000000" w:themeColor="text1"/>
        </w:rPr>
        <w:t>, w tym na projektowane postanowienie umowy;</w:t>
      </w:r>
      <w:bookmarkStart w:id="10" w:name="mip51083249"/>
      <w:bookmarkEnd w:id="10"/>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1" w:name="mip51083250"/>
      <w:bookmarkEnd w:id="11"/>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4350605"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313C52">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55614C81"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313C52">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w którym powzięto lub przy zachowaniu należytej staranności można było powziąć wiadomość o okolicznościach stanowiących podstawę jego wniesienia, w przypadku zamówień</w:t>
      </w:r>
      <w:bookmarkStart w:id="12" w:name="highlightHit_802"/>
      <w:bookmarkEnd w:id="12"/>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10C0E30F"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313C52">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52D36308"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i w sprawie swobodnego przepływu takich danych oraz uchylenia dyrektywy 95/46/WE (ogólne rozporządzenie o ochronie danych) (Dz. Urz. UE L 119 z 04.05.2016, str. 1), dalej RODO Zamawiający informuje, że: </w:t>
      </w:r>
    </w:p>
    <w:p w14:paraId="7D0DE5B8" w14:textId="51752A49"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16E4241D"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2.kontakt z Inspektorem Ochrony Danych, tel. 41 3674 094, e-mail: iod@onkol.kielce.pl;</w:t>
      </w:r>
    </w:p>
    <w:p w14:paraId="4D1620D5" w14:textId="494A2E19"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3.Pani/Pana dane osobowe przetwarzane będą na podstawie art. 6 ust. 1 lit. c RODO w celu związanym z przedmiotowym postępowaniem o udzielenie zamówienia publicznego;</w:t>
      </w:r>
    </w:p>
    <w:p w14:paraId="64F659C1" w14:textId="3DD74C73"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4.odbiorcami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079CA9AE"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5.Pani/Pana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202619C8"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 xml:space="preserve">6.obowiązek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56A0EE31"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 odniesieniu do Pani/Pana danych osobowych decyzje nie będą podejmowane w sposób zautomatyzowany, stosowanie do art. 22 RODO;</w:t>
      </w:r>
    </w:p>
    <w:p w14:paraId="3D15C1F6" w14:textId="70B7CF84"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8.posiada Pani/Pan:</w:t>
      </w:r>
    </w:p>
    <w:p w14:paraId="06BECD2B" w14:textId="76DEB5B9"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1)na podstawie art. 15 RODO prawo dostępu do danych osobowych Pani/Pana dotyczących;</w:t>
      </w:r>
    </w:p>
    <w:p w14:paraId="60D19315" w14:textId="5D679C5D"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2)na podstawie art. 16 RODO prawo do sprostowania Pani/Pana danych osobowych;</w:t>
      </w:r>
    </w:p>
    <w:p w14:paraId="630469C3" w14:textId="6AE6951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3)na podstawie art. 18 RODO prawo żądania od administratora ograniczenia przetwarzania danych osobowych z zastrzeżeniem przypadków, o których mowa w art. 18 ust. 2 RODO;  </w:t>
      </w:r>
    </w:p>
    <w:p w14:paraId="3B5A5593" w14:textId="2AF2967B"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4)prawo do wniesienia skargi do Prezesa Urzędu Ochrony Danych Osobowych, gdy uzna Pani/Pan, że przetwarzanie danych osobowych Pani/Pana dotyczących narusza przepisy RODO;</w:t>
      </w:r>
    </w:p>
    <w:p w14:paraId="1391CC49" w14:textId="3783C1BA"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9.nie przysługuje Pani/Panu:</w:t>
      </w:r>
    </w:p>
    <w:p w14:paraId="5B56C4DD" w14:textId="54ABDCA1"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 związku z art. 17 ust. 3 lit. b, d lub e RODO prawo do usunięcia danych osobowych;</w:t>
      </w:r>
    </w:p>
    <w:p w14:paraId="2ACB42E7" w14:textId="7436BF3D"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2prawo do przenoszenia danych osobowych, o którym mowa w art. 20 RODO;</w:t>
      </w:r>
    </w:p>
    <w:p w14:paraId="52D271FB" w14:textId="7353747A"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3)na podstawie art. 21 RODO prawo sprzeciwu, wobec przetwarzania danych osobowych, gdyż podstawą prawną przetwarzania Pani/Pana danych osobowych jest art. 6 ust. 1 lit. c RODO.</w:t>
      </w: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6DC3373" w14:textId="77777777" w:rsidR="00A119E5" w:rsidRDefault="00A119E5"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A119E5" w:rsidRDefault="006F32A6" w:rsidP="006F32A6">
      <w:pPr>
        <w:spacing w:before="10" w:afterLines="10" w:after="24" w:line="240" w:lineRule="auto"/>
        <w:jc w:val="both"/>
        <w:rPr>
          <w:rFonts w:asciiTheme="minorHAnsi" w:hAnsiTheme="minorHAnsi"/>
          <w:b/>
          <w:color w:val="000000" w:themeColor="text1"/>
          <w:sz w:val="22"/>
          <w:szCs w:val="22"/>
        </w:rPr>
      </w:pPr>
      <w:r w:rsidRPr="00A119E5">
        <w:rPr>
          <w:rFonts w:asciiTheme="minorHAnsi" w:hAnsiTheme="minorHAnsi"/>
          <w:b/>
          <w:color w:val="000000" w:themeColor="text1"/>
          <w:sz w:val="22"/>
          <w:szCs w:val="22"/>
        </w:rPr>
        <w:t xml:space="preserve">ROZDZIAŁ XVIII – ZAŁĄCZNIKI DO SWZ </w:t>
      </w:r>
    </w:p>
    <w:p w14:paraId="02C88654" w14:textId="77777777" w:rsidR="006F32A6"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1 – Druk oferty</w:t>
      </w:r>
    </w:p>
    <w:p w14:paraId="61D604A7" w14:textId="77777777" w:rsidR="006F32A6"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2 – Formularz asortymentowo-cenowy</w:t>
      </w:r>
    </w:p>
    <w:p w14:paraId="58F6B978" w14:textId="19BB4FD0" w:rsidR="004F0A80" w:rsidRPr="00A119E5" w:rsidRDefault="004F0A80"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 xml:space="preserve">Załącznik nr 2 </w:t>
      </w:r>
      <w:r>
        <w:rPr>
          <w:rFonts w:asciiTheme="minorHAnsi" w:hAnsiTheme="minorHAnsi" w:cstheme="minorHAnsi"/>
          <w:bCs/>
          <w:sz w:val="22"/>
          <w:szCs w:val="22"/>
        </w:rPr>
        <w:t xml:space="preserve">A </w:t>
      </w:r>
      <w:r w:rsidRPr="00A119E5">
        <w:rPr>
          <w:rFonts w:asciiTheme="minorHAnsi" w:hAnsiTheme="minorHAnsi" w:cstheme="minorHAnsi"/>
          <w:bCs/>
          <w:sz w:val="22"/>
          <w:szCs w:val="22"/>
        </w:rPr>
        <w:t>–</w:t>
      </w:r>
      <w:r>
        <w:rPr>
          <w:rFonts w:asciiTheme="minorHAnsi" w:hAnsiTheme="minorHAnsi" w:cstheme="minorHAnsi"/>
          <w:bCs/>
          <w:sz w:val="22"/>
          <w:szCs w:val="22"/>
        </w:rPr>
        <w:t xml:space="preserve"> Parametry graniczne</w:t>
      </w:r>
      <w:r w:rsidR="000B7371">
        <w:rPr>
          <w:rFonts w:asciiTheme="minorHAnsi" w:hAnsiTheme="minorHAnsi" w:cstheme="minorHAnsi"/>
          <w:bCs/>
          <w:sz w:val="22"/>
          <w:szCs w:val="22"/>
        </w:rPr>
        <w:t xml:space="preserve"> (opis przedmiotu zamówienia)</w:t>
      </w:r>
    </w:p>
    <w:p w14:paraId="67E8C7D4" w14:textId="558E1B78" w:rsidR="006F32A6"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3 – Oświadczenie wstępnie potwierdzające brak podstaw wykluczenia z postępowania</w:t>
      </w:r>
    </w:p>
    <w:p w14:paraId="6AE2006B" w14:textId="58DEBE3D" w:rsidR="00B71C38"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 xml:space="preserve">Załącznik nr </w:t>
      </w:r>
      <w:r w:rsidR="00701BCF" w:rsidRPr="00A119E5">
        <w:rPr>
          <w:rFonts w:asciiTheme="minorHAnsi" w:hAnsiTheme="minorHAnsi" w:cstheme="minorHAnsi"/>
          <w:bCs/>
          <w:sz w:val="22"/>
          <w:szCs w:val="22"/>
        </w:rPr>
        <w:t>4</w:t>
      </w:r>
      <w:r w:rsidR="00313C52">
        <w:rPr>
          <w:rFonts w:asciiTheme="minorHAnsi" w:hAnsiTheme="minorHAnsi" w:cstheme="minorHAnsi"/>
          <w:bCs/>
          <w:sz w:val="22"/>
          <w:szCs w:val="22"/>
        </w:rPr>
        <w:t>, 4a</w:t>
      </w:r>
      <w:r w:rsidRPr="00A119E5">
        <w:rPr>
          <w:rFonts w:asciiTheme="minorHAnsi" w:hAnsiTheme="minorHAnsi" w:cstheme="minorHAnsi"/>
          <w:bCs/>
          <w:sz w:val="22"/>
          <w:szCs w:val="22"/>
        </w:rPr>
        <w:t xml:space="preserve"> – Wzór umowy</w:t>
      </w:r>
    </w:p>
    <w:p w14:paraId="042A20DD" w14:textId="623B456E"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16E387C5" w14:textId="31DC5F3E" w:rsidR="00F5024A" w:rsidRDefault="00F5024A" w:rsidP="002766FC">
      <w:pPr>
        <w:tabs>
          <w:tab w:val="left" w:pos="1276"/>
        </w:tabs>
        <w:suppressAutoHyphens/>
        <w:spacing w:after="0" w:line="276" w:lineRule="auto"/>
        <w:jc w:val="both"/>
        <w:rPr>
          <w:rFonts w:asciiTheme="minorHAnsi" w:hAnsiTheme="minorHAnsi" w:cstheme="minorHAnsi"/>
          <w:bCs/>
          <w:sz w:val="22"/>
          <w:szCs w:val="22"/>
        </w:rPr>
      </w:pPr>
    </w:p>
    <w:p w14:paraId="6E3E9CB8" w14:textId="730F3ED2" w:rsidR="00F5024A" w:rsidRDefault="00F5024A" w:rsidP="002766FC">
      <w:pPr>
        <w:tabs>
          <w:tab w:val="left" w:pos="1276"/>
        </w:tabs>
        <w:suppressAutoHyphens/>
        <w:spacing w:after="0" w:line="276" w:lineRule="auto"/>
        <w:jc w:val="both"/>
        <w:rPr>
          <w:rFonts w:asciiTheme="minorHAnsi" w:hAnsiTheme="minorHAnsi" w:cstheme="minorHAnsi"/>
          <w:bCs/>
          <w:sz w:val="22"/>
          <w:szCs w:val="22"/>
        </w:rPr>
      </w:pPr>
    </w:p>
    <w:p w14:paraId="2AE9E16C" w14:textId="6979ABB2" w:rsidR="00F5024A" w:rsidRDefault="00F5024A" w:rsidP="002766FC">
      <w:pPr>
        <w:tabs>
          <w:tab w:val="left" w:pos="1276"/>
        </w:tabs>
        <w:suppressAutoHyphens/>
        <w:spacing w:after="0" w:line="276" w:lineRule="auto"/>
        <w:jc w:val="both"/>
        <w:rPr>
          <w:rFonts w:asciiTheme="minorHAnsi" w:hAnsiTheme="minorHAnsi" w:cstheme="minorHAnsi"/>
          <w:bCs/>
          <w:sz w:val="22"/>
          <w:szCs w:val="22"/>
        </w:rPr>
      </w:pPr>
    </w:p>
    <w:p w14:paraId="2AB9B28F" w14:textId="77777777" w:rsidR="00B3254F" w:rsidRDefault="00B3254F" w:rsidP="00E12E5D">
      <w:pPr>
        <w:spacing w:before="240" w:line="276" w:lineRule="auto"/>
        <w:rPr>
          <w:rFonts w:asciiTheme="minorHAnsi" w:hAnsiTheme="minorHAnsi"/>
          <w:b/>
          <w:sz w:val="22"/>
          <w:szCs w:val="22"/>
        </w:rPr>
      </w:pPr>
    </w:p>
    <w:p w14:paraId="7340DBA7" w14:textId="77777777" w:rsidR="00701BCF" w:rsidRDefault="00701BCF" w:rsidP="00E12E5D">
      <w:pPr>
        <w:spacing w:before="240" w:line="276" w:lineRule="auto"/>
        <w:rPr>
          <w:rFonts w:asciiTheme="minorHAnsi" w:hAnsiTheme="minorHAnsi"/>
          <w:b/>
          <w:sz w:val="22"/>
          <w:szCs w:val="22"/>
        </w:rPr>
      </w:pPr>
    </w:p>
    <w:p w14:paraId="1A378730" w14:textId="77777777" w:rsidR="00701BCF" w:rsidRDefault="00701BCF" w:rsidP="00E12E5D">
      <w:pPr>
        <w:spacing w:before="240" w:line="276" w:lineRule="auto"/>
        <w:rPr>
          <w:rFonts w:asciiTheme="minorHAnsi" w:hAnsiTheme="minorHAnsi"/>
          <w:b/>
          <w:sz w:val="22"/>
          <w:szCs w:val="22"/>
        </w:rPr>
      </w:pPr>
    </w:p>
    <w:p w14:paraId="4F6F2164" w14:textId="77777777" w:rsidR="00893E42" w:rsidRDefault="00893E42" w:rsidP="00E12E5D">
      <w:pPr>
        <w:spacing w:before="240" w:line="276" w:lineRule="auto"/>
        <w:rPr>
          <w:rFonts w:asciiTheme="minorHAnsi" w:hAnsiTheme="minorHAnsi"/>
          <w:b/>
          <w:sz w:val="22"/>
          <w:szCs w:val="22"/>
        </w:rPr>
      </w:pPr>
    </w:p>
    <w:p w14:paraId="205AF5BB" w14:textId="77777777" w:rsidR="00893E42" w:rsidRDefault="00893E42" w:rsidP="00E12E5D">
      <w:pPr>
        <w:spacing w:before="240" w:line="276" w:lineRule="auto"/>
        <w:rPr>
          <w:rFonts w:asciiTheme="minorHAnsi" w:hAnsiTheme="minorHAnsi"/>
          <w:b/>
          <w:sz w:val="22"/>
          <w:szCs w:val="22"/>
        </w:rPr>
      </w:pPr>
    </w:p>
    <w:p w14:paraId="62E4A38C" w14:textId="77777777" w:rsidR="00893E42" w:rsidRDefault="00893E42" w:rsidP="00E12E5D">
      <w:pPr>
        <w:spacing w:before="240" w:line="276" w:lineRule="auto"/>
        <w:rPr>
          <w:rFonts w:asciiTheme="minorHAnsi" w:hAnsiTheme="minorHAnsi"/>
          <w:b/>
          <w:sz w:val="22"/>
          <w:szCs w:val="22"/>
        </w:rPr>
      </w:pPr>
    </w:p>
    <w:p w14:paraId="101CE625" w14:textId="77777777" w:rsidR="00893E42" w:rsidRDefault="00893E42" w:rsidP="00E12E5D">
      <w:pPr>
        <w:spacing w:before="240" w:line="276" w:lineRule="auto"/>
        <w:rPr>
          <w:rFonts w:asciiTheme="minorHAnsi" w:hAnsiTheme="minorHAnsi"/>
          <w:b/>
          <w:sz w:val="22"/>
          <w:szCs w:val="22"/>
        </w:rPr>
      </w:pPr>
    </w:p>
    <w:p w14:paraId="5F49F71B" w14:textId="77777777" w:rsidR="00701BCF" w:rsidRDefault="00701BCF" w:rsidP="00E12E5D">
      <w:pPr>
        <w:spacing w:before="240" w:line="276" w:lineRule="auto"/>
        <w:rPr>
          <w:rFonts w:asciiTheme="minorHAnsi" w:hAnsiTheme="minorHAnsi"/>
          <w:b/>
          <w:sz w:val="22"/>
          <w:szCs w:val="22"/>
        </w:rPr>
      </w:pPr>
    </w:p>
    <w:p w14:paraId="057A3A6F" w14:textId="57F69B89"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F2ECD6A" w14:textId="4E23CC77" w:rsidR="00701BCF" w:rsidRPr="002A701E" w:rsidRDefault="000B2B98" w:rsidP="00893E42">
      <w:pPr>
        <w:pStyle w:val="Nagwek"/>
        <w:spacing w:before="240"/>
        <w:rPr>
          <w:rFonts w:asciiTheme="minorHAnsi" w:hAnsiTheme="minorHAnsi"/>
          <w:b/>
          <w:sz w:val="22"/>
          <w:szCs w:val="22"/>
        </w:rPr>
      </w:pPr>
      <w:r w:rsidRPr="00701BCF">
        <w:rPr>
          <w:rFonts w:asciiTheme="minorHAnsi" w:hAnsiTheme="minorHAnsi"/>
          <w:b/>
          <w:sz w:val="22"/>
          <w:szCs w:val="22"/>
        </w:rPr>
        <w:t xml:space="preserve">Dot. postępowania </w:t>
      </w:r>
      <w:bookmarkStart w:id="13" w:name="_Hlk44498677"/>
      <w:r w:rsidR="00701BCF" w:rsidRPr="00701BCF">
        <w:rPr>
          <w:rFonts w:asciiTheme="minorHAnsi" w:hAnsiTheme="minorHAnsi" w:cstheme="minorHAnsi"/>
          <w:b/>
          <w:sz w:val="22"/>
          <w:szCs w:val="22"/>
        </w:rPr>
        <w:t xml:space="preserve">„Dzierżawa systemu do barwienia preparatów histologicznych </w:t>
      </w:r>
      <w:r w:rsidR="00701BCF" w:rsidRPr="00701BCF">
        <w:rPr>
          <w:rFonts w:asciiTheme="minorHAnsi" w:hAnsiTheme="minorHAnsi" w:cstheme="minorHAnsi"/>
          <w:b/>
          <w:sz w:val="22"/>
          <w:szCs w:val="22"/>
        </w:rPr>
        <w:br/>
        <w:t xml:space="preserve">i nakładania folii nakrywkowej wraz z zestawem odczynników do barwienia </w:t>
      </w:r>
      <w:proofErr w:type="spellStart"/>
      <w:r w:rsidR="00701BCF" w:rsidRPr="00701BCF">
        <w:rPr>
          <w:rFonts w:asciiTheme="minorHAnsi" w:hAnsiTheme="minorHAnsi" w:cstheme="minorHAnsi"/>
          <w:b/>
          <w:sz w:val="22"/>
          <w:szCs w:val="22"/>
        </w:rPr>
        <w:t>Hematoksyliną</w:t>
      </w:r>
      <w:proofErr w:type="spellEnd"/>
      <w:r w:rsidR="00701BCF" w:rsidRPr="00701BCF">
        <w:rPr>
          <w:rFonts w:asciiTheme="minorHAnsi" w:hAnsiTheme="minorHAnsi" w:cstheme="minorHAnsi"/>
          <w:b/>
          <w:sz w:val="22"/>
          <w:szCs w:val="22"/>
        </w:rPr>
        <w:t xml:space="preserve"> </w:t>
      </w:r>
      <w:r w:rsidR="00701BCF" w:rsidRPr="00701BCF">
        <w:rPr>
          <w:rFonts w:asciiTheme="minorHAnsi" w:hAnsiTheme="minorHAnsi" w:cstheme="minorHAnsi"/>
          <w:b/>
          <w:sz w:val="22"/>
          <w:szCs w:val="22"/>
        </w:rPr>
        <w:br/>
        <w:t>i Eozyną dla Zakładu Patologii Nowotworów  Świętokrzyskiego Centrum Onkologii w Kielcach.”</w:t>
      </w:r>
    </w:p>
    <w:p w14:paraId="7658649A" w14:textId="298405B2"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893E42">
        <w:rPr>
          <w:rFonts w:asciiTheme="minorHAnsi" w:hAnsiTheme="minorHAnsi"/>
          <w:b/>
          <w:sz w:val="22"/>
          <w:szCs w:val="22"/>
        </w:rPr>
        <w:t>I</w:t>
      </w:r>
      <w:r w:rsidRPr="002A701E">
        <w:rPr>
          <w:rFonts w:asciiTheme="minorHAnsi" w:hAnsiTheme="minorHAnsi"/>
          <w:b/>
          <w:sz w:val="22"/>
          <w:szCs w:val="22"/>
        </w:rPr>
        <w:t>ZP.2411</w:t>
      </w:r>
      <w:r w:rsidR="00CF1B8E">
        <w:rPr>
          <w:rFonts w:asciiTheme="minorHAnsi" w:hAnsiTheme="minorHAnsi"/>
          <w:b/>
          <w:sz w:val="22"/>
          <w:szCs w:val="22"/>
        </w:rPr>
        <w:t>.</w:t>
      </w:r>
      <w:r w:rsidR="00893E42">
        <w:rPr>
          <w:rFonts w:asciiTheme="minorHAnsi" w:hAnsiTheme="minorHAnsi"/>
          <w:b/>
          <w:sz w:val="22"/>
          <w:szCs w:val="22"/>
        </w:rPr>
        <w:t>203</w:t>
      </w:r>
      <w:r w:rsidR="002766FC" w:rsidRPr="002A701E">
        <w:rPr>
          <w:rFonts w:asciiTheme="minorHAnsi" w:hAnsiTheme="minorHAnsi"/>
          <w:b/>
          <w:sz w:val="22"/>
          <w:szCs w:val="22"/>
        </w:rPr>
        <w:t>.202</w:t>
      </w:r>
      <w:r w:rsidR="00893E42">
        <w:rPr>
          <w:rFonts w:asciiTheme="minorHAnsi" w:hAnsiTheme="minorHAnsi"/>
          <w:b/>
          <w:sz w:val="22"/>
          <w:szCs w:val="22"/>
        </w:rPr>
        <w:t>4</w:t>
      </w:r>
      <w:r w:rsidR="00E12E5D">
        <w:rPr>
          <w:rFonts w:asciiTheme="minorHAnsi" w:hAnsiTheme="minorHAnsi"/>
          <w:b/>
          <w:sz w:val="22"/>
          <w:szCs w:val="22"/>
        </w:rPr>
        <w:t>.</w:t>
      </w:r>
      <w:r w:rsidR="00893E42">
        <w:rPr>
          <w:rFonts w:asciiTheme="minorHAnsi" w:hAnsiTheme="minorHAnsi"/>
          <w:b/>
          <w:sz w:val="22"/>
          <w:szCs w:val="22"/>
        </w:rPr>
        <w:t>IA</w:t>
      </w:r>
    </w:p>
    <w:bookmarkEnd w:id="13"/>
    <w:p w14:paraId="38186D18" w14:textId="77777777" w:rsidR="000B2B98" w:rsidRPr="002A701E" w:rsidRDefault="000B2B98" w:rsidP="00803CEA">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C1E0305"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46668D5D" w14:textId="77777777"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674A0B9D"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1EAC7648" w14:textId="77777777" w:rsidR="000B2B98" w:rsidRPr="006F32A6" w:rsidRDefault="006F32A6" w:rsidP="000B2B9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59425F61" w14:textId="77777777" w:rsidR="000B2B98" w:rsidRPr="006F32A6" w:rsidRDefault="006F52FA" w:rsidP="000B2B98">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0B2B98" w:rsidRPr="006F32A6">
        <w:rPr>
          <w:rFonts w:asciiTheme="minorHAnsi" w:hAnsiTheme="minorHAnsi"/>
          <w:sz w:val="22"/>
          <w:szCs w:val="22"/>
        </w:rPr>
        <w:t>…………………………………….</w:t>
      </w:r>
    </w:p>
    <w:p w14:paraId="6251E10E"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7A33C799"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2F7D3FE7"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4930930B" w14:textId="77777777" w:rsidR="000B2B98" w:rsidRPr="002A701E" w:rsidRDefault="000B2B98" w:rsidP="00803CEA">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lastRenderedPageBreak/>
        <w:t>tel</w:t>
      </w:r>
      <w:proofErr w:type="spellEnd"/>
      <w:r w:rsidRPr="006F32A6">
        <w:rPr>
          <w:rFonts w:asciiTheme="minorHAnsi" w:hAnsiTheme="minorHAnsi"/>
          <w:sz w:val="22"/>
          <w:szCs w:val="22"/>
        </w:rPr>
        <w:t>…………………………………………..e-mail………………………………………………………………………………………..</w:t>
      </w:r>
    </w:p>
    <w:p w14:paraId="577837A2"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rsidP="00803CEA">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197A4D0" w14:textId="77777777" w:rsidR="000B2B98" w:rsidRDefault="000B2B98" w:rsidP="000B2B98">
      <w:pPr>
        <w:spacing w:after="0" w:line="240" w:lineRule="auto"/>
        <w:jc w:val="both"/>
        <w:rPr>
          <w:rFonts w:asciiTheme="minorHAnsi" w:hAnsiTheme="minorHAnsi"/>
          <w:sz w:val="22"/>
          <w:szCs w:val="22"/>
        </w:rPr>
      </w:pPr>
    </w:p>
    <w:p w14:paraId="50D48A45" w14:textId="4E256E73" w:rsidR="003075BD" w:rsidRPr="003075BD" w:rsidRDefault="003075BD" w:rsidP="000B2B98">
      <w:pPr>
        <w:spacing w:line="240" w:lineRule="auto"/>
        <w:rPr>
          <w:rFonts w:asciiTheme="minorHAnsi" w:hAnsiTheme="minorHAnsi"/>
          <w:b/>
          <w:sz w:val="22"/>
          <w:szCs w:val="22"/>
        </w:rPr>
      </w:pPr>
      <w:r w:rsidRPr="003075BD">
        <w:rPr>
          <w:rFonts w:asciiTheme="minorHAnsi" w:hAnsiTheme="minorHAnsi"/>
          <w:b/>
          <w:sz w:val="22"/>
          <w:szCs w:val="22"/>
        </w:rPr>
        <w:t>Cena za dzierżawę</w:t>
      </w:r>
    </w:p>
    <w:p w14:paraId="75F2B3F2" w14:textId="04C95F0C"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67ACECB2" w14:textId="77777777" w:rsidR="003075BD" w:rsidRPr="006F3282" w:rsidRDefault="003075BD" w:rsidP="003075BD">
      <w:pPr>
        <w:spacing w:after="0" w:line="480" w:lineRule="auto"/>
        <w:rPr>
          <w:rFonts w:asciiTheme="minorHAnsi" w:hAnsiTheme="minorHAnsi"/>
          <w:b/>
          <w:sz w:val="22"/>
          <w:szCs w:val="22"/>
        </w:rPr>
      </w:pPr>
      <w:r w:rsidRPr="006F3282">
        <w:rPr>
          <w:rFonts w:asciiTheme="minorHAnsi" w:hAnsiTheme="minorHAnsi"/>
          <w:b/>
          <w:sz w:val="22"/>
          <w:szCs w:val="22"/>
        </w:rPr>
        <w:t>Dzierżawa za 1 miesiąc:</w:t>
      </w:r>
    </w:p>
    <w:p w14:paraId="700162CB" w14:textId="77777777" w:rsidR="003075BD" w:rsidRPr="006F3282" w:rsidRDefault="003075BD" w:rsidP="003075BD">
      <w:pPr>
        <w:spacing w:after="0" w:line="480" w:lineRule="auto"/>
        <w:rPr>
          <w:rFonts w:asciiTheme="minorHAnsi" w:hAnsiTheme="minorHAnsi"/>
          <w:sz w:val="22"/>
          <w:szCs w:val="22"/>
        </w:rPr>
      </w:pPr>
      <w:r w:rsidRPr="006F3282">
        <w:rPr>
          <w:rFonts w:asciiTheme="minorHAnsi" w:hAnsiTheme="minorHAnsi"/>
          <w:sz w:val="22"/>
          <w:szCs w:val="22"/>
        </w:rPr>
        <w:t>Netto................................ zł. słownie...................................................</w:t>
      </w:r>
    </w:p>
    <w:p w14:paraId="003808CD" w14:textId="77777777" w:rsidR="003075BD" w:rsidRPr="006F3282" w:rsidRDefault="003075BD" w:rsidP="003075BD">
      <w:pPr>
        <w:pStyle w:val="Nagwekbazowy"/>
        <w:keepNext w:val="0"/>
        <w:keepLines w:val="0"/>
        <w:spacing w:line="480" w:lineRule="auto"/>
        <w:rPr>
          <w:rFonts w:asciiTheme="minorHAnsi" w:hAnsiTheme="minorHAnsi"/>
          <w:kern w:val="0"/>
          <w:szCs w:val="22"/>
        </w:rPr>
      </w:pPr>
      <w:r w:rsidRPr="006F3282">
        <w:rPr>
          <w:rFonts w:asciiTheme="minorHAnsi" w:hAnsiTheme="minorHAnsi"/>
          <w:kern w:val="0"/>
          <w:szCs w:val="22"/>
        </w:rPr>
        <w:t>+ VAT.................................................</w:t>
      </w:r>
    </w:p>
    <w:p w14:paraId="456C52AF" w14:textId="36363BDC" w:rsidR="003075BD" w:rsidRPr="002A701E" w:rsidRDefault="003075BD" w:rsidP="00880427">
      <w:pPr>
        <w:spacing w:after="0" w:line="480" w:lineRule="auto"/>
        <w:rPr>
          <w:rFonts w:asciiTheme="minorHAnsi" w:hAnsiTheme="minorHAnsi"/>
          <w:sz w:val="22"/>
          <w:szCs w:val="22"/>
        </w:rPr>
      </w:pPr>
      <w:r w:rsidRPr="006F3282">
        <w:rPr>
          <w:rFonts w:asciiTheme="minorHAnsi" w:hAnsiTheme="minorHAnsi"/>
          <w:sz w:val="22"/>
          <w:szCs w:val="22"/>
        </w:rPr>
        <w:t xml:space="preserve"> Brutto ............................... zł. , słownie ................................................</w:t>
      </w:r>
    </w:p>
    <w:p w14:paraId="1C5D4877" w14:textId="77777777" w:rsidR="003075BD" w:rsidRDefault="003075BD" w:rsidP="003075BD">
      <w:pPr>
        <w:spacing w:line="240" w:lineRule="auto"/>
        <w:rPr>
          <w:rFonts w:asciiTheme="minorHAnsi" w:hAnsiTheme="minorHAnsi"/>
          <w:b/>
          <w:sz w:val="22"/>
          <w:szCs w:val="22"/>
        </w:rPr>
      </w:pPr>
    </w:p>
    <w:p w14:paraId="40091D45" w14:textId="64880FA0" w:rsidR="003075BD" w:rsidRPr="003075BD" w:rsidRDefault="003075BD" w:rsidP="003075BD">
      <w:pPr>
        <w:spacing w:line="240" w:lineRule="auto"/>
        <w:rPr>
          <w:rFonts w:asciiTheme="minorHAnsi" w:hAnsiTheme="minorHAnsi"/>
          <w:b/>
          <w:sz w:val="22"/>
          <w:szCs w:val="22"/>
        </w:rPr>
      </w:pPr>
      <w:r w:rsidRPr="003075BD">
        <w:rPr>
          <w:rFonts w:asciiTheme="minorHAnsi" w:hAnsiTheme="minorHAnsi"/>
          <w:b/>
          <w:sz w:val="22"/>
          <w:szCs w:val="22"/>
        </w:rPr>
        <w:t xml:space="preserve">Cena za </w:t>
      </w:r>
      <w:r w:rsidRPr="003075BD">
        <w:rPr>
          <w:rFonts w:asciiTheme="minorHAnsi" w:hAnsiTheme="minorHAnsi" w:cstheme="minorHAnsi"/>
          <w:b/>
          <w:bCs/>
          <w:sz w:val="22"/>
          <w:szCs w:val="22"/>
        </w:rPr>
        <w:t>odczynniki wraz z materiałami eksploatacyjnymi</w:t>
      </w:r>
    </w:p>
    <w:p w14:paraId="7E677846" w14:textId="77777777" w:rsidR="003075BD" w:rsidRPr="002A701E" w:rsidRDefault="003075BD" w:rsidP="003075BD">
      <w:pPr>
        <w:spacing w:line="240" w:lineRule="auto"/>
        <w:rPr>
          <w:rFonts w:asciiTheme="minorHAnsi" w:hAnsiTheme="minorHAnsi"/>
          <w:sz w:val="22"/>
          <w:szCs w:val="22"/>
        </w:rPr>
      </w:pPr>
      <w:r w:rsidRPr="002A701E">
        <w:rPr>
          <w:rFonts w:asciiTheme="minorHAnsi" w:hAnsiTheme="minorHAnsi"/>
          <w:sz w:val="22"/>
          <w:szCs w:val="22"/>
        </w:rPr>
        <w:t>Netto................................ zł. słownie...................................................</w:t>
      </w:r>
    </w:p>
    <w:p w14:paraId="627E1003" w14:textId="77777777" w:rsidR="003075BD" w:rsidRPr="002A701E" w:rsidRDefault="003075BD" w:rsidP="003075BD">
      <w:pPr>
        <w:spacing w:line="240" w:lineRule="auto"/>
        <w:rPr>
          <w:rFonts w:asciiTheme="minorHAnsi" w:hAnsiTheme="minorHAnsi"/>
          <w:sz w:val="22"/>
          <w:szCs w:val="22"/>
        </w:rPr>
      </w:pPr>
      <w:r w:rsidRPr="002A701E">
        <w:rPr>
          <w:rFonts w:asciiTheme="minorHAnsi" w:hAnsiTheme="minorHAnsi"/>
          <w:sz w:val="22"/>
          <w:szCs w:val="22"/>
        </w:rPr>
        <w:t>+ VAT.................................................</w:t>
      </w:r>
    </w:p>
    <w:p w14:paraId="0A09D3E2" w14:textId="54F95A69" w:rsidR="003075BD" w:rsidRDefault="003075BD" w:rsidP="003075BD">
      <w:pPr>
        <w:spacing w:line="240" w:lineRule="auto"/>
        <w:rPr>
          <w:rFonts w:asciiTheme="minorHAnsi" w:hAnsiTheme="minorHAnsi"/>
          <w:sz w:val="22"/>
          <w:szCs w:val="22"/>
        </w:rPr>
      </w:pPr>
      <w:r w:rsidRPr="002A701E">
        <w:rPr>
          <w:rFonts w:asciiTheme="minorHAnsi" w:hAnsiTheme="minorHAnsi"/>
          <w:sz w:val="22"/>
          <w:szCs w:val="22"/>
        </w:rPr>
        <w:t>Brutto ............................... zł. , słownie .................</w:t>
      </w:r>
      <w:r>
        <w:rPr>
          <w:rFonts w:asciiTheme="minorHAnsi" w:hAnsiTheme="minorHAnsi"/>
          <w:sz w:val="22"/>
          <w:szCs w:val="22"/>
        </w:rPr>
        <w:t>...............................</w:t>
      </w:r>
    </w:p>
    <w:p w14:paraId="7D0E4AAD" w14:textId="77777777" w:rsidR="003075BD" w:rsidRPr="003075BD" w:rsidRDefault="003075BD" w:rsidP="003075BD">
      <w:pPr>
        <w:spacing w:line="240" w:lineRule="auto"/>
        <w:rPr>
          <w:rFonts w:asciiTheme="minorHAnsi" w:hAnsiTheme="minorHAnsi"/>
          <w:sz w:val="22"/>
          <w:szCs w:val="22"/>
        </w:rPr>
      </w:pPr>
    </w:p>
    <w:p w14:paraId="46132F22" w14:textId="170FFCF9" w:rsidR="003075BD" w:rsidRPr="006F3282" w:rsidRDefault="003075BD" w:rsidP="003075BD">
      <w:pPr>
        <w:spacing w:after="0" w:line="480" w:lineRule="auto"/>
        <w:rPr>
          <w:rFonts w:asciiTheme="minorHAnsi" w:hAnsiTheme="minorHAnsi"/>
          <w:b/>
          <w:sz w:val="22"/>
          <w:szCs w:val="22"/>
        </w:rPr>
      </w:pPr>
      <w:r>
        <w:rPr>
          <w:rFonts w:asciiTheme="minorHAnsi" w:hAnsiTheme="minorHAnsi" w:cstheme="minorHAnsi"/>
          <w:b/>
          <w:bCs/>
          <w:sz w:val="22"/>
          <w:szCs w:val="22"/>
        </w:rPr>
        <w:lastRenderedPageBreak/>
        <w:t>O</w:t>
      </w:r>
      <w:r w:rsidRPr="003075BD">
        <w:rPr>
          <w:rFonts w:asciiTheme="minorHAnsi" w:hAnsiTheme="minorHAnsi" w:cstheme="minorHAnsi"/>
          <w:b/>
          <w:bCs/>
          <w:sz w:val="22"/>
          <w:szCs w:val="22"/>
        </w:rPr>
        <w:t>dczynniki wraz z materiałami eksploatacyjnymi</w:t>
      </w:r>
      <w:r w:rsidRPr="006F3282">
        <w:rPr>
          <w:rFonts w:asciiTheme="minorHAnsi" w:hAnsiTheme="minorHAnsi"/>
          <w:b/>
          <w:sz w:val="22"/>
          <w:szCs w:val="22"/>
        </w:rPr>
        <w:t xml:space="preserve"> za 1 miesiąc:</w:t>
      </w:r>
    </w:p>
    <w:p w14:paraId="6904135A" w14:textId="77777777" w:rsidR="003075BD" w:rsidRPr="006F3282" w:rsidRDefault="003075BD" w:rsidP="003075BD">
      <w:pPr>
        <w:spacing w:after="0" w:line="480" w:lineRule="auto"/>
        <w:rPr>
          <w:rFonts w:asciiTheme="minorHAnsi" w:hAnsiTheme="minorHAnsi"/>
          <w:sz w:val="22"/>
          <w:szCs w:val="22"/>
        </w:rPr>
      </w:pPr>
      <w:r w:rsidRPr="006F3282">
        <w:rPr>
          <w:rFonts w:asciiTheme="minorHAnsi" w:hAnsiTheme="minorHAnsi"/>
          <w:sz w:val="22"/>
          <w:szCs w:val="22"/>
        </w:rPr>
        <w:t>Netto................................ zł. słownie...................................................</w:t>
      </w:r>
    </w:p>
    <w:p w14:paraId="5C674207" w14:textId="77777777" w:rsidR="003075BD" w:rsidRPr="006F3282" w:rsidRDefault="003075BD" w:rsidP="003075BD">
      <w:pPr>
        <w:pStyle w:val="Nagwekbazowy"/>
        <w:keepNext w:val="0"/>
        <w:keepLines w:val="0"/>
        <w:spacing w:line="480" w:lineRule="auto"/>
        <w:rPr>
          <w:rFonts w:asciiTheme="minorHAnsi" w:hAnsiTheme="minorHAnsi"/>
          <w:kern w:val="0"/>
          <w:szCs w:val="22"/>
        </w:rPr>
      </w:pPr>
      <w:r w:rsidRPr="006F3282">
        <w:rPr>
          <w:rFonts w:asciiTheme="minorHAnsi" w:hAnsiTheme="minorHAnsi"/>
          <w:kern w:val="0"/>
          <w:szCs w:val="22"/>
        </w:rPr>
        <w:t>+ VAT.................................................</w:t>
      </w:r>
    </w:p>
    <w:p w14:paraId="005CFAB0" w14:textId="77777777" w:rsidR="003075BD" w:rsidRPr="006F3282" w:rsidRDefault="003075BD" w:rsidP="003075BD">
      <w:pPr>
        <w:spacing w:after="0" w:line="480" w:lineRule="auto"/>
        <w:rPr>
          <w:rFonts w:asciiTheme="minorHAnsi" w:hAnsiTheme="minorHAnsi"/>
          <w:sz w:val="22"/>
          <w:szCs w:val="22"/>
        </w:rPr>
      </w:pPr>
      <w:r w:rsidRPr="006F3282">
        <w:rPr>
          <w:rFonts w:asciiTheme="minorHAnsi" w:hAnsiTheme="minorHAnsi"/>
          <w:sz w:val="22"/>
          <w:szCs w:val="22"/>
        </w:rPr>
        <w:t xml:space="preserve"> Brutto ............................... zł. , słownie ................................................</w:t>
      </w:r>
    </w:p>
    <w:p w14:paraId="78D4A296" w14:textId="77777777" w:rsidR="00880427" w:rsidRPr="003075BD" w:rsidRDefault="00880427" w:rsidP="00880427">
      <w:pPr>
        <w:spacing w:line="240" w:lineRule="auto"/>
        <w:rPr>
          <w:rFonts w:asciiTheme="minorHAnsi" w:hAnsiTheme="minorHAnsi"/>
          <w:sz w:val="22"/>
          <w:szCs w:val="22"/>
        </w:rPr>
      </w:pPr>
    </w:p>
    <w:p w14:paraId="106E44BD" w14:textId="4500B609" w:rsidR="00880427" w:rsidRPr="00880427" w:rsidRDefault="00880427" w:rsidP="00880427">
      <w:pPr>
        <w:spacing w:after="0" w:line="480" w:lineRule="auto"/>
        <w:rPr>
          <w:rFonts w:asciiTheme="minorHAnsi" w:hAnsiTheme="minorHAnsi"/>
          <w:b/>
          <w:szCs w:val="22"/>
        </w:rPr>
      </w:pPr>
      <w:r>
        <w:rPr>
          <w:rFonts w:asciiTheme="minorHAnsi" w:hAnsiTheme="minorHAnsi" w:cstheme="minorHAnsi"/>
          <w:b/>
          <w:bCs/>
          <w:szCs w:val="22"/>
        </w:rPr>
        <w:t>RAZEM: DZIERŻAWA</w:t>
      </w:r>
      <w:r w:rsidRPr="00880427">
        <w:rPr>
          <w:rFonts w:asciiTheme="minorHAnsi" w:hAnsiTheme="minorHAnsi" w:cstheme="minorHAnsi"/>
          <w:b/>
          <w:bCs/>
          <w:szCs w:val="22"/>
        </w:rPr>
        <w:t xml:space="preserve"> </w:t>
      </w:r>
      <w:r>
        <w:rPr>
          <w:rFonts w:asciiTheme="minorHAnsi" w:hAnsiTheme="minorHAnsi" w:cstheme="minorHAnsi"/>
          <w:b/>
          <w:bCs/>
          <w:szCs w:val="22"/>
        </w:rPr>
        <w:t xml:space="preserve">+ </w:t>
      </w:r>
      <w:r w:rsidRPr="00880427">
        <w:rPr>
          <w:rFonts w:asciiTheme="minorHAnsi" w:hAnsiTheme="minorHAnsi" w:cstheme="minorHAnsi"/>
          <w:b/>
          <w:bCs/>
          <w:szCs w:val="22"/>
        </w:rPr>
        <w:t>ODCZYNNIKI WRAZ Z MATERIAŁAMI EKSPLOATACYJNYMI</w:t>
      </w:r>
      <w:r w:rsidRPr="00880427">
        <w:rPr>
          <w:rFonts w:asciiTheme="minorHAnsi" w:hAnsiTheme="minorHAnsi"/>
          <w:b/>
          <w:szCs w:val="22"/>
        </w:rPr>
        <w:t>:</w:t>
      </w:r>
    </w:p>
    <w:p w14:paraId="714FBE08" w14:textId="77777777" w:rsidR="00880427" w:rsidRPr="006F3282" w:rsidRDefault="00880427" w:rsidP="00880427">
      <w:pPr>
        <w:spacing w:after="0" w:line="480" w:lineRule="auto"/>
        <w:rPr>
          <w:rFonts w:asciiTheme="minorHAnsi" w:hAnsiTheme="minorHAnsi"/>
          <w:sz w:val="22"/>
          <w:szCs w:val="22"/>
        </w:rPr>
      </w:pPr>
      <w:r w:rsidRPr="006F3282">
        <w:rPr>
          <w:rFonts w:asciiTheme="minorHAnsi" w:hAnsiTheme="minorHAnsi"/>
          <w:sz w:val="22"/>
          <w:szCs w:val="22"/>
        </w:rPr>
        <w:t>Netto................................ zł. słownie...................................................</w:t>
      </w:r>
    </w:p>
    <w:p w14:paraId="1B3A1BAA" w14:textId="77777777" w:rsidR="00880427" w:rsidRPr="006F3282" w:rsidRDefault="00880427" w:rsidP="00880427">
      <w:pPr>
        <w:pStyle w:val="Nagwekbazowy"/>
        <w:keepNext w:val="0"/>
        <w:keepLines w:val="0"/>
        <w:spacing w:line="480" w:lineRule="auto"/>
        <w:rPr>
          <w:rFonts w:asciiTheme="minorHAnsi" w:hAnsiTheme="minorHAnsi"/>
          <w:kern w:val="0"/>
          <w:szCs w:val="22"/>
        </w:rPr>
      </w:pPr>
      <w:r w:rsidRPr="006F3282">
        <w:rPr>
          <w:rFonts w:asciiTheme="minorHAnsi" w:hAnsiTheme="minorHAnsi"/>
          <w:kern w:val="0"/>
          <w:szCs w:val="22"/>
        </w:rPr>
        <w:t>+ VAT.................................................</w:t>
      </w:r>
    </w:p>
    <w:p w14:paraId="37066CA2" w14:textId="426AC1B9" w:rsidR="003075BD" w:rsidRPr="00880427" w:rsidRDefault="00880427" w:rsidP="00880427">
      <w:pPr>
        <w:spacing w:after="0" w:line="480" w:lineRule="auto"/>
        <w:rPr>
          <w:rFonts w:asciiTheme="minorHAnsi" w:hAnsiTheme="minorHAnsi"/>
          <w:sz w:val="22"/>
          <w:szCs w:val="22"/>
        </w:rPr>
      </w:pPr>
      <w:r w:rsidRPr="006F3282">
        <w:rPr>
          <w:rFonts w:asciiTheme="minorHAnsi" w:hAnsiTheme="minorHAnsi"/>
          <w:sz w:val="22"/>
          <w:szCs w:val="22"/>
        </w:rPr>
        <w:t xml:space="preserve"> Brutto ............................... zł. , słownie ................................................</w:t>
      </w:r>
    </w:p>
    <w:p w14:paraId="0C8250EE" w14:textId="77777777" w:rsidR="003075BD" w:rsidRDefault="003075BD" w:rsidP="00701BCF">
      <w:pPr>
        <w:rPr>
          <w:rFonts w:asciiTheme="minorHAnsi" w:hAnsiTheme="minorHAnsi"/>
          <w:b/>
          <w:sz w:val="22"/>
          <w:szCs w:val="22"/>
        </w:rPr>
      </w:pPr>
    </w:p>
    <w:p w14:paraId="1009F17D" w14:textId="7FC4A959" w:rsidR="00E82D53" w:rsidRDefault="000B2B98" w:rsidP="00701BCF">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r w:rsidR="00701BCF">
        <w:rPr>
          <w:rFonts w:asciiTheme="minorHAnsi" w:hAnsiTheme="minorHAnsi"/>
          <w:b/>
          <w:sz w:val="22"/>
          <w:szCs w:val="22"/>
        </w:rPr>
        <w:t>.</w:t>
      </w:r>
    </w:p>
    <w:p w14:paraId="28842546" w14:textId="77777777" w:rsidR="003720F2" w:rsidRPr="003720F2" w:rsidRDefault="003720F2" w:rsidP="003720F2">
      <w:pPr>
        <w:numPr>
          <w:ilvl w:val="0"/>
          <w:numId w:val="70"/>
        </w:numPr>
        <w:tabs>
          <w:tab w:val="num" w:pos="426"/>
        </w:tabs>
        <w:suppressAutoHyphens/>
        <w:spacing w:before="10" w:afterLines="50" w:after="120" w:line="240" w:lineRule="auto"/>
        <w:ind w:left="426" w:hanging="426"/>
        <w:jc w:val="both"/>
        <w:rPr>
          <w:rFonts w:ascii="Calibri" w:hAnsi="Calibri" w:cs="Arial"/>
          <w:lang w:eastAsia="en-US"/>
        </w:rPr>
      </w:pPr>
      <w:r w:rsidRPr="003720F2">
        <w:rPr>
          <w:rFonts w:ascii="Calibri" w:hAnsi="Calibri" w:cs="Arial"/>
          <w:lang w:eastAsia="en-US"/>
        </w:rPr>
        <w:t>Oświadczamy, że podane w ofercie ceny są całkowite i zawierają wszelkie koszty, jakie poniesie Zamawiający z tytułu realizacji Umowy.</w:t>
      </w:r>
    </w:p>
    <w:p w14:paraId="7096AC3E" w14:textId="77777777" w:rsidR="003720F2" w:rsidRPr="003720F2" w:rsidRDefault="003720F2" w:rsidP="003720F2">
      <w:pPr>
        <w:numPr>
          <w:ilvl w:val="0"/>
          <w:numId w:val="70"/>
        </w:numPr>
        <w:tabs>
          <w:tab w:val="num" w:pos="426"/>
        </w:tabs>
        <w:suppressAutoHyphens/>
        <w:spacing w:before="10" w:afterLines="50" w:after="120" w:line="240" w:lineRule="auto"/>
        <w:ind w:left="426" w:hanging="426"/>
        <w:jc w:val="both"/>
        <w:rPr>
          <w:rFonts w:ascii="Calibri" w:hAnsi="Calibri" w:cs="Arial"/>
          <w:lang w:eastAsia="en-US"/>
        </w:rPr>
      </w:pPr>
      <w:r w:rsidRPr="003720F2">
        <w:rPr>
          <w:rFonts w:ascii="Calibri" w:hAnsi="Calibri" w:cs="Arial"/>
          <w:lang w:eastAsia="en-US"/>
        </w:rPr>
        <w:t xml:space="preserve">Oświadczamy, że wszystkie złożone przez nas dokumenty są zgodne z aktualnym stanem prawnym i faktycznym. </w:t>
      </w:r>
    </w:p>
    <w:p w14:paraId="5F5AC11B" w14:textId="77777777" w:rsidR="003720F2" w:rsidRPr="003720F2" w:rsidRDefault="003720F2" w:rsidP="003720F2">
      <w:pPr>
        <w:numPr>
          <w:ilvl w:val="0"/>
          <w:numId w:val="70"/>
        </w:numPr>
        <w:tabs>
          <w:tab w:val="num" w:pos="426"/>
        </w:tabs>
        <w:suppressAutoHyphens/>
        <w:spacing w:before="10" w:afterLines="50" w:after="120" w:line="240" w:lineRule="auto"/>
        <w:ind w:left="426" w:hanging="426"/>
        <w:jc w:val="both"/>
        <w:rPr>
          <w:rFonts w:ascii="Calibri" w:hAnsi="Calibri"/>
          <w:lang w:eastAsia="en-US"/>
        </w:rPr>
      </w:pPr>
      <w:r w:rsidRPr="003720F2">
        <w:rPr>
          <w:rFonts w:ascii="Calibri" w:hAnsi="Calibri" w:cs="Arial"/>
          <w:lang w:eastAsia="en-US"/>
        </w:rPr>
        <w:t>Oświadczamy, że:</w:t>
      </w:r>
    </w:p>
    <w:p w14:paraId="37AF08F1" w14:textId="77777777" w:rsidR="003720F2" w:rsidRPr="003720F2" w:rsidRDefault="003720F2" w:rsidP="003720F2">
      <w:pPr>
        <w:numPr>
          <w:ilvl w:val="1"/>
          <w:numId w:val="70"/>
        </w:numPr>
        <w:tabs>
          <w:tab w:val="num" w:pos="851"/>
        </w:tabs>
        <w:suppressAutoHyphens/>
        <w:spacing w:before="10" w:afterLines="50" w:after="120" w:line="240" w:lineRule="auto"/>
        <w:ind w:left="851"/>
        <w:jc w:val="both"/>
        <w:rPr>
          <w:rFonts w:ascii="Calibri" w:hAnsi="Calibri"/>
          <w:lang w:eastAsia="en-US"/>
        </w:rPr>
      </w:pPr>
      <w:r w:rsidRPr="003720F2">
        <w:rPr>
          <w:rFonts w:ascii="Calibri" w:hAnsi="Calibri" w:cs="Arial"/>
          <w:lang w:eastAsia="en-US"/>
        </w:rPr>
        <w:t>wybór oferty nie będzie prowadził do powstania u Zamawiającego obowiązku podatkowego*,</w:t>
      </w:r>
    </w:p>
    <w:p w14:paraId="50F6E11D" w14:textId="77777777" w:rsidR="003720F2" w:rsidRPr="003720F2" w:rsidRDefault="003720F2" w:rsidP="003720F2">
      <w:pPr>
        <w:numPr>
          <w:ilvl w:val="1"/>
          <w:numId w:val="70"/>
        </w:numPr>
        <w:tabs>
          <w:tab w:val="num" w:pos="851"/>
        </w:tabs>
        <w:suppressAutoHyphens/>
        <w:spacing w:before="10" w:after="0" w:line="240" w:lineRule="auto"/>
        <w:ind w:left="850" w:hanging="357"/>
        <w:jc w:val="both"/>
        <w:rPr>
          <w:rFonts w:ascii="Calibri" w:hAnsi="Calibri"/>
          <w:lang w:eastAsia="en-US"/>
        </w:rPr>
      </w:pPr>
      <w:r w:rsidRPr="003720F2">
        <w:rPr>
          <w:rFonts w:ascii="Calibri" w:hAnsi="Calibri" w:cs="Arial"/>
          <w:lang w:eastAsia="en-US"/>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p w14:paraId="2A26EE07" w14:textId="77777777" w:rsidR="003720F2" w:rsidRPr="003720F2" w:rsidRDefault="003720F2" w:rsidP="003720F2">
      <w:pPr>
        <w:spacing w:before="10" w:afterLines="10" w:after="24" w:line="240" w:lineRule="auto"/>
        <w:ind w:left="851"/>
        <w:contextualSpacing/>
        <w:jc w:val="both"/>
        <w:rPr>
          <w:rFonts w:ascii="Calibri" w:hAnsi="Calibri"/>
          <w:lang w:eastAsia="en-US"/>
        </w:rPr>
      </w:pPr>
    </w:p>
    <w:tbl>
      <w:tblPr>
        <w:tblStyle w:val="Tabela-Siatka2"/>
        <w:tblW w:w="9468" w:type="dxa"/>
        <w:tblInd w:w="846" w:type="dxa"/>
        <w:tblLook w:val="04A0" w:firstRow="1" w:lastRow="0" w:firstColumn="1" w:lastColumn="0" w:noHBand="0" w:noVBand="1"/>
      </w:tblPr>
      <w:tblGrid>
        <w:gridCol w:w="567"/>
        <w:gridCol w:w="6066"/>
        <w:gridCol w:w="2835"/>
      </w:tblGrid>
      <w:tr w:rsidR="003720F2" w:rsidRPr="003720F2" w14:paraId="591E376E" w14:textId="77777777" w:rsidTr="006572B5">
        <w:trPr>
          <w:trHeight w:val="424"/>
        </w:trPr>
        <w:tc>
          <w:tcPr>
            <w:tcW w:w="567" w:type="dxa"/>
            <w:vAlign w:val="center"/>
          </w:tcPr>
          <w:p w14:paraId="328649E0" w14:textId="77777777" w:rsidR="003720F2" w:rsidRPr="003720F2" w:rsidRDefault="003720F2" w:rsidP="003720F2">
            <w:pPr>
              <w:jc w:val="center"/>
              <w:rPr>
                <w:rFonts w:ascii="Calibri" w:hAnsi="Calibri" w:cs="Arial"/>
                <w:b/>
                <w:sz w:val="18"/>
                <w:szCs w:val="18"/>
                <w:lang w:eastAsia="en-US"/>
              </w:rPr>
            </w:pPr>
            <w:r w:rsidRPr="003720F2">
              <w:rPr>
                <w:rFonts w:ascii="Calibri" w:hAnsi="Calibri" w:cs="Arial"/>
                <w:b/>
                <w:sz w:val="18"/>
                <w:szCs w:val="18"/>
                <w:lang w:eastAsia="en-US"/>
              </w:rPr>
              <w:t>Lp.</w:t>
            </w:r>
          </w:p>
        </w:tc>
        <w:tc>
          <w:tcPr>
            <w:tcW w:w="6066" w:type="dxa"/>
            <w:vAlign w:val="center"/>
          </w:tcPr>
          <w:p w14:paraId="64CCED37" w14:textId="77777777" w:rsidR="003720F2" w:rsidRPr="003720F2" w:rsidRDefault="003720F2" w:rsidP="003720F2">
            <w:pPr>
              <w:jc w:val="center"/>
              <w:rPr>
                <w:rFonts w:ascii="Calibri" w:hAnsi="Calibri" w:cs="Arial"/>
                <w:b/>
                <w:sz w:val="18"/>
                <w:szCs w:val="18"/>
                <w:lang w:eastAsia="en-US"/>
              </w:rPr>
            </w:pPr>
            <w:r w:rsidRPr="003720F2">
              <w:rPr>
                <w:rFonts w:ascii="Calibri" w:hAnsi="Calibri" w:cs="Arial"/>
                <w:b/>
                <w:sz w:val="18"/>
                <w:szCs w:val="18"/>
                <w:lang w:eastAsia="en-US"/>
              </w:rPr>
              <w:t>Nazwa (rodzaj) towaru lub usługi</w:t>
            </w:r>
          </w:p>
        </w:tc>
        <w:tc>
          <w:tcPr>
            <w:tcW w:w="2835" w:type="dxa"/>
            <w:vAlign w:val="center"/>
          </w:tcPr>
          <w:p w14:paraId="24B544D4" w14:textId="77777777" w:rsidR="003720F2" w:rsidRPr="003720F2" w:rsidRDefault="003720F2" w:rsidP="003720F2">
            <w:pPr>
              <w:jc w:val="center"/>
              <w:rPr>
                <w:rFonts w:ascii="Calibri" w:hAnsi="Calibri" w:cs="Arial"/>
                <w:b/>
                <w:sz w:val="18"/>
                <w:szCs w:val="18"/>
                <w:lang w:eastAsia="en-US"/>
              </w:rPr>
            </w:pPr>
            <w:r w:rsidRPr="003720F2">
              <w:rPr>
                <w:rFonts w:ascii="Calibri" w:hAnsi="Calibri" w:cs="Arial"/>
                <w:b/>
                <w:sz w:val="18"/>
                <w:szCs w:val="18"/>
                <w:lang w:eastAsia="en-US"/>
              </w:rPr>
              <w:t>Wartość netto towaru lub usługi</w:t>
            </w:r>
          </w:p>
        </w:tc>
      </w:tr>
      <w:tr w:rsidR="003720F2" w:rsidRPr="003720F2" w14:paraId="6C5B074F" w14:textId="77777777" w:rsidTr="006572B5">
        <w:trPr>
          <w:trHeight w:val="543"/>
        </w:trPr>
        <w:tc>
          <w:tcPr>
            <w:tcW w:w="567" w:type="dxa"/>
            <w:vAlign w:val="center"/>
          </w:tcPr>
          <w:p w14:paraId="77415C90" w14:textId="77777777" w:rsidR="003720F2" w:rsidRPr="003720F2" w:rsidRDefault="003720F2" w:rsidP="003720F2">
            <w:pPr>
              <w:jc w:val="center"/>
              <w:rPr>
                <w:rFonts w:ascii="Calibri" w:hAnsi="Calibri" w:cs="Arial"/>
                <w:sz w:val="18"/>
                <w:szCs w:val="18"/>
                <w:lang w:eastAsia="en-US"/>
              </w:rPr>
            </w:pPr>
            <w:r w:rsidRPr="003720F2">
              <w:rPr>
                <w:rFonts w:ascii="Calibri" w:hAnsi="Calibri" w:cs="Arial"/>
                <w:sz w:val="18"/>
                <w:szCs w:val="18"/>
                <w:lang w:eastAsia="en-US"/>
              </w:rPr>
              <w:t>1.</w:t>
            </w:r>
          </w:p>
        </w:tc>
        <w:tc>
          <w:tcPr>
            <w:tcW w:w="6066" w:type="dxa"/>
            <w:vAlign w:val="center"/>
          </w:tcPr>
          <w:p w14:paraId="2188E5D8" w14:textId="77777777" w:rsidR="003720F2" w:rsidRPr="003720F2" w:rsidRDefault="003720F2" w:rsidP="003720F2">
            <w:pPr>
              <w:rPr>
                <w:rFonts w:ascii="Calibri" w:hAnsi="Calibri" w:cs="Arial"/>
                <w:sz w:val="18"/>
                <w:szCs w:val="18"/>
                <w:lang w:eastAsia="en-US"/>
              </w:rPr>
            </w:pPr>
          </w:p>
        </w:tc>
        <w:tc>
          <w:tcPr>
            <w:tcW w:w="2835" w:type="dxa"/>
            <w:vAlign w:val="center"/>
          </w:tcPr>
          <w:p w14:paraId="1BE647BE" w14:textId="77777777" w:rsidR="003720F2" w:rsidRPr="003720F2" w:rsidRDefault="003720F2" w:rsidP="003720F2">
            <w:pPr>
              <w:jc w:val="center"/>
              <w:rPr>
                <w:rFonts w:ascii="Calibri" w:hAnsi="Calibri" w:cs="Arial"/>
                <w:sz w:val="18"/>
                <w:szCs w:val="18"/>
                <w:lang w:eastAsia="en-US"/>
              </w:rPr>
            </w:pPr>
          </w:p>
        </w:tc>
      </w:tr>
      <w:tr w:rsidR="003720F2" w:rsidRPr="003720F2" w14:paraId="4507AAD1" w14:textId="77777777" w:rsidTr="006572B5">
        <w:trPr>
          <w:trHeight w:val="543"/>
        </w:trPr>
        <w:tc>
          <w:tcPr>
            <w:tcW w:w="567" w:type="dxa"/>
            <w:vAlign w:val="center"/>
          </w:tcPr>
          <w:p w14:paraId="7B343FE1" w14:textId="77777777" w:rsidR="003720F2" w:rsidRPr="003720F2" w:rsidRDefault="003720F2" w:rsidP="003720F2">
            <w:pPr>
              <w:jc w:val="center"/>
              <w:rPr>
                <w:rFonts w:ascii="Calibri" w:hAnsi="Calibri" w:cs="Arial"/>
                <w:sz w:val="18"/>
                <w:szCs w:val="18"/>
                <w:lang w:eastAsia="en-US"/>
              </w:rPr>
            </w:pPr>
            <w:r w:rsidRPr="003720F2">
              <w:rPr>
                <w:rFonts w:ascii="Calibri" w:hAnsi="Calibri" w:cs="Arial"/>
                <w:sz w:val="18"/>
                <w:szCs w:val="18"/>
                <w:lang w:eastAsia="en-US"/>
              </w:rPr>
              <w:t>2.</w:t>
            </w:r>
          </w:p>
        </w:tc>
        <w:tc>
          <w:tcPr>
            <w:tcW w:w="6066" w:type="dxa"/>
            <w:vAlign w:val="center"/>
          </w:tcPr>
          <w:p w14:paraId="1E83A762" w14:textId="77777777" w:rsidR="003720F2" w:rsidRPr="003720F2" w:rsidRDefault="003720F2" w:rsidP="003720F2">
            <w:pPr>
              <w:jc w:val="center"/>
              <w:rPr>
                <w:rFonts w:ascii="Calibri" w:hAnsi="Calibri" w:cs="Arial"/>
                <w:sz w:val="18"/>
                <w:szCs w:val="18"/>
                <w:lang w:eastAsia="en-US"/>
              </w:rPr>
            </w:pPr>
          </w:p>
        </w:tc>
        <w:tc>
          <w:tcPr>
            <w:tcW w:w="2835" w:type="dxa"/>
            <w:vAlign w:val="center"/>
          </w:tcPr>
          <w:p w14:paraId="3BB90BD4" w14:textId="77777777" w:rsidR="003720F2" w:rsidRPr="003720F2" w:rsidRDefault="003720F2" w:rsidP="003720F2">
            <w:pPr>
              <w:jc w:val="center"/>
              <w:rPr>
                <w:rFonts w:ascii="Calibri" w:hAnsi="Calibri" w:cs="Arial"/>
                <w:sz w:val="18"/>
                <w:szCs w:val="18"/>
                <w:lang w:eastAsia="en-US"/>
              </w:rPr>
            </w:pPr>
          </w:p>
        </w:tc>
      </w:tr>
    </w:tbl>
    <w:p w14:paraId="5230F5DB" w14:textId="77777777" w:rsidR="003720F2" w:rsidRPr="003720F2" w:rsidRDefault="003720F2" w:rsidP="003720F2">
      <w:pPr>
        <w:suppressAutoHyphens/>
        <w:spacing w:after="0" w:line="240" w:lineRule="auto"/>
        <w:ind w:firstLine="426"/>
        <w:jc w:val="both"/>
        <w:rPr>
          <w:rFonts w:ascii="Calibri" w:hAnsi="Calibri" w:cs="Calibri"/>
          <w:b/>
          <w:bCs/>
          <w:i/>
          <w:sz w:val="12"/>
          <w:szCs w:val="12"/>
        </w:rPr>
      </w:pPr>
    </w:p>
    <w:p w14:paraId="3B54BBE9" w14:textId="77777777" w:rsidR="003720F2" w:rsidRPr="003720F2" w:rsidRDefault="003720F2" w:rsidP="003720F2">
      <w:pPr>
        <w:suppressAutoHyphens/>
        <w:spacing w:after="0" w:line="240" w:lineRule="auto"/>
        <w:ind w:firstLine="426"/>
        <w:jc w:val="both"/>
        <w:rPr>
          <w:rFonts w:ascii="Calibri" w:hAnsi="Calibri" w:cs="Trebuchet MS"/>
          <w:b/>
          <w:i/>
          <w:sz w:val="18"/>
          <w:szCs w:val="18"/>
        </w:rPr>
      </w:pPr>
      <w:r w:rsidRPr="003720F2">
        <w:rPr>
          <w:rFonts w:ascii="Calibri" w:hAnsi="Calibri" w:cs="Trebuchet MS"/>
          <w:b/>
          <w:i/>
          <w:sz w:val="18"/>
          <w:szCs w:val="18"/>
        </w:rPr>
        <w:t>* niepotrzebne skreślić</w:t>
      </w:r>
    </w:p>
    <w:p w14:paraId="3CB99BF5" w14:textId="77777777" w:rsidR="003720F2" w:rsidRPr="003720F2" w:rsidRDefault="003720F2" w:rsidP="003720F2">
      <w:pPr>
        <w:suppressAutoHyphens/>
        <w:spacing w:before="10" w:afterLines="10" w:after="24" w:line="240" w:lineRule="auto"/>
        <w:jc w:val="both"/>
        <w:rPr>
          <w:rFonts w:ascii="Calibri" w:hAnsi="Calibri" w:cs="Calibri"/>
          <w:i/>
          <w:sz w:val="8"/>
          <w:szCs w:val="8"/>
        </w:rPr>
      </w:pPr>
    </w:p>
    <w:p w14:paraId="37A0D654" w14:textId="77777777" w:rsidR="003720F2" w:rsidRPr="003720F2" w:rsidRDefault="003720F2" w:rsidP="003720F2">
      <w:pPr>
        <w:numPr>
          <w:ilvl w:val="0"/>
          <w:numId w:val="70"/>
        </w:numPr>
        <w:tabs>
          <w:tab w:val="num" w:pos="426"/>
        </w:tabs>
        <w:suppressAutoHyphens/>
        <w:spacing w:before="10" w:afterLines="50" w:after="120" w:line="240" w:lineRule="auto"/>
        <w:ind w:left="426"/>
        <w:jc w:val="both"/>
        <w:rPr>
          <w:rFonts w:ascii="Calibri" w:hAnsi="Calibri"/>
          <w:lang w:eastAsia="en-US"/>
        </w:rPr>
      </w:pPr>
      <w:r w:rsidRPr="003720F2">
        <w:rPr>
          <w:rFonts w:ascii="Calibri" w:hAnsi="Calibri" w:cs="Arial"/>
          <w:lang w:eastAsia="en-US"/>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Pr="003720F2">
        <w:rPr>
          <w:rFonts w:ascii="Calibri" w:hAnsi="Calibri"/>
          <w:lang w:eastAsia="en-US"/>
        </w:rPr>
        <w:t>wykonania przedmiotu zamówienia zgodnie z określonymi warunkami.</w:t>
      </w:r>
    </w:p>
    <w:p w14:paraId="304B2391" w14:textId="77777777" w:rsidR="003720F2" w:rsidRPr="003720F2" w:rsidRDefault="003720F2" w:rsidP="003720F2">
      <w:pPr>
        <w:numPr>
          <w:ilvl w:val="0"/>
          <w:numId w:val="70"/>
        </w:numPr>
        <w:tabs>
          <w:tab w:val="num" w:pos="426"/>
        </w:tabs>
        <w:suppressAutoHyphens/>
        <w:spacing w:before="10" w:afterLines="50" w:after="120" w:line="240" w:lineRule="auto"/>
        <w:ind w:left="426"/>
        <w:jc w:val="both"/>
        <w:rPr>
          <w:rFonts w:ascii="Calibri" w:hAnsi="Calibri"/>
          <w:lang w:eastAsia="en-US"/>
        </w:rPr>
      </w:pPr>
      <w:r w:rsidRPr="003720F2">
        <w:rPr>
          <w:rFonts w:ascii="Calibri" w:hAnsi="Calibri" w:cs="Arial"/>
          <w:lang w:eastAsia="en-US"/>
        </w:rPr>
        <w:t>Oświadczamy, że uważamy się za związanych niniejszą ofertą na okres określony w SWZ.</w:t>
      </w:r>
    </w:p>
    <w:p w14:paraId="4DA03D5A" w14:textId="77777777" w:rsidR="003720F2" w:rsidRPr="003720F2" w:rsidRDefault="003720F2" w:rsidP="003720F2">
      <w:pPr>
        <w:numPr>
          <w:ilvl w:val="0"/>
          <w:numId w:val="70"/>
        </w:numPr>
        <w:tabs>
          <w:tab w:val="num" w:pos="426"/>
        </w:tabs>
        <w:suppressAutoHyphens/>
        <w:spacing w:before="10" w:afterLines="50" w:after="120" w:line="240" w:lineRule="auto"/>
        <w:ind w:left="426"/>
        <w:jc w:val="both"/>
        <w:rPr>
          <w:rFonts w:ascii="Calibri" w:hAnsi="Calibri"/>
          <w:lang w:eastAsia="en-US"/>
        </w:rPr>
      </w:pPr>
      <w:r w:rsidRPr="003720F2">
        <w:rPr>
          <w:rFonts w:ascii="Calibri" w:hAnsi="Calibri" w:cs="Arial"/>
          <w:lang w:eastAsia="en-US"/>
        </w:rPr>
        <w:t xml:space="preserve">Oświadczamy, że wzór umowy oraz zawarte w nim warunki realizacji, w tym terminy wykonania zamówienia i warunki płatności zostały przez nas zaakceptowane. </w:t>
      </w:r>
    </w:p>
    <w:p w14:paraId="175E9112" w14:textId="77777777" w:rsidR="003720F2" w:rsidRPr="003720F2" w:rsidRDefault="003720F2" w:rsidP="003720F2">
      <w:pPr>
        <w:numPr>
          <w:ilvl w:val="0"/>
          <w:numId w:val="70"/>
        </w:numPr>
        <w:tabs>
          <w:tab w:val="num" w:pos="426"/>
        </w:tabs>
        <w:suppressAutoHyphens/>
        <w:spacing w:before="120" w:after="0" w:line="240" w:lineRule="auto"/>
        <w:ind w:left="426" w:hanging="426"/>
        <w:jc w:val="both"/>
        <w:rPr>
          <w:rFonts w:ascii="Calibri" w:hAnsi="Calibri" w:cs="Calibri"/>
        </w:rPr>
      </w:pPr>
      <w:r w:rsidRPr="003720F2">
        <w:rPr>
          <w:rFonts w:ascii="Calibri" w:hAnsi="Calibri" w:cs="Calibri"/>
        </w:rPr>
        <w:lastRenderedPageBreak/>
        <w:t>Oświadczamy, że niniejsza oferta jest jawna, za wyjątkiem informacji zawartych na stronach …………………….., które stanowią tajemnicę przedsiębiorstwa w rozumieniu ustawy o zwalczaniu nieuczciwej konkurencji, i jako takie nie mogą być ogólnodostępne (Wykonawca jest zobowiązany wykazać, że zastrzegane informacje stanowią tajemnicę przedsiębiorstwa).</w:t>
      </w:r>
    </w:p>
    <w:p w14:paraId="21F01E2E" w14:textId="77777777" w:rsidR="003720F2" w:rsidRPr="003720F2" w:rsidRDefault="003720F2" w:rsidP="003720F2">
      <w:pPr>
        <w:numPr>
          <w:ilvl w:val="0"/>
          <w:numId w:val="70"/>
        </w:numPr>
        <w:tabs>
          <w:tab w:val="num" w:pos="426"/>
          <w:tab w:val="num" w:pos="502"/>
        </w:tabs>
        <w:suppressAutoHyphens/>
        <w:spacing w:before="120" w:after="120" w:line="240" w:lineRule="auto"/>
        <w:ind w:left="426" w:hanging="426"/>
        <w:jc w:val="both"/>
        <w:rPr>
          <w:rFonts w:ascii="Calibri" w:hAnsi="Calibri" w:cs="Trebuchet MS"/>
          <w:b/>
        </w:rPr>
      </w:pPr>
      <w:r w:rsidRPr="003720F2">
        <w:rPr>
          <w:rFonts w:ascii="Calibri" w:hAnsi="Calibri"/>
        </w:rPr>
        <w:t>Pod groźbą odpowiedzialności karnej oświadczamy, że załączone do oferty dokumenty opisują stan faktyczny i prawny na dzień sporządzania oferty (art. 297 Kodeksu Karnego).</w:t>
      </w:r>
    </w:p>
    <w:p w14:paraId="13C29EDC" w14:textId="77777777" w:rsidR="003720F2" w:rsidRPr="003720F2" w:rsidRDefault="003720F2" w:rsidP="003720F2">
      <w:pPr>
        <w:numPr>
          <w:ilvl w:val="0"/>
          <w:numId w:val="70"/>
        </w:numPr>
        <w:tabs>
          <w:tab w:val="num" w:pos="426"/>
          <w:tab w:val="num" w:pos="502"/>
        </w:tabs>
        <w:suppressAutoHyphens/>
        <w:spacing w:before="120" w:after="120" w:line="240" w:lineRule="auto"/>
        <w:ind w:left="426" w:hanging="426"/>
        <w:jc w:val="both"/>
        <w:rPr>
          <w:rFonts w:ascii="Calibri" w:hAnsi="Calibri" w:cs="Calibri"/>
          <w:b/>
        </w:rPr>
      </w:pPr>
      <w:r w:rsidRPr="003720F2">
        <w:rPr>
          <w:rFonts w:ascii="Calibri" w:hAnsi="Calibri" w:cs="Calibri"/>
        </w:rPr>
        <w:t>Oświadczamy, iż w przypadku uzyskania zamówienia:</w:t>
      </w:r>
    </w:p>
    <w:p w14:paraId="2C5510BA" w14:textId="77777777" w:rsidR="003720F2" w:rsidRPr="003720F2" w:rsidRDefault="003720F2" w:rsidP="003720F2">
      <w:pPr>
        <w:numPr>
          <w:ilvl w:val="4"/>
          <w:numId w:val="70"/>
        </w:numPr>
        <w:tabs>
          <w:tab w:val="num" w:pos="851"/>
        </w:tabs>
        <w:suppressAutoHyphens/>
        <w:spacing w:before="10" w:after="0" w:line="240" w:lineRule="auto"/>
        <w:ind w:left="851" w:hanging="357"/>
        <w:jc w:val="both"/>
        <w:rPr>
          <w:rFonts w:ascii="Calibri" w:hAnsi="Calibri"/>
          <w:lang w:eastAsia="en-US"/>
        </w:rPr>
      </w:pPr>
      <w:r w:rsidRPr="003720F2">
        <w:rPr>
          <w:rFonts w:ascii="Calibri" w:hAnsi="Calibri" w:cs="Arial"/>
          <w:lang w:eastAsia="en-US"/>
        </w:rPr>
        <w:t>całość prac objętych zamówieniem wykonam siłami własnymi*,</w:t>
      </w:r>
    </w:p>
    <w:p w14:paraId="566F68E4" w14:textId="77777777" w:rsidR="003720F2" w:rsidRPr="003720F2" w:rsidRDefault="003720F2" w:rsidP="003720F2">
      <w:pPr>
        <w:numPr>
          <w:ilvl w:val="4"/>
          <w:numId w:val="70"/>
        </w:numPr>
        <w:tabs>
          <w:tab w:val="num" w:pos="851"/>
        </w:tabs>
        <w:suppressAutoHyphens/>
        <w:spacing w:before="10" w:after="0" w:line="240" w:lineRule="auto"/>
        <w:ind w:left="851" w:hanging="357"/>
        <w:jc w:val="both"/>
        <w:rPr>
          <w:rFonts w:ascii="Calibri" w:hAnsi="Calibri"/>
          <w:lang w:eastAsia="en-US"/>
        </w:rPr>
      </w:pPr>
      <w:r w:rsidRPr="003720F2">
        <w:rPr>
          <w:rFonts w:ascii="Calibri" w:hAnsi="Calibri" w:cs="Arial"/>
          <w:lang w:eastAsia="en-US"/>
        </w:rPr>
        <w:t>zaangażujemy podwykonawców do realizacji przedmiotu zamówienia*:</w:t>
      </w:r>
    </w:p>
    <w:p w14:paraId="0B17CAF3" w14:textId="77777777" w:rsidR="003720F2" w:rsidRPr="003720F2" w:rsidRDefault="003720F2" w:rsidP="003720F2">
      <w:pPr>
        <w:suppressAutoHyphens/>
        <w:spacing w:afterLines="10" w:after="24" w:line="240" w:lineRule="auto"/>
        <w:ind w:left="851"/>
        <w:jc w:val="both"/>
        <w:rPr>
          <w:rFonts w:ascii="Calibri" w:hAnsi="Calibri" w:cs="Trebuchet MS"/>
        </w:rPr>
      </w:pPr>
      <w:r w:rsidRPr="003720F2">
        <w:rPr>
          <w:rFonts w:ascii="Calibri" w:hAnsi="Calibri" w:cs="Trebuchet MS"/>
        </w:rPr>
        <w:t>…………………………………………………………………………………………………………………………………………………………..………………</w:t>
      </w:r>
    </w:p>
    <w:p w14:paraId="2AD170C5" w14:textId="77777777" w:rsidR="003720F2" w:rsidRPr="003720F2" w:rsidRDefault="003720F2" w:rsidP="003720F2">
      <w:pPr>
        <w:suppressAutoHyphens/>
        <w:spacing w:before="10" w:afterLines="10" w:after="24" w:line="240" w:lineRule="auto"/>
        <w:ind w:left="851"/>
        <w:jc w:val="center"/>
        <w:rPr>
          <w:rFonts w:ascii="Calibri" w:hAnsi="Calibri" w:cs="Calibri"/>
          <w:i/>
        </w:rPr>
      </w:pPr>
      <w:r w:rsidRPr="003720F2">
        <w:rPr>
          <w:rFonts w:ascii="Calibri" w:hAnsi="Calibri" w:cs="Calibri"/>
          <w:i/>
          <w:vertAlign w:val="superscript"/>
        </w:rPr>
        <w:t>(w przypadku korzystania z usług podwykonawcy wskazać dokładne nazw /firmy podwykonawców oraz zakres powierzonych im zadań)</w:t>
      </w:r>
    </w:p>
    <w:p w14:paraId="3FDFFAA7" w14:textId="77777777" w:rsidR="003720F2" w:rsidRPr="003720F2" w:rsidRDefault="003720F2" w:rsidP="003720F2">
      <w:pPr>
        <w:suppressAutoHyphens/>
        <w:spacing w:before="10" w:afterLines="10" w:after="24" w:line="240" w:lineRule="auto"/>
        <w:ind w:left="426"/>
        <w:rPr>
          <w:rFonts w:ascii="Calibri" w:hAnsi="Calibri" w:cs="Trebuchet MS"/>
          <w:b/>
          <w:i/>
          <w:sz w:val="18"/>
          <w:szCs w:val="18"/>
        </w:rPr>
      </w:pPr>
      <w:r w:rsidRPr="003720F2">
        <w:rPr>
          <w:rFonts w:ascii="Calibri" w:hAnsi="Calibri" w:cs="Trebuchet MS"/>
          <w:b/>
          <w:i/>
          <w:sz w:val="18"/>
          <w:szCs w:val="18"/>
        </w:rPr>
        <w:t>* niepotrzebne skreślić</w:t>
      </w:r>
    </w:p>
    <w:p w14:paraId="0E9F9E48" w14:textId="77777777" w:rsidR="003720F2" w:rsidRPr="003720F2" w:rsidRDefault="003720F2" w:rsidP="003720F2">
      <w:pPr>
        <w:suppressAutoHyphens/>
        <w:spacing w:before="10" w:afterLines="10" w:after="24" w:line="240" w:lineRule="auto"/>
        <w:ind w:left="426"/>
        <w:rPr>
          <w:rFonts w:ascii="Calibri" w:hAnsi="Calibri" w:cs="Trebuchet MS"/>
          <w:b/>
          <w:i/>
          <w:sz w:val="8"/>
          <w:szCs w:val="8"/>
        </w:rPr>
      </w:pPr>
    </w:p>
    <w:p w14:paraId="1C87D9D2" w14:textId="77777777" w:rsidR="003720F2" w:rsidRPr="003720F2" w:rsidRDefault="003720F2" w:rsidP="003720F2">
      <w:pPr>
        <w:numPr>
          <w:ilvl w:val="0"/>
          <w:numId w:val="70"/>
        </w:numPr>
        <w:tabs>
          <w:tab w:val="num" w:pos="426"/>
        </w:tabs>
        <w:suppressAutoHyphens/>
        <w:spacing w:before="10" w:afterLines="10" w:after="24" w:line="240" w:lineRule="auto"/>
        <w:ind w:left="426"/>
        <w:contextualSpacing/>
        <w:jc w:val="both"/>
        <w:rPr>
          <w:rFonts w:ascii="Calibri" w:hAnsi="Calibri"/>
          <w:lang w:eastAsia="en-US"/>
        </w:rPr>
      </w:pPr>
      <w:r w:rsidRPr="003720F2">
        <w:rPr>
          <w:rFonts w:ascii="Calibri" w:hAnsi="Calibri" w:cs="Arial"/>
          <w:lang w:eastAsia="en-US"/>
        </w:rPr>
        <w:t>Wielkość przedsiębiorstwa:</w:t>
      </w:r>
    </w:p>
    <w:p w14:paraId="22BC0078" w14:textId="77777777" w:rsidR="003720F2" w:rsidRPr="003720F2" w:rsidRDefault="003720F2" w:rsidP="003720F2">
      <w:pPr>
        <w:spacing w:before="10" w:afterLines="10" w:after="24" w:line="240" w:lineRule="auto"/>
        <w:ind w:left="426"/>
        <w:contextualSpacing/>
        <w:jc w:val="both"/>
        <w:rPr>
          <w:rFonts w:ascii="Calibri" w:hAnsi="Calibri"/>
          <w:lang w:eastAsia="en-US"/>
        </w:rPr>
      </w:pPr>
    </w:p>
    <w:tbl>
      <w:tblPr>
        <w:tblStyle w:val="Tabela-Siatka2"/>
        <w:tblW w:w="0" w:type="auto"/>
        <w:tblInd w:w="534" w:type="dxa"/>
        <w:tblLook w:val="04A0" w:firstRow="1" w:lastRow="0" w:firstColumn="1" w:lastColumn="0" w:noHBand="0" w:noVBand="1"/>
      </w:tblPr>
      <w:tblGrid>
        <w:gridCol w:w="2298"/>
        <w:gridCol w:w="2188"/>
        <w:gridCol w:w="2188"/>
        <w:gridCol w:w="2188"/>
      </w:tblGrid>
      <w:tr w:rsidR="003720F2" w:rsidRPr="003720F2" w14:paraId="3D978ED5" w14:textId="77777777" w:rsidTr="003720F2">
        <w:trPr>
          <w:trHeight w:val="442"/>
        </w:trPr>
        <w:tc>
          <w:tcPr>
            <w:tcW w:w="2409" w:type="dxa"/>
            <w:shd w:val="clear" w:color="auto" w:fill="DBE5F1"/>
            <w:vAlign w:val="center"/>
          </w:tcPr>
          <w:p w14:paraId="216AB165" w14:textId="77777777" w:rsidR="003720F2" w:rsidRPr="003720F2" w:rsidRDefault="003720F2" w:rsidP="003720F2">
            <w:pPr>
              <w:spacing w:before="10" w:afterLines="10" w:after="24" w:line="276" w:lineRule="auto"/>
              <w:jc w:val="center"/>
              <w:rPr>
                <w:rFonts w:ascii="Calibri" w:hAnsi="Calibri" w:cs="Arial"/>
                <w:b/>
                <w:bCs/>
                <w:sz w:val="18"/>
                <w:szCs w:val="18"/>
                <w:lang w:eastAsia="en-US"/>
              </w:rPr>
            </w:pPr>
            <w:r w:rsidRPr="003720F2">
              <w:rPr>
                <w:rFonts w:ascii="Calibri" w:hAnsi="Calibri" w:cs="Arial"/>
                <w:b/>
                <w:bCs/>
                <w:sz w:val="18"/>
                <w:szCs w:val="18"/>
                <w:lang w:eastAsia="en-US"/>
              </w:rPr>
              <w:t>Mikroprzedsiębiorstwo</w:t>
            </w:r>
          </w:p>
        </w:tc>
        <w:tc>
          <w:tcPr>
            <w:tcW w:w="2410" w:type="dxa"/>
            <w:shd w:val="clear" w:color="auto" w:fill="DBE5F1"/>
            <w:vAlign w:val="center"/>
          </w:tcPr>
          <w:p w14:paraId="15243334" w14:textId="77777777" w:rsidR="003720F2" w:rsidRPr="003720F2" w:rsidRDefault="003720F2" w:rsidP="003720F2">
            <w:pPr>
              <w:spacing w:before="10" w:afterLines="10" w:after="24" w:line="276" w:lineRule="auto"/>
              <w:jc w:val="center"/>
              <w:rPr>
                <w:rFonts w:ascii="Calibri" w:hAnsi="Calibri" w:cs="Arial"/>
                <w:b/>
                <w:bCs/>
                <w:sz w:val="18"/>
                <w:szCs w:val="18"/>
                <w:lang w:eastAsia="en-US"/>
              </w:rPr>
            </w:pPr>
            <w:r w:rsidRPr="003720F2">
              <w:rPr>
                <w:rFonts w:ascii="Calibri" w:hAnsi="Calibri" w:cs="Arial"/>
                <w:b/>
                <w:bCs/>
                <w:sz w:val="18"/>
                <w:szCs w:val="18"/>
                <w:lang w:eastAsia="en-US"/>
              </w:rPr>
              <w:t>Małe przedsiębiorstwo</w:t>
            </w:r>
          </w:p>
        </w:tc>
        <w:tc>
          <w:tcPr>
            <w:tcW w:w="2410" w:type="dxa"/>
            <w:shd w:val="clear" w:color="auto" w:fill="DBE5F1"/>
            <w:vAlign w:val="center"/>
          </w:tcPr>
          <w:p w14:paraId="28CD1E9E" w14:textId="77777777" w:rsidR="003720F2" w:rsidRPr="003720F2" w:rsidRDefault="003720F2" w:rsidP="003720F2">
            <w:pPr>
              <w:spacing w:before="10" w:afterLines="10" w:after="24" w:line="276" w:lineRule="auto"/>
              <w:jc w:val="center"/>
              <w:rPr>
                <w:rFonts w:ascii="Calibri" w:hAnsi="Calibri" w:cs="Arial"/>
                <w:b/>
                <w:bCs/>
                <w:sz w:val="18"/>
                <w:szCs w:val="18"/>
                <w:lang w:eastAsia="en-US"/>
              </w:rPr>
            </w:pPr>
            <w:r w:rsidRPr="003720F2">
              <w:rPr>
                <w:rFonts w:ascii="Calibri" w:hAnsi="Calibri" w:cs="Arial"/>
                <w:b/>
                <w:bCs/>
                <w:sz w:val="18"/>
                <w:szCs w:val="18"/>
                <w:lang w:eastAsia="en-US"/>
              </w:rPr>
              <w:t>Średnie Przedsiębiorstwo</w:t>
            </w:r>
          </w:p>
        </w:tc>
        <w:tc>
          <w:tcPr>
            <w:tcW w:w="2410" w:type="dxa"/>
            <w:shd w:val="clear" w:color="auto" w:fill="DBE5F1"/>
            <w:vAlign w:val="center"/>
          </w:tcPr>
          <w:p w14:paraId="601C6D3C" w14:textId="77777777" w:rsidR="003720F2" w:rsidRPr="003720F2" w:rsidRDefault="003720F2" w:rsidP="003720F2">
            <w:pPr>
              <w:spacing w:before="10" w:afterLines="10" w:after="24" w:line="276" w:lineRule="auto"/>
              <w:jc w:val="center"/>
              <w:rPr>
                <w:rFonts w:ascii="Calibri" w:hAnsi="Calibri" w:cs="Arial"/>
                <w:b/>
                <w:bCs/>
                <w:sz w:val="18"/>
                <w:szCs w:val="18"/>
                <w:lang w:eastAsia="en-US"/>
              </w:rPr>
            </w:pPr>
            <w:r w:rsidRPr="003720F2">
              <w:rPr>
                <w:rFonts w:ascii="Calibri" w:hAnsi="Calibri" w:cs="Arial"/>
                <w:b/>
                <w:bCs/>
                <w:sz w:val="18"/>
                <w:szCs w:val="18"/>
                <w:lang w:eastAsia="en-US"/>
              </w:rPr>
              <w:t>Duże przedsiębiorstwo</w:t>
            </w:r>
          </w:p>
        </w:tc>
      </w:tr>
      <w:tr w:rsidR="003720F2" w:rsidRPr="003720F2" w14:paraId="040C4335" w14:textId="77777777" w:rsidTr="006572B5">
        <w:trPr>
          <w:trHeight w:val="548"/>
        </w:trPr>
        <w:tc>
          <w:tcPr>
            <w:tcW w:w="2409" w:type="dxa"/>
          </w:tcPr>
          <w:p w14:paraId="7A4F5AC4" w14:textId="77777777" w:rsidR="003720F2" w:rsidRPr="003720F2" w:rsidRDefault="003720F2" w:rsidP="003720F2">
            <w:pPr>
              <w:spacing w:before="10" w:afterLines="10" w:after="24"/>
              <w:jc w:val="center"/>
              <w:rPr>
                <w:rFonts w:ascii="Calibri" w:hAnsi="Calibri" w:cs="Arial"/>
                <w:sz w:val="18"/>
                <w:szCs w:val="18"/>
                <w:lang w:eastAsia="en-US"/>
              </w:rPr>
            </w:pPr>
          </w:p>
        </w:tc>
        <w:tc>
          <w:tcPr>
            <w:tcW w:w="2410" w:type="dxa"/>
          </w:tcPr>
          <w:p w14:paraId="515A05CA" w14:textId="77777777" w:rsidR="003720F2" w:rsidRPr="003720F2" w:rsidRDefault="003720F2" w:rsidP="003720F2">
            <w:pPr>
              <w:spacing w:before="10" w:afterLines="10" w:after="24"/>
              <w:jc w:val="center"/>
              <w:rPr>
                <w:rFonts w:ascii="Calibri" w:hAnsi="Calibri" w:cs="Arial"/>
                <w:sz w:val="18"/>
                <w:szCs w:val="18"/>
                <w:lang w:eastAsia="en-US"/>
              </w:rPr>
            </w:pPr>
          </w:p>
        </w:tc>
        <w:tc>
          <w:tcPr>
            <w:tcW w:w="2410" w:type="dxa"/>
          </w:tcPr>
          <w:p w14:paraId="059D0881" w14:textId="77777777" w:rsidR="003720F2" w:rsidRPr="003720F2" w:rsidRDefault="003720F2" w:rsidP="003720F2">
            <w:pPr>
              <w:spacing w:before="10" w:afterLines="10" w:after="24"/>
              <w:jc w:val="center"/>
              <w:rPr>
                <w:rFonts w:ascii="Calibri" w:hAnsi="Calibri" w:cs="Arial"/>
                <w:sz w:val="18"/>
                <w:szCs w:val="18"/>
                <w:lang w:eastAsia="en-US"/>
              </w:rPr>
            </w:pPr>
          </w:p>
        </w:tc>
        <w:tc>
          <w:tcPr>
            <w:tcW w:w="2410" w:type="dxa"/>
          </w:tcPr>
          <w:p w14:paraId="745BE279" w14:textId="77777777" w:rsidR="003720F2" w:rsidRPr="003720F2" w:rsidRDefault="003720F2" w:rsidP="003720F2">
            <w:pPr>
              <w:spacing w:before="10" w:afterLines="10" w:after="24"/>
              <w:jc w:val="center"/>
              <w:rPr>
                <w:rFonts w:ascii="Calibri" w:hAnsi="Calibri" w:cs="Arial"/>
                <w:sz w:val="18"/>
                <w:szCs w:val="18"/>
                <w:lang w:eastAsia="en-US"/>
              </w:rPr>
            </w:pPr>
          </w:p>
        </w:tc>
      </w:tr>
      <w:tr w:rsidR="003720F2" w:rsidRPr="003720F2" w14:paraId="394ECFA9" w14:textId="77777777" w:rsidTr="003720F2">
        <w:trPr>
          <w:trHeight w:val="326"/>
        </w:trPr>
        <w:tc>
          <w:tcPr>
            <w:tcW w:w="9639" w:type="dxa"/>
            <w:gridSpan w:val="4"/>
            <w:shd w:val="clear" w:color="auto" w:fill="DBE5F1"/>
            <w:vAlign w:val="center"/>
          </w:tcPr>
          <w:p w14:paraId="657AF67C" w14:textId="77777777" w:rsidR="003720F2" w:rsidRPr="003720F2" w:rsidRDefault="003720F2" w:rsidP="003720F2">
            <w:pPr>
              <w:spacing w:before="10" w:afterLines="10" w:after="24" w:line="276" w:lineRule="auto"/>
              <w:jc w:val="center"/>
              <w:rPr>
                <w:rFonts w:ascii="Calibri" w:hAnsi="Calibri" w:cs="Arial"/>
                <w:b/>
                <w:sz w:val="18"/>
                <w:szCs w:val="18"/>
                <w:lang w:eastAsia="en-US"/>
              </w:rPr>
            </w:pPr>
            <w:r w:rsidRPr="003720F2">
              <w:rPr>
                <w:rFonts w:ascii="Calibri" w:hAnsi="Calibri"/>
                <w:b/>
                <w:sz w:val="18"/>
                <w:szCs w:val="18"/>
                <w:lang w:eastAsia="en-US"/>
              </w:rPr>
              <w:t>Należy dokonać wyboru jednego wariantu poprzez wpisanie „TAK” lub umieszczenie symbolu „X”</w:t>
            </w:r>
          </w:p>
        </w:tc>
      </w:tr>
    </w:tbl>
    <w:p w14:paraId="1F814D5B" w14:textId="77777777" w:rsidR="003720F2" w:rsidRPr="003720F2" w:rsidRDefault="003720F2" w:rsidP="003720F2">
      <w:pPr>
        <w:numPr>
          <w:ilvl w:val="0"/>
          <w:numId w:val="70"/>
        </w:numPr>
        <w:tabs>
          <w:tab w:val="num" w:pos="426"/>
        </w:tabs>
        <w:suppressAutoHyphens/>
        <w:spacing w:before="10" w:afterLines="50" w:after="120" w:line="240" w:lineRule="auto"/>
        <w:ind w:left="426"/>
        <w:jc w:val="both"/>
        <w:rPr>
          <w:rFonts w:ascii="Calibri" w:hAnsi="Calibri" w:cs="Arial"/>
          <w:lang w:eastAsia="en-US"/>
        </w:rPr>
      </w:pPr>
      <w:r w:rsidRPr="003720F2">
        <w:rPr>
          <w:rFonts w:ascii="Calibri" w:hAnsi="Calibri" w:cs="Arial"/>
          <w:lang w:eastAsia="en-US"/>
        </w:rPr>
        <w:t>Oświadczamy, że wypełniliśmy obowiązki informacyjne przewidziane w art. 13 lub art. 14 RODO</w:t>
      </w:r>
      <w:r w:rsidRPr="003720F2">
        <w:rPr>
          <w:rFonts w:ascii="Calibri" w:hAnsi="Calibri"/>
          <w:vertAlign w:val="superscript"/>
          <w:lang w:eastAsia="en-US"/>
        </w:rPr>
        <w:footnoteReference w:id="1"/>
      </w:r>
      <w:r w:rsidRPr="003720F2">
        <w:rPr>
          <w:rFonts w:ascii="Calibri" w:hAnsi="Calibri" w:cs="Arial"/>
          <w:lang w:eastAsia="en-US"/>
        </w:rPr>
        <w:t xml:space="preserve"> wobec osób fizycznych, od których dane osobowe bezpośrednio lub pośrednio pozyskaliśmy w celu ubiegania się o udzielenie zamówienia publicznego w niniejszym postępowaniu</w:t>
      </w:r>
      <w:r w:rsidRPr="003720F2">
        <w:rPr>
          <w:rFonts w:ascii="Calibri" w:hAnsi="Calibri"/>
          <w:vertAlign w:val="superscript"/>
          <w:lang w:eastAsia="en-US"/>
        </w:rPr>
        <w:footnoteReference w:id="2"/>
      </w:r>
      <w:r w:rsidRPr="003720F2">
        <w:rPr>
          <w:rFonts w:ascii="Calibri" w:hAnsi="Calibri" w:cs="Arial"/>
          <w:lang w:eastAsia="en-US"/>
        </w:rPr>
        <w:t>.</w:t>
      </w:r>
    </w:p>
    <w:p w14:paraId="3E81500F" w14:textId="77777777" w:rsidR="003720F2" w:rsidRPr="003720F2" w:rsidRDefault="003720F2" w:rsidP="003720F2">
      <w:pPr>
        <w:numPr>
          <w:ilvl w:val="0"/>
          <w:numId w:val="70"/>
        </w:numPr>
        <w:tabs>
          <w:tab w:val="num" w:pos="426"/>
          <w:tab w:val="num" w:pos="502"/>
        </w:tabs>
        <w:suppressAutoHyphens/>
        <w:spacing w:before="120" w:after="120" w:line="240" w:lineRule="auto"/>
        <w:ind w:left="426" w:hanging="426"/>
        <w:jc w:val="both"/>
        <w:rPr>
          <w:rFonts w:ascii="Calibri" w:hAnsi="Calibri" w:cs="Trebuchet MS"/>
          <w:b/>
        </w:rPr>
      </w:pPr>
      <w:r w:rsidRPr="003720F2">
        <w:rPr>
          <w:rFonts w:ascii="Calibri" w:hAnsi="Calibri"/>
          <w:u w:val="single"/>
        </w:rPr>
        <w:t>Pod groźbą odpowiedzialności karnej oświadczamy, że załączone do oferty dokumenty opisują stan faktyczny i prawny na dzień sporządzania oferty (art. 297 Kodeksu Karnego).</w:t>
      </w:r>
    </w:p>
    <w:p w14:paraId="01E92B8A" w14:textId="77777777" w:rsidR="003720F2" w:rsidRPr="003720F2" w:rsidRDefault="003720F2" w:rsidP="003720F2">
      <w:pPr>
        <w:numPr>
          <w:ilvl w:val="0"/>
          <w:numId w:val="70"/>
        </w:numPr>
        <w:tabs>
          <w:tab w:val="num" w:pos="540"/>
          <w:tab w:val="num" w:pos="567"/>
        </w:tabs>
        <w:suppressAutoHyphens/>
        <w:spacing w:before="120" w:after="0" w:line="276" w:lineRule="auto"/>
        <w:ind w:left="567" w:hanging="567"/>
        <w:jc w:val="both"/>
        <w:rPr>
          <w:rFonts w:ascii="Calibri" w:hAnsi="Calibri"/>
        </w:rPr>
      </w:pPr>
      <w:r w:rsidRPr="003720F2">
        <w:rPr>
          <w:rFonts w:ascii="Calibri" w:hAnsi="Calibri"/>
        </w:rPr>
        <w:t xml:space="preserve">Osobą odpowiedzialną za realizację zamówienia jest: </w:t>
      </w:r>
    </w:p>
    <w:p w14:paraId="693809AC" w14:textId="77777777" w:rsidR="003720F2" w:rsidRPr="003720F2" w:rsidRDefault="003720F2" w:rsidP="003720F2">
      <w:pPr>
        <w:numPr>
          <w:ilvl w:val="0"/>
          <w:numId w:val="69"/>
        </w:numPr>
        <w:tabs>
          <w:tab w:val="num" w:pos="851"/>
        </w:tabs>
        <w:suppressAutoHyphens/>
        <w:spacing w:before="120" w:after="0" w:line="276" w:lineRule="auto"/>
        <w:ind w:left="851" w:right="23" w:hanging="284"/>
        <w:jc w:val="both"/>
        <w:rPr>
          <w:rFonts w:ascii="Calibri" w:hAnsi="Calibri"/>
        </w:rPr>
      </w:pPr>
      <w:r w:rsidRPr="003720F2">
        <w:rPr>
          <w:rFonts w:ascii="Calibri" w:hAnsi="Calibri"/>
        </w:rPr>
        <w:t>imię i nazwisko: ………………………………………………….…………………………..</w:t>
      </w:r>
    </w:p>
    <w:p w14:paraId="25D802B3" w14:textId="77777777" w:rsidR="003720F2" w:rsidRPr="003720F2" w:rsidRDefault="003720F2" w:rsidP="003720F2">
      <w:pPr>
        <w:numPr>
          <w:ilvl w:val="0"/>
          <w:numId w:val="69"/>
        </w:numPr>
        <w:tabs>
          <w:tab w:val="num" w:pos="851"/>
        </w:tabs>
        <w:suppressAutoHyphens/>
        <w:spacing w:before="120" w:after="0" w:line="276" w:lineRule="auto"/>
        <w:ind w:left="851" w:right="23" w:hanging="284"/>
        <w:jc w:val="both"/>
        <w:rPr>
          <w:rFonts w:ascii="Calibri" w:hAnsi="Calibri"/>
        </w:rPr>
      </w:pPr>
      <w:r w:rsidRPr="003720F2">
        <w:rPr>
          <w:rFonts w:ascii="Calibri" w:hAnsi="Calibri"/>
        </w:rPr>
        <w:t>nr telefonu: ………………………….............................................................</w:t>
      </w:r>
    </w:p>
    <w:p w14:paraId="6AEC5721" w14:textId="77777777" w:rsidR="003720F2" w:rsidRPr="003720F2" w:rsidRDefault="003720F2" w:rsidP="003720F2">
      <w:pPr>
        <w:numPr>
          <w:ilvl w:val="0"/>
          <w:numId w:val="69"/>
        </w:numPr>
        <w:tabs>
          <w:tab w:val="num" w:pos="851"/>
          <w:tab w:val="left" w:pos="5940"/>
        </w:tabs>
        <w:suppressAutoHyphens/>
        <w:spacing w:before="120" w:after="0" w:line="276" w:lineRule="auto"/>
        <w:ind w:left="851" w:right="23" w:hanging="284"/>
        <w:jc w:val="both"/>
        <w:rPr>
          <w:rFonts w:ascii="Calibri" w:hAnsi="Calibri"/>
          <w:lang w:val="de-DE"/>
        </w:rPr>
      </w:pPr>
      <w:proofErr w:type="spellStart"/>
      <w:r w:rsidRPr="003720F2">
        <w:rPr>
          <w:rFonts w:ascii="Calibri" w:hAnsi="Calibri"/>
          <w:lang w:val="de-DE"/>
        </w:rPr>
        <w:t>adres</w:t>
      </w:r>
      <w:proofErr w:type="spellEnd"/>
      <w:r w:rsidRPr="003720F2">
        <w:rPr>
          <w:rFonts w:ascii="Calibri" w:hAnsi="Calibri"/>
          <w:lang w:val="de-DE"/>
        </w:rPr>
        <w:t xml:space="preserve"> </w:t>
      </w:r>
      <w:proofErr w:type="spellStart"/>
      <w:r w:rsidRPr="003720F2">
        <w:rPr>
          <w:rFonts w:ascii="Calibri" w:hAnsi="Calibri"/>
          <w:lang w:val="de-DE"/>
        </w:rPr>
        <w:t>e-mail</w:t>
      </w:r>
      <w:proofErr w:type="spellEnd"/>
      <w:r w:rsidRPr="003720F2">
        <w:rPr>
          <w:rFonts w:ascii="Calibri" w:hAnsi="Calibri"/>
          <w:lang w:val="de-DE"/>
        </w:rPr>
        <w:t>: ……………………………………….…..........................................</w:t>
      </w:r>
    </w:p>
    <w:p w14:paraId="07D77F7C" w14:textId="77777777" w:rsidR="003720F2" w:rsidRPr="003720F2" w:rsidRDefault="003720F2" w:rsidP="003720F2">
      <w:pPr>
        <w:numPr>
          <w:ilvl w:val="0"/>
          <w:numId w:val="70"/>
        </w:numPr>
        <w:tabs>
          <w:tab w:val="num" w:pos="426"/>
          <w:tab w:val="num" w:pos="502"/>
        </w:tabs>
        <w:suppressAutoHyphens/>
        <w:spacing w:before="120" w:after="120" w:line="240" w:lineRule="auto"/>
        <w:ind w:left="426" w:hanging="426"/>
        <w:jc w:val="both"/>
        <w:rPr>
          <w:rFonts w:ascii="Calibri" w:hAnsi="Calibri" w:cs="Trebuchet MS"/>
          <w:b/>
        </w:rPr>
      </w:pPr>
      <w:r w:rsidRPr="003720F2">
        <w:rPr>
          <w:rFonts w:ascii="Calibri" w:hAnsi="Calibri"/>
        </w:rPr>
        <w:t>Załącznikami do niniejszej oferty są:</w:t>
      </w:r>
    </w:p>
    <w:p w14:paraId="71425A23" w14:textId="77777777" w:rsidR="003720F2" w:rsidRPr="003720F2" w:rsidRDefault="003720F2" w:rsidP="003720F2">
      <w:pPr>
        <w:numPr>
          <w:ilvl w:val="0"/>
          <w:numId w:val="71"/>
        </w:numPr>
        <w:tabs>
          <w:tab w:val="num" w:pos="851"/>
        </w:tabs>
        <w:suppressAutoHyphens/>
        <w:spacing w:before="120" w:after="0" w:line="276" w:lineRule="auto"/>
        <w:ind w:left="851" w:hanging="284"/>
        <w:jc w:val="both"/>
        <w:rPr>
          <w:rFonts w:ascii="Calibri" w:hAnsi="Calibri"/>
        </w:rPr>
      </w:pPr>
      <w:r w:rsidRPr="003720F2">
        <w:rPr>
          <w:rFonts w:ascii="Calibri" w:hAnsi="Calibri"/>
        </w:rPr>
        <w:t>.......................................................................................</w:t>
      </w:r>
    </w:p>
    <w:p w14:paraId="1988E35C" w14:textId="77777777" w:rsidR="003720F2" w:rsidRPr="003720F2" w:rsidRDefault="003720F2" w:rsidP="003720F2">
      <w:pPr>
        <w:numPr>
          <w:ilvl w:val="0"/>
          <w:numId w:val="71"/>
        </w:numPr>
        <w:tabs>
          <w:tab w:val="num" w:pos="851"/>
        </w:tabs>
        <w:suppressAutoHyphens/>
        <w:spacing w:before="120" w:after="0" w:line="276" w:lineRule="auto"/>
        <w:ind w:left="851" w:hanging="284"/>
        <w:jc w:val="both"/>
        <w:rPr>
          <w:rFonts w:ascii="Calibri" w:hAnsi="Calibri"/>
        </w:rPr>
      </w:pPr>
      <w:r w:rsidRPr="003720F2">
        <w:rPr>
          <w:rFonts w:ascii="Calibri" w:hAnsi="Calibri"/>
        </w:rPr>
        <w:t>.......................................................................................</w:t>
      </w:r>
    </w:p>
    <w:p w14:paraId="3386F09A" w14:textId="77777777" w:rsidR="003720F2" w:rsidRPr="003720F2" w:rsidRDefault="003720F2" w:rsidP="003720F2">
      <w:pPr>
        <w:numPr>
          <w:ilvl w:val="0"/>
          <w:numId w:val="71"/>
        </w:numPr>
        <w:tabs>
          <w:tab w:val="num" w:pos="851"/>
        </w:tabs>
        <w:suppressAutoHyphens/>
        <w:spacing w:before="120" w:after="0" w:line="276" w:lineRule="auto"/>
        <w:ind w:left="851" w:hanging="284"/>
        <w:jc w:val="both"/>
        <w:rPr>
          <w:rFonts w:ascii="Calibri" w:hAnsi="Calibri"/>
        </w:rPr>
      </w:pPr>
      <w:r w:rsidRPr="003720F2">
        <w:rPr>
          <w:rFonts w:ascii="Calibri" w:hAnsi="Calibri"/>
        </w:rPr>
        <w:t>.......................................................................................</w:t>
      </w:r>
    </w:p>
    <w:p w14:paraId="5AC915EA" w14:textId="77777777" w:rsidR="003720F2" w:rsidRPr="003720F2" w:rsidRDefault="003720F2" w:rsidP="003720F2">
      <w:pPr>
        <w:numPr>
          <w:ilvl w:val="0"/>
          <w:numId w:val="71"/>
        </w:numPr>
        <w:tabs>
          <w:tab w:val="num" w:pos="851"/>
        </w:tabs>
        <w:suppressAutoHyphens/>
        <w:spacing w:before="120" w:after="0" w:line="276" w:lineRule="auto"/>
        <w:ind w:left="851" w:hanging="284"/>
        <w:jc w:val="both"/>
        <w:rPr>
          <w:rFonts w:ascii="Calibri" w:hAnsi="Calibri"/>
        </w:rPr>
      </w:pPr>
      <w:r w:rsidRPr="003720F2">
        <w:rPr>
          <w:rFonts w:ascii="Calibri" w:hAnsi="Calibri"/>
        </w:rPr>
        <w:t>.......................................................................................</w:t>
      </w:r>
    </w:p>
    <w:p w14:paraId="6F5AA745" w14:textId="77777777" w:rsidR="003720F2" w:rsidRPr="003720F2" w:rsidRDefault="003720F2" w:rsidP="003720F2">
      <w:pPr>
        <w:numPr>
          <w:ilvl w:val="0"/>
          <w:numId w:val="71"/>
        </w:numPr>
        <w:tabs>
          <w:tab w:val="num" w:pos="851"/>
        </w:tabs>
        <w:suppressAutoHyphens/>
        <w:spacing w:before="120" w:after="0" w:line="276" w:lineRule="auto"/>
        <w:ind w:left="851" w:hanging="284"/>
        <w:jc w:val="both"/>
        <w:rPr>
          <w:rFonts w:ascii="Calibri" w:hAnsi="Calibri"/>
        </w:rPr>
      </w:pPr>
      <w:r w:rsidRPr="003720F2">
        <w:rPr>
          <w:rFonts w:ascii="Calibri" w:hAnsi="Calibri"/>
        </w:rPr>
        <w:t>.......................................................................................</w:t>
      </w:r>
    </w:p>
    <w:p w14:paraId="4E67C440" w14:textId="77777777" w:rsidR="00701BCF" w:rsidRDefault="00701BCF" w:rsidP="00701BCF">
      <w:pPr>
        <w:spacing w:after="0" w:line="240" w:lineRule="auto"/>
        <w:rPr>
          <w:rFonts w:asciiTheme="minorHAnsi" w:hAnsiTheme="minorHAnsi"/>
          <w:b/>
          <w:sz w:val="22"/>
          <w:szCs w:val="22"/>
        </w:rPr>
      </w:pPr>
    </w:p>
    <w:p w14:paraId="760B7390"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5A9C39C2"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701BCF" w:rsidRPr="00701BCF">
        <w:rPr>
          <w:rFonts w:asciiTheme="minorHAnsi" w:hAnsiTheme="minorHAnsi" w:cstheme="minorHAnsi"/>
          <w:b/>
          <w:sz w:val="22"/>
          <w:szCs w:val="22"/>
        </w:rPr>
        <w:t xml:space="preserve">Dzierżawa systemu do barwienia preparatów histologicznych i nakładania folii nakrywkowej wraz z zestawem odczynników </w:t>
      </w:r>
      <w:r w:rsidR="00701BCF">
        <w:rPr>
          <w:rFonts w:asciiTheme="minorHAnsi" w:hAnsiTheme="minorHAnsi" w:cstheme="minorHAnsi"/>
          <w:b/>
          <w:sz w:val="22"/>
          <w:szCs w:val="22"/>
        </w:rPr>
        <w:br/>
      </w:r>
      <w:r w:rsidR="00701BCF" w:rsidRPr="00701BCF">
        <w:rPr>
          <w:rFonts w:asciiTheme="minorHAnsi" w:hAnsiTheme="minorHAnsi" w:cstheme="minorHAnsi"/>
          <w:b/>
          <w:sz w:val="22"/>
          <w:szCs w:val="22"/>
        </w:rPr>
        <w:t xml:space="preserve">do barwienia </w:t>
      </w:r>
      <w:proofErr w:type="spellStart"/>
      <w:r w:rsidR="00701BCF" w:rsidRPr="00701BCF">
        <w:rPr>
          <w:rFonts w:asciiTheme="minorHAnsi" w:hAnsiTheme="minorHAnsi" w:cstheme="minorHAnsi"/>
          <w:b/>
          <w:sz w:val="22"/>
          <w:szCs w:val="22"/>
        </w:rPr>
        <w:t>Hematoksyliną</w:t>
      </w:r>
      <w:proofErr w:type="spellEnd"/>
      <w:r w:rsidR="00701BCF" w:rsidRPr="00701BCF">
        <w:rPr>
          <w:rFonts w:asciiTheme="minorHAnsi" w:hAnsiTheme="minorHAnsi" w:cstheme="minorHAnsi"/>
          <w:b/>
          <w:sz w:val="22"/>
          <w:szCs w:val="22"/>
        </w:rPr>
        <w:t xml:space="preserve"> i Eozyną dla Zakładu Patologii Nowotworów  Świętokrzyskiego Centrum Onkologii w Kielcach</w:t>
      </w:r>
      <w:r w:rsidR="00E41C4C">
        <w:rPr>
          <w:rFonts w:ascii="Calibri" w:hAnsi="Calibri"/>
          <w:b/>
          <w:sz w:val="22"/>
          <w:szCs w:val="22"/>
        </w:rPr>
        <w:t xml:space="preserve">” </w:t>
      </w:r>
      <w:r w:rsidR="00C76D5F">
        <w:rPr>
          <w:rFonts w:ascii="Calibri" w:hAnsi="Calibri"/>
          <w:b/>
          <w:sz w:val="22"/>
          <w:szCs w:val="22"/>
        </w:rPr>
        <w:t>I</w:t>
      </w:r>
      <w:r w:rsidR="00E41C4C">
        <w:rPr>
          <w:rFonts w:ascii="Calibri" w:hAnsi="Calibri"/>
          <w:b/>
          <w:sz w:val="22"/>
          <w:szCs w:val="22"/>
        </w:rPr>
        <w:t>ZP.2411.</w:t>
      </w:r>
      <w:r w:rsidR="00C76D5F">
        <w:rPr>
          <w:rFonts w:ascii="Calibri" w:hAnsi="Calibri"/>
          <w:b/>
          <w:sz w:val="22"/>
          <w:szCs w:val="22"/>
        </w:rPr>
        <w:t>203</w:t>
      </w:r>
      <w:r w:rsidR="00E41C4C">
        <w:rPr>
          <w:rFonts w:ascii="Calibri" w:hAnsi="Calibri"/>
          <w:b/>
          <w:sz w:val="22"/>
          <w:szCs w:val="22"/>
        </w:rPr>
        <w:t>.202</w:t>
      </w:r>
      <w:r w:rsidR="00C76D5F">
        <w:rPr>
          <w:rFonts w:ascii="Calibri" w:hAnsi="Calibri"/>
          <w:b/>
          <w:sz w:val="22"/>
          <w:szCs w:val="22"/>
        </w:rPr>
        <w:t>4</w:t>
      </w:r>
      <w:r w:rsidR="00E41C4C">
        <w:rPr>
          <w:rFonts w:ascii="Calibri" w:hAnsi="Calibri"/>
          <w:b/>
          <w:sz w:val="22"/>
          <w:szCs w:val="22"/>
        </w:rPr>
        <w:t>.</w:t>
      </w:r>
      <w:r w:rsidR="00C76D5F">
        <w:rPr>
          <w:rFonts w:ascii="Calibri" w:hAnsi="Calibri"/>
          <w:b/>
          <w:sz w:val="22"/>
          <w:szCs w:val="22"/>
        </w:rPr>
        <w:t>IA</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2A01C0A6"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w:t>
      </w:r>
      <w:r w:rsidR="00E41C4C">
        <w:rPr>
          <w:rFonts w:ascii="Calibri" w:hAnsi="Calibri" w:cs="Arial"/>
          <w:sz w:val="22"/>
          <w:szCs w:val="22"/>
        </w:rPr>
        <w:br/>
      </w:r>
      <w:r w:rsidRPr="006C0081">
        <w:rPr>
          <w:rFonts w:ascii="Calibri" w:hAnsi="Calibri" w:cs="Arial"/>
          <w:sz w:val="22"/>
          <w:szCs w:val="22"/>
        </w:rPr>
        <w:t xml:space="preserve">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 xml:space="preserve">(podać mającą zastosowanie podstawę wykluczenia spośród wymienionych </w:t>
      </w:r>
      <w:r w:rsidR="00E41C4C">
        <w:rPr>
          <w:rFonts w:ascii="Calibri" w:hAnsi="Calibri" w:cs="Arial"/>
          <w:i/>
          <w:sz w:val="22"/>
          <w:szCs w:val="22"/>
        </w:rPr>
        <w:br/>
      </w:r>
      <w:r w:rsidRPr="006C0081">
        <w:rPr>
          <w:rFonts w:ascii="Calibri" w:hAnsi="Calibri" w:cs="Arial"/>
          <w:i/>
          <w:sz w:val="22"/>
          <w:szCs w:val="22"/>
        </w:rPr>
        <w:t>w art. 108 ust. 1).</w:t>
      </w:r>
      <w:r w:rsidR="00E41C4C">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4A03AB6F"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r w:rsidR="00E41C4C">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3"/>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09ADA79B"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DD3CB0">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7893F446" w14:textId="77777777" w:rsidR="000E5562" w:rsidRDefault="000E5562" w:rsidP="00380F56">
      <w:pPr>
        <w:spacing w:after="0" w:line="360" w:lineRule="auto"/>
        <w:jc w:val="both"/>
        <w:rPr>
          <w:rFonts w:asciiTheme="minorHAnsi" w:hAnsiTheme="minorHAnsi" w:cs="Arial"/>
          <w:sz w:val="22"/>
          <w:szCs w:val="22"/>
        </w:rPr>
      </w:pPr>
    </w:p>
    <w:p w14:paraId="5F0F2CB8" w14:textId="77777777" w:rsidR="000E5562" w:rsidRDefault="000E5562" w:rsidP="00380F56">
      <w:pPr>
        <w:spacing w:after="0" w:line="360" w:lineRule="auto"/>
        <w:jc w:val="both"/>
        <w:rPr>
          <w:rFonts w:asciiTheme="minorHAnsi" w:hAnsiTheme="minorHAnsi" w:cs="Arial"/>
          <w:sz w:val="22"/>
          <w:szCs w:val="22"/>
        </w:rPr>
      </w:pPr>
    </w:p>
    <w:p w14:paraId="64338275" w14:textId="77777777" w:rsidR="000E5562" w:rsidRDefault="000E5562" w:rsidP="00380F56">
      <w:pPr>
        <w:spacing w:after="0" w:line="360" w:lineRule="auto"/>
        <w:jc w:val="both"/>
        <w:rPr>
          <w:rFonts w:asciiTheme="minorHAnsi" w:hAnsiTheme="minorHAnsi" w:cs="Arial"/>
          <w:sz w:val="22"/>
          <w:szCs w:val="22"/>
        </w:rPr>
      </w:pPr>
    </w:p>
    <w:p w14:paraId="2720A6C3" w14:textId="77777777" w:rsidR="000E5562" w:rsidRDefault="000E5562" w:rsidP="00380F56">
      <w:pPr>
        <w:spacing w:after="0" w:line="360" w:lineRule="auto"/>
        <w:jc w:val="both"/>
        <w:rPr>
          <w:rFonts w:asciiTheme="minorHAnsi" w:hAnsiTheme="minorHAnsi" w:cs="Arial"/>
          <w:sz w:val="22"/>
          <w:szCs w:val="22"/>
        </w:rPr>
      </w:pPr>
    </w:p>
    <w:p w14:paraId="2AAA3BAA" w14:textId="77777777" w:rsidR="000E5562" w:rsidRDefault="000E5562" w:rsidP="00380F56">
      <w:pPr>
        <w:spacing w:after="0" w:line="360" w:lineRule="auto"/>
        <w:jc w:val="both"/>
        <w:rPr>
          <w:rFonts w:asciiTheme="minorHAnsi" w:hAnsiTheme="minorHAnsi" w:cs="Arial"/>
          <w:sz w:val="22"/>
          <w:szCs w:val="22"/>
        </w:rPr>
      </w:pPr>
    </w:p>
    <w:p w14:paraId="3AA1BA1D" w14:textId="77777777" w:rsidR="00A23CA7" w:rsidRDefault="00A23CA7" w:rsidP="00E777EE">
      <w:pPr>
        <w:spacing w:after="0" w:line="240" w:lineRule="auto"/>
        <w:rPr>
          <w:rFonts w:asciiTheme="minorHAnsi" w:hAnsiTheme="minorHAnsi" w:cs="Arial"/>
          <w:sz w:val="22"/>
          <w:szCs w:val="22"/>
        </w:rPr>
      </w:pPr>
    </w:p>
    <w:p w14:paraId="411406FC" w14:textId="77777777" w:rsidR="00880427" w:rsidRDefault="00880427" w:rsidP="00E777EE">
      <w:pPr>
        <w:spacing w:after="0" w:line="240" w:lineRule="auto"/>
        <w:rPr>
          <w:rFonts w:asciiTheme="minorHAnsi" w:hAnsiTheme="minorHAnsi"/>
          <w:bCs/>
          <w:sz w:val="22"/>
          <w:szCs w:val="22"/>
        </w:rPr>
      </w:pPr>
    </w:p>
    <w:p w14:paraId="5A122E92" w14:textId="06E5A854" w:rsidR="00313C52" w:rsidRPr="005E52A4" w:rsidRDefault="00313C52" w:rsidP="00313C52">
      <w:pPr>
        <w:spacing w:after="0" w:line="240" w:lineRule="auto"/>
        <w:rPr>
          <w:rFonts w:asciiTheme="minorHAnsi" w:hAnsiTheme="minorHAnsi"/>
          <w:b/>
          <w:bCs/>
          <w:sz w:val="22"/>
          <w:szCs w:val="22"/>
        </w:rPr>
      </w:pPr>
      <w:r w:rsidRPr="005E52A4">
        <w:rPr>
          <w:rFonts w:asciiTheme="minorHAnsi" w:hAnsiTheme="minorHAnsi"/>
          <w:bCs/>
          <w:sz w:val="22"/>
          <w:szCs w:val="22"/>
        </w:rPr>
        <w:lastRenderedPageBreak/>
        <w:t>Projekt umowy</w:t>
      </w:r>
      <w:r>
        <w:rPr>
          <w:rFonts w:asciiTheme="minorHAnsi" w:hAnsiTheme="minorHAnsi"/>
          <w:bCs/>
          <w:sz w:val="22"/>
          <w:szCs w:val="22"/>
        </w:rPr>
        <w:t xml:space="preserve"> </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Pr="005E52A4">
        <w:rPr>
          <w:rFonts w:asciiTheme="minorHAnsi" w:hAnsiTheme="minorHAnsi"/>
          <w:b/>
          <w:bCs/>
          <w:sz w:val="22"/>
          <w:szCs w:val="22"/>
        </w:rPr>
        <w:t>Załącznik nr 4 do SWZ</w:t>
      </w:r>
    </w:p>
    <w:p w14:paraId="06916C9C" w14:textId="4F8CAA3F"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xml:space="preserve">UMOWA DZIERŻAWY nr </w:t>
      </w:r>
      <w:r w:rsidR="00E65F65">
        <w:rPr>
          <w:rFonts w:asciiTheme="minorHAnsi" w:hAnsiTheme="minorHAnsi"/>
          <w:sz w:val="22"/>
          <w:szCs w:val="22"/>
        </w:rPr>
        <w:t>…</w:t>
      </w:r>
      <w:r w:rsidR="00C76D5F">
        <w:rPr>
          <w:rFonts w:asciiTheme="minorHAnsi" w:hAnsiTheme="minorHAnsi"/>
          <w:sz w:val="22"/>
          <w:szCs w:val="22"/>
        </w:rPr>
        <w:t>….</w:t>
      </w:r>
      <w:r w:rsidR="00E65F65">
        <w:rPr>
          <w:rFonts w:asciiTheme="minorHAnsi" w:hAnsiTheme="minorHAnsi"/>
          <w:sz w:val="22"/>
          <w:szCs w:val="22"/>
        </w:rPr>
        <w:t>/</w:t>
      </w:r>
      <w:r w:rsidR="00C76D5F">
        <w:rPr>
          <w:rFonts w:asciiTheme="minorHAnsi" w:hAnsiTheme="minorHAnsi"/>
          <w:sz w:val="22"/>
          <w:szCs w:val="22"/>
        </w:rPr>
        <w:t>203</w:t>
      </w:r>
      <w:r w:rsidR="00E65F65">
        <w:rPr>
          <w:rFonts w:asciiTheme="minorHAnsi" w:hAnsiTheme="minorHAnsi"/>
          <w:sz w:val="22"/>
          <w:szCs w:val="22"/>
        </w:rPr>
        <w:t>/202</w:t>
      </w:r>
      <w:r w:rsidR="00C76D5F">
        <w:rPr>
          <w:rFonts w:asciiTheme="minorHAnsi" w:hAnsiTheme="minorHAnsi"/>
          <w:sz w:val="22"/>
          <w:szCs w:val="22"/>
        </w:rPr>
        <w:t>4</w:t>
      </w:r>
    </w:p>
    <w:p w14:paraId="140060C9" w14:textId="77777777" w:rsidR="00313C52" w:rsidRPr="005E52A4" w:rsidRDefault="00313C52" w:rsidP="00313C52">
      <w:pPr>
        <w:jc w:val="center"/>
        <w:rPr>
          <w:rFonts w:asciiTheme="minorHAnsi" w:hAnsiTheme="minorHAnsi"/>
          <w:sz w:val="22"/>
          <w:szCs w:val="22"/>
        </w:rPr>
      </w:pPr>
    </w:p>
    <w:p w14:paraId="6D8DB6C4" w14:textId="77777777" w:rsidR="00313C52" w:rsidRPr="005E52A4" w:rsidRDefault="00313C52" w:rsidP="00313C52">
      <w:pPr>
        <w:autoSpaceDE w:val="0"/>
        <w:spacing w:after="0" w:line="240" w:lineRule="auto"/>
        <w:jc w:val="both"/>
        <w:rPr>
          <w:rFonts w:asciiTheme="minorHAnsi" w:hAnsiTheme="minorHAnsi"/>
          <w:sz w:val="22"/>
          <w:szCs w:val="22"/>
        </w:rPr>
      </w:pPr>
      <w:r w:rsidRPr="005E52A4">
        <w:rPr>
          <w:rFonts w:asciiTheme="minorHAnsi" w:hAnsiTheme="minorHAnsi"/>
          <w:sz w:val="22"/>
          <w:szCs w:val="22"/>
        </w:rPr>
        <w:t>Zawarta w dniu …………………… roku pomiędzy:</w:t>
      </w:r>
    </w:p>
    <w:p w14:paraId="70A95C6F" w14:textId="77777777" w:rsidR="00313C52" w:rsidRPr="005E52A4" w:rsidRDefault="00313C52" w:rsidP="00313C52">
      <w:pPr>
        <w:autoSpaceDE w:val="0"/>
        <w:spacing w:after="0" w:line="240" w:lineRule="auto"/>
        <w:jc w:val="both"/>
        <w:rPr>
          <w:rFonts w:asciiTheme="minorHAnsi" w:hAnsiTheme="minorHAnsi"/>
          <w:sz w:val="22"/>
          <w:szCs w:val="22"/>
        </w:rPr>
      </w:pPr>
      <w:r w:rsidRPr="005E52A4">
        <w:rPr>
          <w:rFonts w:asciiTheme="minorHAnsi" w:hAnsiTheme="minorHAnsi"/>
          <w:b/>
          <w:sz w:val="22"/>
          <w:szCs w:val="22"/>
        </w:rPr>
        <w:t>Świętokrzyskim Centrum Onkologii Samodzielnym Publicznym Zakładem Opieki Zdrowotnej</w:t>
      </w:r>
      <w:r w:rsidRPr="005E52A4">
        <w:rPr>
          <w:rFonts w:asciiTheme="minorHAnsi" w:hAnsiTheme="minorHAnsi"/>
          <w:sz w:val="22"/>
          <w:szCs w:val="22"/>
        </w:rPr>
        <w:t xml:space="preserve">  </w:t>
      </w:r>
      <w:r w:rsidRPr="005E52A4">
        <w:rPr>
          <w:rFonts w:asciiTheme="minorHAnsi" w:hAnsiTheme="minorHAnsi"/>
          <w:sz w:val="22"/>
          <w:szCs w:val="22"/>
        </w:rPr>
        <w:br/>
        <w:t xml:space="preserve">z siedzibą w </w:t>
      </w:r>
      <w:r w:rsidRPr="005E52A4">
        <w:rPr>
          <w:rFonts w:asciiTheme="minorHAnsi" w:hAnsiTheme="minorHAnsi"/>
          <w:b/>
          <w:sz w:val="22"/>
          <w:szCs w:val="22"/>
        </w:rPr>
        <w:t>Kielcach,</w:t>
      </w:r>
      <w:r w:rsidRPr="005E52A4">
        <w:rPr>
          <w:rFonts w:asciiTheme="minorHAnsi" w:hAnsiTheme="minorHAnsi"/>
          <w:sz w:val="22"/>
          <w:szCs w:val="22"/>
        </w:rPr>
        <w:t xml:space="preserve"> ul. </w:t>
      </w:r>
      <w:proofErr w:type="spellStart"/>
      <w:r w:rsidRPr="005E52A4">
        <w:rPr>
          <w:rFonts w:asciiTheme="minorHAnsi" w:hAnsiTheme="minorHAnsi"/>
          <w:sz w:val="22"/>
          <w:szCs w:val="22"/>
        </w:rPr>
        <w:t>Artwińskiego</w:t>
      </w:r>
      <w:proofErr w:type="spellEnd"/>
      <w:r w:rsidRPr="005E52A4">
        <w:rPr>
          <w:rFonts w:asciiTheme="minorHAnsi" w:hAnsiTheme="minorHAnsi"/>
          <w:sz w:val="22"/>
          <w:szCs w:val="22"/>
        </w:rPr>
        <w:t xml:space="preserve"> 3 (nr kodu: 25-734), REGON: 001263233, NIP: 959-12-94-907, zwanym w treści umowy „Dzierżawcą”, reprezentowanym przez: </w:t>
      </w:r>
    </w:p>
    <w:p w14:paraId="2C4C096F" w14:textId="12C1FC83" w:rsidR="00313C52" w:rsidRPr="005E52A4" w:rsidRDefault="00313C52" w:rsidP="00313C52">
      <w:pPr>
        <w:autoSpaceDE w:val="0"/>
        <w:spacing w:after="0" w:line="240" w:lineRule="auto"/>
        <w:jc w:val="both"/>
        <w:rPr>
          <w:rFonts w:asciiTheme="minorHAnsi" w:hAnsiTheme="minorHAnsi"/>
          <w:sz w:val="22"/>
          <w:szCs w:val="22"/>
        </w:rPr>
      </w:pPr>
      <w:r w:rsidRPr="005E52A4">
        <w:rPr>
          <w:rFonts w:asciiTheme="minorHAnsi" w:hAnsiTheme="minorHAnsi"/>
          <w:sz w:val="22"/>
          <w:szCs w:val="22"/>
        </w:rPr>
        <w:t xml:space="preserve">1. </w:t>
      </w:r>
      <w:r w:rsidR="00416CEE" w:rsidRPr="00416CEE">
        <w:rPr>
          <w:rFonts w:asciiTheme="minorHAnsi" w:hAnsiTheme="minorHAnsi"/>
          <w:sz w:val="22"/>
          <w:szCs w:val="22"/>
        </w:rPr>
        <w:t xml:space="preserve">Krzysztof </w:t>
      </w:r>
      <w:proofErr w:type="spellStart"/>
      <w:r w:rsidR="00416CEE" w:rsidRPr="00416CEE">
        <w:rPr>
          <w:rFonts w:asciiTheme="minorHAnsi" w:hAnsiTheme="minorHAnsi"/>
          <w:sz w:val="22"/>
          <w:szCs w:val="22"/>
        </w:rPr>
        <w:t>Falana</w:t>
      </w:r>
      <w:proofErr w:type="spellEnd"/>
      <w:r w:rsidR="00416CEE" w:rsidRPr="00416CEE">
        <w:rPr>
          <w:rFonts w:asciiTheme="minorHAnsi" w:hAnsiTheme="minorHAnsi"/>
          <w:sz w:val="22"/>
          <w:szCs w:val="22"/>
        </w:rPr>
        <w:t xml:space="preserve"> – Z-ca Dyr. ds. Prawno-Inwestycyjnych</w:t>
      </w:r>
    </w:p>
    <w:p w14:paraId="7C12AB95" w14:textId="77777777" w:rsidR="00313C52" w:rsidRPr="005E52A4" w:rsidRDefault="00313C52" w:rsidP="00313C52">
      <w:pPr>
        <w:autoSpaceDE w:val="0"/>
        <w:spacing w:after="0" w:line="240" w:lineRule="auto"/>
        <w:jc w:val="both"/>
        <w:rPr>
          <w:rFonts w:asciiTheme="minorHAnsi" w:hAnsiTheme="minorHAnsi"/>
          <w:sz w:val="22"/>
          <w:szCs w:val="22"/>
        </w:rPr>
      </w:pPr>
      <w:r w:rsidRPr="005E52A4">
        <w:rPr>
          <w:rFonts w:asciiTheme="minorHAnsi" w:hAnsiTheme="minorHAnsi"/>
          <w:sz w:val="22"/>
          <w:szCs w:val="22"/>
        </w:rPr>
        <w:t>2. Wioletta Krupa – Główna Księgowa.</w:t>
      </w:r>
    </w:p>
    <w:p w14:paraId="734D5F2C" w14:textId="77777777" w:rsidR="00313C52" w:rsidRPr="005E52A4" w:rsidRDefault="00313C52" w:rsidP="00313C52">
      <w:pPr>
        <w:autoSpaceDE w:val="0"/>
        <w:spacing w:after="0" w:line="240" w:lineRule="auto"/>
        <w:jc w:val="both"/>
        <w:rPr>
          <w:rFonts w:asciiTheme="minorHAnsi" w:hAnsiTheme="minorHAnsi"/>
          <w:sz w:val="22"/>
          <w:szCs w:val="22"/>
        </w:rPr>
      </w:pPr>
    </w:p>
    <w:p w14:paraId="7A49187C" w14:textId="77777777" w:rsidR="00313C52" w:rsidRPr="005E52A4" w:rsidRDefault="00313C52" w:rsidP="00313C52">
      <w:pPr>
        <w:rPr>
          <w:rFonts w:asciiTheme="minorHAnsi" w:hAnsiTheme="minorHAnsi"/>
          <w:sz w:val="22"/>
          <w:szCs w:val="22"/>
        </w:rPr>
      </w:pPr>
      <w:r w:rsidRPr="005E52A4">
        <w:rPr>
          <w:rFonts w:asciiTheme="minorHAnsi" w:hAnsiTheme="minorHAnsi"/>
          <w:sz w:val="22"/>
          <w:szCs w:val="22"/>
        </w:rPr>
        <w:t>a</w:t>
      </w:r>
    </w:p>
    <w:p w14:paraId="613D56D7" w14:textId="77777777" w:rsidR="00313C52" w:rsidRPr="005E52A4" w:rsidRDefault="00313C52" w:rsidP="00313C52">
      <w:pPr>
        <w:rPr>
          <w:rFonts w:asciiTheme="minorHAnsi" w:hAnsiTheme="minorHAnsi"/>
          <w:sz w:val="22"/>
          <w:szCs w:val="22"/>
        </w:rPr>
      </w:pPr>
      <w:r w:rsidRPr="005E52A4">
        <w:rPr>
          <w:rFonts w:asciiTheme="minorHAnsi" w:hAnsiTheme="minorHAnsi"/>
          <w:sz w:val="22"/>
          <w:szCs w:val="22"/>
        </w:rPr>
        <w:t xml:space="preserve"> ………………………………………………………………………………………………….. …………………………………………………………………………………………………. NIP ...................... REGON ................................. </w:t>
      </w:r>
    </w:p>
    <w:p w14:paraId="76F645FF" w14:textId="21E53323" w:rsidR="00313C52" w:rsidRDefault="00313C52" w:rsidP="00313C52">
      <w:pPr>
        <w:rPr>
          <w:rFonts w:asciiTheme="minorHAnsi" w:hAnsiTheme="minorHAnsi"/>
          <w:sz w:val="22"/>
          <w:szCs w:val="22"/>
        </w:rPr>
      </w:pPr>
      <w:r w:rsidRPr="005E52A4">
        <w:rPr>
          <w:rFonts w:asciiTheme="minorHAnsi" w:hAnsiTheme="minorHAnsi"/>
          <w:sz w:val="22"/>
          <w:szCs w:val="22"/>
        </w:rPr>
        <w:t xml:space="preserve">zwanym dalej „Wydzierżawiającym”, reprezentowanym przez: - ....................................................................................................................... - ....................................................................................................................... </w:t>
      </w:r>
    </w:p>
    <w:p w14:paraId="70E7913D" w14:textId="77777777" w:rsidR="00313C52" w:rsidRPr="005E52A4" w:rsidRDefault="00313C52" w:rsidP="00313C52">
      <w:pPr>
        <w:rPr>
          <w:rFonts w:asciiTheme="minorHAnsi" w:hAnsiTheme="minorHAnsi"/>
          <w:sz w:val="22"/>
          <w:szCs w:val="22"/>
        </w:rPr>
      </w:pPr>
    </w:p>
    <w:p w14:paraId="56F2750A" w14:textId="77777777" w:rsidR="00313C52" w:rsidRPr="002A701E" w:rsidRDefault="00313C52" w:rsidP="00313C52">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w:t>
      </w:r>
      <w:r>
        <w:rPr>
          <w:rFonts w:asciiTheme="minorHAnsi" w:hAnsiTheme="minorHAnsi"/>
          <w:sz w:val="22"/>
          <w:szCs w:val="22"/>
        </w:rPr>
        <w:t>..</w:t>
      </w:r>
      <w:r w:rsidRPr="002A701E">
        <w:rPr>
          <w:rFonts w:asciiTheme="minorHAnsi" w:hAnsiTheme="minorHAnsi"/>
          <w:sz w:val="22"/>
          <w:szCs w:val="22"/>
        </w:rPr>
        <w:t>…… roku na warunkach określonych w postępowaniu.</w:t>
      </w:r>
    </w:p>
    <w:p w14:paraId="2E80E530" w14:textId="77777777" w:rsidR="00313C52" w:rsidRPr="002A701E" w:rsidRDefault="00313C52" w:rsidP="00313C52">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14:paraId="492D1F75" w14:textId="77777777" w:rsidR="00313C52" w:rsidRPr="005E52A4" w:rsidRDefault="00313C52" w:rsidP="00313C52">
      <w:pPr>
        <w:rPr>
          <w:rFonts w:asciiTheme="minorHAnsi" w:hAnsiTheme="minorHAnsi"/>
          <w:sz w:val="22"/>
          <w:szCs w:val="22"/>
        </w:rPr>
      </w:pPr>
    </w:p>
    <w:p w14:paraId="631CA484"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1 PRZEDMIOT UMOWY</w:t>
      </w:r>
    </w:p>
    <w:p w14:paraId="2505CA2C" w14:textId="463D436A" w:rsidR="00313C52" w:rsidRPr="005E52A4" w:rsidRDefault="00313C52" w:rsidP="00A71F90">
      <w:pPr>
        <w:pStyle w:val="Akapitzlist"/>
        <w:numPr>
          <w:ilvl w:val="0"/>
          <w:numId w:val="38"/>
        </w:numPr>
        <w:spacing w:after="160" w:line="259" w:lineRule="auto"/>
        <w:jc w:val="both"/>
        <w:rPr>
          <w:rFonts w:asciiTheme="minorHAnsi" w:hAnsiTheme="minorHAnsi"/>
        </w:rPr>
      </w:pPr>
      <w:r w:rsidRPr="005E52A4">
        <w:rPr>
          <w:rFonts w:asciiTheme="minorHAnsi" w:hAnsiTheme="minorHAnsi"/>
        </w:rPr>
        <w:t xml:space="preserve">Przedmiotem umowy jest </w:t>
      </w:r>
      <w:r w:rsidRPr="00313C52">
        <w:rPr>
          <w:rFonts w:asciiTheme="minorHAnsi" w:hAnsiTheme="minorHAnsi"/>
          <w:b/>
        </w:rPr>
        <w:t>dzierżawa</w:t>
      </w:r>
      <w:r w:rsidRPr="00313C52">
        <w:rPr>
          <w:rFonts w:asciiTheme="minorHAnsi" w:hAnsiTheme="minorHAnsi"/>
        </w:rPr>
        <w:t xml:space="preserve"> </w:t>
      </w:r>
      <w:r w:rsidRPr="00313C52">
        <w:rPr>
          <w:rFonts w:asciiTheme="minorHAnsi" w:hAnsiTheme="minorHAnsi" w:cstheme="minorHAnsi"/>
          <w:b/>
        </w:rPr>
        <w:t>systemu do barwienia preparatów histologicznych</w:t>
      </w:r>
      <w:r>
        <w:rPr>
          <w:rFonts w:asciiTheme="minorHAnsi" w:hAnsiTheme="minorHAnsi" w:cstheme="minorHAnsi"/>
          <w:b/>
        </w:rPr>
        <w:br/>
      </w:r>
      <w:r w:rsidRPr="00313C52">
        <w:rPr>
          <w:rFonts w:asciiTheme="minorHAnsi" w:hAnsiTheme="minorHAnsi" w:cstheme="minorHAnsi"/>
          <w:b/>
        </w:rPr>
        <w:t xml:space="preserve"> i nakładania folii nakrywkowej</w:t>
      </w:r>
      <w:r w:rsidRPr="005E52A4">
        <w:rPr>
          <w:rFonts w:asciiTheme="minorHAnsi" w:hAnsiTheme="minorHAnsi"/>
        </w:rPr>
        <w:t xml:space="preserve"> zwane także dalej </w:t>
      </w:r>
      <w:r w:rsidRPr="005E52A4">
        <w:rPr>
          <w:rFonts w:asciiTheme="minorHAnsi" w:hAnsiTheme="minorHAnsi"/>
          <w:b/>
        </w:rPr>
        <w:t>„urządzeniami”</w:t>
      </w:r>
    </w:p>
    <w:p w14:paraId="6A29C416" w14:textId="77777777" w:rsidR="00313C52" w:rsidRPr="005E52A4" w:rsidRDefault="00313C52" w:rsidP="00A71F90">
      <w:pPr>
        <w:pStyle w:val="Akapitzlist"/>
        <w:numPr>
          <w:ilvl w:val="0"/>
          <w:numId w:val="38"/>
        </w:numPr>
        <w:spacing w:after="160" w:line="259" w:lineRule="auto"/>
        <w:jc w:val="both"/>
        <w:rPr>
          <w:rFonts w:asciiTheme="minorHAnsi" w:hAnsiTheme="minorHAnsi"/>
        </w:rPr>
      </w:pPr>
      <w:r w:rsidRPr="005E52A4">
        <w:rPr>
          <w:rFonts w:asciiTheme="minorHAnsi" w:hAnsiTheme="minorHAnsi"/>
        </w:rPr>
        <w:t xml:space="preserve">W zakres przedmiotu umowy wchodzi, w szczególności: </w:t>
      </w:r>
    </w:p>
    <w:p w14:paraId="5F54727B" w14:textId="35254EB5" w:rsidR="00313C52" w:rsidRPr="005E52A4" w:rsidRDefault="00313C52" w:rsidP="00A71F90">
      <w:pPr>
        <w:pStyle w:val="Akapitzlist"/>
        <w:numPr>
          <w:ilvl w:val="0"/>
          <w:numId w:val="39"/>
        </w:numPr>
        <w:spacing w:after="160" w:line="259" w:lineRule="auto"/>
        <w:jc w:val="both"/>
        <w:rPr>
          <w:rFonts w:asciiTheme="minorHAnsi" w:hAnsiTheme="minorHAnsi"/>
        </w:rPr>
      </w:pPr>
      <w:r w:rsidRPr="005E52A4">
        <w:rPr>
          <w:rFonts w:asciiTheme="minorHAnsi" w:hAnsiTheme="minorHAnsi"/>
        </w:rPr>
        <w:t xml:space="preserve">dostarczenie rzeczy określonych w </w:t>
      </w:r>
      <w:r w:rsidR="00F07B2F">
        <w:rPr>
          <w:rFonts w:asciiTheme="minorHAnsi" w:hAnsiTheme="minorHAnsi"/>
        </w:rPr>
        <w:t>ust. 1 oraz montaż, instalacja,</w:t>
      </w:r>
      <w:r w:rsidRPr="005E52A4">
        <w:rPr>
          <w:rFonts w:asciiTheme="minorHAnsi" w:hAnsiTheme="minorHAnsi"/>
        </w:rPr>
        <w:t xml:space="preserve"> uruchomienie</w:t>
      </w:r>
      <w:r w:rsidR="00F07B2F">
        <w:rPr>
          <w:rFonts w:asciiTheme="minorHAnsi" w:hAnsiTheme="minorHAnsi"/>
        </w:rPr>
        <w:t xml:space="preserve"> i </w:t>
      </w:r>
      <w:proofErr w:type="spellStart"/>
      <w:r w:rsidR="00F07B2F">
        <w:rPr>
          <w:rFonts w:asciiTheme="minorHAnsi" w:hAnsiTheme="minorHAnsi"/>
        </w:rPr>
        <w:t>zwalidowanie</w:t>
      </w:r>
      <w:proofErr w:type="spellEnd"/>
      <w:r w:rsidRPr="005E52A4">
        <w:rPr>
          <w:rFonts w:asciiTheme="minorHAnsi" w:hAnsiTheme="minorHAnsi"/>
        </w:rPr>
        <w:t xml:space="preserve"> urządzeń;</w:t>
      </w:r>
    </w:p>
    <w:p w14:paraId="45B8C781" w14:textId="734956A2" w:rsidR="00313C52" w:rsidRPr="005E52A4" w:rsidRDefault="00313C52" w:rsidP="00A71F90">
      <w:pPr>
        <w:pStyle w:val="Akapitzlist"/>
        <w:numPr>
          <w:ilvl w:val="0"/>
          <w:numId w:val="39"/>
        </w:numPr>
        <w:spacing w:after="160" w:line="259" w:lineRule="auto"/>
        <w:jc w:val="both"/>
        <w:rPr>
          <w:rFonts w:asciiTheme="minorHAnsi" w:hAnsiTheme="minorHAnsi"/>
        </w:rPr>
      </w:pPr>
      <w:r w:rsidRPr="005E52A4">
        <w:rPr>
          <w:rFonts w:asciiTheme="minorHAnsi" w:hAnsiTheme="minorHAnsi"/>
        </w:rPr>
        <w:t>nieodpłatne</w:t>
      </w:r>
      <w:r w:rsidR="00F07B2F">
        <w:rPr>
          <w:rFonts w:asciiTheme="minorHAnsi" w:hAnsiTheme="minorHAnsi"/>
        </w:rPr>
        <w:t xml:space="preserve"> </w:t>
      </w:r>
      <w:proofErr w:type="spellStart"/>
      <w:r w:rsidR="00F07B2F">
        <w:rPr>
          <w:rFonts w:asciiTheme="minorHAnsi" w:hAnsiTheme="minorHAnsi"/>
        </w:rPr>
        <w:t>certyfikowne</w:t>
      </w:r>
      <w:proofErr w:type="spellEnd"/>
      <w:r w:rsidRPr="005E52A4">
        <w:rPr>
          <w:rFonts w:asciiTheme="minorHAnsi" w:hAnsiTheme="minorHAnsi"/>
        </w:rPr>
        <w:t xml:space="preserve"> przeszkolenie personelu Wydzierżawiającego w zakresie obsługi </w:t>
      </w:r>
      <w:r w:rsidR="00F07B2F">
        <w:rPr>
          <w:rFonts w:asciiTheme="minorHAnsi" w:hAnsiTheme="minorHAnsi"/>
        </w:rPr>
        <w:br/>
      </w:r>
      <w:r w:rsidRPr="005E52A4">
        <w:rPr>
          <w:rFonts w:asciiTheme="minorHAnsi" w:hAnsiTheme="minorHAnsi"/>
        </w:rPr>
        <w:t xml:space="preserve">i użytkowania urządzeń; </w:t>
      </w:r>
    </w:p>
    <w:p w14:paraId="5CCA6C24" w14:textId="77777777" w:rsidR="00313C52" w:rsidRPr="005E52A4" w:rsidRDefault="00313C52" w:rsidP="00A71F90">
      <w:pPr>
        <w:pStyle w:val="Akapitzlist"/>
        <w:numPr>
          <w:ilvl w:val="0"/>
          <w:numId w:val="39"/>
        </w:numPr>
        <w:spacing w:after="160" w:line="259" w:lineRule="auto"/>
        <w:jc w:val="both"/>
        <w:rPr>
          <w:rFonts w:asciiTheme="minorHAnsi" w:hAnsiTheme="minorHAnsi"/>
        </w:rPr>
      </w:pPr>
      <w:r w:rsidRPr="005E52A4">
        <w:rPr>
          <w:rFonts w:asciiTheme="minorHAnsi" w:hAnsiTheme="minorHAnsi"/>
        </w:rPr>
        <w:t xml:space="preserve">udzielenie gwarancji na urządzenia i świadczenie usług serwisowych w okresie gwarancji; </w:t>
      </w:r>
    </w:p>
    <w:p w14:paraId="5CA37778" w14:textId="77777777" w:rsidR="00313C52" w:rsidRPr="005E52A4" w:rsidRDefault="00313C52" w:rsidP="00A71F90">
      <w:pPr>
        <w:pStyle w:val="Akapitzlist"/>
        <w:numPr>
          <w:ilvl w:val="0"/>
          <w:numId w:val="39"/>
        </w:numPr>
        <w:spacing w:after="160" w:line="259" w:lineRule="auto"/>
        <w:jc w:val="both"/>
        <w:rPr>
          <w:rFonts w:asciiTheme="minorHAnsi" w:hAnsiTheme="minorHAnsi"/>
        </w:rPr>
      </w:pPr>
      <w:r w:rsidRPr="005E52A4">
        <w:rPr>
          <w:rFonts w:asciiTheme="minorHAnsi" w:hAnsiTheme="minorHAnsi"/>
        </w:rPr>
        <w:t xml:space="preserve">wykonanie wszelkich innych usług i dostawa wszystkich innych rzeczy koniecznych dla należytego wykonania umowy. </w:t>
      </w:r>
    </w:p>
    <w:p w14:paraId="062B20FF" w14:textId="31A732B3" w:rsidR="00313C52" w:rsidRPr="005E52A4" w:rsidRDefault="00313C52" w:rsidP="00A71F90">
      <w:pPr>
        <w:pStyle w:val="Akapitzlist"/>
        <w:numPr>
          <w:ilvl w:val="0"/>
          <w:numId w:val="38"/>
        </w:numPr>
        <w:spacing w:after="160" w:line="259" w:lineRule="auto"/>
        <w:jc w:val="both"/>
        <w:rPr>
          <w:rFonts w:asciiTheme="minorHAnsi" w:hAnsiTheme="minorHAnsi"/>
        </w:rPr>
      </w:pPr>
      <w:r w:rsidRPr="005E52A4">
        <w:rPr>
          <w:rFonts w:asciiTheme="minorHAnsi" w:hAnsiTheme="minorHAnsi"/>
        </w:rPr>
        <w:t xml:space="preserve">Wstawienie i uruchomienie urządzeń nastąpi </w:t>
      </w:r>
      <w:r w:rsidR="00416CEE">
        <w:rPr>
          <w:rFonts w:asciiTheme="minorHAnsi" w:hAnsiTheme="minorHAnsi"/>
        </w:rPr>
        <w:t xml:space="preserve">DO 4 TYGODNI </w:t>
      </w:r>
      <w:r w:rsidRPr="005E52A4">
        <w:rPr>
          <w:rFonts w:asciiTheme="minorHAnsi" w:hAnsiTheme="minorHAnsi"/>
        </w:rPr>
        <w:t xml:space="preserve">od dnia podpisania umowy. </w:t>
      </w:r>
    </w:p>
    <w:p w14:paraId="3F9D876A" w14:textId="77777777" w:rsidR="00313C52" w:rsidRPr="000872E3" w:rsidRDefault="00313C52" w:rsidP="00A71F90">
      <w:pPr>
        <w:pStyle w:val="Akapitzlist"/>
        <w:numPr>
          <w:ilvl w:val="0"/>
          <w:numId w:val="38"/>
        </w:numPr>
        <w:spacing w:after="160" w:line="259" w:lineRule="auto"/>
        <w:jc w:val="both"/>
        <w:rPr>
          <w:rFonts w:asciiTheme="minorHAnsi" w:hAnsiTheme="minorHAnsi"/>
        </w:rPr>
      </w:pPr>
      <w:r w:rsidRPr="000872E3">
        <w:rPr>
          <w:rFonts w:asciiTheme="minorHAnsi" w:hAnsiTheme="minorHAnsi"/>
        </w:rPr>
        <w:t xml:space="preserve">Parametry graniczne urządzeń określono w załączniku nr 2A do SWZ oraz  w Formularzu asortymentowo – cenowym (Załącznik nr 2). </w:t>
      </w:r>
    </w:p>
    <w:p w14:paraId="1960D0DE"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2</w:t>
      </w:r>
    </w:p>
    <w:p w14:paraId="32398295" w14:textId="77777777" w:rsidR="00313C52" w:rsidRPr="005E52A4" w:rsidRDefault="00313C52" w:rsidP="00A71F90">
      <w:pPr>
        <w:pStyle w:val="Akapitzlist"/>
        <w:numPr>
          <w:ilvl w:val="0"/>
          <w:numId w:val="40"/>
        </w:numPr>
        <w:spacing w:after="160" w:line="259" w:lineRule="auto"/>
        <w:rPr>
          <w:rFonts w:asciiTheme="minorHAnsi" w:hAnsiTheme="minorHAnsi"/>
        </w:rPr>
      </w:pPr>
      <w:r w:rsidRPr="005E52A4">
        <w:rPr>
          <w:rFonts w:asciiTheme="minorHAnsi" w:hAnsiTheme="minorHAnsi"/>
        </w:rPr>
        <w:t xml:space="preserve">Wydzierżawiający oświadcza, że posiada: </w:t>
      </w:r>
    </w:p>
    <w:p w14:paraId="63534EDD" w14:textId="2504E2FE" w:rsidR="00313C52" w:rsidRPr="005E52A4" w:rsidRDefault="00313C52" w:rsidP="00A71F90">
      <w:pPr>
        <w:pStyle w:val="Akapitzlist"/>
        <w:numPr>
          <w:ilvl w:val="0"/>
          <w:numId w:val="41"/>
        </w:numPr>
        <w:spacing w:after="160" w:line="259" w:lineRule="auto"/>
        <w:jc w:val="both"/>
        <w:rPr>
          <w:rFonts w:asciiTheme="minorHAnsi" w:hAnsiTheme="minorHAnsi"/>
        </w:rPr>
      </w:pPr>
      <w:r w:rsidRPr="005E52A4">
        <w:rPr>
          <w:rFonts w:asciiTheme="minorHAnsi" w:hAnsiTheme="minorHAnsi"/>
        </w:rPr>
        <w:lastRenderedPageBreak/>
        <w:t xml:space="preserve">odpowiednią wiedzę, doświadczenie oraz potencjał techniczny i organizacyjny konieczne </w:t>
      </w:r>
      <w:r w:rsidR="004F0A80">
        <w:rPr>
          <w:rFonts w:asciiTheme="minorHAnsi" w:hAnsiTheme="minorHAnsi"/>
        </w:rPr>
        <w:br/>
      </w:r>
      <w:r w:rsidRPr="005E52A4">
        <w:rPr>
          <w:rFonts w:asciiTheme="minorHAnsi" w:hAnsiTheme="minorHAnsi"/>
        </w:rPr>
        <w:t xml:space="preserve">do należytego wykonania przedmiotu umowy; </w:t>
      </w:r>
    </w:p>
    <w:p w14:paraId="0E057218" w14:textId="77777777" w:rsidR="00313C52" w:rsidRPr="005E52A4" w:rsidRDefault="00313C52" w:rsidP="00A71F90">
      <w:pPr>
        <w:pStyle w:val="Akapitzlist"/>
        <w:numPr>
          <w:ilvl w:val="0"/>
          <w:numId w:val="41"/>
        </w:numPr>
        <w:spacing w:after="160" w:line="259" w:lineRule="auto"/>
        <w:jc w:val="both"/>
        <w:rPr>
          <w:rFonts w:asciiTheme="minorHAnsi" w:hAnsiTheme="minorHAnsi"/>
        </w:rPr>
      </w:pPr>
      <w:r w:rsidRPr="005E52A4">
        <w:rPr>
          <w:rFonts w:asciiTheme="minorHAnsi" w:hAnsiTheme="minorHAnsi"/>
        </w:rPr>
        <w:t xml:space="preserve">jeżeli są wymagane przepisami prawa, odpowiednie koncesje, zezwolenia, zgody lub licencje albo wpisy do właściwych rejestrów uprawniające do prowadzenie działalności gospodarczej w zakresie objętym przedmiotem umowy. </w:t>
      </w:r>
    </w:p>
    <w:p w14:paraId="01F6B539" w14:textId="77777777" w:rsidR="00313C52" w:rsidRPr="005E52A4" w:rsidRDefault="00313C52" w:rsidP="00A71F90">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Wydzierżawiający oświadcza, że urządzenie/a będące przedmiotem umowy są: </w:t>
      </w:r>
    </w:p>
    <w:p w14:paraId="70930F84" w14:textId="77777777" w:rsidR="00313C52" w:rsidRPr="005E52A4" w:rsidRDefault="00313C52" w:rsidP="00A71F90">
      <w:pPr>
        <w:pStyle w:val="Akapitzlist"/>
        <w:numPr>
          <w:ilvl w:val="0"/>
          <w:numId w:val="42"/>
        </w:numPr>
        <w:spacing w:after="160" w:line="259" w:lineRule="auto"/>
        <w:jc w:val="both"/>
        <w:rPr>
          <w:rFonts w:asciiTheme="minorHAnsi" w:hAnsiTheme="minorHAnsi"/>
        </w:rPr>
      </w:pPr>
      <w:r w:rsidRPr="005E52A4">
        <w:rPr>
          <w:rFonts w:asciiTheme="minorHAnsi" w:hAnsiTheme="minorHAnsi"/>
        </w:rPr>
        <w:t xml:space="preserve">zgodne z opisem przedmiotu zamówienia zawartym w Specyfikacji Warunków Zamówienia (SWZ) i załącznikach do niego oraz ofertą Wydzierżawia; </w:t>
      </w:r>
    </w:p>
    <w:p w14:paraId="54C7238E" w14:textId="77777777" w:rsidR="00313C52" w:rsidRPr="005E52A4" w:rsidRDefault="00313C52" w:rsidP="00A71F90">
      <w:pPr>
        <w:pStyle w:val="Akapitzlist"/>
        <w:numPr>
          <w:ilvl w:val="0"/>
          <w:numId w:val="42"/>
        </w:numPr>
        <w:spacing w:after="160" w:line="259" w:lineRule="auto"/>
        <w:jc w:val="both"/>
        <w:rPr>
          <w:rFonts w:asciiTheme="minorHAnsi" w:hAnsiTheme="minorHAnsi"/>
        </w:rPr>
      </w:pPr>
      <w:r w:rsidRPr="005E52A4">
        <w:rPr>
          <w:rFonts w:asciiTheme="minorHAnsi" w:hAnsiTheme="minorHAnsi"/>
        </w:rPr>
        <w:t xml:space="preserve">wolne od wad technicznych, materiałowych, fizycznych i prawnych; </w:t>
      </w:r>
    </w:p>
    <w:p w14:paraId="76ABDF04" w14:textId="77777777" w:rsidR="00313C52" w:rsidRPr="005E52A4" w:rsidRDefault="00313C52" w:rsidP="00A71F90">
      <w:pPr>
        <w:pStyle w:val="Akapitzlist"/>
        <w:numPr>
          <w:ilvl w:val="0"/>
          <w:numId w:val="42"/>
        </w:numPr>
        <w:spacing w:after="160" w:line="259" w:lineRule="auto"/>
        <w:jc w:val="both"/>
        <w:rPr>
          <w:rFonts w:asciiTheme="minorHAnsi" w:hAnsiTheme="minorHAnsi"/>
        </w:rPr>
      </w:pPr>
      <w:r w:rsidRPr="005E52A4">
        <w:rPr>
          <w:rFonts w:asciiTheme="minorHAnsi" w:hAnsiTheme="minorHAnsi"/>
        </w:rPr>
        <w:t>kompletne i po zamontowaniu, zainstalowaniu, ustawieniu gotowe do używania zgodnie z ich przeznaczeniem bez konieczności ponoszenia przez Dzierżawcę dodatkowych nakładów finansowych, organizacyjnych lub technicznych.</w:t>
      </w:r>
    </w:p>
    <w:p w14:paraId="3A9793E4" w14:textId="77777777" w:rsidR="00313C52" w:rsidRPr="005E52A4" w:rsidRDefault="00313C52" w:rsidP="00A71F90">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Wydzierżawiający oświadcza, że urządzenie/a: </w:t>
      </w:r>
    </w:p>
    <w:p w14:paraId="641159FB" w14:textId="77777777" w:rsidR="00313C52" w:rsidRPr="005E52A4" w:rsidRDefault="00313C52" w:rsidP="00A71F90">
      <w:pPr>
        <w:pStyle w:val="Akapitzlist"/>
        <w:numPr>
          <w:ilvl w:val="0"/>
          <w:numId w:val="43"/>
        </w:numPr>
        <w:spacing w:after="160" w:line="259" w:lineRule="auto"/>
        <w:jc w:val="both"/>
        <w:rPr>
          <w:rFonts w:asciiTheme="minorHAnsi" w:hAnsiTheme="minorHAnsi"/>
        </w:rPr>
      </w:pPr>
      <w:r w:rsidRPr="005E52A4">
        <w:rPr>
          <w:rFonts w:asciiTheme="minorHAnsi" w:hAnsiTheme="minorHAnsi"/>
        </w:rPr>
        <w:t xml:space="preserve">posiada wszelkie parametry techniczne oraz funkcje niezbędne do korzystania z niego zgodnie z jego przeznaczeniem; </w:t>
      </w:r>
    </w:p>
    <w:p w14:paraId="08B5EF51" w14:textId="77777777" w:rsidR="00313C52" w:rsidRPr="005E52A4" w:rsidRDefault="00313C52" w:rsidP="00A71F90">
      <w:pPr>
        <w:pStyle w:val="Akapitzlist"/>
        <w:numPr>
          <w:ilvl w:val="0"/>
          <w:numId w:val="43"/>
        </w:numPr>
        <w:spacing w:after="160" w:line="259" w:lineRule="auto"/>
        <w:jc w:val="both"/>
        <w:rPr>
          <w:rFonts w:asciiTheme="minorHAnsi" w:hAnsiTheme="minorHAnsi"/>
        </w:rPr>
      </w:pPr>
      <w:r w:rsidRPr="005E52A4">
        <w:rPr>
          <w:rFonts w:asciiTheme="minorHAnsi" w:hAnsiTheme="minorHAnsi"/>
        </w:rPr>
        <w:t xml:space="preserve">odpowiada standardom jakościowym, funkcjonalnym i technicznym, wynikającym z jego funkcji i przeznaczenia; </w:t>
      </w:r>
    </w:p>
    <w:p w14:paraId="46AAB6F0" w14:textId="77777777" w:rsidR="00313C52" w:rsidRPr="005E52A4" w:rsidRDefault="00313C52" w:rsidP="00A71F90">
      <w:pPr>
        <w:pStyle w:val="Akapitzlist"/>
        <w:numPr>
          <w:ilvl w:val="0"/>
          <w:numId w:val="43"/>
        </w:numPr>
        <w:spacing w:after="160" w:line="259" w:lineRule="auto"/>
        <w:jc w:val="both"/>
        <w:rPr>
          <w:rFonts w:asciiTheme="minorHAnsi" w:hAnsiTheme="minorHAnsi"/>
        </w:rPr>
      </w:pPr>
      <w:r w:rsidRPr="005E52A4">
        <w:rPr>
          <w:rFonts w:asciiTheme="minorHAnsi" w:hAnsiTheme="minorHAnsi"/>
        </w:rPr>
        <w:t xml:space="preserve">spełnia warunki zgodności uprawniającego do posługiwania się oznaczeniem CE zgodnie </w:t>
      </w:r>
      <w:r w:rsidRPr="005E52A4">
        <w:rPr>
          <w:rFonts w:asciiTheme="minorHAnsi" w:hAnsiTheme="minorHAnsi"/>
        </w:rPr>
        <w:br/>
        <w:t xml:space="preserve">z właściwymi przepisami; </w:t>
      </w:r>
    </w:p>
    <w:p w14:paraId="1E38FE17" w14:textId="77777777" w:rsidR="00313C52" w:rsidRPr="005E52A4" w:rsidRDefault="00313C52" w:rsidP="00A71F90">
      <w:pPr>
        <w:pStyle w:val="Akapitzlist"/>
        <w:numPr>
          <w:ilvl w:val="0"/>
          <w:numId w:val="43"/>
        </w:numPr>
        <w:spacing w:after="160" w:line="259" w:lineRule="auto"/>
        <w:jc w:val="both"/>
        <w:rPr>
          <w:rFonts w:asciiTheme="minorHAnsi" w:hAnsiTheme="minorHAnsi"/>
        </w:rPr>
      </w:pPr>
      <w:r w:rsidRPr="005E52A4">
        <w:rPr>
          <w:rFonts w:asciiTheme="minorHAnsi" w:hAnsiTheme="minorHAnsi"/>
        </w:rPr>
        <w:t xml:space="preserve">gwarantuje bezpieczeństwo pacjentów oraz personelu medycznego; </w:t>
      </w:r>
    </w:p>
    <w:p w14:paraId="0B787739" w14:textId="77777777" w:rsidR="00313C52" w:rsidRPr="005E52A4" w:rsidRDefault="00313C52" w:rsidP="00A71F90">
      <w:pPr>
        <w:pStyle w:val="Akapitzlist"/>
        <w:numPr>
          <w:ilvl w:val="0"/>
          <w:numId w:val="43"/>
        </w:numPr>
        <w:spacing w:after="160" w:line="259" w:lineRule="auto"/>
        <w:jc w:val="both"/>
        <w:rPr>
          <w:rFonts w:asciiTheme="minorHAnsi" w:hAnsiTheme="minorHAnsi"/>
        </w:rPr>
      </w:pPr>
      <w:r w:rsidRPr="005E52A4">
        <w:rPr>
          <w:rFonts w:asciiTheme="minorHAnsi" w:hAnsiTheme="minorHAnsi"/>
        </w:rPr>
        <w:t xml:space="preserve">zapewnia wymagany poziom udzielanych świadczeń zdrowotnych; </w:t>
      </w:r>
    </w:p>
    <w:p w14:paraId="27828865" w14:textId="77777777" w:rsidR="00313C52" w:rsidRPr="005E52A4" w:rsidRDefault="00313C52" w:rsidP="00A71F90">
      <w:pPr>
        <w:pStyle w:val="Akapitzlist"/>
        <w:numPr>
          <w:ilvl w:val="0"/>
          <w:numId w:val="43"/>
        </w:numPr>
        <w:spacing w:after="160" w:line="259" w:lineRule="auto"/>
        <w:jc w:val="both"/>
        <w:rPr>
          <w:rFonts w:asciiTheme="minorHAnsi" w:hAnsiTheme="minorHAnsi"/>
        </w:rPr>
      </w:pPr>
      <w:r w:rsidRPr="005E52A4">
        <w:rPr>
          <w:rFonts w:asciiTheme="minorHAnsi" w:hAnsiTheme="minorHAnsi"/>
        </w:rPr>
        <w:t xml:space="preserve">nie jest przedmiotem jakichkolwiek ograniczonych praw rzeczowych ustanowionych na rzecz osób trzecich, jak również nie jest przedmiotem jakichkolwiek postępowań sądowych, administracyjnych, czy też sądowo-administracyjnych, których konsekwencją jest (mogłoby być) ograniczenie czy też wyłączenie prawa Wydzierżawiającego do rozporządzenia nim. </w:t>
      </w:r>
    </w:p>
    <w:p w14:paraId="55B7577E" w14:textId="77777777" w:rsidR="00313C52" w:rsidRPr="005E52A4" w:rsidRDefault="00313C52" w:rsidP="00A71F90">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Wydzierżawiający oświadcza, że urządzenie/a stanowiące przedmiot umowy są zgodne z właściwymi normami i przepisami prawa, w tym w szczególności w zakresie dopuszczenia do obrotu i użytkowania, zgodnie z ustawą z dnia 10 maja 2010 roku o wyrobach medycznych, na co będzie posiadał przez cały okres obowiązywania umowy wszystkie aktualne dokumenty, a do przedstawienia których w terminie 5 dni będzie zobowiązany na pisemne żądanie Dzierżawcy (jeżeli dotyczy). </w:t>
      </w:r>
    </w:p>
    <w:p w14:paraId="75A45D94"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3 WARUNKI DOSTAWY I INSTALACJA</w:t>
      </w:r>
    </w:p>
    <w:p w14:paraId="3DA6EAAE" w14:textId="22451BA6" w:rsidR="00313C52" w:rsidRPr="005E52A4" w:rsidRDefault="00313C52" w:rsidP="00A71F90">
      <w:pPr>
        <w:pStyle w:val="Akapitzlist"/>
        <w:numPr>
          <w:ilvl w:val="0"/>
          <w:numId w:val="44"/>
        </w:numPr>
        <w:spacing w:after="160" w:line="259" w:lineRule="auto"/>
        <w:rPr>
          <w:rFonts w:asciiTheme="minorHAnsi" w:hAnsiTheme="minorHAnsi"/>
        </w:rPr>
      </w:pPr>
      <w:r w:rsidRPr="005E52A4">
        <w:rPr>
          <w:rFonts w:asciiTheme="minorHAnsi" w:hAnsiTheme="minorHAnsi"/>
        </w:rPr>
        <w:t>Urządzenia zostaną zainstalowane przez przeszkolonego przedstawiciela Wydzierżawiającego, w</w:t>
      </w:r>
      <w:r w:rsidR="00F07B2F">
        <w:rPr>
          <w:rFonts w:asciiTheme="minorHAnsi" w:hAnsiTheme="minorHAnsi"/>
        </w:rPr>
        <w:br/>
      </w:r>
      <w:r w:rsidRPr="005E52A4">
        <w:rPr>
          <w:rFonts w:asciiTheme="minorHAnsi" w:hAnsiTheme="minorHAnsi"/>
        </w:rPr>
        <w:t xml:space="preserve"> miejscu wskazanym przez Dzierżawcę w terminie uzgodnionym odrębnie przez strony na piśmie. </w:t>
      </w:r>
    </w:p>
    <w:p w14:paraId="4785EF0D" w14:textId="77777777" w:rsidR="00313C52" w:rsidRPr="005E52A4" w:rsidRDefault="00313C52" w:rsidP="00A71F90">
      <w:pPr>
        <w:pStyle w:val="Akapitzlist"/>
        <w:numPr>
          <w:ilvl w:val="0"/>
          <w:numId w:val="44"/>
        </w:numPr>
        <w:spacing w:after="160" w:line="259" w:lineRule="auto"/>
        <w:rPr>
          <w:rFonts w:asciiTheme="minorHAnsi" w:hAnsiTheme="minorHAnsi"/>
        </w:rPr>
      </w:pPr>
      <w:r w:rsidRPr="005E52A4">
        <w:rPr>
          <w:rFonts w:asciiTheme="minorHAnsi" w:hAnsiTheme="minorHAnsi"/>
        </w:rPr>
        <w:t xml:space="preserve">Przy odbiorze urządzeń Dzierżawca jest zobowiązany dokonać jego badania jakościowego, a o ujawnionych wadach aparatu niezwłocznie powiadomić Wydzierżawiającego na piśmie. </w:t>
      </w:r>
    </w:p>
    <w:p w14:paraId="78309764" w14:textId="77777777" w:rsidR="00313C52" w:rsidRPr="005E52A4" w:rsidRDefault="00313C52" w:rsidP="00A71F90">
      <w:pPr>
        <w:pStyle w:val="Akapitzlist"/>
        <w:numPr>
          <w:ilvl w:val="0"/>
          <w:numId w:val="44"/>
        </w:numPr>
        <w:spacing w:after="160" w:line="259" w:lineRule="auto"/>
        <w:rPr>
          <w:rFonts w:asciiTheme="minorHAnsi" w:hAnsiTheme="minorHAnsi"/>
        </w:rPr>
      </w:pPr>
      <w:r w:rsidRPr="005E52A4">
        <w:rPr>
          <w:rFonts w:asciiTheme="minorHAnsi" w:hAnsiTheme="minorHAnsi"/>
        </w:rPr>
        <w:t xml:space="preserve">Instalacja urządzeń zostanie potwierdzona podpisanym przez obie strony Protokołem zdawczo-odbiorczym. </w:t>
      </w:r>
    </w:p>
    <w:p w14:paraId="7B2CD714" w14:textId="77777777" w:rsidR="00313C52" w:rsidRPr="005E52A4" w:rsidRDefault="00313C52" w:rsidP="00A71F90">
      <w:pPr>
        <w:pStyle w:val="Akapitzlist"/>
        <w:numPr>
          <w:ilvl w:val="0"/>
          <w:numId w:val="44"/>
        </w:numPr>
        <w:spacing w:after="160" w:line="259" w:lineRule="auto"/>
        <w:rPr>
          <w:rFonts w:asciiTheme="minorHAnsi" w:hAnsiTheme="minorHAnsi"/>
        </w:rPr>
      </w:pPr>
      <w:r w:rsidRPr="005E52A4">
        <w:rPr>
          <w:rFonts w:asciiTheme="minorHAnsi" w:hAnsiTheme="minorHAnsi"/>
        </w:rPr>
        <w:t>Przez cały czas trwania umowy dzierżawy urządzenia pozostają własnością Wydzierżawiającego.</w:t>
      </w:r>
    </w:p>
    <w:p w14:paraId="02440EEF" w14:textId="20698696" w:rsidR="00313C52" w:rsidRPr="005E52A4" w:rsidRDefault="00313C52" w:rsidP="00A71F90">
      <w:pPr>
        <w:pStyle w:val="Akapitzlist"/>
        <w:numPr>
          <w:ilvl w:val="0"/>
          <w:numId w:val="44"/>
        </w:numPr>
        <w:spacing w:after="160" w:line="259" w:lineRule="auto"/>
        <w:rPr>
          <w:rFonts w:asciiTheme="minorHAnsi" w:hAnsiTheme="minorHAnsi"/>
        </w:rPr>
      </w:pPr>
      <w:r w:rsidRPr="005E52A4">
        <w:rPr>
          <w:rFonts w:asciiTheme="minorHAnsi" w:hAnsiTheme="minorHAnsi"/>
        </w:rPr>
        <w:t xml:space="preserve">Wydzierżawiający przeprowadzi szkolenie pracowników Dzierżawcy z zakresu obsługi urządzeń </w:t>
      </w:r>
      <w:r w:rsidR="00F07B2F">
        <w:rPr>
          <w:rFonts w:asciiTheme="minorHAnsi" w:hAnsiTheme="minorHAnsi"/>
        </w:rPr>
        <w:br/>
      </w:r>
      <w:r w:rsidRPr="005E52A4">
        <w:rPr>
          <w:rFonts w:asciiTheme="minorHAnsi" w:hAnsiTheme="minorHAnsi"/>
        </w:rPr>
        <w:t xml:space="preserve">terminie ustalonym przez strony umowy. </w:t>
      </w:r>
    </w:p>
    <w:p w14:paraId="07FD9343" w14:textId="77777777" w:rsidR="00313C52" w:rsidRPr="005E52A4" w:rsidRDefault="00313C52" w:rsidP="00A71F90">
      <w:pPr>
        <w:pStyle w:val="Akapitzlist"/>
        <w:numPr>
          <w:ilvl w:val="0"/>
          <w:numId w:val="44"/>
        </w:numPr>
        <w:spacing w:after="160" w:line="259" w:lineRule="auto"/>
        <w:rPr>
          <w:rFonts w:asciiTheme="minorHAnsi" w:hAnsiTheme="minorHAnsi"/>
        </w:rPr>
      </w:pPr>
      <w:r w:rsidRPr="005E52A4">
        <w:rPr>
          <w:rFonts w:asciiTheme="minorHAnsi" w:hAnsiTheme="minorHAnsi"/>
        </w:rPr>
        <w:lastRenderedPageBreak/>
        <w:t xml:space="preserve">Wydzierżawiający udzieli personelowi Dzierżawcy wszelkich innych informacji niezbędnych do prawidłowego korzystania z urządzeń oraz ich podstawowej konserwacji, drobnych napraw i przeglądów, które zgodnie z instrukcją użytkowania nie są zastrzeżone dla innych podmiotów. </w:t>
      </w:r>
    </w:p>
    <w:p w14:paraId="260719CE" w14:textId="77777777" w:rsidR="00313C52" w:rsidRPr="005E52A4" w:rsidRDefault="00313C52" w:rsidP="00A71F90">
      <w:pPr>
        <w:pStyle w:val="Akapitzlist"/>
        <w:numPr>
          <w:ilvl w:val="0"/>
          <w:numId w:val="44"/>
        </w:numPr>
        <w:spacing w:after="160" w:line="259" w:lineRule="auto"/>
        <w:rPr>
          <w:rFonts w:asciiTheme="minorHAnsi" w:hAnsiTheme="minorHAnsi"/>
        </w:rPr>
      </w:pPr>
      <w:r w:rsidRPr="005E52A4">
        <w:rPr>
          <w:rFonts w:asciiTheme="minorHAnsi" w:hAnsiTheme="minorHAnsi"/>
        </w:rPr>
        <w:t xml:space="preserve">Szkolenie personelu zostanie potwierdzone protokołem, zawierającym w szczególności zakres szkolenia (konspekt i odpisy materiałów przekazanych uczestnikom), datę i podpisy osób uczestniczących w szkoleniu oraz podpis osób szkolących. Protokół sporządza Wydzierżawiający. Protokół szkolenia podlega zatwierdzeniu przez Dzierżawcę. Dzierżawca może odmówić zatwierdzenia protokołu w sytuacji stwierdzenia niezgodności przeprowadzonego szkolenia z warunkami wynikającymi z umowy. </w:t>
      </w:r>
    </w:p>
    <w:p w14:paraId="7975C199" w14:textId="77777777" w:rsidR="00313C52" w:rsidRPr="005E52A4" w:rsidRDefault="00313C52" w:rsidP="00A71F90">
      <w:pPr>
        <w:pStyle w:val="Akapitzlist"/>
        <w:numPr>
          <w:ilvl w:val="0"/>
          <w:numId w:val="44"/>
        </w:numPr>
        <w:spacing w:after="160" w:line="259" w:lineRule="auto"/>
        <w:rPr>
          <w:rFonts w:asciiTheme="minorHAnsi" w:hAnsiTheme="minorHAnsi"/>
        </w:rPr>
      </w:pPr>
      <w:r w:rsidRPr="005E52A4">
        <w:rPr>
          <w:rFonts w:asciiTheme="minorHAnsi" w:hAnsiTheme="minorHAnsi"/>
        </w:rPr>
        <w:t xml:space="preserve">Wykonawca zobowiązany jest dostarczyć wraz z urządzeniem, następujące dokumenty sporządzone w języku polskim (zgodnie z art. 14 ust. 1 ustawy z dnia 20 maja 2010 r. o wyrobach medycznych): </w:t>
      </w:r>
    </w:p>
    <w:p w14:paraId="3591105E" w14:textId="77777777" w:rsidR="00313C52" w:rsidRPr="005E52A4" w:rsidRDefault="00313C52" w:rsidP="00A71F90">
      <w:pPr>
        <w:pStyle w:val="Akapitzlist"/>
        <w:numPr>
          <w:ilvl w:val="0"/>
          <w:numId w:val="45"/>
        </w:numPr>
        <w:spacing w:after="160" w:line="259" w:lineRule="auto"/>
        <w:rPr>
          <w:rFonts w:asciiTheme="minorHAnsi" w:hAnsiTheme="minorHAnsi"/>
        </w:rPr>
      </w:pPr>
      <w:r w:rsidRPr="005E52A4">
        <w:rPr>
          <w:rFonts w:asciiTheme="minorHAnsi" w:hAnsiTheme="minorHAnsi"/>
        </w:rPr>
        <w:t xml:space="preserve">instrukcję używania urządzenia; </w:t>
      </w:r>
    </w:p>
    <w:p w14:paraId="192DB919" w14:textId="77777777" w:rsidR="00313C52" w:rsidRPr="005E52A4" w:rsidRDefault="00313C52" w:rsidP="00A71F90">
      <w:pPr>
        <w:pStyle w:val="Akapitzlist"/>
        <w:numPr>
          <w:ilvl w:val="0"/>
          <w:numId w:val="45"/>
        </w:numPr>
        <w:spacing w:after="160" w:line="259" w:lineRule="auto"/>
        <w:rPr>
          <w:rFonts w:asciiTheme="minorHAnsi" w:hAnsiTheme="minorHAnsi"/>
        </w:rPr>
      </w:pPr>
      <w:r w:rsidRPr="005E52A4">
        <w:rPr>
          <w:rFonts w:asciiTheme="minorHAnsi" w:hAnsiTheme="minorHAnsi"/>
        </w:rPr>
        <w:t xml:space="preserve">deklarację zgodności CE; </w:t>
      </w:r>
    </w:p>
    <w:p w14:paraId="0A22AA7C" w14:textId="77777777" w:rsidR="00313C52" w:rsidRPr="005E52A4" w:rsidRDefault="00313C52" w:rsidP="00A71F90">
      <w:pPr>
        <w:pStyle w:val="Akapitzlist"/>
        <w:numPr>
          <w:ilvl w:val="0"/>
          <w:numId w:val="45"/>
        </w:numPr>
        <w:spacing w:after="160" w:line="259" w:lineRule="auto"/>
        <w:rPr>
          <w:rFonts w:asciiTheme="minorHAnsi" w:hAnsiTheme="minorHAnsi"/>
        </w:rPr>
      </w:pPr>
      <w:r w:rsidRPr="005E52A4">
        <w:rPr>
          <w:rFonts w:asciiTheme="minorHAnsi" w:hAnsiTheme="minorHAnsi"/>
        </w:rPr>
        <w:t xml:space="preserve">karty gwarancyjne producenta; </w:t>
      </w:r>
    </w:p>
    <w:p w14:paraId="6EF30593" w14:textId="77777777" w:rsidR="00313C52" w:rsidRDefault="00313C52" w:rsidP="00A71F90">
      <w:pPr>
        <w:pStyle w:val="Akapitzlist"/>
        <w:numPr>
          <w:ilvl w:val="0"/>
          <w:numId w:val="45"/>
        </w:numPr>
        <w:spacing w:after="160" w:line="259" w:lineRule="auto"/>
        <w:rPr>
          <w:rFonts w:asciiTheme="minorHAnsi" w:hAnsiTheme="minorHAnsi"/>
        </w:rPr>
      </w:pPr>
      <w:r w:rsidRPr="005E52A4">
        <w:rPr>
          <w:rFonts w:asciiTheme="minorHAnsi" w:hAnsiTheme="minorHAnsi"/>
        </w:rPr>
        <w:t xml:space="preserve">niezbędną dokumentację techniczną zawierającą zalecenia dotyczące konserwacji, wykonania przeglądów technicznych, kalibracji (zakres i terminy). </w:t>
      </w:r>
    </w:p>
    <w:p w14:paraId="33775298" w14:textId="77777777" w:rsidR="00313C52" w:rsidRPr="005E52A4" w:rsidRDefault="00313C52" w:rsidP="00F07B2F">
      <w:pPr>
        <w:pStyle w:val="Akapitzlist"/>
        <w:spacing w:after="160" w:line="259" w:lineRule="auto"/>
        <w:rPr>
          <w:rFonts w:asciiTheme="minorHAnsi" w:hAnsiTheme="minorHAnsi"/>
        </w:rPr>
      </w:pPr>
    </w:p>
    <w:p w14:paraId="7C29D0E2"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4 WARTOŚĆ UMOWY</w:t>
      </w:r>
    </w:p>
    <w:p w14:paraId="6B3F714C" w14:textId="77777777" w:rsidR="00313C52" w:rsidRPr="005E52A4" w:rsidRDefault="00313C52" w:rsidP="00A71F90">
      <w:pPr>
        <w:pStyle w:val="Akapitzlist"/>
        <w:numPr>
          <w:ilvl w:val="0"/>
          <w:numId w:val="46"/>
        </w:numPr>
        <w:spacing w:after="160" w:line="259" w:lineRule="auto"/>
        <w:rPr>
          <w:rFonts w:asciiTheme="minorHAnsi" w:hAnsiTheme="minorHAnsi"/>
        </w:rPr>
      </w:pPr>
      <w:r w:rsidRPr="005E52A4">
        <w:rPr>
          <w:rFonts w:asciiTheme="minorHAnsi" w:hAnsiTheme="minorHAnsi"/>
        </w:rPr>
        <w:t xml:space="preserve">Strony ustalają wysokość miesięcznego czynszu na kwotę brutto ............................. zł (słownie: ....................................................................................................), netto ……….. ………………..zł (słownie:……………………………………………………………..). </w:t>
      </w:r>
    </w:p>
    <w:p w14:paraId="7BEA72E8" w14:textId="44C880B4" w:rsidR="00313C52" w:rsidRPr="005E52A4" w:rsidRDefault="00313C52" w:rsidP="00A71F90">
      <w:pPr>
        <w:pStyle w:val="Akapitzlist"/>
        <w:numPr>
          <w:ilvl w:val="0"/>
          <w:numId w:val="46"/>
        </w:numPr>
        <w:spacing w:after="160" w:line="259" w:lineRule="auto"/>
        <w:rPr>
          <w:rFonts w:asciiTheme="minorHAnsi" w:hAnsiTheme="minorHAnsi"/>
        </w:rPr>
      </w:pPr>
      <w:r>
        <w:rPr>
          <w:rFonts w:asciiTheme="minorHAnsi" w:hAnsiTheme="minorHAnsi"/>
        </w:rPr>
        <w:t xml:space="preserve">Wartość czynszu za okres  </w:t>
      </w:r>
      <w:r w:rsidR="00D87CC4">
        <w:rPr>
          <w:rFonts w:asciiTheme="minorHAnsi" w:hAnsiTheme="minorHAnsi"/>
        </w:rPr>
        <w:t>36</w:t>
      </w:r>
      <w:r w:rsidR="008F4915">
        <w:rPr>
          <w:rFonts w:asciiTheme="minorHAnsi" w:hAnsiTheme="minorHAnsi"/>
        </w:rPr>
        <w:t xml:space="preserve"> </w:t>
      </w:r>
      <w:r w:rsidRPr="005E52A4">
        <w:rPr>
          <w:rFonts w:asciiTheme="minorHAnsi" w:hAnsiTheme="minorHAnsi"/>
        </w:rPr>
        <w:t xml:space="preserve">miesięcy wynosi brutto: ............................. zł (słownie: ...................................................................................................), netto ……….. ………………..zł (słownie:……………………………………………………………..). </w:t>
      </w:r>
    </w:p>
    <w:p w14:paraId="6C4729B0" w14:textId="385CD5F4" w:rsidR="00313C52" w:rsidRPr="005E52A4" w:rsidRDefault="00313C52" w:rsidP="00A71F90">
      <w:pPr>
        <w:pStyle w:val="Akapitzlist"/>
        <w:numPr>
          <w:ilvl w:val="0"/>
          <w:numId w:val="46"/>
        </w:numPr>
        <w:spacing w:after="160" w:line="259" w:lineRule="auto"/>
        <w:jc w:val="both"/>
        <w:rPr>
          <w:rFonts w:asciiTheme="minorHAnsi" w:hAnsiTheme="minorHAnsi"/>
        </w:rPr>
      </w:pPr>
      <w:r w:rsidRPr="005E52A4">
        <w:rPr>
          <w:rFonts w:asciiTheme="minorHAnsi" w:hAnsiTheme="minorHAnsi"/>
        </w:rPr>
        <w:t>Powyższy czynsz dzierżawy</w:t>
      </w:r>
      <w:r w:rsidR="00F07B2F">
        <w:rPr>
          <w:rFonts w:asciiTheme="minorHAnsi" w:hAnsiTheme="minorHAnsi"/>
        </w:rPr>
        <w:t xml:space="preserve"> </w:t>
      </w:r>
      <w:r w:rsidRPr="005E52A4">
        <w:rPr>
          <w:rFonts w:asciiTheme="minorHAnsi" w:hAnsiTheme="minorHAnsi"/>
        </w:rPr>
        <w:t xml:space="preserve"> urządzeń obejmuje także koszty wszystkich usług związanych </w:t>
      </w:r>
      <w:r w:rsidR="00880427">
        <w:rPr>
          <w:rFonts w:asciiTheme="minorHAnsi" w:hAnsiTheme="minorHAnsi"/>
        </w:rPr>
        <w:br/>
      </w:r>
      <w:r w:rsidRPr="005E52A4">
        <w:rPr>
          <w:rFonts w:asciiTheme="minorHAnsi" w:hAnsiTheme="minorHAnsi"/>
        </w:rPr>
        <w:t xml:space="preserve">z użytkowaniem, urządzeń przez Dzierżawcę, w tym koszt dostawy i zapewnienie wymaganych przeglądów technicznych a także koszt usług serwisowych w całym okresie dzierżawy i koszt dostawy oraz wymiany części nie należących do części zużywalnych. </w:t>
      </w:r>
    </w:p>
    <w:p w14:paraId="01172513" w14:textId="77647ACD" w:rsidR="00313C52" w:rsidRPr="005E52A4" w:rsidRDefault="00313C52" w:rsidP="00A71F90">
      <w:pPr>
        <w:pStyle w:val="Akapitzlist"/>
        <w:numPr>
          <w:ilvl w:val="0"/>
          <w:numId w:val="46"/>
        </w:numPr>
        <w:spacing w:after="160" w:line="259" w:lineRule="auto"/>
        <w:jc w:val="both"/>
        <w:rPr>
          <w:rFonts w:asciiTheme="minorHAnsi" w:hAnsiTheme="minorHAnsi"/>
        </w:rPr>
      </w:pPr>
      <w:r w:rsidRPr="005E52A4">
        <w:rPr>
          <w:rFonts w:asciiTheme="minorHAnsi" w:hAnsiTheme="minorHAnsi"/>
        </w:rPr>
        <w:t>Stałość ce</w:t>
      </w:r>
      <w:r w:rsidR="00F07B2F">
        <w:rPr>
          <w:rFonts w:asciiTheme="minorHAnsi" w:hAnsiTheme="minorHAnsi"/>
        </w:rPr>
        <w:t xml:space="preserve">ny brutto ustala się na okres </w:t>
      </w:r>
      <w:r w:rsidR="00B25AA8">
        <w:rPr>
          <w:rFonts w:asciiTheme="minorHAnsi" w:hAnsiTheme="minorHAnsi"/>
        </w:rPr>
        <w:t>36</w:t>
      </w:r>
      <w:r w:rsidRPr="005E52A4">
        <w:rPr>
          <w:rFonts w:asciiTheme="minorHAnsi" w:hAnsiTheme="minorHAnsi"/>
        </w:rPr>
        <w:t xml:space="preserve"> miesięcy od dnia zawarcia umowy. </w:t>
      </w:r>
    </w:p>
    <w:p w14:paraId="6FF5FF2C" w14:textId="5C88B466" w:rsidR="00313C52" w:rsidRPr="005E52A4" w:rsidRDefault="00313C52" w:rsidP="00A71F90">
      <w:pPr>
        <w:pStyle w:val="Akapitzlist"/>
        <w:numPr>
          <w:ilvl w:val="0"/>
          <w:numId w:val="46"/>
        </w:numPr>
        <w:spacing w:after="160" w:line="259" w:lineRule="auto"/>
        <w:jc w:val="both"/>
        <w:rPr>
          <w:rFonts w:asciiTheme="minorHAnsi" w:hAnsiTheme="minorHAnsi"/>
        </w:rPr>
      </w:pPr>
      <w:r w:rsidRPr="005E52A4">
        <w:rPr>
          <w:rFonts w:asciiTheme="minorHAnsi" w:hAnsiTheme="minorHAnsi"/>
        </w:rPr>
        <w:t xml:space="preserve">W trakcie obowiązywania umowy strony dopuszczają zmianę wysokości miesięcznego czynszu wyłącznie w przypadku ustawowej zmiany podatku VAT, zmiana wartości umowy następuje </w:t>
      </w:r>
      <w:r w:rsidR="00880427">
        <w:rPr>
          <w:rFonts w:asciiTheme="minorHAnsi" w:hAnsiTheme="minorHAnsi"/>
        </w:rPr>
        <w:br/>
      </w:r>
      <w:r w:rsidRPr="005E52A4">
        <w:rPr>
          <w:rFonts w:asciiTheme="minorHAnsi" w:hAnsiTheme="minorHAnsi"/>
        </w:rPr>
        <w:t xml:space="preserve">z dniem wejścia w życie zmienionej stawki VAT (w takim przypadku zmianie ulegać będzie wartość brutto umowy, natomiast cena netto oraz wartość netto pozostaną niezmienione). Dokonanie zmiany odbywa się w formie pisemnego aneksu do umowy. </w:t>
      </w:r>
    </w:p>
    <w:p w14:paraId="4B4B40CF" w14:textId="77777777" w:rsidR="00313C52" w:rsidRPr="005E52A4" w:rsidRDefault="00313C52" w:rsidP="00A71F90">
      <w:pPr>
        <w:pStyle w:val="Akapitzlist"/>
        <w:numPr>
          <w:ilvl w:val="0"/>
          <w:numId w:val="46"/>
        </w:numPr>
        <w:spacing w:after="160" w:line="259" w:lineRule="auto"/>
        <w:jc w:val="both"/>
        <w:rPr>
          <w:rFonts w:asciiTheme="minorHAnsi" w:hAnsiTheme="minorHAnsi"/>
        </w:rPr>
      </w:pPr>
      <w:r w:rsidRPr="005E52A4">
        <w:rPr>
          <w:rFonts w:asciiTheme="minorHAnsi" w:hAnsiTheme="minorHAnsi"/>
        </w:rPr>
        <w:t xml:space="preserve">Wydzierżawiający może obniżyć cenę czynszu miesięcznego w każdym czasie, przedkładając stosowny aneks do umowy. </w:t>
      </w:r>
    </w:p>
    <w:p w14:paraId="210213F3"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5 TERMIN I WARUNKI PŁATNOŚCI</w:t>
      </w:r>
    </w:p>
    <w:p w14:paraId="67C42771" w14:textId="77777777" w:rsidR="00313C52" w:rsidRPr="005E52A4" w:rsidRDefault="00313C52" w:rsidP="00A71F90">
      <w:pPr>
        <w:pStyle w:val="Akapitzlist"/>
        <w:numPr>
          <w:ilvl w:val="0"/>
          <w:numId w:val="47"/>
        </w:numPr>
        <w:spacing w:after="160" w:line="259" w:lineRule="auto"/>
        <w:rPr>
          <w:rFonts w:asciiTheme="minorHAnsi" w:hAnsiTheme="minorHAnsi"/>
        </w:rPr>
      </w:pPr>
      <w:r w:rsidRPr="005E52A4">
        <w:rPr>
          <w:rFonts w:asciiTheme="minorHAnsi" w:hAnsiTheme="minorHAnsi"/>
        </w:rPr>
        <w:t xml:space="preserve">Dzierżawca zobowiązany jest uiszczać czynsz miesięcznie, w ciągu </w:t>
      </w:r>
      <w:r w:rsidRPr="005E52A4">
        <w:rPr>
          <w:rFonts w:asciiTheme="minorHAnsi" w:hAnsiTheme="minorHAnsi"/>
          <w:b/>
        </w:rPr>
        <w:t>..... dni</w:t>
      </w:r>
      <w:r w:rsidRPr="005E52A4">
        <w:rPr>
          <w:rFonts w:asciiTheme="minorHAnsi" w:hAnsiTheme="minorHAnsi"/>
        </w:rPr>
        <w:t xml:space="preserve"> od dnia wystawienia przez Wydzierżawiającego faktury za miesiąc poprzedni. </w:t>
      </w:r>
    </w:p>
    <w:p w14:paraId="6B2A15E8" w14:textId="77777777" w:rsidR="00313C52" w:rsidRPr="005E52A4" w:rsidRDefault="00313C52" w:rsidP="00A71F90">
      <w:pPr>
        <w:pStyle w:val="Akapitzlist"/>
        <w:numPr>
          <w:ilvl w:val="0"/>
          <w:numId w:val="47"/>
        </w:numPr>
        <w:spacing w:after="160" w:line="259" w:lineRule="auto"/>
        <w:rPr>
          <w:rFonts w:asciiTheme="minorHAnsi" w:hAnsiTheme="minorHAnsi"/>
        </w:rPr>
      </w:pPr>
      <w:r w:rsidRPr="005E52A4">
        <w:rPr>
          <w:rFonts w:asciiTheme="minorHAnsi" w:hAnsiTheme="minorHAnsi"/>
        </w:rPr>
        <w:t xml:space="preserve">Termin płatności oraz numer rachunku bankowego, na który Dzierżawca dokona płatności będzie wskazany na fakturze wystawionej przez Wydzierżawiającego. </w:t>
      </w:r>
    </w:p>
    <w:p w14:paraId="489748C9" w14:textId="77777777" w:rsidR="00313C52" w:rsidRPr="005E52A4" w:rsidRDefault="00313C52" w:rsidP="00A71F90">
      <w:pPr>
        <w:pStyle w:val="Akapitzlist"/>
        <w:numPr>
          <w:ilvl w:val="0"/>
          <w:numId w:val="47"/>
        </w:numPr>
        <w:spacing w:after="160" w:line="259" w:lineRule="auto"/>
        <w:rPr>
          <w:rFonts w:asciiTheme="minorHAnsi" w:hAnsiTheme="minorHAnsi"/>
        </w:rPr>
      </w:pPr>
      <w:r w:rsidRPr="005E52A4">
        <w:rPr>
          <w:rFonts w:asciiTheme="minorHAnsi" w:hAnsiTheme="minorHAnsi"/>
        </w:rPr>
        <w:lastRenderedPageBreak/>
        <w:t xml:space="preserve">Za datę zapłaty przyjmuje się datę uznania środków na koncie Wydzierżawiającego. </w:t>
      </w:r>
    </w:p>
    <w:p w14:paraId="6ED0293F" w14:textId="77777777" w:rsidR="00313C52" w:rsidRPr="005E52A4" w:rsidRDefault="00313C52" w:rsidP="00A71F90">
      <w:pPr>
        <w:pStyle w:val="Akapitzlist"/>
        <w:numPr>
          <w:ilvl w:val="0"/>
          <w:numId w:val="47"/>
        </w:numPr>
        <w:spacing w:after="160" w:line="259" w:lineRule="auto"/>
        <w:rPr>
          <w:rFonts w:asciiTheme="minorHAnsi" w:hAnsiTheme="minorHAnsi"/>
        </w:rPr>
      </w:pPr>
      <w:r w:rsidRPr="005E52A4">
        <w:rPr>
          <w:rFonts w:asciiTheme="minorHAnsi" w:hAnsiTheme="minorHAnsi"/>
        </w:rPr>
        <w:t xml:space="preserve">Wydzierżawiający nie może bez zgody Dzierżawcy przenieść wierzytelności związanej z tą umową na osobę trzecią. </w:t>
      </w:r>
    </w:p>
    <w:p w14:paraId="42CB5B1C"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6 WARUNKI DZIERŻAWY</w:t>
      </w:r>
    </w:p>
    <w:p w14:paraId="0E731984" w14:textId="77777777" w:rsidR="00313C52" w:rsidRPr="005E52A4" w:rsidRDefault="00313C52" w:rsidP="00A71F90">
      <w:pPr>
        <w:pStyle w:val="Akapitzlist"/>
        <w:numPr>
          <w:ilvl w:val="0"/>
          <w:numId w:val="48"/>
        </w:numPr>
        <w:spacing w:after="160" w:line="259" w:lineRule="auto"/>
        <w:jc w:val="both"/>
        <w:rPr>
          <w:rFonts w:asciiTheme="minorHAnsi" w:hAnsiTheme="minorHAnsi"/>
        </w:rPr>
      </w:pPr>
      <w:r w:rsidRPr="005E52A4">
        <w:rPr>
          <w:rFonts w:asciiTheme="minorHAnsi" w:hAnsiTheme="minorHAnsi"/>
        </w:rPr>
        <w:t xml:space="preserve">Dzierżawca jest zobowiązany do korzystania z urządzeń w sposób zgodny z instrukcjami przekazanymi przez Wydzierżawiającego, o których mowa w § 3 pkt 8, zgodnie z przeznaczeniem oraz postanowieniami niniejszej umowy. </w:t>
      </w:r>
    </w:p>
    <w:p w14:paraId="70A69658" w14:textId="77777777" w:rsidR="00313C52" w:rsidRPr="005E52A4" w:rsidRDefault="00313C52" w:rsidP="00A71F90">
      <w:pPr>
        <w:pStyle w:val="Akapitzlist"/>
        <w:numPr>
          <w:ilvl w:val="0"/>
          <w:numId w:val="48"/>
        </w:numPr>
        <w:spacing w:after="160" w:line="259" w:lineRule="auto"/>
        <w:jc w:val="both"/>
        <w:rPr>
          <w:rFonts w:asciiTheme="minorHAnsi" w:hAnsiTheme="minorHAnsi"/>
        </w:rPr>
      </w:pPr>
      <w:r w:rsidRPr="005E52A4">
        <w:rPr>
          <w:rFonts w:asciiTheme="minorHAnsi" w:hAnsiTheme="minorHAnsi"/>
        </w:rPr>
        <w:t xml:space="preserve">O jakiejkolwiek nieprawidłowości w działaniu bądź uszkodzeniu urządzeń Dzierżawca jest zobowiązany powiadomić Wydzierżawiającego. </w:t>
      </w:r>
    </w:p>
    <w:p w14:paraId="41E2B36B" w14:textId="77777777" w:rsidR="00313C52" w:rsidRPr="005E52A4" w:rsidRDefault="00313C52" w:rsidP="00A71F90">
      <w:pPr>
        <w:pStyle w:val="Akapitzlist"/>
        <w:numPr>
          <w:ilvl w:val="0"/>
          <w:numId w:val="48"/>
        </w:numPr>
        <w:spacing w:after="160" w:line="259" w:lineRule="auto"/>
        <w:jc w:val="both"/>
        <w:rPr>
          <w:rFonts w:asciiTheme="minorHAnsi" w:hAnsiTheme="minorHAnsi"/>
        </w:rPr>
      </w:pPr>
      <w:r w:rsidRPr="005E52A4">
        <w:rPr>
          <w:rFonts w:asciiTheme="minorHAnsi" w:hAnsiTheme="minorHAnsi"/>
        </w:rPr>
        <w:t xml:space="preserve">Ryzyko przypadkowej utraty urządzeń, ich zniszczenia lub uszkodzenia aż do chwili wydania go Wydzierżawiającemu obciąża Dzierżawcę. </w:t>
      </w:r>
    </w:p>
    <w:p w14:paraId="3109D6AE" w14:textId="030647EE" w:rsidR="00313C52" w:rsidRPr="005E52A4" w:rsidRDefault="00313C52" w:rsidP="00A71F90">
      <w:pPr>
        <w:pStyle w:val="Akapitzlist"/>
        <w:numPr>
          <w:ilvl w:val="0"/>
          <w:numId w:val="48"/>
        </w:numPr>
        <w:spacing w:after="160" w:line="259" w:lineRule="auto"/>
        <w:jc w:val="both"/>
        <w:rPr>
          <w:rFonts w:asciiTheme="minorHAnsi" w:hAnsiTheme="minorHAnsi"/>
        </w:rPr>
      </w:pPr>
      <w:r w:rsidRPr="005E52A4">
        <w:rPr>
          <w:rFonts w:asciiTheme="minorHAnsi" w:hAnsiTheme="minorHAnsi"/>
        </w:rPr>
        <w:t xml:space="preserve">Wydzierżawiający jest uprawniony do dokonywania kontroli sposobu używania urządzeń </w:t>
      </w:r>
      <w:r w:rsidR="004F0A80">
        <w:rPr>
          <w:rFonts w:asciiTheme="minorHAnsi" w:hAnsiTheme="minorHAnsi"/>
        </w:rPr>
        <w:br/>
      </w:r>
      <w:r w:rsidRPr="005E52A4">
        <w:rPr>
          <w:rFonts w:asciiTheme="minorHAnsi" w:hAnsiTheme="minorHAnsi"/>
        </w:rPr>
        <w:t xml:space="preserve">w dowolnym czasie. </w:t>
      </w:r>
    </w:p>
    <w:p w14:paraId="617D9DA3" w14:textId="23022AE3" w:rsidR="00313C52" w:rsidRPr="005E52A4" w:rsidRDefault="00313C52" w:rsidP="00A71F90">
      <w:pPr>
        <w:pStyle w:val="Akapitzlist"/>
        <w:numPr>
          <w:ilvl w:val="0"/>
          <w:numId w:val="48"/>
        </w:numPr>
        <w:spacing w:after="160" w:line="259" w:lineRule="auto"/>
        <w:jc w:val="both"/>
        <w:rPr>
          <w:rFonts w:asciiTheme="minorHAnsi" w:hAnsiTheme="minorHAnsi"/>
        </w:rPr>
      </w:pPr>
      <w:r w:rsidRPr="005E52A4">
        <w:rPr>
          <w:rFonts w:asciiTheme="minorHAnsi" w:hAnsiTheme="minorHAnsi"/>
        </w:rPr>
        <w:t xml:space="preserve">Dzierżawca zobowiązany jest do utrzymania przedmiotu dzierżawy w stanie przydatnym </w:t>
      </w:r>
      <w:r w:rsidR="004F0A80">
        <w:rPr>
          <w:rFonts w:asciiTheme="minorHAnsi" w:hAnsiTheme="minorHAnsi"/>
        </w:rPr>
        <w:br/>
      </w:r>
      <w:r w:rsidRPr="005E52A4">
        <w:rPr>
          <w:rFonts w:asciiTheme="minorHAnsi" w:hAnsiTheme="minorHAnsi"/>
        </w:rPr>
        <w:t xml:space="preserve">do umówionego użytku. </w:t>
      </w:r>
    </w:p>
    <w:p w14:paraId="2B155A8C" w14:textId="77777777" w:rsidR="00313C52" w:rsidRPr="005E52A4" w:rsidRDefault="00313C52" w:rsidP="00A71F90">
      <w:pPr>
        <w:pStyle w:val="Akapitzlist"/>
        <w:numPr>
          <w:ilvl w:val="0"/>
          <w:numId w:val="48"/>
        </w:numPr>
        <w:spacing w:after="160" w:line="259" w:lineRule="auto"/>
        <w:jc w:val="both"/>
        <w:rPr>
          <w:rFonts w:asciiTheme="minorHAnsi" w:hAnsiTheme="minorHAnsi"/>
        </w:rPr>
      </w:pPr>
      <w:r w:rsidRPr="005E52A4">
        <w:rPr>
          <w:rFonts w:asciiTheme="minorHAnsi" w:hAnsiTheme="minorHAnsi"/>
        </w:rPr>
        <w:t xml:space="preserve">Dzierżawca nie ponosi odpowiedzialności za zużycie będące wynikiem normalnej eksploatacji. </w:t>
      </w:r>
    </w:p>
    <w:p w14:paraId="6D3F68A6" w14:textId="25340D80" w:rsidR="00313C52" w:rsidRPr="005E52A4" w:rsidRDefault="00313C52" w:rsidP="00A71F90">
      <w:pPr>
        <w:pStyle w:val="Akapitzlist"/>
        <w:numPr>
          <w:ilvl w:val="0"/>
          <w:numId w:val="48"/>
        </w:numPr>
        <w:spacing w:after="160" w:line="259" w:lineRule="auto"/>
        <w:jc w:val="both"/>
        <w:rPr>
          <w:rFonts w:asciiTheme="minorHAnsi" w:hAnsiTheme="minorHAnsi"/>
        </w:rPr>
      </w:pPr>
      <w:r w:rsidRPr="005E52A4">
        <w:rPr>
          <w:rFonts w:asciiTheme="minorHAnsi" w:hAnsiTheme="minorHAnsi"/>
        </w:rPr>
        <w:t xml:space="preserve">Dzierżawca nie może bez pisemnej zgody Wydzierżawiającego udostępnić urządzeń </w:t>
      </w:r>
      <w:r w:rsidR="004F0A80">
        <w:rPr>
          <w:rFonts w:asciiTheme="minorHAnsi" w:hAnsiTheme="minorHAnsi"/>
        </w:rPr>
        <w:br/>
      </w:r>
      <w:r w:rsidRPr="005E52A4">
        <w:rPr>
          <w:rFonts w:asciiTheme="minorHAnsi" w:hAnsiTheme="minorHAnsi"/>
        </w:rPr>
        <w:t xml:space="preserve">do użytkowania osobom trzecim ani go poddzierżawiać. </w:t>
      </w:r>
    </w:p>
    <w:p w14:paraId="7F78D38C" w14:textId="77777777" w:rsidR="00313C52" w:rsidRDefault="00313C52" w:rsidP="00313C52">
      <w:pPr>
        <w:jc w:val="center"/>
        <w:rPr>
          <w:rFonts w:asciiTheme="minorHAnsi" w:hAnsiTheme="minorHAnsi"/>
          <w:sz w:val="22"/>
          <w:szCs w:val="22"/>
        </w:rPr>
      </w:pPr>
    </w:p>
    <w:p w14:paraId="349EA68F"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7 SERWIS I NAPRAWA</w:t>
      </w:r>
    </w:p>
    <w:p w14:paraId="45689856" w14:textId="77777777"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Na czas trwania niniejszej umowy Wydzierżawiający udziela Dzierżawcy gwarancji na wszystkie urządzenia. Okres gwarancji biegnie od dnia podpisania przez strony Protokołu zdawczo – odbiorczego potwierdzającego należyte wykonanie umowy. </w:t>
      </w:r>
    </w:p>
    <w:p w14:paraId="58A8F3A8" w14:textId="5160E7B8"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W okresie gwarancji przeglądy konserwacyjne / serwisowe wynikające z wymagań producenta urządzenia, zasad wiedzy technicznej lub doświadczenia zawodowego oraz naprawy urządzenia będą wykonane na koszt Wydzierżawiającego, w szczególności koszt części zamiennych </w:t>
      </w:r>
      <w:r w:rsidR="004F0A80">
        <w:rPr>
          <w:rFonts w:asciiTheme="minorHAnsi" w:hAnsiTheme="minorHAnsi"/>
        </w:rPr>
        <w:br/>
      </w:r>
      <w:r w:rsidRPr="005E52A4">
        <w:rPr>
          <w:rFonts w:asciiTheme="minorHAnsi" w:hAnsiTheme="minorHAnsi"/>
        </w:rPr>
        <w:t xml:space="preserve">i materiałów eksploatacyjnych użytych do napraw, przeglądów stanu technicznego, konserwacji, regulacji oraz praca i dojazd zespołu serwisowego w okresie gwarancyjnym obciążają Wydzierżawiającego. </w:t>
      </w:r>
    </w:p>
    <w:p w14:paraId="64985AC2" w14:textId="77777777"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Zakres i wstępne terminy przeglądów zostaną określone w instrukcjach obsługi dostarczonych wraz z Urządzeniem. </w:t>
      </w:r>
    </w:p>
    <w:p w14:paraId="43DE9F71" w14:textId="77777777"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Celem wykonania usług konserwacyjnych / serwisowych lub naprawy, serwis Wydzierżawiającego uzyska dostęp do urządzenia w terminie ustalonym z bezpośrednim użytkownikiem urządzenia. </w:t>
      </w:r>
    </w:p>
    <w:p w14:paraId="4E977928" w14:textId="1F5EB605"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Usunięcie awarii urządzeń będzie odbywać się siłami Wydzierżawiającego, na jego koszt i ryzyko, w terminie 2 dni </w:t>
      </w:r>
      <w:r w:rsidR="00F07B2F">
        <w:rPr>
          <w:rFonts w:asciiTheme="minorHAnsi" w:hAnsiTheme="minorHAnsi"/>
        </w:rPr>
        <w:t xml:space="preserve">roboczych </w:t>
      </w:r>
      <w:r w:rsidRPr="005E52A4">
        <w:rPr>
          <w:rFonts w:asciiTheme="minorHAnsi" w:hAnsiTheme="minorHAnsi"/>
        </w:rPr>
        <w:t>od przekazania za pomocą faksu lub za pomocą poczty email zgło</w:t>
      </w:r>
      <w:r>
        <w:rPr>
          <w:rFonts w:asciiTheme="minorHAnsi" w:hAnsiTheme="minorHAnsi"/>
        </w:rPr>
        <w:t xml:space="preserve">szenia awarii przez Dzierżawcę, </w:t>
      </w:r>
      <w:r w:rsidR="00F07B2F">
        <w:rPr>
          <w:rFonts w:asciiTheme="minorHAnsi" w:hAnsiTheme="minorHAnsi"/>
        </w:rPr>
        <w:t xml:space="preserve">a w przypadku sprowadzania części z zagranicy do 7 dni roboczych. </w:t>
      </w:r>
      <w:r w:rsidRPr="005E52A4">
        <w:rPr>
          <w:rFonts w:asciiTheme="minorHAnsi" w:hAnsiTheme="minorHAnsi"/>
        </w:rPr>
        <w:t xml:space="preserve">Za awarię uważa się każdą nieprawidłowość w funkcjonowaniu urządzeń. </w:t>
      </w:r>
    </w:p>
    <w:p w14:paraId="240FDBD5" w14:textId="44336714"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W przypadku, gdy awaria ni</w:t>
      </w:r>
      <w:r w:rsidR="008F4915">
        <w:rPr>
          <w:rFonts w:asciiTheme="minorHAnsi" w:hAnsiTheme="minorHAnsi"/>
        </w:rPr>
        <w:t>e zostanie usunięta</w:t>
      </w:r>
      <w:r w:rsidR="008F4915" w:rsidRPr="004F0A80">
        <w:rPr>
          <w:rFonts w:asciiTheme="minorHAnsi" w:hAnsiTheme="minorHAnsi"/>
        </w:rPr>
        <w:t xml:space="preserve"> w terminie 7</w:t>
      </w:r>
      <w:r w:rsidRPr="004F0A80">
        <w:rPr>
          <w:rFonts w:asciiTheme="minorHAnsi" w:hAnsiTheme="minorHAnsi"/>
        </w:rPr>
        <w:t xml:space="preserve"> dni</w:t>
      </w:r>
      <w:r w:rsidR="00F07B2F" w:rsidRPr="004F0A80">
        <w:rPr>
          <w:rFonts w:asciiTheme="minorHAnsi" w:hAnsiTheme="minorHAnsi"/>
        </w:rPr>
        <w:t xml:space="preserve"> roboczych</w:t>
      </w:r>
      <w:r w:rsidR="008F4915" w:rsidRPr="004F0A80">
        <w:rPr>
          <w:rFonts w:asciiTheme="minorHAnsi" w:hAnsiTheme="minorHAnsi"/>
        </w:rPr>
        <w:t xml:space="preserve">, Wydzierżawiający </w:t>
      </w:r>
      <w:r w:rsidR="004F0A80">
        <w:rPr>
          <w:rFonts w:asciiTheme="minorHAnsi" w:hAnsiTheme="minorHAnsi"/>
        </w:rPr>
        <w:br/>
      </w:r>
      <w:r w:rsidR="008F4915" w:rsidRPr="004F0A80">
        <w:rPr>
          <w:rFonts w:asciiTheme="minorHAnsi" w:hAnsiTheme="minorHAnsi"/>
        </w:rPr>
        <w:t xml:space="preserve">w terminie </w:t>
      </w:r>
      <w:r w:rsidR="004F0A80" w:rsidRPr="004F0A80">
        <w:rPr>
          <w:rFonts w:asciiTheme="minorHAnsi" w:hAnsiTheme="minorHAnsi"/>
        </w:rPr>
        <w:t>9</w:t>
      </w:r>
      <w:r w:rsidRPr="004F0A80">
        <w:rPr>
          <w:rFonts w:asciiTheme="minorHAnsi" w:hAnsiTheme="minorHAnsi"/>
        </w:rPr>
        <w:t xml:space="preserve"> dni </w:t>
      </w:r>
      <w:r w:rsidR="004F0A80">
        <w:rPr>
          <w:rFonts w:asciiTheme="minorHAnsi" w:hAnsiTheme="minorHAnsi"/>
        </w:rPr>
        <w:t xml:space="preserve">roboczych </w:t>
      </w:r>
      <w:r w:rsidRPr="005E52A4">
        <w:rPr>
          <w:rFonts w:asciiTheme="minorHAnsi" w:hAnsiTheme="minorHAnsi"/>
        </w:rPr>
        <w:t>dostarczy urządzenie zastępcze tej samej klasy (odpowiadający warunkom określonym w umowie).</w:t>
      </w:r>
    </w:p>
    <w:p w14:paraId="0F714E3A" w14:textId="77777777"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lastRenderedPageBreak/>
        <w:t xml:space="preserve">Dzierżawca może na umotywowany wniosek Wydzierżawiającego oznaczyć dłuższy termin dostarczenia urządzenia zastępczego. </w:t>
      </w:r>
    </w:p>
    <w:p w14:paraId="08D2C45E" w14:textId="77777777"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Wydzierżawiający zobowiązuje się do wymiany urządzenia na nowe (fabrycznie identyczny egzemplarz lub lepszy zaakceptowany przez Zamawiającego) po 3 nieskutecznych naprawach gwarancyjnych tego samego elementu urządzenia, wykonanych w celu usunięcia uszkodzeń i / lub wad uniemożliwiających pracę całego urządzenia - w terminie 7 dni, liczonym od dnia czwartego zgłoszenia przez Dzierżawcę do Wydzierżawiającego uszkodzenia / wady uniemożliwiających użycie urządzenia zgodnie z przeznaczeniem. </w:t>
      </w:r>
    </w:p>
    <w:p w14:paraId="18C3ED98" w14:textId="77777777"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Wykonawca zobowiązuje się do wykonania przeglądu, konserwacji, serwisu i naprawy: </w:t>
      </w:r>
    </w:p>
    <w:p w14:paraId="2F7E9079" w14:textId="77777777" w:rsidR="00313C52" w:rsidRPr="005E52A4" w:rsidRDefault="00313C52" w:rsidP="00A71F90">
      <w:pPr>
        <w:pStyle w:val="Akapitzlist"/>
        <w:numPr>
          <w:ilvl w:val="0"/>
          <w:numId w:val="50"/>
        </w:numPr>
        <w:spacing w:after="160" w:line="259" w:lineRule="auto"/>
        <w:jc w:val="both"/>
        <w:rPr>
          <w:rFonts w:asciiTheme="minorHAnsi" w:hAnsiTheme="minorHAnsi"/>
        </w:rPr>
      </w:pPr>
      <w:r w:rsidRPr="005E52A4">
        <w:rPr>
          <w:rFonts w:asciiTheme="minorHAnsi" w:hAnsiTheme="minorHAnsi"/>
        </w:rPr>
        <w:t xml:space="preserve">zgodnie z aktualnym poziomem wiedzy technicznej; </w:t>
      </w:r>
    </w:p>
    <w:p w14:paraId="25794AE6" w14:textId="77777777" w:rsidR="00313C52" w:rsidRPr="005E52A4" w:rsidRDefault="00313C52" w:rsidP="00A71F90">
      <w:pPr>
        <w:pStyle w:val="Akapitzlist"/>
        <w:numPr>
          <w:ilvl w:val="0"/>
          <w:numId w:val="50"/>
        </w:numPr>
        <w:spacing w:after="160" w:line="259" w:lineRule="auto"/>
        <w:jc w:val="both"/>
        <w:rPr>
          <w:rFonts w:asciiTheme="minorHAnsi" w:hAnsiTheme="minorHAnsi"/>
        </w:rPr>
      </w:pPr>
      <w:r w:rsidRPr="005E52A4">
        <w:rPr>
          <w:rFonts w:asciiTheme="minorHAnsi" w:hAnsiTheme="minorHAnsi"/>
        </w:rPr>
        <w:t xml:space="preserve">z należytą starannością profesjonalisty; </w:t>
      </w:r>
    </w:p>
    <w:p w14:paraId="393B2455" w14:textId="77777777" w:rsidR="00313C52" w:rsidRPr="005E52A4" w:rsidRDefault="00313C52" w:rsidP="00A71F90">
      <w:pPr>
        <w:pStyle w:val="Akapitzlist"/>
        <w:numPr>
          <w:ilvl w:val="0"/>
          <w:numId w:val="50"/>
        </w:numPr>
        <w:spacing w:after="160" w:line="259" w:lineRule="auto"/>
        <w:jc w:val="both"/>
        <w:rPr>
          <w:rFonts w:asciiTheme="minorHAnsi" w:hAnsiTheme="minorHAnsi"/>
        </w:rPr>
      </w:pPr>
      <w:r w:rsidRPr="005E52A4">
        <w:rPr>
          <w:rFonts w:asciiTheme="minorHAnsi" w:hAnsiTheme="minorHAnsi"/>
        </w:rPr>
        <w:t xml:space="preserve">zgodnie z obowiązującymi przepisami prawa, w tym z zakresu BHP i ppoż.; </w:t>
      </w:r>
    </w:p>
    <w:p w14:paraId="2CEDB55C" w14:textId="77777777" w:rsidR="00313C52" w:rsidRPr="005E52A4" w:rsidRDefault="00313C52" w:rsidP="00A71F90">
      <w:pPr>
        <w:pStyle w:val="Akapitzlist"/>
        <w:numPr>
          <w:ilvl w:val="0"/>
          <w:numId w:val="50"/>
        </w:numPr>
        <w:spacing w:after="160" w:line="259" w:lineRule="auto"/>
        <w:jc w:val="both"/>
        <w:rPr>
          <w:rFonts w:asciiTheme="minorHAnsi" w:hAnsiTheme="minorHAnsi"/>
        </w:rPr>
      </w:pPr>
      <w:r w:rsidRPr="005E52A4">
        <w:rPr>
          <w:rFonts w:asciiTheme="minorHAnsi" w:hAnsiTheme="minorHAnsi"/>
        </w:rPr>
        <w:t xml:space="preserve">z wykorzystaniem materiałów eksploatacyjnych (części zamiennych i innych materiałów wykorzystywanych do konserwacji i naprawy) nowych, oryginalnych i odpowiedniej jakości. </w:t>
      </w:r>
    </w:p>
    <w:p w14:paraId="36535427" w14:textId="77777777"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Wydzierżawiający nie może odmówić usunięcia wad bez względu na wysokość związanych z tym kosztów. </w:t>
      </w:r>
    </w:p>
    <w:p w14:paraId="35D02BD1" w14:textId="77777777"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W przypadku pojawienia się nowszych wersji oprogramowania urządzeń Wydzierżawiający zapewni jego aktualizację. </w:t>
      </w:r>
    </w:p>
    <w:p w14:paraId="0E2DCDFD" w14:textId="4784EC0F" w:rsidR="00313C52" w:rsidRPr="005E52A4" w:rsidRDefault="00313C52" w:rsidP="00A71F90">
      <w:pPr>
        <w:pStyle w:val="Akapitzlist"/>
        <w:numPr>
          <w:ilvl w:val="0"/>
          <w:numId w:val="49"/>
        </w:numPr>
        <w:spacing w:after="160" w:line="259" w:lineRule="auto"/>
        <w:jc w:val="both"/>
        <w:rPr>
          <w:rFonts w:asciiTheme="minorHAnsi" w:hAnsiTheme="minorHAnsi"/>
        </w:rPr>
      </w:pPr>
      <w:r w:rsidRPr="005E52A4">
        <w:rPr>
          <w:rFonts w:asciiTheme="minorHAnsi" w:hAnsiTheme="minorHAnsi"/>
        </w:rPr>
        <w:t xml:space="preserve">Serwis aparatu w czasie obowiązywania umowy może być realizowany również zdalnie (jeśli dotyczy) poprzez bezpieczne połączenie w zakresie rozwiązywania problemów </w:t>
      </w:r>
      <w:r w:rsidR="004F0A80">
        <w:rPr>
          <w:rFonts w:asciiTheme="minorHAnsi" w:hAnsiTheme="minorHAnsi"/>
        </w:rPr>
        <w:br/>
      </w:r>
      <w:r w:rsidRPr="005E52A4">
        <w:rPr>
          <w:rFonts w:asciiTheme="minorHAnsi" w:hAnsiTheme="minorHAnsi"/>
        </w:rPr>
        <w:t xml:space="preserve">w oprogramowaniu, przeprowadzania obowiązkowych aktualizacji, udzielania szybkiej pomocy merytorycznej pracownikom laboratorium. W tym celu Dzierżawca umożliwi Wydzierżawiającemu dostęp do łącza internetowego. Wszelkie działania serwisowe będą realizowane z uwzględnieniem wymagań prawnych w zakresie powierzenia i przetwarzania danych osobowych. </w:t>
      </w:r>
    </w:p>
    <w:p w14:paraId="0E442D51"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8 OKRES REALIZACJI UMOWY</w:t>
      </w:r>
    </w:p>
    <w:p w14:paraId="688B3E10" w14:textId="352FE56C" w:rsidR="00313C52" w:rsidRPr="005E52A4" w:rsidRDefault="00313C52" w:rsidP="00A71F90">
      <w:pPr>
        <w:pStyle w:val="Akapitzlist"/>
        <w:numPr>
          <w:ilvl w:val="0"/>
          <w:numId w:val="51"/>
        </w:numPr>
        <w:spacing w:after="160" w:line="259" w:lineRule="auto"/>
        <w:jc w:val="both"/>
        <w:rPr>
          <w:rFonts w:asciiTheme="minorHAnsi" w:hAnsiTheme="minorHAnsi"/>
        </w:rPr>
      </w:pPr>
      <w:r w:rsidRPr="005E52A4">
        <w:rPr>
          <w:rFonts w:asciiTheme="minorHAnsi" w:hAnsiTheme="minorHAnsi"/>
        </w:rPr>
        <w:t xml:space="preserve">Umowa dzierżawy zostaje zawarta na okres </w:t>
      </w:r>
      <w:r w:rsidR="00416CEE">
        <w:rPr>
          <w:rFonts w:asciiTheme="minorHAnsi" w:hAnsiTheme="minorHAnsi"/>
          <w:b/>
        </w:rPr>
        <w:t>36</w:t>
      </w:r>
      <w:r w:rsidRPr="005E52A4">
        <w:rPr>
          <w:rFonts w:asciiTheme="minorHAnsi" w:hAnsiTheme="minorHAnsi"/>
          <w:b/>
        </w:rPr>
        <w:t xml:space="preserve"> miesięcy</w:t>
      </w:r>
      <w:r w:rsidRPr="005E52A4">
        <w:rPr>
          <w:rFonts w:asciiTheme="minorHAnsi" w:hAnsiTheme="minorHAnsi"/>
        </w:rPr>
        <w:t xml:space="preserve"> od dnia podpisania umowy. </w:t>
      </w:r>
    </w:p>
    <w:p w14:paraId="40D8CA26" w14:textId="77777777" w:rsidR="00313C52" w:rsidRPr="005E52A4" w:rsidRDefault="00313C52" w:rsidP="00A71F90">
      <w:pPr>
        <w:pStyle w:val="Akapitzlist"/>
        <w:numPr>
          <w:ilvl w:val="0"/>
          <w:numId w:val="51"/>
        </w:numPr>
        <w:spacing w:after="160" w:line="259" w:lineRule="auto"/>
        <w:jc w:val="both"/>
        <w:rPr>
          <w:rFonts w:asciiTheme="minorHAnsi" w:hAnsiTheme="minorHAnsi"/>
        </w:rPr>
      </w:pPr>
      <w:r w:rsidRPr="005E52A4">
        <w:rPr>
          <w:rFonts w:asciiTheme="minorHAnsi" w:hAnsiTheme="minorHAnsi"/>
        </w:rPr>
        <w:t>Wszelkie zmiany umowy wymagają formy pisemnej pod rygorem nieważności i będą dopuszczalne w granicach unormowania artykułu 455 ustawy Prawo zamówień publicznych.</w:t>
      </w:r>
    </w:p>
    <w:p w14:paraId="57CFE194" w14:textId="77777777" w:rsidR="00313C52" w:rsidRPr="005E52A4" w:rsidRDefault="00313C52" w:rsidP="00A71F90">
      <w:pPr>
        <w:pStyle w:val="Akapitzlist"/>
        <w:numPr>
          <w:ilvl w:val="0"/>
          <w:numId w:val="51"/>
        </w:numPr>
        <w:spacing w:after="160" w:line="259" w:lineRule="auto"/>
        <w:jc w:val="both"/>
        <w:rPr>
          <w:rFonts w:asciiTheme="minorHAnsi" w:hAnsiTheme="minorHAnsi"/>
        </w:rPr>
      </w:pPr>
      <w:r w:rsidRPr="005E52A4">
        <w:rPr>
          <w:rFonts w:asciiTheme="minorHAnsi" w:hAnsiTheme="minorHAnsi"/>
        </w:rPr>
        <w:t xml:space="preserve">Zmiana umowy jest dopuszczalna na podstawie art. 455 ust. 1 i 2 ustawy </w:t>
      </w:r>
      <w:proofErr w:type="spellStart"/>
      <w:r w:rsidRPr="005E52A4">
        <w:rPr>
          <w:rFonts w:asciiTheme="minorHAnsi" w:hAnsiTheme="minorHAnsi"/>
        </w:rPr>
        <w:t>Pzp</w:t>
      </w:r>
      <w:proofErr w:type="spellEnd"/>
      <w:r w:rsidRPr="005E52A4">
        <w:rPr>
          <w:rFonts w:asciiTheme="minorHAnsi" w:hAnsiTheme="minorHAnsi"/>
        </w:rPr>
        <w:t xml:space="preserve"> oraz w zakresie  zmiany przepisów, których regulacje wpływają na prawa i obowiązki stron.</w:t>
      </w:r>
    </w:p>
    <w:p w14:paraId="5D0DD96F" w14:textId="77777777" w:rsidR="00313C52" w:rsidRPr="005E52A4" w:rsidRDefault="00313C52" w:rsidP="00A71F90">
      <w:pPr>
        <w:pStyle w:val="Akapitzlist"/>
        <w:numPr>
          <w:ilvl w:val="0"/>
          <w:numId w:val="51"/>
        </w:numPr>
        <w:spacing w:after="160" w:line="259" w:lineRule="auto"/>
        <w:jc w:val="both"/>
        <w:rPr>
          <w:rFonts w:asciiTheme="minorHAnsi" w:hAnsiTheme="minorHAnsi"/>
        </w:rPr>
      </w:pPr>
      <w:r w:rsidRPr="005E52A4">
        <w:rPr>
          <w:rFonts w:asciiTheme="minorHAnsi" w:hAnsiTheme="minorHAnsi"/>
        </w:rPr>
        <w:t xml:space="preserve">Zmiana umowy w stosunku do treści oferty, na podstawie której dokonano wyboru Wydzierżawiającego jest możliwa w zakresie wymiany / uzupełnienia elementów składowych aparatury w sytuacji gdy zaistnieje konieczność wymiany/uzupełnienia elementów składowych aparatury w związku z postępem technologicznym. </w:t>
      </w:r>
    </w:p>
    <w:p w14:paraId="775B5C06" w14:textId="0E736C1E" w:rsidR="00313C52" w:rsidRPr="005E52A4" w:rsidRDefault="00313C52" w:rsidP="00A71F90">
      <w:pPr>
        <w:pStyle w:val="Akapitzlist"/>
        <w:numPr>
          <w:ilvl w:val="0"/>
          <w:numId w:val="51"/>
        </w:numPr>
        <w:spacing w:after="160" w:line="259" w:lineRule="auto"/>
        <w:jc w:val="both"/>
        <w:rPr>
          <w:rFonts w:asciiTheme="minorHAnsi" w:hAnsiTheme="minorHAnsi"/>
        </w:rPr>
      </w:pPr>
      <w:r w:rsidRPr="005E52A4">
        <w:rPr>
          <w:rFonts w:asciiTheme="minorHAnsi" w:hAnsiTheme="minorHAnsi"/>
        </w:rPr>
        <w:t xml:space="preserve">Powyższe zmiany nie mogą skutkować podwyższeniem ceny jednostkowej oraz wartości umowy </w:t>
      </w:r>
      <w:r w:rsidR="004F0A80">
        <w:rPr>
          <w:rFonts w:asciiTheme="minorHAnsi" w:hAnsiTheme="minorHAnsi"/>
        </w:rPr>
        <w:br/>
      </w:r>
      <w:r w:rsidRPr="005E52A4">
        <w:rPr>
          <w:rFonts w:asciiTheme="minorHAnsi" w:hAnsiTheme="minorHAnsi"/>
        </w:rPr>
        <w:t xml:space="preserve">i nie mogą być niekorzystne dla Dzierżawcy. </w:t>
      </w:r>
    </w:p>
    <w:p w14:paraId="06E6572E"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9 KARY UMOWNE</w:t>
      </w:r>
    </w:p>
    <w:p w14:paraId="4DAB4312" w14:textId="77777777" w:rsidR="00313C52" w:rsidRPr="005E52A4" w:rsidRDefault="00313C52" w:rsidP="00A71F90">
      <w:pPr>
        <w:pStyle w:val="Akapitzlist"/>
        <w:numPr>
          <w:ilvl w:val="0"/>
          <w:numId w:val="52"/>
        </w:numPr>
        <w:spacing w:after="160" w:line="259" w:lineRule="auto"/>
        <w:rPr>
          <w:rFonts w:asciiTheme="minorHAnsi" w:hAnsiTheme="minorHAnsi"/>
        </w:rPr>
      </w:pPr>
      <w:r w:rsidRPr="005E52A4">
        <w:rPr>
          <w:rFonts w:asciiTheme="minorHAnsi" w:hAnsiTheme="minorHAnsi"/>
        </w:rPr>
        <w:t xml:space="preserve">Wydzierżawiający zapłaci Dzierżawcy karę umowną w przypadku: </w:t>
      </w:r>
    </w:p>
    <w:p w14:paraId="3E38EEB1" w14:textId="77777777" w:rsidR="00313C52" w:rsidRPr="005E52A4" w:rsidRDefault="00313C52" w:rsidP="00A71F90">
      <w:pPr>
        <w:pStyle w:val="Akapitzlist"/>
        <w:numPr>
          <w:ilvl w:val="0"/>
          <w:numId w:val="53"/>
        </w:numPr>
        <w:spacing w:after="160" w:line="259" w:lineRule="auto"/>
        <w:rPr>
          <w:rFonts w:asciiTheme="minorHAnsi" w:hAnsiTheme="minorHAnsi"/>
        </w:rPr>
      </w:pPr>
      <w:r w:rsidRPr="005E52A4">
        <w:rPr>
          <w:rFonts w:asciiTheme="minorHAnsi" w:hAnsiTheme="minorHAnsi"/>
        </w:rPr>
        <w:t xml:space="preserve">opóźnienia instalacji przedmiotu zamówienia w wysokości 10 % wartości brutto stawki miesięcznej za każdy dzień zwłoki, </w:t>
      </w:r>
    </w:p>
    <w:p w14:paraId="2929DE62" w14:textId="77777777" w:rsidR="00313C52" w:rsidRPr="005E52A4" w:rsidRDefault="00313C52" w:rsidP="00A71F90">
      <w:pPr>
        <w:pStyle w:val="Akapitzlist"/>
        <w:numPr>
          <w:ilvl w:val="0"/>
          <w:numId w:val="53"/>
        </w:numPr>
        <w:spacing w:after="160" w:line="259" w:lineRule="auto"/>
        <w:rPr>
          <w:rFonts w:asciiTheme="minorHAnsi" w:hAnsiTheme="minorHAnsi"/>
        </w:rPr>
      </w:pPr>
      <w:r w:rsidRPr="005E52A4">
        <w:rPr>
          <w:rFonts w:asciiTheme="minorHAnsi" w:hAnsiTheme="minorHAnsi"/>
        </w:rPr>
        <w:t xml:space="preserve">braku serwisowania urządzeń w wysokości 10 % wartości brutto stawki miesięcznej za każdy dzień zwłoki powyżej 48 godzin w dni robocze. </w:t>
      </w:r>
    </w:p>
    <w:p w14:paraId="46452686"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lastRenderedPageBreak/>
        <w:t>§ 10 ODSTĄPIENIE OD UMOWY</w:t>
      </w:r>
    </w:p>
    <w:p w14:paraId="65E3C31C" w14:textId="77777777" w:rsidR="00313C52" w:rsidRPr="005E52A4" w:rsidRDefault="00313C52" w:rsidP="00A71F90">
      <w:pPr>
        <w:pStyle w:val="Akapitzlist"/>
        <w:numPr>
          <w:ilvl w:val="0"/>
          <w:numId w:val="54"/>
        </w:numPr>
        <w:spacing w:after="160" w:line="259" w:lineRule="auto"/>
        <w:jc w:val="both"/>
        <w:rPr>
          <w:rFonts w:asciiTheme="minorHAnsi" w:hAnsiTheme="minorHAnsi"/>
        </w:rPr>
      </w:pPr>
      <w:r w:rsidRPr="005E52A4">
        <w:rPr>
          <w:rFonts w:asciiTheme="minorHAnsi" w:hAnsiTheme="minorHAnsi"/>
        </w:rPr>
        <w:t xml:space="preserve">Dzierżawca może odstąpić od umowy w przypadku: </w:t>
      </w:r>
    </w:p>
    <w:p w14:paraId="6DC1009B" w14:textId="77777777" w:rsidR="00313C52" w:rsidRPr="005E52A4" w:rsidRDefault="00313C52" w:rsidP="00A71F9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zwłoki Wydzierżawiającego w należytym wykonaniu umowy przekraczającej 10 dni roboczych; </w:t>
      </w:r>
    </w:p>
    <w:p w14:paraId="204128AE" w14:textId="77777777" w:rsidR="00313C52" w:rsidRPr="005E52A4" w:rsidRDefault="00313C52" w:rsidP="00A71F9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powzięcia przez Dzierżawcę wiedzy o złożeniu przez Wydzierżawiającego nieprawdziwych oświadczeń w toku postępowania o udzielenie zamówienia publicznego stanowiącego przedmiot umowy, jak też oświadczeń określonych w § 2; </w:t>
      </w:r>
    </w:p>
    <w:p w14:paraId="7EC2641D" w14:textId="7D077FE7" w:rsidR="00313C52" w:rsidRPr="005E52A4" w:rsidRDefault="00313C52" w:rsidP="00A71F9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niezgodności urządzenia dostarczonego przez Wydzierżawiającego z warunkami określonymi </w:t>
      </w:r>
      <w:r w:rsidR="004F0A80">
        <w:rPr>
          <w:rFonts w:asciiTheme="minorHAnsi" w:hAnsiTheme="minorHAnsi"/>
        </w:rPr>
        <w:br/>
      </w:r>
      <w:r w:rsidRPr="005E52A4">
        <w:rPr>
          <w:rFonts w:asciiTheme="minorHAnsi" w:hAnsiTheme="minorHAnsi"/>
        </w:rPr>
        <w:t xml:space="preserve">w SWZ i zadeklarowanymi w ofercie złożonej przez Wydzierżawiającego; </w:t>
      </w:r>
    </w:p>
    <w:p w14:paraId="0287A2A0" w14:textId="77777777" w:rsidR="00313C52" w:rsidRPr="005E52A4" w:rsidRDefault="00313C52" w:rsidP="00A71F9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zniszczenia, zdekompletowania lub uszkodzenia urządzenia przez Wydzierżawiającego lub wskutek okoliczności leżących po stronie Wydzierżawiającego; </w:t>
      </w:r>
    </w:p>
    <w:p w14:paraId="287691CB" w14:textId="77777777" w:rsidR="00313C52" w:rsidRPr="005E52A4" w:rsidRDefault="00313C52" w:rsidP="00A71F9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Wydzierżawiający zmieni cenę jednostkową czynszu dzierżawnego z przyczyny innej niż opisana w § 4 niniejszej umowy, na niekorzyść Dzierżawcy; </w:t>
      </w:r>
    </w:p>
    <w:p w14:paraId="67C3DF07" w14:textId="77777777" w:rsidR="00313C52" w:rsidRPr="005E52A4" w:rsidRDefault="00313C52" w:rsidP="00A71F9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Wydzierżawiający nie dokona naprawy dostarczonego przedmiotu umowy; </w:t>
      </w:r>
    </w:p>
    <w:p w14:paraId="60500EEB" w14:textId="77777777" w:rsidR="00313C52" w:rsidRPr="005E52A4" w:rsidRDefault="00313C52" w:rsidP="00A71F9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innego rażącego naruszenia warunków umowy. </w:t>
      </w:r>
    </w:p>
    <w:p w14:paraId="7A59457A" w14:textId="77777777" w:rsidR="00313C52" w:rsidRPr="005E52A4" w:rsidRDefault="00313C52" w:rsidP="00A71F90">
      <w:pPr>
        <w:pStyle w:val="Akapitzlist"/>
        <w:numPr>
          <w:ilvl w:val="0"/>
          <w:numId w:val="54"/>
        </w:numPr>
        <w:spacing w:after="160" w:line="259" w:lineRule="auto"/>
        <w:jc w:val="both"/>
        <w:rPr>
          <w:rFonts w:asciiTheme="minorHAnsi" w:hAnsiTheme="minorHAnsi"/>
        </w:rPr>
      </w:pPr>
      <w:r w:rsidRPr="005E52A4">
        <w:rPr>
          <w:rFonts w:asciiTheme="minorHAnsi" w:hAnsiTheme="minorHAnsi"/>
        </w:rPr>
        <w:t xml:space="preserve">Oświadczenie o odstąpieniu od umowy Dzierżawca składa zachowując formę pisemną nie później niż w terminie 90 dni od dnia powzięcia przez Dzierżawcę informacji o zajściu okoliczności określonej w ust. 1. </w:t>
      </w:r>
    </w:p>
    <w:p w14:paraId="4DCB600A" w14:textId="23C2CC49" w:rsidR="00313C52" w:rsidRPr="005E52A4" w:rsidRDefault="00313C52" w:rsidP="00A71F90">
      <w:pPr>
        <w:pStyle w:val="Akapitzlist"/>
        <w:numPr>
          <w:ilvl w:val="0"/>
          <w:numId w:val="54"/>
        </w:numPr>
        <w:spacing w:after="160" w:line="259" w:lineRule="auto"/>
        <w:jc w:val="both"/>
        <w:rPr>
          <w:rFonts w:asciiTheme="minorHAnsi" w:hAnsiTheme="minorHAnsi"/>
        </w:rPr>
      </w:pPr>
      <w:r w:rsidRPr="005E52A4">
        <w:rPr>
          <w:rFonts w:asciiTheme="minorHAnsi" w:hAnsiTheme="minorHAnsi"/>
        </w:rPr>
        <w:t>Wydzierżawiający nie może dochodzić od Dzierżawcy naprawienia szkody powstałej w związku</w:t>
      </w:r>
      <w:r w:rsidR="004F0A80">
        <w:rPr>
          <w:rFonts w:asciiTheme="minorHAnsi" w:hAnsiTheme="minorHAnsi"/>
        </w:rPr>
        <w:br/>
      </w:r>
      <w:r w:rsidRPr="005E52A4">
        <w:rPr>
          <w:rFonts w:asciiTheme="minorHAnsi" w:hAnsiTheme="minorHAnsi"/>
        </w:rPr>
        <w:t xml:space="preserve"> z odstąpieniem przez Dzierżawcę od umowy z powodu okoliczności leżących po stronie Wydzierżawiającego. </w:t>
      </w:r>
    </w:p>
    <w:p w14:paraId="0E305041" w14:textId="77777777" w:rsidR="00313C52" w:rsidRPr="005E52A4" w:rsidRDefault="00313C52" w:rsidP="00A71F90">
      <w:pPr>
        <w:pStyle w:val="Akapitzlist"/>
        <w:numPr>
          <w:ilvl w:val="0"/>
          <w:numId w:val="54"/>
        </w:numPr>
        <w:spacing w:after="160" w:line="259" w:lineRule="auto"/>
        <w:jc w:val="both"/>
        <w:rPr>
          <w:rFonts w:asciiTheme="minorHAnsi" w:hAnsiTheme="minorHAnsi"/>
        </w:rPr>
      </w:pPr>
      <w:r w:rsidRPr="005E52A4">
        <w:rPr>
          <w:rFonts w:asciiTheme="minorHAnsi" w:hAnsiTheme="minorHAnsi"/>
        </w:rPr>
        <w:t xml:space="preserve">Wydzierżawiający ma prawo natychmiastowego rozwiązania umowy w przypadku: </w:t>
      </w:r>
    </w:p>
    <w:p w14:paraId="6E838150" w14:textId="77777777" w:rsidR="00313C52" w:rsidRPr="005E52A4" w:rsidRDefault="00313C52" w:rsidP="00A71F90">
      <w:pPr>
        <w:pStyle w:val="Akapitzlist"/>
        <w:numPr>
          <w:ilvl w:val="0"/>
          <w:numId w:val="56"/>
        </w:numPr>
        <w:spacing w:after="160" w:line="259" w:lineRule="auto"/>
        <w:jc w:val="both"/>
        <w:rPr>
          <w:rFonts w:asciiTheme="minorHAnsi" w:hAnsiTheme="minorHAnsi"/>
        </w:rPr>
      </w:pPr>
      <w:r w:rsidRPr="005E52A4">
        <w:rPr>
          <w:rFonts w:asciiTheme="minorHAnsi" w:hAnsiTheme="minorHAnsi"/>
        </w:rPr>
        <w:t>wykorzystywania urządzeń przez Dzierżawcę niezgodnie z jego właściwościami i przeznaczeniem;</w:t>
      </w:r>
    </w:p>
    <w:p w14:paraId="4604C0A4" w14:textId="77777777" w:rsidR="00313C52" w:rsidRPr="005E52A4" w:rsidRDefault="00313C52" w:rsidP="00A71F90">
      <w:pPr>
        <w:pStyle w:val="Akapitzlist"/>
        <w:numPr>
          <w:ilvl w:val="0"/>
          <w:numId w:val="56"/>
        </w:numPr>
        <w:spacing w:after="160" w:line="259" w:lineRule="auto"/>
        <w:jc w:val="both"/>
        <w:rPr>
          <w:rFonts w:asciiTheme="minorHAnsi" w:hAnsiTheme="minorHAnsi"/>
        </w:rPr>
      </w:pPr>
      <w:r w:rsidRPr="005E52A4">
        <w:rPr>
          <w:rFonts w:asciiTheme="minorHAnsi" w:hAnsiTheme="minorHAnsi"/>
        </w:rPr>
        <w:t>oddania urządzenia bez zgody Wydzierżawiającego do używania osobie trzeciej lub poddzierżawienie go;</w:t>
      </w:r>
    </w:p>
    <w:p w14:paraId="3F5F20AE" w14:textId="77777777" w:rsidR="00313C52" w:rsidRPr="005E52A4" w:rsidRDefault="00313C52" w:rsidP="00A71F90">
      <w:pPr>
        <w:pStyle w:val="Akapitzlist"/>
        <w:numPr>
          <w:ilvl w:val="0"/>
          <w:numId w:val="56"/>
        </w:numPr>
        <w:spacing w:after="160" w:line="259" w:lineRule="auto"/>
        <w:jc w:val="both"/>
        <w:rPr>
          <w:rFonts w:asciiTheme="minorHAnsi" w:hAnsiTheme="minorHAnsi"/>
        </w:rPr>
      </w:pPr>
      <w:r w:rsidRPr="005E52A4">
        <w:rPr>
          <w:rFonts w:asciiTheme="minorHAnsi" w:hAnsiTheme="minorHAnsi"/>
        </w:rPr>
        <w:t xml:space="preserve">niepłacenie przez Dzierżawcę miesięcznego czynszu dzierżawnego przez co najmniej trzy terminy płatności. </w:t>
      </w:r>
    </w:p>
    <w:p w14:paraId="3F758987"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11 PRZETWARZANIE DANYCH OSOBOWYCH</w:t>
      </w:r>
    </w:p>
    <w:p w14:paraId="1B29E37A" w14:textId="157EBD44" w:rsidR="00313C52" w:rsidRPr="005E52A4" w:rsidRDefault="00313C52" w:rsidP="00A71F90">
      <w:pPr>
        <w:pStyle w:val="Akapitzlist"/>
        <w:numPr>
          <w:ilvl w:val="0"/>
          <w:numId w:val="57"/>
        </w:numPr>
        <w:spacing w:after="160" w:line="259" w:lineRule="auto"/>
        <w:jc w:val="both"/>
        <w:rPr>
          <w:rFonts w:asciiTheme="minorHAnsi" w:hAnsiTheme="minorHAnsi"/>
        </w:rPr>
      </w:pPr>
      <w:r w:rsidRPr="005E52A4">
        <w:rPr>
          <w:rFonts w:asciiTheme="minorHAnsi" w:hAnsiTheme="minorHAnsi"/>
        </w:rPr>
        <w:t xml:space="preserve">W związku z realizacją przedmiotu umowy Dzierżawca upoważnia Wydzierżawiającego </w:t>
      </w:r>
      <w:r w:rsidR="007907F6">
        <w:rPr>
          <w:rFonts w:asciiTheme="minorHAnsi" w:hAnsiTheme="minorHAnsi"/>
        </w:rPr>
        <w:br/>
      </w:r>
      <w:r w:rsidRPr="005E52A4">
        <w:rPr>
          <w:rFonts w:asciiTheme="minorHAnsi" w:hAnsiTheme="minorHAnsi"/>
        </w:rPr>
        <w:t xml:space="preserve">do przetwarzania danych osobowych, których administratorem jest Dzierżawca, w zakresie i celu niezbędnym do realizacji umowy. </w:t>
      </w:r>
    </w:p>
    <w:p w14:paraId="31087439" w14:textId="0323E0AB" w:rsidR="00313C52" w:rsidRPr="005E52A4" w:rsidRDefault="00313C52" w:rsidP="00A71F90">
      <w:pPr>
        <w:pStyle w:val="Akapitzlist"/>
        <w:numPr>
          <w:ilvl w:val="0"/>
          <w:numId w:val="57"/>
        </w:numPr>
        <w:spacing w:after="160" w:line="259" w:lineRule="auto"/>
        <w:jc w:val="both"/>
        <w:rPr>
          <w:rFonts w:asciiTheme="minorHAnsi" w:hAnsiTheme="minorHAnsi"/>
        </w:rPr>
      </w:pPr>
      <w:r w:rsidRPr="005E52A4">
        <w:rPr>
          <w:rFonts w:asciiTheme="minorHAnsi" w:hAnsiTheme="minorHAnsi"/>
        </w:rPr>
        <w:t xml:space="preserve">Wydzierżawiający zobowiązany jest do przestrzegania powszechnie obowiązujących przepisów </w:t>
      </w:r>
      <w:r w:rsidR="004F0A80">
        <w:rPr>
          <w:rFonts w:asciiTheme="minorHAnsi" w:hAnsiTheme="minorHAnsi"/>
        </w:rPr>
        <w:br/>
      </w:r>
      <w:r w:rsidRPr="005E52A4">
        <w:rPr>
          <w:rFonts w:asciiTheme="minorHAnsi" w:hAnsiTheme="minorHAnsi"/>
        </w:rPr>
        <w:t xml:space="preserve">o ochronie danych osobowych. </w:t>
      </w:r>
    </w:p>
    <w:p w14:paraId="2C5F6B53" w14:textId="77777777" w:rsidR="00313C52" w:rsidRPr="005E52A4" w:rsidRDefault="00313C52" w:rsidP="00A71F90">
      <w:pPr>
        <w:pStyle w:val="Akapitzlist"/>
        <w:numPr>
          <w:ilvl w:val="0"/>
          <w:numId w:val="57"/>
        </w:numPr>
        <w:spacing w:after="160" w:line="259" w:lineRule="auto"/>
        <w:jc w:val="both"/>
        <w:rPr>
          <w:rFonts w:asciiTheme="minorHAnsi" w:hAnsiTheme="minorHAnsi"/>
        </w:rPr>
      </w:pPr>
      <w:r w:rsidRPr="005E52A4">
        <w:rPr>
          <w:rFonts w:asciiTheme="minorHAnsi" w:hAnsiTheme="minorHAnsi"/>
        </w:rPr>
        <w:t xml:space="preserve">Wydzierżawiający zobowiązany jest do przetwarzania danych osobowych, do których uzyska dostęp w związku z realizacją umowy, wyłącznie do celów związanych z wykonywaniem przedmiotu umowy. </w:t>
      </w:r>
    </w:p>
    <w:p w14:paraId="63A526F7" w14:textId="3BD2E76C" w:rsidR="00313C52" w:rsidRPr="005E52A4" w:rsidRDefault="00313C52" w:rsidP="00A71F90">
      <w:pPr>
        <w:pStyle w:val="Akapitzlist"/>
        <w:numPr>
          <w:ilvl w:val="0"/>
          <w:numId w:val="57"/>
        </w:numPr>
        <w:spacing w:after="160" w:line="259" w:lineRule="auto"/>
        <w:jc w:val="both"/>
        <w:rPr>
          <w:rFonts w:asciiTheme="minorHAnsi" w:hAnsiTheme="minorHAnsi"/>
        </w:rPr>
      </w:pPr>
      <w:r w:rsidRPr="005E52A4">
        <w:rPr>
          <w:rFonts w:asciiTheme="minorHAnsi" w:hAnsiTheme="minorHAnsi"/>
        </w:rPr>
        <w:t xml:space="preserve">Wydzierżawiający zobowiązany jest do zabezpieczenia i zachowania w tajemnicy - zarówno </w:t>
      </w:r>
      <w:r w:rsidR="004F0A80">
        <w:rPr>
          <w:rFonts w:asciiTheme="minorHAnsi" w:hAnsiTheme="minorHAnsi"/>
        </w:rPr>
        <w:br/>
      </w:r>
      <w:r w:rsidRPr="005E52A4">
        <w:rPr>
          <w:rFonts w:asciiTheme="minorHAnsi" w:hAnsiTheme="minorHAnsi"/>
        </w:rPr>
        <w:t xml:space="preserve">w trakcie trwania umowy, jak i po jej ustaniu - danych osobowych, do których uzyska dostęp </w:t>
      </w:r>
      <w:r w:rsidR="004F0A80">
        <w:rPr>
          <w:rFonts w:asciiTheme="minorHAnsi" w:hAnsiTheme="minorHAnsi"/>
        </w:rPr>
        <w:br/>
      </w:r>
      <w:r w:rsidRPr="005E52A4">
        <w:rPr>
          <w:rFonts w:asciiTheme="minorHAnsi" w:hAnsiTheme="minorHAnsi"/>
        </w:rPr>
        <w:t xml:space="preserve">w związku z realizacją umowy. </w:t>
      </w:r>
    </w:p>
    <w:p w14:paraId="51D4CD70" w14:textId="77777777" w:rsidR="00313C52" w:rsidRPr="005E52A4" w:rsidRDefault="00313C52" w:rsidP="00A71F90">
      <w:pPr>
        <w:pStyle w:val="Akapitzlist"/>
        <w:numPr>
          <w:ilvl w:val="0"/>
          <w:numId w:val="57"/>
        </w:numPr>
        <w:spacing w:after="160" w:line="259" w:lineRule="auto"/>
        <w:jc w:val="both"/>
        <w:rPr>
          <w:rFonts w:asciiTheme="minorHAnsi" w:hAnsiTheme="minorHAnsi"/>
        </w:rPr>
      </w:pPr>
      <w:r w:rsidRPr="005E52A4">
        <w:rPr>
          <w:rFonts w:asciiTheme="minorHAnsi" w:hAnsiTheme="minorHAnsi"/>
        </w:rPr>
        <w:t xml:space="preserve">Dzierżawca ma prawo do kontroli przetwarzania danych osobowych w związku z wykonywaniem niniejszej umowy. </w:t>
      </w:r>
    </w:p>
    <w:p w14:paraId="6BDA1741" w14:textId="77777777" w:rsidR="00313C52" w:rsidRPr="005E52A4" w:rsidRDefault="00313C52" w:rsidP="00A71F90">
      <w:pPr>
        <w:pStyle w:val="Akapitzlist"/>
        <w:numPr>
          <w:ilvl w:val="0"/>
          <w:numId w:val="57"/>
        </w:numPr>
        <w:spacing w:after="160" w:line="259" w:lineRule="auto"/>
        <w:jc w:val="both"/>
        <w:rPr>
          <w:rFonts w:asciiTheme="minorHAnsi" w:hAnsiTheme="minorHAnsi"/>
        </w:rPr>
      </w:pPr>
      <w:r w:rsidRPr="005E52A4">
        <w:rPr>
          <w:rFonts w:asciiTheme="minorHAnsi" w:hAnsiTheme="minorHAnsi"/>
        </w:rPr>
        <w:t xml:space="preserve">Wydzierżawiający ponosi pełną odpowiedzialność za będące następstwem jego postępowania szkody wyrządzone niezgodnym z umową przetwarzaniem danych osobowych, w szczególności </w:t>
      </w:r>
      <w:r w:rsidRPr="005E52A4">
        <w:rPr>
          <w:rFonts w:asciiTheme="minorHAnsi" w:hAnsiTheme="minorHAnsi"/>
        </w:rPr>
        <w:lastRenderedPageBreak/>
        <w:t xml:space="preserve">szkody wyrządzone udostępnieniem osobom nieupoważnionym, zabraniem przez osobę nieuprawnioną, oraz zmianą, utratą, uszkodzeniem lub zniszczeniem. </w:t>
      </w:r>
    </w:p>
    <w:p w14:paraId="28BB0317"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12 POSTANOWIENIA KOŃCOWE</w:t>
      </w:r>
    </w:p>
    <w:p w14:paraId="2972412E" w14:textId="77777777" w:rsidR="00313C52" w:rsidRPr="005E52A4" w:rsidRDefault="00313C52" w:rsidP="00A71F90">
      <w:pPr>
        <w:pStyle w:val="Akapitzlist"/>
        <w:numPr>
          <w:ilvl w:val="0"/>
          <w:numId w:val="58"/>
        </w:numPr>
        <w:spacing w:after="160" w:line="259" w:lineRule="auto"/>
        <w:jc w:val="both"/>
        <w:rPr>
          <w:rFonts w:asciiTheme="minorHAnsi" w:hAnsiTheme="minorHAnsi"/>
        </w:rPr>
      </w:pPr>
      <w:r w:rsidRPr="005E52A4">
        <w:rPr>
          <w:rFonts w:asciiTheme="minorHAnsi" w:hAnsiTheme="minorHAnsi"/>
        </w:rPr>
        <w:t xml:space="preserve">W razie wygaśnięcia lub rozwiązania umowy Dzierżawca zwróci urządzenia Wydzierżawiającemu w stanie niepogorszonym z uwzględnieniem naturalnego zużycia, co zostanie stwierdzone protokołem zdawczo-odbiorczym podpisanym przez obie strony. </w:t>
      </w:r>
    </w:p>
    <w:p w14:paraId="1F3B418D" w14:textId="77777777" w:rsidR="00313C52" w:rsidRPr="005E52A4" w:rsidRDefault="00313C52" w:rsidP="00A71F90">
      <w:pPr>
        <w:pStyle w:val="Akapitzlist"/>
        <w:numPr>
          <w:ilvl w:val="0"/>
          <w:numId w:val="58"/>
        </w:numPr>
        <w:spacing w:after="160" w:line="259" w:lineRule="auto"/>
        <w:jc w:val="both"/>
        <w:rPr>
          <w:rFonts w:asciiTheme="minorHAnsi" w:hAnsiTheme="minorHAnsi"/>
        </w:rPr>
      </w:pPr>
      <w:r w:rsidRPr="005E52A4">
        <w:rPr>
          <w:rFonts w:asciiTheme="minorHAnsi" w:hAnsiTheme="minorHAnsi"/>
        </w:rPr>
        <w:t xml:space="preserve">Demontaż urządzeń oraz ich transport do miejsca przeznaczenia zostanie wykonany przez Wydzierżawiającego i na jego koszt. </w:t>
      </w:r>
    </w:p>
    <w:p w14:paraId="3F4E8EC5" w14:textId="77777777" w:rsidR="00313C52" w:rsidRPr="005E52A4" w:rsidRDefault="00313C52" w:rsidP="00A71F90">
      <w:pPr>
        <w:pStyle w:val="Akapitzlist"/>
        <w:numPr>
          <w:ilvl w:val="0"/>
          <w:numId w:val="58"/>
        </w:numPr>
        <w:spacing w:after="160" w:line="259" w:lineRule="auto"/>
        <w:jc w:val="both"/>
        <w:rPr>
          <w:rFonts w:asciiTheme="minorHAnsi" w:hAnsiTheme="minorHAnsi"/>
        </w:rPr>
      </w:pPr>
      <w:r w:rsidRPr="005E52A4">
        <w:rPr>
          <w:rFonts w:asciiTheme="minorHAnsi" w:hAnsiTheme="minorHAnsi"/>
        </w:rPr>
        <w:t xml:space="preserve">Wszelkie zmiany niniejszej umowy wymagają formy pisemnej pod rygorem nieważności. </w:t>
      </w:r>
    </w:p>
    <w:p w14:paraId="43C7FF85" w14:textId="77777777" w:rsidR="00313C52" w:rsidRPr="005E52A4" w:rsidRDefault="00313C52" w:rsidP="00A71F90">
      <w:pPr>
        <w:pStyle w:val="Akapitzlist"/>
        <w:numPr>
          <w:ilvl w:val="0"/>
          <w:numId w:val="58"/>
        </w:numPr>
        <w:spacing w:after="160" w:line="259" w:lineRule="auto"/>
        <w:jc w:val="both"/>
        <w:rPr>
          <w:rFonts w:asciiTheme="minorHAnsi" w:hAnsiTheme="minorHAnsi"/>
        </w:rPr>
      </w:pPr>
      <w:r w:rsidRPr="005E52A4">
        <w:rPr>
          <w:rFonts w:asciiTheme="minorHAnsi" w:hAnsiTheme="minorHAnsi"/>
        </w:rPr>
        <w:t xml:space="preserve">Sądami właściwymi do rozpoznania ewentualnego sporu między stronami Umowy są sądy powszechne właściwe miejscowo dla Dzierżawcy. </w:t>
      </w:r>
    </w:p>
    <w:p w14:paraId="6AA276FE" w14:textId="391DD14D" w:rsidR="00313C52" w:rsidRPr="005E52A4" w:rsidRDefault="00313C52" w:rsidP="00A71F90">
      <w:pPr>
        <w:pStyle w:val="Akapitzlist"/>
        <w:numPr>
          <w:ilvl w:val="0"/>
          <w:numId w:val="58"/>
        </w:numPr>
        <w:spacing w:after="160" w:line="259" w:lineRule="auto"/>
        <w:jc w:val="both"/>
        <w:rPr>
          <w:rFonts w:asciiTheme="minorHAnsi" w:hAnsiTheme="minorHAnsi"/>
        </w:rPr>
      </w:pPr>
      <w:r w:rsidRPr="005E52A4">
        <w:rPr>
          <w:rFonts w:asciiTheme="minorHAnsi" w:hAnsiTheme="minorHAnsi"/>
        </w:rPr>
        <w:t xml:space="preserve">W sprawach nie uregulowanych niniejszą Umową mają zastosowanie odpowiednie przepisy ustawy Prawo zamówień publicznych, Kodeksu cywilnego oraz wynikające ze SWZ, zgodnie </w:t>
      </w:r>
      <w:r w:rsidR="00F07B2F">
        <w:rPr>
          <w:rFonts w:asciiTheme="minorHAnsi" w:hAnsiTheme="minorHAnsi"/>
        </w:rPr>
        <w:br/>
      </w:r>
      <w:r w:rsidRPr="005E52A4">
        <w:rPr>
          <w:rFonts w:asciiTheme="minorHAnsi" w:hAnsiTheme="minorHAnsi"/>
        </w:rPr>
        <w:t xml:space="preserve">z którą było prowadzone postępowanie o udzielenie zamówienia publicznego. </w:t>
      </w:r>
    </w:p>
    <w:p w14:paraId="75BBDAC4"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 13</w:t>
      </w:r>
    </w:p>
    <w:p w14:paraId="42C49201" w14:textId="77777777" w:rsidR="00313C52" w:rsidRPr="005E52A4" w:rsidRDefault="00313C52" w:rsidP="00313C52">
      <w:pPr>
        <w:rPr>
          <w:rFonts w:asciiTheme="minorHAnsi" w:hAnsiTheme="minorHAnsi"/>
          <w:sz w:val="22"/>
          <w:szCs w:val="22"/>
        </w:rPr>
      </w:pPr>
      <w:r w:rsidRPr="005E52A4">
        <w:rPr>
          <w:rFonts w:asciiTheme="minorHAnsi" w:hAnsiTheme="minorHAnsi"/>
          <w:sz w:val="22"/>
          <w:szCs w:val="22"/>
        </w:rPr>
        <w:t xml:space="preserve">Umowę sporządzono w 2 jednobrzmiących egzemplarzach, po jednym dla każdej ze stron. </w:t>
      </w:r>
    </w:p>
    <w:p w14:paraId="0A22137F" w14:textId="77777777" w:rsidR="00313C52" w:rsidRPr="005E52A4" w:rsidRDefault="00313C52" w:rsidP="00313C52">
      <w:pPr>
        <w:rPr>
          <w:rFonts w:asciiTheme="minorHAnsi" w:hAnsiTheme="minorHAnsi"/>
          <w:sz w:val="22"/>
          <w:szCs w:val="22"/>
        </w:rPr>
      </w:pPr>
    </w:p>
    <w:p w14:paraId="5852AE86" w14:textId="77777777" w:rsidR="00313C52" w:rsidRPr="005E52A4" w:rsidRDefault="00313C52" w:rsidP="00313C52">
      <w:pPr>
        <w:rPr>
          <w:rFonts w:asciiTheme="minorHAnsi" w:hAnsiTheme="minorHAnsi"/>
          <w:sz w:val="22"/>
          <w:szCs w:val="22"/>
        </w:rPr>
      </w:pPr>
    </w:p>
    <w:p w14:paraId="76FE3E24" w14:textId="77777777" w:rsidR="00313C52" w:rsidRPr="005E52A4" w:rsidRDefault="00313C52" w:rsidP="00313C52">
      <w:pPr>
        <w:jc w:val="center"/>
        <w:rPr>
          <w:rFonts w:asciiTheme="minorHAnsi" w:hAnsiTheme="minorHAnsi"/>
          <w:sz w:val="22"/>
          <w:szCs w:val="22"/>
        </w:rPr>
      </w:pPr>
      <w:r w:rsidRPr="005E52A4">
        <w:rPr>
          <w:rFonts w:asciiTheme="minorHAnsi" w:hAnsiTheme="minorHAnsi"/>
          <w:sz w:val="22"/>
          <w:szCs w:val="22"/>
        </w:rPr>
        <w:t>WYDZIERŻAWIAJĄCY:                                                               DZIERŻAWCA:</w:t>
      </w:r>
    </w:p>
    <w:p w14:paraId="12A2E7C3" w14:textId="77777777" w:rsidR="00313C52" w:rsidRPr="005E52A4" w:rsidRDefault="00313C52" w:rsidP="00313C52">
      <w:pPr>
        <w:autoSpaceDE w:val="0"/>
        <w:spacing w:after="0" w:line="240" w:lineRule="auto"/>
        <w:jc w:val="both"/>
        <w:rPr>
          <w:rFonts w:asciiTheme="minorHAnsi" w:hAnsiTheme="minorHAnsi"/>
          <w:sz w:val="22"/>
          <w:szCs w:val="22"/>
        </w:rPr>
      </w:pPr>
    </w:p>
    <w:p w14:paraId="0EA1E0E9" w14:textId="77777777" w:rsidR="00313C52" w:rsidRDefault="00313C52" w:rsidP="00E777EE">
      <w:pPr>
        <w:spacing w:after="0" w:line="240" w:lineRule="auto"/>
        <w:rPr>
          <w:rFonts w:asciiTheme="minorHAnsi" w:hAnsiTheme="minorHAnsi"/>
          <w:bCs/>
          <w:sz w:val="22"/>
          <w:szCs w:val="22"/>
        </w:rPr>
      </w:pPr>
    </w:p>
    <w:p w14:paraId="733DFF8B" w14:textId="77777777" w:rsidR="00313C52" w:rsidRDefault="00313C52" w:rsidP="00E777EE">
      <w:pPr>
        <w:spacing w:after="0" w:line="240" w:lineRule="auto"/>
        <w:rPr>
          <w:rFonts w:asciiTheme="minorHAnsi" w:hAnsiTheme="minorHAnsi"/>
          <w:bCs/>
          <w:sz w:val="22"/>
          <w:szCs w:val="22"/>
        </w:rPr>
      </w:pPr>
    </w:p>
    <w:p w14:paraId="2C815A7A" w14:textId="77777777" w:rsidR="00313C52" w:rsidRDefault="00313C52" w:rsidP="00E777EE">
      <w:pPr>
        <w:spacing w:after="0" w:line="240" w:lineRule="auto"/>
        <w:rPr>
          <w:rFonts w:asciiTheme="minorHAnsi" w:hAnsiTheme="minorHAnsi"/>
          <w:bCs/>
          <w:sz w:val="22"/>
          <w:szCs w:val="22"/>
        </w:rPr>
      </w:pPr>
    </w:p>
    <w:p w14:paraId="7978D235" w14:textId="77777777" w:rsidR="00313C52" w:rsidRDefault="00313C52" w:rsidP="00E777EE">
      <w:pPr>
        <w:spacing w:after="0" w:line="240" w:lineRule="auto"/>
        <w:rPr>
          <w:rFonts w:asciiTheme="minorHAnsi" w:hAnsiTheme="minorHAnsi"/>
          <w:bCs/>
          <w:sz w:val="22"/>
          <w:szCs w:val="22"/>
        </w:rPr>
      </w:pPr>
    </w:p>
    <w:p w14:paraId="2EA02394" w14:textId="77777777" w:rsidR="00313C52" w:rsidRDefault="00313C52" w:rsidP="00E777EE">
      <w:pPr>
        <w:spacing w:after="0" w:line="240" w:lineRule="auto"/>
        <w:rPr>
          <w:rFonts w:asciiTheme="minorHAnsi" w:hAnsiTheme="minorHAnsi"/>
          <w:bCs/>
          <w:sz w:val="22"/>
          <w:szCs w:val="22"/>
        </w:rPr>
      </w:pPr>
    </w:p>
    <w:p w14:paraId="5081AF65" w14:textId="77777777" w:rsidR="00313C52" w:rsidRDefault="00313C52" w:rsidP="00E777EE">
      <w:pPr>
        <w:spacing w:after="0" w:line="240" w:lineRule="auto"/>
        <w:rPr>
          <w:rFonts w:asciiTheme="minorHAnsi" w:hAnsiTheme="minorHAnsi"/>
          <w:bCs/>
          <w:sz w:val="22"/>
          <w:szCs w:val="22"/>
        </w:rPr>
      </w:pPr>
    </w:p>
    <w:p w14:paraId="1A328C3C" w14:textId="77777777" w:rsidR="00313C52" w:rsidRDefault="00313C52" w:rsidP="00E777EE">
      <w:pPr>
        <w:spacing w:after="0" w:line="240" w:lineRule="auto"/>
        <w:rPr>
          <w:rFonts w:asciiTheme="minorHAnsi" w:hAnsiTheme="minorHAnsi"/>
          <w:bCs/>
          <w:sz w:val="22"/>
          <w:szCs w:val="22"/>
        </w:rPr>
      </w:pPr>
    </w:p>
    <w:p w14:paraId="203AABC5" w14:textId="77777777" w:rsidR="00313C52" w:rsidRDefault="00313C52" w:rsidP="00E777EE">
      <w:pPr>
        <w:spacing w:after="0" w:line="240" w:lineRule="auto"/>
        <w:rPr>
          <w:rFonts w:asciiTheme="minorHAnsi" w:hAnsiTheme="minorHAnsi"/>
          <w:bCs/>
          <w:sz w:val="22"/>
          <w:szCs w:val="22"/>
        </w:rPr>
      </w:pPr>
    </w:p>
    <w:p w14:paraId="4F4EA74C" w14:textId="77777777" w:rsidR="00313C52" w:rsidRPr="0083166D" w:rsidRDefault="00313C52" w:rsidP="00313C52">
      <w:pPr>
        <w:autoSpaceDE w:val="0"/>
        <w:spacing w:after="0" w:line="240" w:lineRule="auto"/>
        <w:contextualSpacing/>
        <w:jc w:val="both"/>
        <w:rPr>
          <w:rFonts w:ascii="Calibri" w:hAnsi="Calibri" w:cs="Calibri"/>
          <w:sz w:val="18"/>
          <w:szCs w:val="18"/>
        </w:rPr>
      </w:pPr>
    </w:p>
    <w:p w14:paraId="1774F424" w14:textId="77777777" w:rsidR="00313C52" w:rsidRPr="00F07B2F" w:rsidRDefault="00313C52" w:rsidP="00313C52">
      <w:pPr>
        <w:autoSpaceDE w:val="0"/>
        <w:spacing w:after="0" w:line="240" w:lineRule="auto"/>
        <w:contextualSpacing/>
        <w:jc w:val="both"/>
        <w:rPr>
          <w:rFonts w:ascii="Calibri" w:hAnsi="Calibri" w:cs="Calibri"/>
          <w:sz w:val="22"/>
          <w:szCs w:val="22"/>
          <w:u w:val="single"/>
        </w:rPr>
      </w:pPr>
      <w:r w:rsidRPr="00F07B2F">
        <w:rPr>
          <w:rFonts w:ascii="Calibri" w:hAnsi="Calibri" w:cs="Calibri"/>
          <w:sz w:val="22"/>
          <w:szCs w:val="22"/>
          <w:u w:val="single"/>
        </w:rPr>
        <w:t>Załączniki do umowy:</w:t>
      </w:r>
    </w:p>
    <w:p w14:paraId="7CC6C145" w14:textId="4D17FCA1" w:rsidR="00313C52" w:rsidRPr="00F07B2F" w:rsidRDefault="00313C52" w:rsidP="00803CEA">
      <w:pPr>
        <w:pStyle w:val="Akapitzlist"/>
        <w:numPr>
          <w:ilvl w:val="0"/>
          <w:numId w:val="31"/>
        </w:numPr>
        <w:autoSpaceDE w:val="0"/>
        <w:spacing w:after="0" w:line="240" w:lineRule="auto"/>
        <w:jc w:val="both"/>
        <w:rPr>
          <w:rFonts w:cs="Calibri"/>
        </w:rPr>
      </w:pPr>
      <w:r w:rsidRPr="00F07B2F">
        <w:rPr>
          <w:rFonts w:cs="Calibri"/>
        </w:rPr>
        <w:t xml:space="preserve">Załącznik nr 1 – </w:t>
      </w:r>
      <w:r w:rsidR="00F07B2F" w:rsidRPr="00F07B2F">
        <w:rPr>
          <w:rFonts w:asciiTheme="minorHAnsi" w:hAnsiTheme="minorHAnsi"/>
        </w:rPr>
        <w:t>Parametry graniczne</w:t>
      </w:r>
    </w:p>
    <w:p w14:paraId="05DC7378" w14:textId="301C74C4" w:rsidR="00313C52" w:rsidRPr="00DD3CB0" w:rsidRDefault="00313C52" w:rsidP="00803CEA">
      <w:pPr>
        <w:pStyle w:val="Akapitzlist"/>
        <w:numPr>
          <w:ilvl w:val="0"/>
          <w:numId w:val="31"/>
        </w:numPr>
        <w:autoSpaceDE w:val="0"/>
        <w:spacing w:after="0" w:line="240" w:lineRule="auto"/>
        <w:jc w:val="both"/>
        <w:rPr>
          <w:rFonts w:asciiTheme="minorHAnsi" w:hAnsiTheme="minorHAnsi"/>
          <w:bCs/>
        </w:rPr>
      </w:pPr>
      <w:r w:rsidRPr="00DD3CB0">
        <w:rPr>
          <w:rFonts w:cs="Calibri"/>
        </w:rPr>
        <w:t xml:space="preserve">Załącznik nr 2 – </w:t>
      </w:r>
      <w:r w:rsidR="00A81908">
        <w:rPr>
          <w:rFonts w:asciiTheme="minorHAnsi" w:hAnsiTheme="minorHAnsi"/>
        </w:rPr>
        <w:t>Formularz asortymentowo – cenowy</w:t>
      </w:r>
    </w:p>
    <w:p w14:paraId="75468055" w14:textId="77777777" w:rsidR="00313C52" w:rsidRDefault="00313C52" w:rsidP="00E777EE">
      <w:pPr>
        <w:spacing w:after="0" w:line="240" w:lineRule="auto"/>
        <w:rPr>
          <w:rFonts w:asciiTheme="minorHAnsi" w:hAnsiTheme="minorHAnsi"/>
          <w:bCs/>
          <w:sz w:val="22"/>
          <w:szCs w:val="22"/>
        </w:rPr>
      </w:pPr>
    </w:p>
    <w:p w14:paraId="2CB6307F" w14:textId="77777777" w:rsidR="00313C52" w:rsidRDefault="00313C52" w:rsidP="00E777EE">
      <w:pPr>
        <w:spacing w:after="0" w:line="240" w:lineRule="auto"/>
        <w:rPr>
          <w:rFonts w:asciiTheme="minorHAnsi" w:hAnsiTheme="minorHAnsi"/>
          <w:bCs/>
          <w:sz w:val="22"/>
          <w:szCs w:val="22"/>
        </w:rPr>
      </w:pPr>
    </w:p>
    <w:p w14:paraId="40B129A4" w14:textId="77777777" w:rsidR="00313C52" w:rsidRDefault="00313C52" w:rsidP="00E777EE">
      <w:pPr>
        <w:spacing w:after="0" w:line="240" w:lineRule="auto"/>
        <w:rPr>
          <w:rFonts w:asciiTheme="minorHAnsi" w:hAnsiTheme="minorHAnsi"/>
          <w:bCs/>
          <w:sz w:val="22"/>
          <w:szCs w:val="22"/>
        </w:rPr>
      </w:pPr>
    </w:p>
    <w:p w14:paraId="1A2B0CBA" w14:textId="77777777" w:rsidR="00B14ED5" w:rsidRDefault="00B14ED5" w:rsidP="00E777EE">
      <w:pPr>
        <w:spacing w:after="0" w:line="240" w:lineRule="auto"/>
        <w:rPr>
          <w:rFonts w:asciiTheme="minorHAnsi" w:hAnsiTheme="minorHAnsi"/>
          <w:bCs/>
          <w:sz w:val="22"/>
          <w:szCs w:val="22"/>
        </w:rPr>
      </w:pPr>
    </w:p>
    <w:p w14:paraId="457D3A16" w14:textId="77777777" w:rsidR="00B14ED5" w:rsidRDefault="00B14ED5" w:rsidP="00E777EE">
      <w:pPr>
        <w:spacing w:after="0" w:line="240" w:lineRule="auto"/>
        <w:rPr>
          <w:rFonts w:asciiTheme="minorHAnsi" w:hAnsiTheme="minorHAnsi"/>
          <w:bCs/>
          <w:sz w:val="22"/>
          <w:szCs w:val="22"/>
        </w:rPr>
      </w:pPr>
    </w:p>
    <w:p w14:paraId="1BD8641C" w14:textId="77777777" w:rsidR="00B14ED5" w:rsidRDefault="00B14ED5" w:rsidP="00E777EE">
      <w:pPr>
        <w:spacing w:after="0" w:line="240" w:lineRule="auto"/>
        <w:rPr>
          <w:rFonts w:asciiTheme="minorHAnsi" w:hAnsiTheme="minorHAnsi"/>
          <w:bCs/>
          <w:sz w:val="22"/>
          <w:szCs w:val="22"/>
        </w:rPr>
      </w:pPr>
    </w:p>
    <w:p w14:paraId="2C26F0CF" w14:textId="77777777" w:rsidR="00B14ED5" w:rsidRDefault="00B14ED5" w:rsidP="00E777EE">
      <w:pPr>
        <w:spacing w:after="0" w:line="240" w:lineRule="auto"/>
        <w:rPr>
          <w:rFonts w:asciiTheme="minorHAnsi" w:hAnsiTheme="minorHAnsi"/>
          <w:bCs/>
          <w:sz w:val="22"/>
          <w:szCs w:val="22"/>
        </w:rPr>
      </w:pPr>
    </w:p>
    <w:p w14:paraId="7B3939C1" w14:textId="77777777" w:rsidR="00313C52" w:rsidRDefault="00313C52" w:rsidP="00E777EE">
      <w:pPr>
        <w:spacing w:after="0" w:line="240" w:lineRule="auto"/>
        <w:rPr>
          <w:rFonts w:asciiTheme="minorHAnsi" w:hAnsiTheme="minorHAnsi"/>
          <w:bCs/>
          <w:sz w:val="22"/>
          <w:szCs w:val="22"/>
        </w:rPr>
      </w:pPr>
    </w:p>
    <w:p w14:paraId="7D0646F4" w14:textId="77777777" w:rsidR="00740822" w:rsidRPr="00740822" w:rsidRDefault="00740822" w:rsidP="00740822">
      <w:pPr>
        <w:spacing w:before="240" w:after="0"/>
        <w:jc w:val="right"/>
        <w:rPr>
          <w:rFonts w:ascii="Calibri" w:hAnsi="Calibri" w:cs="Calibri"/>
        </w:rPr>
      </w:pPr>
      <w:bookmarkStart w:id="14" w:name="_Hlk174523374"/>
      <w:r w:rsidRPr="00740822">
        <w:rPr>
          <w:rFonts w:ascii="Calibri" w:hAnsi="Calibri" w:cs="Calibri"/>
        </w:rPr>
        <w:lastRenderedPageBreak/>
        <w:t>Załącznik nr 14 Polityki Ochrony Danych Osobowych</w:t>
      </w:r>
    </w:p>
    <w:p w14:paraId="74DCF7CC" w14:textId="77777777" w:rsidR="00740822" w:rsidRPr="00740822" w:rsidRDefault="00740822" w:rsidP="00740822">
      <w:pPr>
        <w:spacing w:before="240" w:after="0"/>
        <w:jc w:val="center"/>
        <w:rPr>
          <w:rFonts w:ascii="Calibri" w:hAnsi="Calibri" w:cs="Calibri"/>
          <w:b/>
        </w:rPr>
      </w:pPr>
      <w:r w:rsidRPr="00740822">
        <w:rPr>
          <w:rFonts w:ascii="Calibri" w:hAnsi="Calibri" w:cs="Calibri"/>
          <w:b/>
        </w:rPr>
        <w:t>UMOWA POWIERZENIA PRZETWARZANIA DANYCH OSOBOWYCH</w:t>
      </w:r>
    </w:p>
    <w:p w14:paraId="5C1B425F" w14:textId="77777777" w:rsidR="00740822" w:rsidRPr="00740822" w:rsidRDefault="00740822" w:rsidP="00740822">
      <w:pPr>
        <w:spacing w:before="240" w:after="0"/>
        <w:jc w:val="both"/>
        <w:rPr>
          <w:rFonts w:ascii="Calibri" w:hAnsi="Calibri" w:cs="Calibri"/>
        </w:rPr>
      </w:pPr>
      <w:r w:rsidRPr="00740822">
        <w:rPr>
          <w:rFonts w:ascii="Calibri" w:hAnsi="Calibri" w:cs="Calibri"/>
        </w:rPr>
        <w:t>zawarta w Kielcach w dniu ………… roku</w:t>
      </w:r>
    </w:p>
    <w:p w14:paraId="1CCE1AB1" w14:textId="77777777" w:rsidR="00740822" w:rsidRPr="00740822" w:rsidRDefault="00740822" w:rsidP="00740822">
      <w:pPr>
        <w:spacing w:before="240" w:after="0"/>
        <w:jc w:val="both"/>
        <w:rPr>
          <w:rFonts w:ascii="Calibri" w:hAnsi="Calibri" w:cs="Calibri"/>
        </w:rPr>
      </w:pPr>
      <w:r w:rsidRPr="00740822">
        <w:rPr>
          <w:rFonts w:ascii="Calibri" w:hAnsi="Calibri" w:cs="Calibri"/>
        </w:rPr>
        <w:t>pomiędzy:</w:t>
      </w:r>
    </w:p>
    <w:p w14:paraId="29E2CC86" w14:textId="77777777" w:rsidR="00740822" w:rsidRPr="00740822" w:rsidRDefault="00740822" w:rsidP="00740822">
      <w:pPr>
        <w:spacing w:after="0" w:line="240" w:lineRule="auto"/>
        <w:jc w:val="both"/>
        <w:rPr>
          <w:rFonts w:ascii="Calibri" w:hAnsi="Calibri" w:cs="Calibri"/>
        </w:rPr>
      </w:pPr>
      <w:r w:rsidRPr="00740822">
        <w:rPr>
          <w:rFonts w:ascii="Calibri" w:hAnsi="Calibri" w:cs="Calibri"/>
        </w:rPr>
        <w:t>Świętokrzyskie Centrum Onkologii Samodzielny Publiczny Zakład Opieki Zdrowotnej</w:t>
      </w:r>
    </w:p>
    <w:p w14:paraId="7CCCEA72" w14:textId="77777777" w:rsidR="00740822" w:rsidRPr="00740822" w:rsidRDefault="00740822" w:rsidP="00740822">
      <w:pPr>
        <w:autoSpaceDE w:val="0"/>
        <w:spacing w:after="0" w:line="240" w:lineRule="auto"/>
        <w:jc w:val="both"/>
        <w:rPr>
          <w:rFonts w:ascii="Calibri" w:hAnsi="Calibri"/>
        </w:rPr>
      </w:pPr>
      <w:r w:rsidRPr="00740822">
        <w:rPr>
          <w:rFonts w:ascii="Calibri" w:hAnsi="Calibri" w:cs="Calibri"/>
        </w:rPr>
        <w:t xml:space="preserve">ul. Stefana </w:t>
      </w:r>
      <w:proofErr w:type="spellStart"/>
      <w:r w:rsidRPr="00740822">
        <w:rPr>
          <w:rFonts w:ascii="Calibri" w:hAnsi="Calibri" w:cs="Calibri"/>
        </w:rPr>
        <w:t>Artwińskiego</w:t>
      </w:r>
      <w:proofErr w:type="spellEnd"/>
      <w:r w:rsidRPr="00740822">
        <w:rPr>
          <w:rFonts w:ascii="Calibri" w:hAnsi="Calibri" w:cs="Calibri"/>
        </w:rPr>
        <w:t xml:space="preserve"> 3, 25-734 Kielce, KRS: 0000004015, NIP: 9591294907, REGON: 001263233, </w:t>
      </w:r>
      <w:r w:rsidRPr="00740822">
        <w:rPr>
          <w:rFonts w:ascii="Calibri" w:hAnsi="Calibri"/>
        </w:rPr>
        <w:t xml:space="preserve">reprezentowanym przez: </w:t>
      </w:r>
    </w:p>
    <w:p w14:paraId="5C4B1957" w14:textId="77777777" w:rsidR="00740822" w:rsidRPr="00740822" w:rsidRDefault="00740822" w:rsidP="00740822">
      <w:pPr>
        <w:autoSpaceDE w:val="0"/>
        <w:spacing w:after="0" w:line="240" w:lineRule="auto"/>
        <w:jc w:val="both"/>
        <w:rPr>
          <w:rFonts w:ascii="Calibri" w:hAnsi="Calibri"/>
        </w:rPr>
      </w:pPr>
      <w:r w:rsidRPr="00740822">
        <w:rPr>
          <w:rFonts w:ascii="Calibri" w:hAnsi="Calibri"/>
        </w:rPr>
        <w:t>1. Agnieszkę Syskę – Z-</w:t>
      </w:r>
      <w:proofErr w:type="spellStart"/>
      <w:r w:rsidRPr="00740822">
        <w:rPr>
          <w:rFonts w:ascii="Calibri" w:hAnsi="Calibri"/>
        </w:rPr>
        <w:t>cę</w:t>
      </w:r>
      <w:proofErr w:type="spellEnd"/>
      <w:r w:rsidRPr="00740822">
        <w:rPr>
          <w:rFonts w:ascii="Calibri" w:hAnsi="Calibri"/>
        </w:rPr>
        <w:t xml:space="preserve"> Dyr. Ds. Finansowo- Administracyjnych </w:t>
      </w:r>
    </w:p>
    <w:p w14:paraId="4817F73F" w14:textId="77777777" w:rsidR="00740822" w:rsidRPr="00740822" w:rsidRDefault="00740822" w:rsidP="00740822">
      <w:pPr>
        <w:spacing w:after="0" w:line="240" w:lineRule="auto"/>
        <w:rPr>
          <w:rFonts w:ascii="Calibri" w:hAnsi="Calibri" w:cs="Calibri"/>
        </w:rPr>
      </w:pPr>
      <w:r w:rsidRPr="00740822">
        <w:rPr>
          <w:rFonts w:ascii="Calibri" w:hAnsi="Calibri"/>
        </w:rPr>
        <w:t>2. Wiolettę Krupę – Główną Księgową</w:t>
      </w:r>
      <w:r w:rsidRPr="00740822">
        <w:rPr>
          <w:rFonts w:ascii="Calibri" w:hAnsi="Calibri" w:cs="Calibri"/>
        </w:rPr>
        <w:t xml:space="preserve"> </w:t>
      </w:r>
    </w:p>
    <w:p w14:paraId="5A750127" w14:textId="77777777" w:rsidR="00740822" w:rsidRPr="00740822" w:rsidRDefault="00740822" w:rsidP="00740822">
      <w:pPr>
        <w:spacing w:after="0" w:line="240" w:lineRule="auto"/>
        <w:rPr>
          <w:rFonts w:ascii="Calibri" w:hAnsi="Calibri" w:cs="Calibri"/>
        </w:rPr>
      </w:pPr>
      <w:r w:rsidRPr="00740822">
        <w:rPr>
          <w:rFonts w:ascii="Calibri" w:hAnsi="Calibri" w:cs="Calibri"/>
        </w:rPr>
        <w:t>zwanym dalej „Administratorem”</w:t>
      </w:r>
    </w:p>
    <w:p w14:paraId="55BA2A21" w14:textId="77777777" w:rsidR="00740822" w:rsidRPr="00740822" w:rsidRDefault="00740822" w:rsidP="00740822">
      <w:pPr>
        <w:spacing w:before="240" w:after="0"/>
        <w:jc w:val="both"/>
        <w:rPr>
          <w:rFonts w:ascii="Calibri" w:hAnsi="Calibri" w:cs="Calibri"/>
        </w:rPr>
      </w:pPr>
      <w:r w:rsidRPr="00740822">
        <w:rPr>
          <w:rFonts w:ascii="Calibri" w:hAnsi="Calibri" w:cs="Calibri"/>
        </w:rPr>
        <w:t xml:space="preserve">a </w:t>
      </w:r>
    </w:p>
    <w:p w14:paraId="61EF2295" w14:textId="77777777" w:rsidR="00740822" w:rsidRPr="00740822" w:rsidRDefault="00740822" w:rsidP="00740822">
      <w:pPr>
        <w:spacing w:before="240" w:after="0"/>
        <w:rPr>
          <w:rFonts w:ascii="Calibri" w:hAnsi="Calibri" w:cs="Calibri"/>
        </w:rPr>
      </w:pPr>
      <w:r w:rsidRPr="00740822">
        <w:rPr>
          <w:rFonts w:ascii="Calibri" w:hAnsi="Calibri" w:cs="Calibri"/>
        </w:rPr>
        <w:t xml:space="preserve">………………………., </w:t>
      </w:r>
      <w:r w:rsidRPr="00740822">
        <w:rPr>
          <w:rFonts w:ascii="Calibri" w:hAnsi="Calibri" w:cs="Calibri"/>
        </w:rPr>
        <w:br/>
        <w:t xml:space="preserve">…………………………………., </w:t>
      </w:r>
      <w:r w:rsidRPr="00740822">
        <w:rPr>
          <w:rFonts w:ascii="Calibri" w:hAnsi="Calibri" w:cs="Calibri"/>
        </w:rPr>
        <w:br/>
        <w:t xml:space="preserve">KRS: ……………………, NIP: …………………….., REGON: ……………………., </w:t>
      </w:r>
      <w:r w:rsidRPr="00740822">
        <w:rPr>
          <w:rFonts w:ascii="Calibri" w:hAnsi="Calibri" w:cs="Calibri"/>
        </w:rPr>
        <w:br/>
        <w:t>reprezentowanym przez …………………………..,</w:t>
      </w:r>
      <w:r w:rsidRPr="00740822">
        <w:rPr>
          <w:rFonts w:ascii="Calibri" w:hAnsi="Calibri" w:cs="Calibri"/>
        </w:rPr>
        <w:br/>
        <w:t>zwanym dalej „Przetwarzającym”</w:t>
      </w:r>
      <w:r w:rsidRPr="00740822">
        <w:rPr>
          <w:rFonts w:ascii="Calibri" w:hAnsi="Calibri" w:cs="Calibri"/>
        </w:rPr>
        <w:br/>
      </w:r>
    </w:p>
    <w:p w14:paraId="2E0E8BDE"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 xml:space="preserve">DEFINICJE </w:t>
      </w:r>
    </w:p>
    <w:p w14:paraId="7F18800A" w14:textId="77777777" w:rsidR="00740822" w:rsidRPr="00740822" w:rsidRDefault="00740822" w:rsidP="00740822">
      <w:pPr>
        <w:spacing w:before="240" w:after="0"/>
        <w:jc w:val="both"/>
        <w:rPr>
          <w:rFonts w:ascii="Calibri" w:hAnsi="Calibri" w:cs="Calibri"/>
        </w:rPr>
      </w:pPr>
      <w:r w:rsidRPr="00740822">
        <w:rPr>
          <w:rFonts w:ascii="Calibri" w:hAnsi="Calibri" w:cs="Calibri"/>
        </w:rPr>
        <w:t>Dla potrzeb niniejszej umowy, Administrator i Przetwarzający ustalają następujące znaczenie niżej wymienionych pojęć:</w:t>
      </w:r>
    </w:p>
    <w:p w14:paraId="69F4E8E8" w14:textId="77777777" w:rsidR="00740822" w:rsidRPr="00740822" w:rsidRDefault="00740822" w:rsidP="00740822">
      <w:pPr>
        <w:numPr>
          <w:ilvl w:val="0"/>
          <w:numId w:val="61"/>
        </w:numPr>
        <w:spacing w:before="240"/>
        <w:jc w:val="both"/>
        <w:rPr>
          <w:rFonts w:ascii="Calibri" w:hAnsi="Calibri" w:cs="Calibri"/>
        </w:rPr>
      </w:pPr>
      <w:r w:rsidRPr="00740822">
        <w:rPr>
          <w:rFonts w:ascii="Calibri" w:hAnsi="Calibri" w:cs="Calibri"/>
          <w:b/>
        </w:rPr>
        <w:t>Umowa Powierzenia</w:t>
      </w:r>
      <w:r w:rsidRPr="00740822">
        <w:rPr>
          <w:rFonts w:ascii="Calibri" w:hAnsi="Calibri" w:cs="Calibri"/>
        </w:rPr>
        <w:t xml:space="preserve"> – niniejsza umowa;</w:t>
      </w:r>
    </w:p>
    <w:p w14:paraId="7397EE0F" w14:textId="77777777" w:rsidR="00740822" w:rsidRPr="00740822" w:rsidRDefault="00740822" w:rsidP="00740822">
      <w:pPr>
        <w:numPr>
          <w:ilvl w:val="0"/>
          <w:numId w:val="61"/>
        </w:numPr>
        <w:spacing w:before="240"/>
        <w:jc w:val="both"/>
        <w:rPr>
          <w:rFonts w:ascii="Calibri" w:hAnsi="Calibri" w:cs="Calibri"/>
        </w:rPr>
      </w:pPr>
      <w:r w:rsidRPr="00740822">
        <w:rPr>
          <w:rFonts w:ascii="Calibri" w:hAnsi="Calibri" w:cs="Calibri"/>
          <w:b/>
        </w:rPr>
        <w:t xml:space="preserve">Umowa Główna </w:t>
      </w:r>
      <w:r w:rsidRPr="00740822">
        <w:rPr>
          <w:rFonts w:ascii="Calibri" w:hAnsi="Calibri" w:cs="Calibri"/>
        </w:rPr>
        <w:t>– ………………… z dnia …………….. na okres …………..m-</w:t>
      </w:r>
      <w:proofErr w:type="spellStart"/>
      <w:r w:rsidRPr="00740822">
        <w:rPr>
          <w:rFonts w:ascii="Calibri" w:hAnsi="Calibri" w:cs="Calibri"/>
        </w:rPr>
        <w:t>cy</w:t>
      </w:r>
      <w:proofErr w:type="spellEnd"/>
      <w:r w:rsidRPr="00740822">
        <w:rPr>
          <w:rFonts w:ascii="Calibri" w:hAnsi="Calibri" w:cs="Calibri"/>
        </w:rPr>
        <w:t xml:space="preserve"> [umowa, w związku z którą zawierana jest umowa powierzenia – przetwarzanie danych jest konieczne do wykonania Umowy Głównej]</w:t>
      </w:r>
    </w:p>
    <w:p w14:paraId="2694B73A" w14:textId="77777777" w:rsidR="00740822" w:rsidRPr="00740822" w:rsidRDefault="00740822" w:rsidP="00740822">
      <w:pPr>
        <w:numPr>
          <w:ilvl w:val="0"/>
          <w:numId w:val="61"/>
        </w:numPr>
        <w:spacing w:before="240"/>
        <w:jc w:val="both"/>
        <w:rPr>
          <w:rFonts w:ascii="Calibri" w:hAnsi="Calibri" w:cs="Calibri"/>
        </w:rPr>
      </w:pPr>
      <w:bookmarkStart w:id="15" w:name="_Hlk482057555"/>
      <w:r w:rsidRPr="00740822">
        <w:rPr>
          <w:rFonts w:ascii="Calibri" w:hAnsi="Calibri" w:cs="Calibri"/>
          <w:b/>
        </w:rPr>
        <w:t xml:space="preserve">RODO  </w:t>
      </w:r>
      <w:bookmarkEnd w:id="15"/>
      <w:r w:rsidRPr="00740822">
        <w:rPr>
          <w:rFonts w:ascii="Calibri" w:hAnsi="Calibri" w:cs="Calibri"/>
        </w:rPr>
        <w:t xml:space="preserve">- rozporządzenie Parlamentu Europejskiego i Rady (UE) 2016/679 z dnia 27 kwietnia 2016 r. w sprawie ochrony osób fizycznych w związku z przetwarzaniem danych osobowych </w:t>
      </w:r>
      <w:r w:rsidRPr="00740822">
        <w:rPr>
          <w:rFonts w:ascii="Calibri" w:hAnsi="Calibri" w:cs="Calibri"/>
        </w:rPr>
        <w:br/>
        <w:t>i w sprawie swobodnego przepływu takich danych oraz uchylenia dyrektywy 95/46/WE (ogólne rozporządzenie o ochronie danych) (Dz. U. UE. L. z 2016 r. Nr 119, str. 1).</w:t>
      </w:r>
    </w:p>
    <w:p w14:paraId="3245F6A0"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OŚWIADCZENIA STRON</w:t>
      </w:r>
    </w:p>
    <w:p w14:paraId="411327B3" w14:textId="77777777" w:rsidR="00740822" w:rsidRPr="00740822" w:rsidRDefault="00740822" w:rsidP="00740822">
      <w:pPr>
        <w:tabs>
          <w:tab w:val="num" w:pos="720"/>
        </w:tabs>
        <w:spacing w:before="240" w:after="0"/>
        <w:jc w:val="both"/>
        <w:rPr>
          <w:rFonts w:ascii="Calibri" w:hAnsi="Calibri" w:cs="Calibri"/>
        </w:rPr>
      </w:pPr>
      <w:r w:rsidRPr="00740822">
        <w:rPr>
          <w:rFonts w:ascii="Calibri" w:hAnsi="Calibri" w:cs="Calibri"/>
        </w:rPr>
        <w:t>Strony oświadczają, że niniejsza Umowa Powierzenia została zawarta w celu wykonania obowiązków, o których mowa w art. 28 RODO w związku z zawarciem Umowy Głównej.</w:t>
      </w:r>
    </w:p>
    <w:p w14:paraId="16E6D41F"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 xml:space="preserve">PRZEDMIOT UMOWY </w:t>
      </w:r>
    </w:p>
    <w:p w14:paraId="306477CA" w14:textId="77777777" w:rsidR="00740822" w:rsidRPr="00740822" w:rsidRDefault="00740822" w:rsidP="00740822">
      <w:pPr>
        <w:numPr>
          <w:ilvl w:val="1"/>
          <w:numId w:val="68"/>
        </w:numPr>
        <w:spacing w:before="240"/>
        <w:jc w:val="both"/>
        <w:rPr>
          <w:rFonts w:ascii="Calibri" w:hAnsi="Calibri" w:cs="Calibri"/>
        </w:rPr>
      </w:pPr>
      <w:r w:rsidRPr="00740822">
        <w:rPr>
          <w:rFonts w:ascii="Calibri" w:hAnsi="Calibri" w:cs="Calibri"/>
        </w:rPr>
        <w:t xml:space="preserve">W trybie art. 28 ust. 3 RODO, Administrator powierza Przetwarzającemu do przetwarzania dane osobowe wskazane w pkt 4.1.-4.2. poniżej, a Przetwarzający zobowiązuje się do ich przetwarzania zgodnego z prawem i niniejszą Umową Powierzenia. </w:t>
      </w:r>
    </w:p>
    <w:p w14:paraId="195441A6" w14:textId="77777777" w:rsidR="00740822" w:rsidRPr="00740822" w:rsidRDefault="00740822" w:rsidP="00740822">
      <w:pPr>
        <w:numPr>
          <w:ilvl w:val="1"/>
          <w:numId w:val="68"/>
        </w:numPr>
        <w:spacing w:before="240"/>
        <w:jc w:val="both"/>
        <w:rPr>
          <w:rFonts w:ascii="Calibri" w:hAnsi="Calibri" w:cs="Calibri"/>
        </w:rPr>
      </w:pPr>
      <w:r w:rsidRPr="00740822">
        <w:rPr>
          <w:rFonts w:ascii="Calibri" w:hAnsi="Calibri" w:cs="Calibri"/>
        </w:rPr>
        <w:lastRenderedPageBreak/>
        <w:t xml:space="preserve">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w:t>
      </w:r>
      <w:r w:rsidRPr="00740822">
        <w:rPr>
          <w:rFonts w:ascii="Calibri" w:hAnsi="Calibri"/>
        </w:rPr>
        <w:t>……………………………………….</w:t>
      </w:r>
      <w:r w:rsidRPr="00740822">
        <w:rPr>
          <w:rFonts w:ascii="Calibri" w:hAnsi="Calibri" w:cs="Calibri"/>
        </w:rPr>
        <w:t>lub na piśmie. Udokumentowanym poleceniem jest w szczególności zapotrzebowanie na wykonanie usług zgłaszane w ramach Umowy Głównej, co dotyczy w  szczególności zgłoszeń w udostępnianych przez Przetwarzającego systemach obsługi zgłoszeń oraz zgłoszeń dokonywanych telefonicznie, a także zgłoszeń przesyłanych przez automatyczne systemy monitorujące.</w:t>
      </w:r>
    </w:p>
    <w:p w14:paraId="506738CC"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CEL, ZAKRES I CHARAKTER PRZETWARZANIA</w:t>
      </w:r>
    </w:p>
    <w:p w14:paraId="22FACC7E" w14:textId="77777777" w:rsidR="00740822" w:rsidRPr="00740822" w:rsidRDefault="00740822" w:rsidP="00740822">
      <w:pPr>
        <w:numPr>
          <w:ilvl w:val="0"/>
          <w:numId w:val="63"/>
        </w:numPr>
        <w:spacing w:before="240"/>
        <w:jc w:val="both"/>
        <w:rPr>
          <w:rFonts w:ascii="Calibri" w:hAnsi="Calibri" w:cs="Calibri"/>
          <w:vanish/>
        </w:rPr>
      </w:pPr>
    </w:p>
    <w:p w14:paraId="0A83C436" w14:textId="77777777" w:rsidR="00740822" w:rsidRPr="00740822" w:rsidRDefault="00740822" w:rsidP="00740822">
      <w:pPr>
        <w:numPr>
          <w:ilvl w:val="0"/>
          <w:numId w:val="63"/>
        </w:numPr>
        <w:spacing w:before="240"/>
        <w:jc w:val="both"/>
        <w:rPr>
          <w:rFonts w:ascii="Calibri" w:hAnsi="Calibri" w:cs="Calibri"/>
          <w:vanish/>
        </w:rPr>
      </w:pPr>
    </w:p>
    <w:p w14:paraId="7C0AF533" w14:textId="77777777" w:rsidR="00740822" w:rsidRPr="00740822" w:rsidRDefault="00740822" w:rsidP="00740822">
      <w:pPr>
        <w:numPr>
          <w:ilvl w:val="1"/>
          <w:numId w:val="63"/>
        </w:numPr>
        <w:spacing w:before="240"/>
        <w:jc w:val="both"/>
        <w:rPr>
          <w:rFonts w:ascii="Calibri" w:hAnsi="Calibri" w:cs="Calibri"/>
        </w:rPr>
      </w:pPr>
      <w:r w:rsidRPr="00740822">
        <w:rPr>
          <w:rFonts w:ascii="Calibri" w:hAnsi="Calibri" w:cs="Calibri"/>
        </w:rPr>
        <w:t>Przetwarzający zobowiązuje się do przetwarzania danych osobowych następujących kategorii osób, których dane dotyczą, w szczególności:</w:t>
      </w:r>
    </w:p>
    <w:p w14:paraId="4B6D9E76" w14:textId="77777777" w:rsidR="00740822" w:rsidRPr="00740822" w:rsidRDefault="00740822" w:rsidP="00740822">
      <w:pPr>
        <w:numPr>
          <w:ilvl w:val="0"/>
          <w:numId w:val="66"/>
        </w:numPr>
        <w:spacing w:before="240" w:after="0" w:line="276" w:lineRule="auto"/>
        <w:contextualSpacing/>
        <w:jc w:val="both"/>
        <w:rPr>
          <w:rFonts w:ascii="Calibri" w:hAnsi="Calibri"/>
        </w:rPr>
      </w:pPr>
      <w:r w:rsidRPr="00740822">
        <w:rPr>
          <w:rFonts w:ascii="Calibri" w:hAnsi="Calibri"/>
        </w:rPr>
        <w:t xml:space="preserve">pracownicy Administratora, </w:t>
      </w:r>
    </w:p>
    <w:p w14:paraId="4764F54D" w14:textId="77777777" w:rsidR="00740822" w:rsidRPr="00740822" w:rsidRDefault="00740822" w:rsidP="00740822">
      <w:pPr>
        <w:numPr>
          <w:ilvl w:val="0"/>
          <w:numId w:val="66"/>
        </w:numPr>
        <w:spacing w:before="240" w:after="0" w:line="276" w:lineRule="auto"/>
        <w:contextualSpacing/>
        <w:jc w:val="both"/>
        <w:rPr>
          <w:rFonts w:ascii="Calibri" w:hAnsi="Calibri"/>
        </w:rPr>
      </w:pPr>
      <w:r w:rsidRPr="00740822">
        <w:rPr>
          <w:rFonts w:ascii="Calibri" w:hAnsi="Calibri"/>
        </w:rPr>
        <w:t>pacjentów Administratora oraz ich opiekunów lub przedstawicieli ustawowych,</w:t>
      </w:r>
    </w:p>
    <w:p w14:paraId="07235C0D" w14:textId="77777777" w:rsidR="00740822" w:rsidRPr="00740822" w:rsidRDefault="00740822" w:rsidP="00740822">
      <w:pPr>
        <w:numPr>
          <w:ilvl w:val="1"/>
          <w:numId w:val="63"/>
        </w:numPr>
        <w:spacing w:before="240"/>
        <w:jc w:val="both"/>
        <w:rPr>
          <w:rFonts w:ascii="Calibri" w:hAnsi="Calibri" w:cs="Calibri"/>
        </w:rPr>
      </w:pPr>
      <w:r w:rsidRPr="00740822">
        <w:rPr>
          <w:rFonts w:ascii="Calibri" w:hAnsi="Calibri" w:cs="Calibri"/>
        </w:rPr>
        <w:t xml:space="preserve">Zakres powierzonych Przetwarzającemu do przetwarzania danych osobowych obejmuje </w:t>
      </w:r>
      <w:r w:rsidRPr="00740822">
        <w:rPr>
          <w:rFonts w:ascii="Calibri" w:hAnsi="Calibri" w:cs="Calibri"/>
        </w:rPr>
        <w:br/>
        <w:t>w szczególności:</w:t>
      </w:r>
    </w:p>
    <w:p w14:paraId="728F005D" w14:textId="77777777" w:rsidR="00740822" w:rsidRPr="00740822" w:rsidRDefault="00740822" w:rsidP="00740822">
      <w:pPr>
        <w:spacing w:before="120" w:after="120"/>
        <w:ind w:left="709"/>
        <w:contextualSpacing/>
        <w:jc w:val="both"/>
        <w:rPr>
          <w:rFonts w:ascii="Calibri" w:hAnsi="Calibri"/>
          <w:b/>
        </w:rPr>
      </w:pPr>
      <w:r w:rsidRPr="00740822">
        <w:rPr>
          <w:rFonts w:ascii="Calibri" w:hAnsi="Calibri"/>
          <w:b/>
        </w:rPr>
        <w:t>a) Dane zwykłe:</w:t>
      </w:r>
    </w:p>
    <w:p w14:paraId="730DDEFA" w14:textId="77777777" w:rsidR="00740822" w:rsidRPr="00740822" w:rsidRDefault="00740822" w:rsidP="00740822">
      <w:pPr>
        <w:numPr>
          <w:ilvl w:val="2"/>
          <w:numId w:val="64"/>
        </w:numPr>
        <w:spacing w:before="120" w:after="120" w:line="276" w:lineRule="auto"/>
        <w:ind w:left="1440"/>
        <w:contextualSpacing/>
        <w:jc w:val="both"/>
        <w:rPr>
          <w:rFonts w:ascii="Calibri" w:hAnsi="Calibri"/>
        </w:rPr>
      </w:pPr>
      <w:r w:rsidRPr="00740822">
        <w:rPr>
          <w:rFonts w:ascii="Calibri" w:hAnsi="Calibri"/>
        </w:rPr>
        <w:t>imię i nazwisko,</w:t>
      </w:r>
    </w:p>
    <w:p w14:paraId="76300BF0" w14:textId="77777777" w:rsidR="00740822" w:rsidRPr="00740822" w:rsidRDefault="00740822" w:rsidP="00740822">
      <w:pPr>
        <w:numPr>
          <w:ilvl w:val="2"/>
          <w:numId w:val="64"/>
        </w:numPr>
        <w:spacing w:before="120" w:after="120" w:line="276" w:lineRule="auto"/>
        <w:ind w:left="1440"/>
        <w:contextualSpacing/>
        <w:jc w:val="both"/>
        <w:rPr>
          <w:rFonts w:ascii="Calibri" w:hAnsi="Calibri"/>
        </w:rPr>
      </w:pPr>
      <w:r w:rsidRPr="00740822">
        <w:rPr>
          <w:rFonts w:ascii="Calibri" w:hAnsi="Calibri"/>
        </w:rPr>
        <w:t>data urodzenia,</w:t>
      </w:r>
    </w:p>
    <w:p w14:paraId="2C46DE6A" w14:textId="77777777" w:rsidR="00740822" w:rsidRPr="00740822" w:rsidRDefault="00740822" w:rsidP="00740822">
      <w:pPr>
        <w:numPr>
          <w:ilvl w:val="2"/>
          <w:numId w:val="64"/>
        </w:numPr>
        <w:spacing w:before="120" w:after="120" w:line="276" w:lineRule="auto"/>
        <w:ind w:left="1440"/>
        <w:contextualSpacing/>
        <w:jc w:val="both"/>
        <w:rPr>
          <w:rFonts w:ascii="Calibri" w:hAnsi="Calibri"/>
        </w:rPr>
      </w:pPr>
      <w:r w:rsidRPr="00740822">
        <w:rPr>
          <w:rFonts w:ascii="Calibri" w:hAnsi="Calibri"/>
        </w:rPr>
        <w:t>numer PESEL,</w:t>
      </w:r>
    </w:p>
    <w:p w14:paraId="35CF5576" w14:textId="77777777" w:rsidR="00740822" w:rsidRPr="00740822" w:rsidRDefault="00740822" w:rsidP="00740822">
      <w:pPr>
        <w:spacing w:before="120" w:after="120"/>
        <w:ind w:left="1560"/>
        <w:contextualSpacing/>
        <w:jc w:val="both"/>
        <w:rPr>
          <w:rFonts w:ascii="Calibri" w:hAnsi="Calibri"/>
        </w:rPr>
      </w:pPr>
    </w:p>
    <w:p w14:paraId="6E0E583F" w14:textId="77777777" w:rsidR="00740822" w:rsidRPr="00740822" w:rsidRDefault="00740822" w:rsidP="00740822">
      <w:pPr>
        <w:spacing w:before="120" w:after="120"/>
        <w:ind w:left="1134" w:hanging="425"/>
        <w:contextualSpacing/>
        <w:jc w:val="both"/>
        <w:rPr>
          <w:rFonts w:ascii="Calibri" w:hAnsi="Calibri"/>
        </w:rPr>
      </w:pPr>
      <w:r w:rsidRPr="00740822">
        <w:rPr>
          <w:rFonts w:ascii="Calibri" w:hAnsi="Calibri"/>
        </w:rPr>
        <w:t xml:space="preserve">b) </w:t>
      </w:r>
      <w:r w:rsidRPr="00740822">
        <w:rPr>
          <w:rFonts w:ascii="Calibri" w:hAnsi="Calibri"/>
          <w:b/>
        </w:rPr>
        <w:t>Dane szczególnych kategorii:</w:t>
      </w:r>
    </w:p>
    <w:p w14:paraId="375C548F" w14:textId="77777777" w:rsidR="00740822" w:rsidRPr="00740822" w:rsidRDefault="00740822" w:rsidP="00740822">
      <w:pPr>
        <w:numPr>
          <w:ilvl w:val="0"/>
          <w:numId w:val="65"/>
        </w:numPr>
        <w:spacing w:before="120" w:after="120" w:line="276" w:lineRule="auto"/>
        <w:contextualSpacing/>
        <w:jc w:val="both"/>
        <w:rPr>
          <w:rFonts w:ascii="Calibri" w:hAnsi="Calibri"/>
        </w:rPr>
      </w:pPr>
      <w:r w:rsidRPr="00740822">
        <w:rPr>
          <w:rFonts w:ascii="Calibri" w:hAnsi="Calibri"/>
        </w:rPr>
        <w:t>dane dotyczące zdrowia w rozumieniu art. 4 pkt 15 RODO w tym, informacje gromadzone w dokumentacji medycznej, informacje o stanie zdrowia, diagnozy, stosowane leczenie, opisy i wyniki badań (co obejmuje także zapisane w postaci cyfrowej filmy, badania obrazowe itp.),</w:t>
      </w:r>
    </w:p>
    <w:p w14:paraId="6C24CC89" w14:textId="77777777" w:rsidR="00740822" w:rsidRPr="00740822" w:rsidRDefault="00740822" w:rsidP="00740822">
      <w:pPr>
        <w:numPr>
          <w:ilvl w:val="1"/>
          <w:numId w:val="63"/>
        </w:numPr>
        <w:spacing w:before="240"/>
        <w:jc w:val="both"/>
        <w:rPr>
          <w:rFonts w:ascii="Calibri" w:hAnsi="Calibri" w:cs="Calibri"/>
        </w:rPr>
      </w:pPr>
      <w:r w:rsidRPr="00740822">
        <w:rPr>
          <w:rFonts w:ascii="Calibri" w:hAnsi="Calibri" w:cs="Calibri"/>
        </w:rPr>
        <w:t xml:space="preserve">Celem przetwarzania danych osobowych wskazanych w pkt 4.1.-4.2. powyżej jest wykonanie tylko i wyłącznie Umowy Głównej, jednakże w zakresie nie szerszym niż: </w:t>
      </w:r>
    </w:p>
    <w:p w14:paraId="5AC794C3" w14:textId="77777777" w:rsidR="00740822" w:rsidRPr="00740822" w:rsidRDefault="00740822" w:rsidP="00740822">
      <w:pPr>
        <w:ind w:left="720"/>
        <w:jc w:val="both"/>
        <w:rPr>
          <w:rFonts w:ascii="Calibri" w:hAnsi="Calibri" w:cs="Calibri"/>
          <w:b/>
        </w:rPr>
      </w:pPr>
      <w:r w:rsidRPr="00740822">
        <w:rPr>
          <w:rFonts w:ascii="Calibri" w:hAnsi="Calibri" w:cs="Calibri"/>
          <w:b/>
        </w:rPr>
        <w:t xml:space="preserve">- Dzierżawa systemu do barwienia preparatów histologicznych </w:t>
      </w:r>
      <w:r w:rsidRPr="00740822">
        <w:rPr>
          <w:rFonts w:ascii="Calibri" w:hAnsi="Calibri" w:cs="Calibri"/>
          <w:b/>
        </w:rPr>
        <w:br/>
        <w:t xml:space="preserve">i nakładania folii nakrywkowej wraz z zestawem odczynników do barwienia </w:t>
      </w:r>
      <w:proofErr w:type="spellStart"/>
      <w:r w:rsidRPr="00740822">
        <w:rPr>
          <w:rFonts w:ascii="Calibri" w:hAnsi="Calibri" w:cs="Calibri"/>
          <w:b/>
        </w:rPr>
        <w:t>Hematoksyliną</w:t>
      </w:r>
      <w:proofErr w:type="spellEnd"/>
      <w:r w:rsidRPr="00740822">
        <w:rPr>
          <w:rFonts w:ascii="Calibri" w:hAnsi="Calibri" w:cs="Calibri"/>
          <w:b/>
        </w:rPr>
        <w:t xml:space="preserve"> </w:t>
      </w:r>
      <w:r w:rsidRPr="00740822">
        <w:rPr>
          <w:rFonts w:ascii="Calibri" w:hAnsi="Calibri" w:cs="Calibri"/>
          <w:b/>
        </w:rPr>
        <w:br/>
        <w:t>i Eozyną dla Zakładu Patologii Nowotworów  Świętokrzyskiego Centrum Onkologii w Kielcach.</w:t>
      </w:r>
    </w:p>
    <w:p w14:paraId="35A2D362" w14:textId="77777777" w:rsidR="00740822" w:rsidRPr="00740822" w:rsidRDefault="00740822" w:rsidP="00740822">
      <w:pPr>
        <w:ind w:left="720"/>
        <w:jc w:val="both"/>
        <w:rPr>
          <w:rFonts w:ascii="Calibri" w:hAnsi="Calibri" w:cs="Calibri"/>
        </w:rPr>
      </w:pPr>
      <w:r w:rsidRPr="00740822">
        <w:rPr>
          <w:rFonts w:ascii="Calibri" w:hAnsi="Calibri" w:cs="Calibri"/>
        </w:rPr>
        <w:t>Przetwarzający</w:t>
      </w:r>
      <w:r w:rsidRPr="00740822" w:rsidDel="00544752">
        <w:rPr>
          <w:rFonts w:ascii="Calibri" w:hAnsi="Calibri" w:cs="Calibri"/>
        </w:rPr>
        <w:t xml:space="preserve"> </w:t>
      </w:r>
      <w:r w:rsidRPr="00740822">
        <w:rPr>
          <w:rFonts w:ascii="Calibri" w:hAnsi="Calibri" w:cs="Calibri"/>
        </w:rPr>
        <w:t>zobowiązuje się do przetwarzania danych osobowych w sposób stały. Przetwarzający</w:t>
      </w:r>
      <w:r w:rsidRPr="00740822" w:rsidDel="00544752">
        <w:rPr>
          <w:rFonts w:ascii="Calibri" w:hAnsi="Calibri" w:cs="Calibri"/>
        </w:rPr>
        <w:t xml:space="preserve"> </w:t>
      </w:r>
      <w:r w:rsidRPr="00740822">
        <w:rPr>
          <w:rFonts w:ascii="Calibri" w:hAnsi="Calibri" w:cs="Calibri"/>
        </w:rPr>
        <w:t xml:space="preserve">będzie wykonywał następujące operacje dotyczące powierzonych danych osobowych w szczególności: </w:t>
      </w:r>
    </w:p>
    <w:p w14:paraId="42942893" w14:textId="77777777" w:rsidR="00740822" w:rsidRPr="00740822" w:rsidRDefault="00740822" w:rsidP="00740822">
      <w:pPr>
        <w:numPr>
          <w:ilvl w:val="0"/>
          <w:numId w:val="67"/>
        </w:numPr>
        <w:spacing w:before="120" w:after="120" w:line="240" w:lineRule="auto"/>
        <w:ind w:left="2154"/>
        <w:jc w:val="both"/>
        <w:rPr>
          <w:rFonts w:ascii="Calibri" w:hAnsi="Calibri" w:cs="Calibri"/>
        </w:rPr>
      </w:pPr>
      <w:r w:rsidRPr="00740822">
        <w:rPr>
          <w:rFonts w:ascii="Calibri" w:hAnsi="Calibri" w:cs="Calibri"/>
        </w:rPr>
        <w:t>przeglądanie.</w:t>
      </w:r>
    </w:p>
    <w:p w14:paraId="48E55E4D" w14:textId="77777777" w:rsidR="00740822" w:rsidRPr="00740822" w:rsidRDefault="00740822" w:rsidP="00740822">
      <w:pPr>
        <w:ind w:left="1440"/>
        <w:jc w:val="both"/>
        <w:rPr>
          <w:rFonts w:ascii="Calibri" w:hAnsi="Calibri" w:cs="Calibri"/>
        </w:rPr>
      </w:pPr>
      <w:r w:rsidRPr="00740822">
        <w:rPr>
          <w:rFonts w:ascii="Calibri" w:hAnsi="Calibri" w:cs="Calibri"/>
        </w:rPr>
        <w:t xml:space="preserve">Dane osobowe będą przez Przetwarzającego przetwarzane w formie elektronicznej </w:t>
      </w:r>
      <w:r w:rsidRPr="00740822">
        <w:rPr>
          <w:rFonts w:ascii="Calibri" w:hAnsi="Calibri" w:cs="Calibri"/>
        </w:rPr>
        <w:br/>
        <w:t>w systemach informatycznych oraz w formie papierowej.</w:t>
      </w:r>
    </w:p>
    <w:p w14:paraId="225F9414" w14:textId="77777777" w:rsidR="00740822" w:rsidRPr="00740822" w:rsidRDefault="00740822" w:rsidP="00740822">
      <w:pPr>
        <w:numPr>
          <w:ilvl w:val="1"/>
          <w:numId w:val="63"/>
        </w:numPr>
        <w:spacing w:before="240"/>
        <w:jc w:val="both"/>
        <w:rPr>
          <w:rFonts w:ascii="Calibri" w:hAnsi="Calibri" w:cs="Calibri"/>
        </w:rPr>
      </w:pPr>
      <w:r w:rsidRPr="00740822">
        <w:rPr>
          <w:rFonts w:ascii="Calibri" w:hAnsi="Calibri" w:cs="Calibri"/>
        </w:rPr>
        <w:t>Przetwarzający będzie zbierał/otrzymywał dane osobowe od administratora dostarczane mu w wersji elektronicznej i/lub papierowej</w:t>
      </w:r>
    </w:p>
    <w:p w14:paraId="47C09084"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ZASADY POWIERZENIA PRZETWARZANIA</w:t>
      </w:r>
    </w:p>
    <w:p w14:paraId="4174FC35"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Przed rozpoczęciem przetwarzania danych osobowych Przetwarzający musi podjąć środki zabezpieczające dane osobowe, o których mowa w art. 32 RODO, a w szczególności:</w:t>
      </w:r>
    </w:p>
    <w:p w14:paraId="3FFC5871" w14:textId="77777777" w:rsidR="00740822" w:rsidRPr="00740822" w:rsidRDefault="00740822" w:rsidP="00740822">
      <w:pPr>
        <w:numPr>
          <w:ilvl w:val="1"/>
          <w:numId w:val="60"/>
        </w:numPr>
        <w:tabs>
          <w:tab w:val="num" w:pos="1260"/>
        </w:tabs>
        <w:spacing w:before="240"/>
        <w:ind w:left="1134" w:hanging="425"/>
        <w:jc w:val="both"/>
        <w:rPr>
          <w:rFonts w:ascii="Calibri" w:hAnsi="Calibri" w:cs="Calibri"/>
        </w:rPr>
      </w:pPr>
      <w:r w:rsidRPr="00740822">
        <w:rPr>
          <w:rFonts w:ascii="Calibri" w:hAnsi="Calibri" w:cs="Calibri"/>
        </w:rPr>
        <w:lastRenderedPageBreak/>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 </w:t>
      </w:r>
    </w:p>
    <w:p w14:paraId="4ED9C310" w14:textId="77777777" w:rsidR="00740822" w:rsidRPr="00740822" w:rsidRDefault="00740822" w:rsidP="00740822">
      <w:pPr>
        <w:numPr>
          <w:ilvl w:val="1"/>
          <w:numId w:val="60"/>
        </w:numPr>
        <w:tabs>
          <w:tab w:val="num" w:pos="1260"/>
        </w:tabs>
        <w:spacing w:before="240"/>
        <w:ind w:left="1134" w:hanging="425"/>
        <w:jc w:val="both"/>
        <w:rPr>
          <w:rFonts w:ascii="Calibri" w:hAnsi="Calibri" w:cs="Calibri"/>
        </w:rPr>
      </w:pPr>
      <w:r w:rsidRPr="00740822">
        <w:rPr>
          <w:rFonts w:ascii="Calibri" w:hAnsi="Calibri" w:cs="Calibri"/>
        </w:rPr>
        <w:t>zapewnić, by każda osoba fizyczna działająca z upoważnienia Przetwarzającego, która ma dostęp do danych osobowych, przetwarzała je wyłącznie na polecenie administratora w celach i zakresie przewidzianym w Umowie Powierzenia,</w:t>
      </w:r>
    </w:p>
    <w:p w14:paraId="131D18C1" w14:textId="77777777" w:rsidR="00740822" w:rsidRPr="00740822" w:rsidRDefault="00740822" w:rsidP="00740822">
      <w:pPr>
        <w:numPr>
          <w:ilvl w:val="1"/>
          <w:numId w:val="60"/>
        </w:numPr>
        <w:tabs>
          <w:tab w:val="num" w:pos="1260"/>
        </w:tabs>
        <w:spacing w:before="240"/>
        <w:ind w:left="1134" w:hanging="425"/>
        <w:jc w:val="both"/>
        <w:rPr>
          <w:rFonts w:ascii="Calibri" w:hAnsi="Calibri" w:cs="Calibri"/>
        </w:rPr>
      </w:pPr>
      <w:r w:rsidRPr="00740822">
        <w:rPr>
          <w:rFonts w:ascii="Calibri" w:hAnsi="Calibri" w:cs="Calibri"/>
        </w:rPr>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14:paraId="5E4B52B8"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 xml:space="preserve">Przetwarzający zapewnia, aby osoby mające dostęp do przetwarzanych danych osobowych zachowały je oraz sposoby zabezpieczeń w tajemnicy, przy czym obowiązek zachowania tajemnicy istnieje również po realizacji Umowy Powierzenia oraz ustaniu zatrudnienia u Przetwarzającego. </w:t>
      </w:r>
    </w:p>
    <w:p w14:paraId="0AB135F0"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DALSZE OBOWIĄZKI PRZETWARZAJĄCEGO</w:t>
      </w:r>
    </w:p>
    <w:p w14:paraId="4B6EEA8A" w14:textId="77777777" w:rsidR="00740822" w:rsidRPr="00740822" w:rsidRDefault="00740822" w:rsidP="00740822">
      <w:pPr>
        <w:numPr>
          <w:ilvl w:val="1"/>
          <w:numId w:val="62"/>
        </w:numPr>
        <w:spacing w:before="240"/>
        <w:ind w:left="709" w:hanging="709"/>
        <w:jc w:val="both"/>
        <w:rPr>
          <w:rFonts w:ascii="Calibri" w:hAnsi="Calibri" w:cs="Calibri"/>
        </w:rPr>
      </w:pPr>
      <w:bookmarkStart w:id="16" w:name="_Hlk494643311"/>
      <w:r w:rsidRPr="00740822">
        <w:rPr>
          <w:rFonts w:ascii="Calibri" w:hAnsi="Calibri" w:cs="Calibri"/>
        </w:rPr>
        <w:t xml:space="preserve">Przetwarzający zobowiązuje się </w:t>
      </w:r>
      <w:bookmarkEnd w:id="16"/>
      <w:r w:rsidRPr="00740822">
        <w:rPr>
          <w:rFonts w:ascii="Calibri" w:hAnsi="Calibri" w:cs="Calibri"/>
        </w:rPr>
        <w:t xml:space="preserve">pomagać Administratorowi w wywiązywaniu się z obowiązków określonych w art. 32-36 RODO. </w:t>
      </w:r>
    </w:p>
    <w:p w14:paraId="79288C5E"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W sytuacji podejrzenia naruszenia ochrony danych osobowych, Przetwarzający zobowiązuje się</w:t>
      </w:r>
      <w:bookmarkStart w:id="17" w:name="_Hlk494643819"/>
      <w:r w:rsidRPr="00740822">
        <w:rPr>
          <w:rFonts w:ascii="Calibri" w:hAnsi="Calibri" w:cs="Calibri"/>
        </w:rPr>
        <w:t xml:space="preserve"> do:</w:t>
      </w:r>
    </w:p>
    <w:p w14:paraId="239DE2FE" w14:textId="77777777" w:rsidR="00740822" w:rsidRPr="00740822" w:rsidRDefault="00740822" w:rsidP="00740822">
      <w:pPr>
        <w:numPr>
          <w:ilvl w:val="2"/>
          <w:numId w:val="62"/>
        </w:numPr>
        <w:spacing w:before="240"/>
        <w:jc w:val="both"/>
        <w:rPr>
          <w:rFonts w:ascii="Calibri" w:hAnsi="Calibri" w:cs="Calibri"/>
        </w:rPr>
      </w:pPr>
      <w:r w:rsidRPr="00740822">
        <w:rPr>
          <w:rFonts w:ascii="Calibri" w:hAnsi="Calibri" w:cs="Calibri"/>
        </w:rPr>
        <w:t>przekazania Administratorowi informacji dotyczących naruszenia ochrony danych osobowych w ciągu 24 godzin od jego wykrycia, w tym informacji, o których mowa w art. 33 ust. 3 RODO,</w:t>
      </w:r>
    </w:p>
    <w:p w14:paraId="7B19F307" w14:textId="77777777" w:rsidR="00740822" w:rsidRPr="00740822" w:rsidRDefault="00740822" w:rsidP="00740822">
      <w:pPr>
        <w:numPr>
          <w:ilvl w:val="2"/>
          <w:numId w:val="62"/>
        </w:numPr>
        <w:spacing w:before="240"/>
        <w:jc w:val="both"/>
        <w:rPr>
          <w:rFonts w:ascii="Calibri" w:hAnsi="Calibri" w:cs="Calibri"/>
        </w:rPr>
      </w:pPr>
      <w:r w:rsidRPr="00740822">
        <w:rPr>
          <w:rFonts w:ascii="Calibri" w:hAnsi="Calibri" w:cs="Calibri"/>
        </w:rPr>
        <w:t>przeprowadzenia wstępnej analizy ryzyka naruszenia praw i wolności osób, których dane dotyczą, i przekazania wyników tej analizy do Administratora w ciągu 36 godzin od wykrycia zdarzenia stanowiącego naruszenie ochrony danych osobowych,</w:t>
      </w:r>
    </w:p>
    <w:p w14:paraId="2D8D3BB2" w14:textId="77777777" w:rsidR="00740822" w:rsidRPr="00740822" w:rsidRDefault="00740822" w:rsidP="00740822">
      <w:pPr>
        <w:numPr>
          <w:ilvl w:val="2"/>
          <w:numId w:val="62"/>
        </w:numPr>
        <w:spacing w:before="240"/>
        <w:jc w:val="both"/>
        <w:rPr>
          <w:rFonts w:ascii="Calibri" w:hAnsi="Calibri" w:cs="Calibri"/>
        </w:rPr>
      </w:pPr>
      <w:r w:rsidRPr="00740822">
        <w:rPr>
          <w:rFonts w:ascii="Calibri" w:hAnsi="Calibri" w:cs="Calibri"/>
        </w:rPr>
        <w:t xml:space="preserve">przekazania Administratorowi – na jego żądanie – wszystkich informacji niezbędnych </w:t>
      </w:r>
      <w:r w:rsidRPr="00740822">
        <w:rPr>
          <w:rFonts w:ascii="Calibri" w:hAnsi="Calibri" w:cs="Calibri"/>
        </w:rPr>
        <w:br/>
        <w:t>do zawiadomienia osoby, której dane dotyczą, zgodnie z art. 34 ust. 3 RODO, w ciągu 48 godzin od wykrycia zdarzenia stanowiącego naruszenie ochrony danych osobowych.</w:t>
      </w:r>
    </w:p>
    <w:bookmarkEnd w:id="17"/>
    <w:p w14:paraId="1E37E1B9"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w:t>
      </w:r>
    </w:p>
    <w:p w14:paraId="60DB49AD"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Przetwarzający zobowiązuje się stosować się do ewentualnych wskazówek lub zaleceń, wydanych przez organ nadzoru lub unijny organ doradczy zajmujący się ochroną danych osobowych, dotyczących przetwarzania danych osobowych, w szczególności w zakresie stosowania RODO.</w:t>
      </w:r>
    </w:p>
    <w:p w14:paraId="57A65906"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 xml:space="preserve">Przetwarzający zobowiązuje się do niezwłocznego poinformowania Administratora o jakimkolwiek postępowaniu, w szczególności administracyjnym lub sądowym, dotyczącym przetwarzania powierzonych </w:t>
      </w:r>
      <w:r w:rsidRPr="00740822">
        <w:rPr>
          <w:rFonts w:ascii="Calibri" w:hAnsi="Calibri" w:cs="Calibri"/>
        </w:rPr>
        <w:lastRenderedPageBreak/>
        <w:t xml:space="preserve">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14:paraId="23B21997"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PODPOWIERZENIE PRZETWARZANIA</w:t>
      </w:r>
    </w:p>
    <w:p w14:paraId="028C8A9A"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 xml:space="preserve">Administrator dopuszcza możliwość </w:t>
      </w:r>
      <w:proofErr w:type="spellStart"/>
      <w:r w:rsidRPr="00740822">
        <w:rPr>
          <w:rFonts w:ascii="Calibri" w:hAnsi="Calibri" w:cs="Calibri"/>
        </w:rPr>
        <w:t>podpowierzenia</w:t>
      </w:r>
      <w:proofErr w:type="spellEnd"/>
      <w:r w:rsidRPr="00740822">
        <w:rPr>
          <w:rFonts w:ascii="Calibri" w:hAnsi="Calibri" w:cs="Calibri"/>
        </w:rPr>
        <w:t xml:space="preserve"> przetwarzania powierzonych danych osobowych podwykonawcom Przetwarzającego (tzw. </w:t>
      </w:r>
      <w:proofErr w:type="spellStart"/>
      <w:r w:rsidRPr="00740822">
        <w:rPr>
          <w:rFonts w:ascii="Calibri" w:hAnsi="Calibri" w:cs="Calibri"/>
        </w:rPr>
        <w:t>subprocesorom</w:t>
      </w:r>
      <w:proofErr w:type="spellEnd"/>
      <w:r w:rsidRPr="00740822">
        <w:rPr>
          <w:rFonts w:ascii="Calibri" w:hAnsi="Calibri" w:cs="Calibri"/>
        </w:rPr>
        <w:t xml:space="preserve">). Jeżeli Przetwarzający zamierza </w:t>
      </w:r>
      <w:proofErr w:type="spellStart"/>
      <w:r w:rsidRPr="00740822">
        <w:rPr>
          <w:rFonts w:ascii="Calibri" w:hAnsi="Calibri" w:cs="Calibri"/>
        </w:rPr>
        <w:t>podpowierzyć</w:t>
      </w:r>
      <w:proofErr w:type="spellEnd"/>
      <w:r w:rsidRPr="00740822">
        <w:rPr>
          <w:rFonts w:ascii="Calibri" w:hAnsi="Calibri" w:cs="Calibri"/>
        </w:rPr>
        <w:t xml:space="preserve"> przetwarzanie danych osobowych swoim podwykonawcom, musi uprzednio poinformować Administratora o zamiarze </w:t>
      </w:r>
      <w:proofErr w:type="spellStart"/>
      <w:r w:rsidRPr="00740822">
        <w:rPr>
          <w:rFonts w:ascii="Calibri" w:hAnsi="Calibri" w:cs="Calibri"/>
        </w:rPr>
        <w:t>podpowierzenia</w:t>
      </w:r>
      <w:proofErr w:type="spellEnd"/>
      <w:r w:rsidRPr="00740822">
        <w:rPr>
          <w:rFonts w:ascii="Calibri" w:hAnsi="Calibri" w:cs="Calibri"/>
        </w:rPr>
        <w:t xml:space="preserve"> oraz o tożsamości (nazwie) podmiotu, któremu ma zamiar </w:t>
      </w:r>
      <w:proofErr w:type="spellStart"/>
      <w:r w:rsidRPr="00740822">
        <w:rPr>
          <w:rFonts w:ascii="Calibri" w:hAnsi="Calibri" w:cs="Calibri"/>
        </w:rPr>
        <w:t>podpowierzyć</w:t>
      </w:r>
      <w:proofErr w:type="spellEnd"/>
      <w:r w:rsidRPr="00740822">
        <w:rPr>
          <w:rFonts w:ascii="Calibri" w:hAnsi="Calibri" w:cs="Calibri"/>
        </w:rPr>
        <w:t xml:space="preserve"> przetwarzanie danych, a także o charakterze </w:t>
      </w:r>
      <w:proofErr w:type="spellStart"/>
      <w:r w:rsidRPr="00740822">
        <w:rPr>
          <w:rFonts w:ascii="Calibri" w:hAnsi="Calibri" w:cs="Calibri"/>
        </w:rPr>
        <w:t>podpowierzenia</w:t>
      </w:r>
      <w:proofErr w:type="spellEnd"/>
      <w:r w:rsidRPr="00740822">
        <w:rPr>
          <w:rFonts w:ascii="Calibri" w:hAnsi="Calibri" w:cs="Calibri"/>
        </w:rPr>
        <w:t xml:space="preserve">, zakresie danych, celu i czasie trwania </w:t>
      </w:r>
      <w:proofErr w:type="spellStart"/>
      <w:r w:rsidRPr="00740822">
        <w:rPr>
          <w:rFonts w:ascii="Calibri" w:hAnsi="Calibri" w:cs="Calibri"/>
        </w:rPr>
        <w:t>podpowierzenia</w:t>
      </w:r>
      <w:proofErr w:type="spellEnd"/>
      <w:r w:rsidRPr="00740822">
        <w:rPr>
          <w:rFonts w:ascii="Calibri" w:hAnsi="Calibri" w:cs="Calibri"/>
        </w:rPr>
        <w:t xml:space="preserve">. O ile Administrator nie wyrazi sprzeciwu wobec </w:t>
      </w:r>
      <w:proofErr w:type="spellStart"/>
      <w:r w:rsidRPr="00740822">
        <w:rPr>
          <w:rFonts w:ascii="Calibri" w:hAnsi="Calibri" w:cs="Calibri"/>
        </w:rPr>
        <w:t>podpowierzenia</w:t>
      </w:r>
      <w:proofErr w:type="spellEnd"/>
      <w:r w:rsidRPr="00740822">
        <w:rPr>
          <w:rFonts w:ascii="Calibri" w:hAnsi="Calibri" w:cs="Calibri"/>
        </w:rPr>
        <w:t xml:space="preserve"> w terminie 7 dni od daty zawiadomienia, Przetwarzający uprawniony będzie do dokonania </w:t>
      </w:r>
      <w:proofErr w:type="spellStart"/>
      <w:r w:rsidRPr="00740822">
        <w:rPr>
          <w:rFonts w:ascii="Calibri" w:hAnsi="Calibri" w:cs="Calibri"/>
        </w:rPr>
        <w:t>podpowierzenia</w:t>
      </w:r>
      <w:proofErr w:type="spellEnd"/>
      <w:r w:rsidRPr="00740822">
        <w:rPr>
          <w:rFonts w:ascii="Calibri" w:hAnsi="Calibri" w:cs="Calibri"/>
        </w:rPr>
        <w:t xml:space="preserve">. </w:t>
      </w:r>
    </w:p>
    <w:p w14:paraId="64ADFA21"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 xml:space="preserve">W przypadku </w:t>
      </w:r>
      <w:proofErr w:type="spellStart"/>
      <w:r w:rsidRPr="00740822">
        <w:rPr>
          <w:rFonts w:ascii="Calibri" w:hAnsi="Calibri" w:cs="Calibri"/>
        </w:rPr>
        <w:t>podpowierzenia</w:t>
      </w:r>
      <w:proofErr w:type="spellEnd"/>
      <w:r w:rsidRPr="00740822">
        <w:rPr>
          <w:rFonts w:ascii="Calibri" w:hAnsi="Calibri" w:cs="Calibri"/>
        </w:rPr>
        <w:t xml:space="preserve"> przetwarzania danych osobowych, </w:t>
      </w:r>
      <w:proofErr w:type="spellStart"/>
      <w:r w:rsidRPr="00740822">
        <w:rPr>
          <w:rFonts w:ascii="Calibri" w:hAnsi="Calibri" w:cs="Calibri"/>
        </w:rPr>
        <w:t>podpowierzenie</w:t>
      </w:r>
      <w:proofErr w:type="spellEnd"/>
      <w:r w:rsidRPr="00740822">
        <w:rPr>
          <w:rFonts w:ascii="Calibri" w:hAnsi="Calibri" w:cs="Calibri"/>
        </w:rPr>
        <w:t xml:space="preserve"> przetwarzania będzie mieć za podstawę umowę, na podstawie której podwykonawca (</w:t>
      </w:r>
      <w:proofErr w:type="spellStart"/>
      <w:r w:rsidRPr="00740822">
        <w:rPr>
          <w:rFonts w:ascii="Calibri" w:hAnsi="Calibri" w:cs="Calibri"/>
        </w:rPr>
        <w:t>subprocesor</w:t>
      </w:r>
      <w:proofErr w:type="spellEnd"/>
      <w:r w:rsidRPr="00740822">
        <w:rPr>
          <w:rFonts w:ascii="Calibri" w:hAnsi="Calibri" w:cs="Calibri"/>
        </w:rPr>
        <w:t>) zobowiąże się do wykonywania tych samych obowiązków, które na mocy niniejszej Umowy Powierzenia nałożone są na Przetwarzającego. Umowa będzie zawarta w tej same formie co niniejsza Umowa Powierzenia.</w:t>
      </w:r>
    </w:p>
    <w:p w14:paraId="0161A913"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 xml:space="preserve">Administratorowi będą przysługiwały uprawnienia wynikające z umowy </w:t>
      </w:r>
      <w:proofErr w:type="spellStart"/>
      <w:r w:rsidRPr="00740822">
        <w:rPr>
          <w:rFonts w:ascii="Calibri" w:hAnsi="Calibri" w:cs="Calibri"/>
        </w:rPr>
        <w:t>podpowierzenia</w:t>
      </w:r>
      <w:proofErr w:type="spellEnd"/>
      <w:r w:rsidRPr="00740822">
        <w:rPr>
          <w:rFonts w:ascii="Calibri" w:hAnsi="Calibri" w:cs="Calibri"/>
        </w:rPr>
        <w:t xml:space="preserve"> bezpośrednio wobec podwykonawcy (</w:t>
      </w:r>
      <w:proofErr w:type="spellStart"/>
      <w:r w:rsidRPr="00740822">
        <w:rPr>
          <w:rFonts w:ascii="Calibri" w:hAnsi="Calibri" w:cs="Calibri"/>
        </w:rPr>
        <w:t>subprocesora</w:t>
      </w:r>
      <w:proofErr w:type="spellEnd"/>
      <w:r w:rsidRPr="00740822">
        <w:rPr>
          <w:rFonts w:ascii="Calibri" w:hAnsi="Calibri" w:cs="Calibri"/>
        </w:rPr>
        <w:t xml:space="preserve">). W przypadku wypowiedzenia lub rozwiązania umowy </w:t>
      </w:r>
      <w:proofErr w:type="spellStart"/>
      <w:r w:rsidRPr="00740822">
        <w:rPr>
          <w:rFonts w:ascii="Calibri" w:hAnsi="Calibri" w:cs="Calibri"/>
        </w:rPr>
        <w:t>podpowierzenia</w:t>
      </w:r>
      <w:proofErr w:type="spellEnd"/>
      <w:r w:rsidRPr="00740822">
        <w:rPr>
          <w:rFonts w:ascii="Calibri" w:hAnsi="Calibri" w:cs="Calibri"/>
        </w:rPr>
        <w:t>, Przetwarzający poinformuje o tym fakcie Administratora w terminie 3 dni od wypowiedzenia lub rozwiązania umowy.</w:t>
      </w:r>
    </w:p>
    <w:p w14:paraId="1A9FE34B"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Przetwarzający nie może przekazywać powierzonych mu przetwarzania danych osobowych do podmiotów znajdujących się w państwach spoza Europejskiego Obszaru Gospodarczego.</w:t>
      </w:r>
    </w:p>
    <w:p w14:paraId="02DF803B"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AUDYT PRZETWARZAJĄCEGO</w:t>
      </w:r>
    </w:p>
    <w:p w14:paraId="5346F717" w14:textId="77777777" w:rsidR="00740822" w:rsidRPr="00740822" w:rsidRDefault="00740822" w:rsidP="00740822">
      <w:pPr>
        <w:numPr>
          <w:ilvl w:val="1"/>
          <w:numId w:val="62"/>
        </w:numPr>
        <w:spacing w:before="240"/>
        <w:ind w:left="709" w:hanging="709"/>
        <w:jc w:val="both"/>
        <w:rPr>
          <w:rFonts w:ascii="Calibri" w:hAnsi="Calibri" w:cs="Calibri"/>
        </w:rPr>
      </w:pPr>
      <w:r w:rsidRPr="00740822">
        <w:rPr>
          <w:rFonts w:ascii="Calibri" w:hAnsi="Calibri" w:cs="Calibri"/>
        </w:rPr>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14:paraId="64821086" w14:textId="77777777" w:rsidR="00740822" w:rsidRPr="00740822" w:rsidRDefault="00740822" w:rsidP="00740822">
      <w:pPr>
        <w:numPr>
          <w:ilvl w:val="1"/>
          <w:numId w:val="62"/>
        </w:numPr>
        <w:tabs>
          <w:tab w:val="num" w:pos="720"/>
        </w:tabs>
        <w:spacing w:before="240"/>
        <w:ind w:left="709" w:hanging="709"/>
        <w:jc w:val="both"/>
        <w:rPr>
          <w:rFonts w:ascii="Calibri" w:hAnsi="Calibri" w:cs="Calibri"/>
        </w:rPr>
      </w:pPr>
      <w:r w:rsidRPr="00740822">
        <w:rPr>
          <w:rFonts w:ascii="Calibri" w:hAnsi="Calibri" w:cs="Calibri"/>
        </w:rPr>
        <w:t>Administrator ma także prawo przeprowadzania audytów lub inspekcji Przetwarzającego w zakresie zgodności operacji przetwarzania z prawem i z Umową Powierzenia. Audyty lub inspekcje, o których mowa w zdaniu poprzedzającym, mogą być przeprowadzane przez podmioty trzecie upoważnione przez Administratora.</w:t>
      </w:r>
    </w:p>
    <w:p w14:paraId="6CC0D1B3" w14:textId="77777777" w:rsidR="00740822" w:rsidRPr="00740822" w:rsidRDefault="00740822" w:rsidP="00740822">
      <w:pPr>
        <w:numPr>
          <w:ilvl w:val="1"/>
          <w:numId w:val="62"/>
        </w:numPr>
        <w:tabs>
          <w:tab w:val="num" w:pos="720"/>
        </w:tabs>
        <w:spacing w:before="240"/>
        <w:ind w:left="709" w:hanging="709"/>
        <w:jc w:val="both"/>
        <w:rPr>
          <w:rFonts w:ascii="Calibri" w:hAnsi="Calibri" w:cs="Calibri"/>
        </w:rPr>
      </w:pPr>
      <w:r w:rsidRPr="00740822">
        <w:rPr>
          <w:rFonts w:ascii="Calibri" w:hAnsi="Calibri" w:cs="Calibri"/>
        </w:rPr>
        <w:t>Przetwarzający zobowiązuje się niezwłocznie informować Administratora, jeżeli zdaniem Przetwarzającego wydane jemu polecenie stanowi naruszenie RODO lub innych przepisów o ochronie danych.</w:t>
      </w:r>
    </w:p>
    <w:p w14:paraId="3C39A4E2"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ZAKOŃCZENIE POWIERZENIA PRZETWARZANIA</w:t>
      </w:r>
    </w:p>
    <w:p w14:paraId="0A773876" w14:textId="77777777" w:rsidR="00740822" w:rsidRPr="00740822" w:rsidRDefault="00740822" w:rsidP="00740822">
      <w:pPr>
        <w:numPr>
          <w:ilvl w:val="1"/>
          <w:numId w:val="62"/>
        </w:numPr>
        <w:tabs>
          <w:tab w:val="num" w:pos="720"/>
        </w:tabs>
        <w:spacing w:before="240"/>
        <w:ind w:left="709" w:hanging="709"/>
        <w:jc w:val="both"/>
        <w:rPr>
          <w:rFonts w:ascii="Calibri" w:hAnsi="Calibri" w:cs="Calibri"/>
        </w:rPr>
      </w:pPr>
      <w:r w:rsidRPr="00740822">
        <w:rPr>
          <w:rFonts w:ascii="Calibri" w:hAnsi="Calibri" w:cs="Calibri"/>
        </w:rPr>
        <w:t>Po zakończeniu świadczenia usług związanych z przetwarzaniem danych osobowych Przetwarzający zależnie od decyzji Administratora usuwa lub zwraca mu wszelkie dane osobowe oraz usuwa wszelkie ich istniejące kopie.</w:t>
      </w:r>
    </w:p>
    <w:p w14:paraId="1ABDCFDA" w14:textId="77777777" w:rsidR="00740822" w:rsidRPr="00740822" w:rsidRDefault="00740822" w:rsidP="00740822">
      <w:pPr>
        <w:numPr>
          <w:ilvl w:val="0"/>
          <w:numId w:val="62"/>
        </w:numPr>
        <w:spacing w:before="240"/>
        <w:jc w:val="both"/>
        <w:rPr>
          <w:rFonts w:ascii="Calibri" w:hAnsi="Calibri" w:cs="Calibri"/>
          <w:b/>
        </w:rPr>
      </w:pPr>
      <w:r w:rsidRPr="00740822">
        <w:rPr>
          <w:rFonts w:ascii="Calibri" w:hAnsi="Calibri" w:cs="Calibri"/>
          <w:b/>
        </w:rPr>
        <w:t>POSTANOWIENIA KOŃCOWE</w:t>
      </w:r>
    </w:p>
    <w:p w14:paraId="7EDB8E85" w14:textId="77777777" w:rsidR="00740822" w:rsidRPr="00740822" w:rsidRDefault="00740822" w:rsidP="00740822">
      <w:pPr>
        <w:numPr>
          <w:ilvl w:val="1"/>
          <w:numId w:val="62"/>
        </w:numPr>
        <w:tabs>
          <w:tab w:val="num" w:pos="720"/>
        </w:tabs>
        <w:spacing w:before="240"/>
        <w:ind w:left="709" w:hanging="709"/>
        <w:jc w:val="both"/>
        <w:rPr>
          <w:rFonts w:ascii="Calibri" w:hAnsi="Calibri" w:cs="Calibri"/>
        </w:rPr>
      </w:pPr>
      <w:r w:rsidRPr="00740822">
        <w:rPr>
          <w:rFonts w:ascii="Calibri" w:hAnsi="Calibri" w:cs="Calibri"/>
        </w:rPr>
        <w:lastRenderedPageBreak/>
        <w:t>Umowa została sporządzona w dwóch jednobrzmiących egzemplarzach dla każdej ze stron.</w:t>
      </w:r>
    </w:p>
    <w:p w14:paraId="47F78A96" w14:textId="77777777" w:rsidR="00740822" w:rsidRPr="00740822" w:rsidRDefault="00740822" w:rsidP="00740822">
      <w:pPr>
        <w:numPr>
          <w:ilvl w:val="1"/>
          <w:numId w:val="62"/>
        </w:numPr>
        <w:tabs>
          <w:tab w:val="num" w:pos="720"/>
        </w:tabs>
        <w:spacing w:before="240"/>
        <w:ind w:left="709" w:hanging="709"/>
        <w:jc w:val="both"/>
        <w:rPr>
          <w:rFonts w:ascii="Calibri" w:hAnsi="Calibri" w:cs="Calibri"/>
        </w:rPr>
      </w:pPr>
      <w:r w:rsidRPr="00740822">
        <w:rPr>
          <w:rFonts w:ascii="Calibri" w:hAnsi="Calibri" w:cs="Calibri"/>
        </w:rPr>
        <w:t>W sprawach nieuregulowanych zastosowanie będą miały przepisy Kodeksu cywilnego oraz Rozporządzenia.</w:t>
      </w:r>
    </w:p>
    <w:p w14:paraId="7E8C8982" w14:textId="77777777" w:rsidR="00740822" w:rsidRPr="00740822" w:rsidRDefault="00740822" w:rsidP="00740822">
      <w:pPr>
        <w:numPr>
          <w:ilvl w:val="1"/>
          <w:numId w:val="62"/>
        </w:numPr>
        <w:tabs>
          <w:tab w:val="num" w:pos="720"/>
        </w:tabs>
        <w:spacing w:before="240"/>
        <w:ind w:left="709" w:hanging="709"/>
        <w:jc w:val="both"/>
        <w:rPr>
          <w:rFonts w:ascii="Calibri" w:hAnsi="Calibri" w:cs="Calibri"/>
        </w:rPr>
      </w:pPr>
      <w:r w:rsidRPr="00740822">
        <w:rPr>
          <w:rFonts w:ascii="Calibri" w:hAnsi="Calibri" w:cs="Calibri"/>
        </w:rPr>
        <w:t>Sądem właściwym dla rozpatrzenia sporów wynikających z niniejszej umowy będzie sąd właściwy dla Administratora.</w:t>
      </w:r>
    </w:p>
    <w:p w14:paraId="70844B71" w14:textId="77777777" w:rsidR="00740822" w:rsidRPr="00740822" w:rsidRDefault="00740822" w:rsidP="00740822">
      <w:pPr>
        <w:numPr>
          <w:ilvl w:val="1"/>
          <w:numId w:val="62"/>
        </w:numPr>
        <w:tabs>
          <w:tab w:val="num" w:pos="720"/>
        </w:tabs>
        <w:spacing w:before="240"/>
        <w:ind w:left="709" w:hanging="709"/>
        <w:jc w:val="both"/>
        <w:rPr>
          <w:rFonts w:ascii="Calibri" w:hAnsi="Calibri" w:cs="Calibri"/>
        </w:rPr>
      </w:pPr>
      <w:r w:rsidRPr="00740822">
        <w:rPr>
          <w:rFonts w:ascii="Calibri" w:hAnsi="Calibri" w:cs="Calibri"/>
        </w:rPr>
        <w:t>Zapisy niniejszej umowy uchylają wszelkie dotychczasowe postanowienia umowy powierzenia przetwarzania danych osobowych (niniejszy zapis dotyczy wyłącznie Przetwarzających, z którymi Administrator zawarł umowy powierzenia przetwarzania danych osobowych przed dniem 25.05.2018)</w:t>
      </w:r>
    </w:p>
    <w:p w14:paraId="1E4F1AC6" w14:textId="77777777" w:rsidR="00740822" w:rsidRPr="00740822" w:rsidRDefault="00740822" w:rsidP="00740822">
      <w:pPr>
        <w:numPr>
          <w:ilvl w:val="1"/>
          <w:numId w:val="62"/>
        </w:numPr>
        <w:tabs>
          <w:tab w:val="num" w:pos="720"/>
        </w:tabs>
        <w:spacing w:before="240"/>
        <w:ind w:left="709" w:hanging="709"/>
        <w:jc w:val="both"/>
        <w:rPr>
          <w:rFonts w:ascii="Calibri" w:hAnsi="Calibri" w:cs="Calibri"/>
        </w:rPr>
      </w:pPr>
      <w:r w:rsidRPr="00740822">
        <w:rPr>
          <w:rFonts w:ascii="Calibri" w:hAnsi="Calibri" w:cs="Calibri"/>
        </w:rPr>
        <w:t>Zmiany niniejszej umowy wymagają formy pisemnej pod rygorem nieważności.</w:t>
      </w:r>
    </w:p>
    <w:p w14:paraId="5BC2E6FC" w14:textId="77777777" w:rsidR="00740822" w:rsidRPr="00740822" w:rsidRDefault="00740822" w:rsidP="00740822">
      <w:pPr>
        <w:spacing w:before="240" w:after="0"/>
        <w:jc w:val="both"/>
        <w:rPr>
          <w:rFonts w:ascii="Calibri" w:hAnsi="Calibri" w:cs="Calibri"/>
        </w:rPr>
      </w:pPr>
    </w:p>
    <w:p w14:paraId="5F242F35" w14:textId="77777777" w:rsidR="00740822" w:rsidRPr="00740822" w:rsidRDefault="00740822" w:rsidP="00740822">
      <w:pPr>
        <w:spacing w:before="240" w:after="0"/>
        <w:jc w:val="both"/>
        <w:rPr>
          <w:rFonts w:ascii="Calibri" w:hAnsi="Calibri" w:cs="Calibri"/>
        </w:rPr>
      </w:pPr>
      <w:r w:rsidRPr="00740822">
        <w:rPr>
          <w:rFonts w:ascii="Calibri" w:hAnsi="Calibri" w:cs="Calibri"/>
        </w:rPr>
        <w:tab/>
        <w:t>……………………</w:t>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t>……………………..</w:t>
      </w:r>
    </w:p>
    <w:p w14:paraId="0A33E00B" w14:textId="77777777" w:rsidR="00740822" w:rsidRPr="00740822" w:rsidRDefault="00740822" w:rsidP="00740822">
      <w:pPr>
        <w:spacing w:before="240" w:after="0"/>
        <w:jc w:val="both"/>
        <w:rPr>
          <w:rFonts w:ascii="Calibri" w:hAnsi="Calibri" w:cs="Calibri"/>
        </w:rPr>
      </w:pPr>
      <w:r w:rsidRPr="00740822">
        <w:rPr>
          <w:rFonts w:ascii="Calibri" w:hAnsi="Calibri" w:cs="Calibri"/>
        </w:rPr>
        <w:tab/>
        <w:t>Administrator</w:t>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r>
      <w:r w:rsidRPr="00740822">
        <w:rPr>
          <w:rFonts w:ascii="Calibri" w:hAnsi="Calibri" w:cs="Calibri"/>
        </w:rPr>
        <w:tab/>
        <w:t>Przetwarzający</w:t>
      </w:r>
    </w:p>
    <w:p w14:paraId="0326CD08" w14:textId="77777777" w:rsidR="00740822" w:rsidRPr="00740822" w:rsidRDefault="00740822" w:rsidP="00740822">
      <w:pPr>
        <w:rPr>
          <w:rFonts w:ascii="Calibri" w:hAnsi="Calibri"/>
        </w:rPr>
      </w:pPr>
    </w:p>
    <w:p w14:paraId="029466E1" w14:textId="77777777" w:rsidR="00740822" w:rsidRPr="00740822" w:rsidRDefault="00740822" w:rsidP="00740822">
      <w:pPr>
        <w:rPr>
          <w:rFonts w:ascii="Calibri" w:hAnsi="Calibri"/>
        </w:rPr>
      </w:pPr>
    </w:p>
    <w:p w14:paraId="123B7759" w14:textId="77777777" w:rsidR="00740822" w:rsidRPr="00740822" w:rsidRDefault="00740822" w:rsidP="00740822">
      <w:pPr>
        <w:rPr>
          <w:rFonts w:ascii="Calibri" w:hAnsi="Calibri"/>
        </w:rPr>
      </w:pPr>
    </w:p>
    <w:p w14:paraId="0E5E3EE3" w14:textId="77777777" w:rsidR="00740822" w:rsidRPr="00740822" w:rsidRDefault="00740822" w:rsidP="00740822">
      <w:pPr>
        <w:rPr>
          <w:rFonts w:ascii="Calibri" w:hAnsi="Calibri"/>
        </w:rPr>
      </w:pPr>
    </w:p>
    <w:p w14:paraId="509F471A" w14:textId="77777777" w:rsidR="00740822" w:rsidRPr="00740822" w:rsidRDefault="00740822" w:rsidP="00740822">
      <w:pPr>
        <w:rPr>
          <w:rFonts w:ascii="Calibri" w:hAnsi="Calibri"/>
        </w:rPr>
      </w:pPr>
    </w:p>
    <w:p w14:paraId="0977806B" w14:textId="77777777" w:rsidR="00740822" w:rsidRPr="00740822" w:rsidRDefault="00740822" w:rsidP="00740822">
      <w:pPr>
        <w:rPr>
          <w:rFonts w:ascii="Calibri" w:hAnsi="Calibri"/>
        </w:rPr>
      </w:pPr>
    </w:p>
    <w:p w14:paraId="48862D36" w14:textId="77777777" w:rsidR="00740822" w:rsidRPr="00740822" w:rsidRDefault="00740822" w:rsidP="00740822">
      <w:pPr>
        <w:rPr>
          <w:rFonts w:ascii="Calibri" w:hAnsi="Calibri"/>
        </w:rPr>
      </w:pPr>
    </w:p>
    <w:p w14:paraId="5E814E20" w14:textId="77777777" w:rsidR="00740822" w:rsidRPr="00740822" w:rsidRDefault="00740822" w:rsidP="00740822">
      <w:pPr>
        <w:rPr>
          <w:rFonts w:ascii="Calibri" w:hAnsi="Calibri"/>
        </w:rPr>
      </w:pPr>
    </w:p>
    <w:p w14:paraId="219F15D7" w14:textId="77777777" w:rsidR="00740822" w:rsidRPr="00740822" w:rsidRDefault="00740822" w:rsidP="00740822">
      <w:pPr>
        <w:rPr>
          <w:rFonts w:ascii="Calibri" w:hAnsi="Calibri"/>
        </w:rPr>
      </w:pPr>
    </w:p>
    <w:p w14:paraId="6F15A861" w14:textId="77777777" w:rsidR="00740822" w:rsidRPr="00740822" w:rsidRDefault="00740822" w:rsidP="00740822">
      <w:pPr>
        <w:rPr>
          <w:rFonts w:ascii="Calibri" w:eastAsia="Calibri" w:hAnsi="Calibri"/>
          <w:kern w:val="2"/>
          <w:sz w:val="22"/>
          <w:szCs w:val="22"/>
          <w:lang w:eastAsia="en-US"/>
          <w14:ligatures w14:val="standardContextual"/>
        </w:rPr>
      </w:pPr>
    </w:p>
    <w:p w14:paraId="45DFED95" w14:textId="77777777" w:rsidR="002E5BC5" w:rsidRDefault="002E5BC5" w:rsidP="0067236B">
      <w:pPr>
        <w:rPr>
          <w:rFonts w:asciiTheme="minorHAnsi" w:hAnsiTheme="minorHAnsi"/>
          <w:color w:val="FF0000"/>
        </w:rPr>
      </w:pPr>
    </w:p>
    <w:p w14:paraId="462B51B5" w14:textId="77777777" w:rsidR="00B22F26" w:rsidRDefault="00B22F26" w:rsidP="0067236B">
      <w:pPr>
        <w:rPr>
          <w:rFonts w:asciiTheme="minorHAnsi" w:hAnsiTheme="minorHAnsi"/>
          <w:color w:val="FF0000"/>
        </w:rPr>
      </w:pPr>
    </w:p>
    <w:p w14:paraId="4A4ACD10" w14:textId="77777777" w:rsidR="00B22F26" w:rsidRDefault="00B22F26" w:rsidP="0067236B">
      <w:pPr>
        <w:rPr>
          <w:rFonts w:asciiTheme="minorHAnsi" w:hAnsiTheme="minorHAnsi"/>
          <w:color w:val="FF0000"/>
        </w:rPr>
      </w:pPr>
    </w:p>
    <w:p w14:paraId="50CFFF8C" w14:textId="77777777" w:rsidR="00B22F26" w:rsidRDefault="00B22F26" w:rsidP="0067236B">
      <w:pPr>
        <w:rPr>
          <w:rFonts w:asciiTheme="minorHAnsi" w:hAnsiTheme="minorHAnsi"/>
          <w:color w:val="FF0000"/>
        </w:rPr>
      </w:pPr>
    </w:p>
    <w:p w14:paraId="36D19B2B" w14:textId="77777777" w:rsidR="00B22F26" w:rsidRDefault="00B22F26" w:rsidP="0067236B">
      <w:pPr>
        <w:rPr>
          <w:rFonts w:asciiTheme="minorHAnsi" w:hAnsiTheme="minorHAnsi"/>
          <w:color w:val="FF0000"/>
        </w:rPr>
      </w:pPr>
    </w:p>
    <w:p w14:paraId="71456C63" w14:textId="77777777" w:rsidR="00B22F26" w:rsidRDefault="00B22F26" w:rsidP="0067236B">
      <w:pPr>
        <w:rPr>
          <w:rFonts w:asciiTheme="minorHAnsi" w:hAnsiTheme="minorHAnsi"/>
          <w:color w:val="FF0000"/>
        </w:rPr>
      </w:pPr>
    </w:p>
    <w:p w14:paraId="4B8F11C6" w14:textId="77777777" w:rsidR="00B22F26" w:rsidRPr="00B14ED5" w:rsidRDefault="00B22F26" w:rsidP="0067236B">
      <w:pPr>
        <w:rPr>
          <w:rFonts w:asciiTheme="minorHAnsi" w:hAnsiTheme="minorHAnsi"/>
          <w:color w:val="FF0000"/>
        </w:rPr>
      </w:pPr>
    </w:p>
    <w:bookmarkEnd w:id="14"/>
    <w:p w14:paraId="3AAA42EC" w14:textId="77777777" w:rsidR="002E5BC5" w:rsidRDefault="002E5BC5" w:rsidP="0067236B">
      <w:pPr>
        <w:rPr>
          <w:rFonts w:asciiTheme="minorHAnsi" w:hAnsiTheme="minorHAnsi"/>
        </w:rPr>
      </w:pPr>
    </w:p>
    <w:p w14:paraId="30D630C0" w14:textId="77777777" w:rsidR="002E5BC5" w:rsidRDefault="002E5BC5" w:rsidP="0067236B">
      <w:pPr>
        <w:rPr>
          <w:rFonts w:asciiTheme="minorHAnsi" w:hAnsiTheme="minorHAnsi"/>
        </w:rPr>
      </w:pPr>
    </w:p>
    <w:p w14:paraId="18315046" w14:textId="77777777" w:rsidR="0067236B" w:rsidRPr="00635349" w:rsidRDefault="0067236B" w:rsidP="0067236B">
      <w:pPr>
        <w:rPr>
          <w:rFonts w:asciiTheme="minorHAnsi" w:hAnsiTheme="minorHAnsi"/>
        </w:rPr>
      </w:pPr>
    </w:p>
    <w:p w14:paraId="36E13D03" w14:textId="77777777" w:rsidR="0067236B" w:rsidRPr="00635349" w:rsidRDefault="0067236B" w:rsidP="002E5BC5">
      <w:pPr>
        <w:spacing w:line="240" w:lineRule="auto"/>
        <w:jc w:val="right"/>
        <w:rPr>
          <w:rFonts w:asciiTheme="minorHAnsi" w:hAnsiTheme="minorHAnsi"/>
          <w:bCs/>
          <w:iCs/>
        </w:rPr>
      </w:pPr>
      <w:r w:rsidRPr="00635349">
        <w:rPr>
          <w:rFonts w:asciiTheme="minorHAnsi" w:hAnsiTheme="minorHAnsi"/>
          <w:bCs/>
          <w:iCs/>
        </w:rPr>
        <w:t>Załącznik nr 1</w:t>
      </w:r>
    </w:p>
    <w:p w14:paraId="79EE5CAD" w14:textId="77777777" w:rsidR="0067236B" w:rsidRDefault="0067236B" w:rsidP="002E5BC5">
      <w:pPr>
        <w:spacing w:line="240" w:lineRule="auto"/>
        <w:jc w:val="right"/>
        <w:rPr>
          <w:rFonts w:asciiTheme="minorHAnsi" w:hAnsiTheme="minorHAnsi"/>
          <w:bCs/>
          <w:iCs/>
        </w:rPr>
      </w:pPr>
      <w:r w:rsidRPr="00635349">
        <w:rPr>
          <w:rFonts w:asciiTheme="minorHAnsi" w:hAnsiTheme="minorHAnsi"/>
          <w:bCs/>
          <w:iCs/>
        </w:rPr>
        <w:t>do  Umowy powierzenia przetwarzania danych osobowych</w:t>
      </w:r>
    </w:p>
    <w:p w14:paraId="2736219D" w14:textId="77777777" w:rsidR="002E5BC5" w:rsidRPr="00635349" w:rsidRDefault="002E5BC5" w:rsidP="002E5BC5">
      <w:pPr>
        <w:spacing w:line="240" w:lineRule="auto"/>
        <w:jc w:val="right"/>
        <w:rPr>
          <w:rFonts w:asciiTheme="minorHAnsi" w:hAnsiTheme="minorHAnsi"/>
          <w:bCs/>
          <w:iCs/>
        </w:rPr>
      </w:pPr>
    </w:p>
    <w:p w14:paraId="486648B7" w14:textId="77777777" w:rsidR="0067236B" w:rsidRPr="00635349" w:rsidRDefault="0067236B" w:rsidP="0067236B">
      <w:pPr>
        <w:jc w:val="center"/>
        <w:rPr>
          <w:rFonts w:asciiTheme="minorHAnsi" w:hAnsiTheme="minorHAnsi"/>
          <w:b/>
          <w:bCs/>
          <w:iCs/>
        </w:rPr>
      </w:pPr>
      <w:r w:rsidRPr="00635349">
        <w:rPr>
          <w:rFonts w:asciiTheme="minorHAnsi" w:hAnsiTheme="minorHAnsi"/>
          <w:b/>
          <w:bCs/>
          <w:iCs/>
        </w:rPr>
        <w:t>Wykaz pracowników</w:t>
      </w:r>
    </w:p>
    <w:p w14:paraId="170075AA" w14:textId="77777777" w:rsidR="0067236B" w:rsidRPr="00635349" w:rsidRDefault="0067236B" w:rsidP="0067236B">
      <w:pPr>
        <w:jc w:val="center"/>
        <w:rPr>
          <w:rFonts w:asciiTheme="minorHAnsi" w:hAnsiTheme="minorHAnsi"/>
          <w:b/>
          <w:bCs/>
          <w:iCs/>
        </w:rPr>
      </w:pPr>
      <w:r w:rsidRPr="00635349">
        <w:rPr>
          <w:rFonts w:asciiTheme="minorHAnsi" w:hAnsiTheme="minorHAnsi"/>
          <w:b/>
          <w:bCs/>
          <w:iCs/>
        </w:rPr>
        <w:t>upoważnionych do przetwarzania</w:t>
      </w:r>
    </w:p>
    <w:p w14:paraId="07AEC4CA" w14:textId="77777777" w:rsidR="0067236B" w:rsidRPr="00635349" w:rsidRDefault="0067236B" w:rsidP="0067236B">
      <w:pPr>
        <w:jc w:val="center"/>
        <w:rPr>
          <w:rFonts w:asciiTheme="minorHAnsi" w:hAnsiTheme="minorHAnsi"/>
          <w:b/>
          <w:bCs/>
          <w:iCs/>
        </w:rPr>
      </w:pPr>
      <w:r w:rsidRPr="00635349">
        <w:rPr>
          <w:rFonts w:asciiTheme="minorHAnsi" w:hAnsiTheme="minorHAnsi"/>
          <w:b/>
          <w:bCs/>
          <w:iCs/>
        </w:rPr>
        <w:t xml:space="preserve">powierzonych danych osobowych </w:t>
      </w:r>
    </w:p>
    <w:p w14:paraId="56C03E8A" w14:textId="1CDFED53" w:rsidR="0067236B" w:rsidRPr="00635349" w:rsidRDefault="0067236B" w:rsidP="0067236B">
      <w:pPr>
        <w:outlineLvl w:val="0"/>
        <w:rPr>
          <w:rFonts w:asciiTheme="minorHAnsi" w:hAnsiTheme="minorHAnsi"/>
          <w:b/>
        </w:rPr>
      </w:pPr>
      <w:r w:rsidRPr="00635349">
        <w:rPr>
          <w:rFonts w:asciiTheme="minorHAnsi" w:hAnsiTheme="minorHAnsi"/>
          <w:b/>
        </w:rPr>
        <w:t>……………………</w:t>
      </w:r>
      <w:r w:rsidR="002E5BC5">
        <w:rPr>
          <w:rFonts w:asciiTheme="minorHAnsi" w:hAnsiTheme="minorHAnsi"/>
          <w:b/>
        </w:rPr>
        <w:t>…………….</w:t>
      </w:r>
    </w:p>
    <w:p w14:paraId="282C2713" w14:textId="77777777" w:rsidR="0067236B" w:rsidRPr="00635349" w:rsidRDefault="0067236B" w:rsidP="0067236B">
      <w:pPr>
        <w:outlineLvl w:val="0"/>
        <w:rPr>
          <w:rFonts w:asciiTheme="minorHAnsi" w:hAnsiTheme="minorHAnsi"/>
        </w:rPr>
      </w:pPr>
      <w:r w:rsidRPr="00635349">
        <w:rPr>
          <w:rFonts w:asciiTheme="minorHAnsi" w:hAnsiTheme="minorHAnsi"/>
        </w:rPr>
        <w:t xml:space="preserve">        /Wykonawca/</w:t>
      </w:r>
    </w:p>
    <w:p w14:paraId="40E3CFCE" w14:textId="77777777" w:rsidR="0067236B" w:rsidRPr="00635349" w:rsidRDefault="0067236B" w:rsidP="0067236B">
      <w:pPr>
        <w:autoSpaceDE w:val="0"/>
        <w:autoSpaceDN w:val="0"/>
        <w:adjustRightInd w:val="0"/>
        <w:rPr>
          <w:rFonts w:asciiTheme="minorHAnsi" w:hAnsiTheme="minorHAnsi" w:cs="MS Sans Serif"/>
        </w:rPr>
      </w:pPr>
    </w:p>
    <w:p w14:paraId="7EA7EBBF" w14:textId="77777777" w:rsidR="0067236B" w:rsidRPr="00635349" w:rsidRDefault="0067236B" w:rsidP="0067236B">
      <w:pPr>
        <w:autoSpaceDE w:val="0"/>
        <w:autoSpaceDN w:val="0"/>
        <w:adjustRightInd w:val="0"/>
        <w:rPr>
          <w:rFonts w:asciiTheme="minorHAnsi" w:hAnsiTheme="minorHAnsi" w:cs="MS Sans Serif"/>
        </w:rPr>
      </w:pPr>
      <w:r w:rsidRPr="00635349">
        <w:rPr>
          <w:rFonts w:asciiTheme="minorHAnsi" w:hAnsiTheme="minorHAnsi" w:cs="MS Sans Serif"/>
        </w:rPr>
        <w:t xml:space="preserve">z siedzibą w …………………………, wpisany(a) do Krajowego Rejestru Sądowego - Rejestru Przedsiębiorców pod numerem KRS: ………………………, NIP …………………………, </w:t>
      </w:r>
    </w:p>
    <w:p w14:paraId="0B0BFD65" w14:textId="77777777" w:rsidR="0067236B" w:rsidRPr="00635349" w:rsidRDefault="0067236B" w:rsidP="0067236B">
      <w:pPr>
        <w:autoSpaceDE w:val="0"/>
        <w:autoSpaceDN w:val="0"/>
        <w:adjustRightInd w:val="0"/>
        <w:rPr>
          <w:rFonts w:asciiTheme="minorHAnsi" w:hAnsiTheme="minorHAnsi" w:cs="MS Sans Serif"/>
        </w:rPr>
      </w:pPr>
      <w:r w:rsidRPr="00635349">
        <w:rPr>
          <w:rFonts w:asciiTheme="minorHAnsi" w:hAnsiTheme="minorHAnsi" w:cs="MS Sans Serif"/>
        </w:rPr>
        <w:t xml:space="preserve">zwany(a) dalej </w:t>
      </w:r>
      <w:r w:rsidRPr="00635349">
        <w:rPr>
          <w:rFonts w:asciiTheme="minorHAnsi" w:hAnsiTheme="minorHAnsi" w:cs="MS Sans Serif"/>
          <w:b/>
        </w:rPr>
        <w:t>Wykonawcą</w:t>
      </w:r>
      <w:r w:rsidRPr="00635349">
        <w:rPr>
          <w:rFonts w:asciiTheme="minorHAnsi" w:hAnsiTheme="minorHAnsi" w:cs="MS Sans Serif"/>
        </w:rPr>
        <w:t>, w imieniu którego(j) działają:</w:t>
      </w:r>
    </w:p>
    <w:p w14:paraId="6604BAAB" w14:textId="77777777" w:rsidR="0067236B" w:rsidRPr="00635349" w:rsidRDefault="0067236B" w:rsidP="0067236B">
      <w:pPr>
        <w:rPr>
          <w:rFonts w:asciiTheme="minorHAnsi" w:hAnsiTheme="minorHAnsi"/>
        </w:rPr>
      </w:pPr>
      <w:r w:rsidRPr="00635349">
        <w:rPr>
          <w:rFonts w:asciiTheme="minorHAnsi" w:hAnsiTheme="minorHAnsi"/>
        </w:rPr>
        <w:t>...................................,</w:t>
      </w:r>
    </w:p>
    <w:p w14:paraId="5E7A2E0D" w14:textId="77777777" w:rsidR="0067236B" w:rsidRPr="00635349" w:rsidRDefault="0067236B" w:rsidP="0067236B">
      <w:pPr>
        <w:tabs>
          <w:tab w:val="left" w:pos="0"/>
        </w:tabs>
        <w:rPr>
          <w:rFonts w:asciiTheme="minorHAnsi" w:hAnsiTheme="minorHAnsi"/>
        </w:rPr>
      </w:pPr>
      <w:r w:rsidRPr="00635349">
        <w:rPr>
          <w:rFonts w:asciiTheme="minorHAnsi" w:hAnsiTheme="minorHAnsi"/>
        </w:rPr>
        <w:t>....................................</w:t>
      </w:r>
    </w:p>
    <w:p w14:paraId="10459333" w14:textId="77777777" w:rsidR="0067236B" w:rsidRPr="00635349" w:rsidRDefault="0067236B" w:rsidP="0067236B">
      <w:pPr>
        <w:rPr>
          <w:rFonts w:asciiTheme="minorHAnsi" w:hAnsiTheme="minorHAnsi"/>
        </w:rPr>
      </w:pPr>
      <w:r w:rsidRPr="00635349">
        <w:rPr>
          <w:rFonts w:asciiTheme="minorHAnsi" w:hAnsiTheme="minorHAnsi"/>
        </w:rPr>
        <w:t xml:space="preserve">przekazuje wykaz pracowników upoważnionych do przetwarzania danych osobowych zgodnie z umową powierzenia nr ………….. z dnia ……………. r. : </w:t>
      </w:r>
    </w:p>
    <w:p w14:paraId="582CC346" w14:textId="77777777" w:rsidR="0067236B" w:rsidRPr="00635349" w:rsidRDefault="0067236B" w:rsidP="0067236B">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2126"/>
        <w:gridCol w:w="3402"/>
      </w:tblGrid>
      <w:tr w:rsidR="0067236B" w:rsidRPr="00635349" w14:paraId="0D806A9A" w14:textId="77777777" w:rsidTr="00BA4439">
        <w:tc>
          <w:tcPr>
            <w:tcW w:w="709" w:type="dxa"/>
            <w:shd w:val="clear" w:color="auto" w:fill="auto"/>
          </w:tcPr>
          <w:p w14:paraId="484C33AA" w14:textId="77777777" w:rsidR="0067236B" w:rsidRPr="00635349" w:rsidRDefault="0067236B" w:rsidP="00BA4439">
            <w:pPr>
              <w:pStyle w:val="Default"/>
              <w:jc w:val="center"/>
              <w:rPr>
                <w:rFonts w:asciiTheme="minorHAnsi" w:hAnsiTheme="minorHAnsi"/>
                <w:b/>
                <w:sz w:val="20"/>
                <w:szCs w:val="20"/>
              </w:rPr>
            </w:pPr>
            <w:r w:rsidRPr="00635349">
              <w:rPr>
                <w:rFonts w:asciiTheme="minorHAnsi" w:hAnsiTheme="minorHAnsi"/>
                <w:b/>
                <w:sz w:val="20"/>
                <w:szCs w:val="20"/>
              </w:rPr>
              <w:t>Lp.</w:t>
            </w:r>
          </w:p>
        </w:tc>
        <w:tc>
          <w:tcPr>
            <w:tcW w:w="2835" w:type="dxa"/>
            <w:shd w:val="clear" w:color="auto" w:fill="auto"/>
          </w:tcPr>
          <w:p w14:paraId="2E66D56E" w14:textId="77777777" w:rsidR="0067236B" w:rsidRPr="00635349" w:rsidRDefault="0067236B" w:rsidP="00BA4439">
            <w:pPr>
              <w:pStyle w:val="Default"/>
              <w:jc w:val="center"/>
              <w:rPr>
                <w:rFonts w:asciiTheme="minorHAnsi" w:hAnsiTheme="minorHAnsi"/>
                <w:b/>
                <w:sz w:val="20"/>
                <w:szCs w:val="20"/>
              </w:rPr>
            </w:pPr>
            <w:r w:rsidRPr="00635349">
              <w:rPr>
                <w:rFonts w:asciiTheme="minorHAnsi" w:hAnsiTheme="minorHAnsi"/>
                <w:b/>
                <w:sz w:val="20"/>
                <w:szCs w:val="20"/>
              </w:rPr>
              <w:t>Imię i nazwisko</w:t>
            </w:r>
          </w:p>
        </w:tc>
        <w:tc>
          <w:tcPr>
            <w:tcW w:w="2126" w:type="dxa"/>
            <w:shd w:val="clear" w:color="auto" w:fill="auto"/>
          </w:tcPr>
          <w:p w14:paraId="3A169A2E" w14:textId="77777777" w:rsidR="0067236B" w:rsidRPr="00635349" w:rsidRDefault="0067236B" w:rsidP="00BA4439">
            <w:pPr>
              <w:pStyle w:val="Default"/>
              <w:jc w:val="center"/>
              <w:rPr>
                <w:rFonts w:asciiTheme="minorHAnsi" w:hAnsiTheme="minorHAnsi"/>
                <w:b/>
                <w:sz w:val="20"/>
                <w:szCs w:val="20"/>
              </w:rPr>
            </w:pPr>
            <w:r w:rsidRPr="00635349">
              <w:rPr>
                <w:rFonts w:asciiTheme="minorHAnsi" w:hAnsiTheme="minorHAnsi"/>
                <w:b/>
                <w:sz w:val="20"/>
                <w:szCs w:val="20"/>
              </w:rPr>
              <w:t>Numer telefonu</w:t>
            </w:r>
          </w:p>
        </w:tc>
        <w:tc>
          <w:tcPr>
            <w:tcW w:w="3402" w:type="dxa"/>
            <w:shd w:val="clear" w:color="auto" w:fill="auto"/>
          </w:tcPr>
          <w:p w14:paraId="1025998D" w14:textId="77777777" w:rsidR="0067236B" w:rsidRPr="00635349" w:rsidRDefault="0067236B" w:rsidP="00BA4439">
            <w:pPr>
              <w:pStyle w:val="Default"/>
              <w:jc w:val="center"/>
              <w:rPr>
                <w:rFonts w:asciiTheme="minorHAnsi" w:hAnsiTheme="minorHAnsi"/>
                <w:b/>
                <w:sz w:val="20"/>
                <w:szCs w:val="20"/>
              </w:rPr>
            </w:pPr>
            <w:r w:rsidRPr="00635349">
              <w:rPr>
                <w:rFonts w:asciiTheme="minorHAnsi" w:hAnsiTheme="minorHAnsi"/>
                <w:b/>
                <w:sz w:val="20"/>
                <w:szCs w:val="20"/>
              </w:rPr>
              <w:t>Adres e-mail</w:t>
            </w:r>
          </w:p>
        </w:tc>
      </w:tr>
      <w:tr w:rsidR="0067236B" w:rsidRPr="00635349" w14:paraId="5A526698" w14:textId="77777777" w:rsidTr="00BA4439">
        <w:tc>
          <w:tcPr>
            <w:tcW w:w="709" w:type="dxa"/>
            <w:shd w:val="clear" w:color="auto" w:fill="auto"/>
          </w:tcPr>
          <w:p w14:paraId="12864826" w14:textId="77777777" w:rsidR="0067236B" w:rsidRPr="00635349" w:rsidRDefault="0067236B" w:rsidP="00BA4439">
            <w:pPr>
              <w:pStyle w:val="Default"/>
              <w:jc w:val="center"/>
              <w:rPr>
                <w:rFonts w:asciiTheme="minorHAnsi" w:hAnsiTheme="minorHAnsi"/>
                <w:b/>
                <w:sz w:val="20"/>
                <w:szCs w:val="20"/>
              </w:rPr>
            </w:pPr>
          </w:p>
        </w:tc>
        <w:tc>
          <w:tcPr>
            <w:tcW w:w="2835" w:type="dxa"/>
            <w:shd w:val="clear" w:color="auto" w:fill="auto"/>
          </w:tcPr>
          <w:p w14:paraId="448AA81B" w14:textId="77777777" w:rsidR="0067236B" w:rsidRPr="00635349" w:rsidRDefault="0067236B" w:rsidP="00BA4439">
            <w:pPr>
              <w:pStyle w:val="Default"/>
              <w:rPr>
                <w:rFonts w:asciiTheme="minorHAnsi" w:hAnsiTheme="minorHAnsi"/>
                <w:b/>
                <w:sz w:val="20"/>
                <w:szCs w:val="20"/>
              </w:rPr>
            </w:pPr>
          </w:p>
        </w:tc>
        <w:tc>
          <w:tcPr>
            <w:tcW w:w="2126" w:type="dxa"/>
            <w:shd w:val="clear" w:color="auto" w:fill="auto"/>
          </w:tcPr>
          <w:p w14:paraId="165FE688" w14:textId="77777777" w:rsidR="0067236B" w:rsidRPr="00635349" w:rsidRDefault="0067236B" w:rsidP="00BA4439">
            <w:pPr>
              <w:pStyle w:val="Default"/>
              <w:rPr>
                <w:rFonts w:asciiTheme="minorHAnsi" w:hAnsiTheme="minorHAnsi"/>
                <w:b/>
                <w:sz w:val="20"/>
                <w:szCs w:val="20"/>
              </w:rPr>
            </w:pPr>
          </w:p>
        </w:tc>
        <w:tc>
          <w:tcPr>
            <w:tcW w:w="3402" w:type="dxa"/>
            <w:shd w:val="clear" w:color="auto" w:fill="auto"/>
          </w:tcPr>
          <w:p w14:paraId="781BB742" w14:textId="77777777" w:rsidR="0067236B" w:rsidRPr="00635349" w:rsidRDefault="0067236B" w:rsidP="00BA4439">
            <w:pPr>
              <w:pStyle w:val="Default"/>
              <w:rPr>
                <w:rFonts w:asciiTheme="minorHAnsi" w:hAnsiTheme="minorHAnsi"/>
                <w:b/>
                <w:sz w:val="20"/>
                <w:szCs w:val="20"/>
              </w:rPr>
            </w:pPr>
          </w:p>
        </w:tc>
      </w:tr>
      <w:tr w:rsidR="0067236B" w:rsidRPr="00635349" w14:paraId="65956910" w14:textId="77777777" w:rsidTr="00BA4439">
        <w:tc>
          <w:tcPr>
            <w:tcW w:w="709" w:type="dxa"/>
            <w:shd w:val="clear" w:color="auto" w:fill="auto"/>
          </w:tcPr>
          <w:p w14:paraId="2636CCBB" w14:textId="77777777" w:rsidR="0067236B" w:rsidRPr="00635349" w:rsidRDefault="0067236B" w:rsidP="00BA4439">
            <w:pPr>
              <w:pStyle w:val="Default"/>
              <w:jc w:val="center"/>
              <w:rPr>
                <w:rFonts w:asciiTheme="minorHAnsi" w:hAnsiTheme="minorHAnsi"/>
                <w:b/>
                <w:sz w:val="20"/>
                <w:szCs w:val="20"/>
              </w:rPr>
            </w:pPr>
          </w:p>
        </w:tc>
        <w:tc>
          <w:tcPr>
            <w:tcW w:w="2835" w:type="dxa"/>
            <w:shd w:val="clear" w:color="auto" w:fill="auto"/>
          </w:tcPr>
          <w:p w14:paraId="1F58F0E9" w14:textId="77777777" w:rsidR="0067236B" w:rsidRPr="00635349" w:rsidRDefault="0067236B" w:rsidP="00BA4439">
            <w:pPr>
              <w:pStyle w:val="Default"/>
              <w:rPr>
                <w:rFonts w:asciiTheme="minorHAnsi" w:hAnsiTheme="minorHAnsi"/>
                <w:b/>
                <w:sz w:val="20"/>
                <w:szCs w:val="20"/>
              </w:rPr>
            </w:pPr>
          </w:p>
        </w:tc>
        <w:tc>
          <w:tcPr>
            <w:tcW w:w="2126" w:type="dxa"/>
            <w:shd w:val="clear" w:color="auto" w:fill="auto"/>
          </w:tcPr>
          <w:p w14:paraId="321EDF5B" w14:textId="77777777" w:rsidR="0067236B" w:rsidRPr="00635349" w:rsidRDefault="0067236B" w:rsidP="00BA4439">
            <w:pPr>
              <w:pStyle w:val="Default"/>
              <w:rPr>
                <w:rFonts w:asciiTheme="minorHAnsi" w:hAnsiTheme="minorHAnsi"/>
                <w:b/>
                <w:sz w:val="20"/>
                <w:szCs w:val="20"/>
              </w:rPr>
            </w:pPr>
          </w:p>
        </w:tc>
        <w:tc>
          <w:tcPr>
            <w:tcW w:w="3402" w:type="dxa"/>
            <w:shd w:val="clear" w:color="auto" w:fill="auto"/>
          </w:tcPr>
          <w:p w14:paraId="656B6F30" w14:textId="77777777" w:rsidR="0067236B" w:rsidRPr="00635349" w:rsidRDefault="0067236B" w:rsidP="00BA4439">
            <w:pPr>
              <w:pStyle w:val="Default"/>
              <w:rPr>
                <w:rFonts w:asciiTheme="minorHAnsi" w:hAnsiTheme="minorHAnsi"/>
                <w:b/>
                <w:sz w:val="20"/>
                <w:szCs w:val="20"/>
              </w:rPr>
            </w:pPr>
          </w:p>
        </w:tc>
      </w:tr>
    </w:tbl>
    <w:p w14:paraId="2FEC88D8" w14:textId="77777777" w:rsidR="0067236B" w:rsidRPr="00635349" w:rsidRDefault="0067236B" w:rsidP="0067236B">
      <w:pPr>
        <w:suppressAutoHyphens/>
        <w:rPr>
          <w:rFonts w:asciiTheme="minorHAnsi" w:hAnsiTheme="minorHAnsi" w:cs="Tahoma"/>
          <w:kern w:val="1"/>
          <w:lang w:eastAsia="ar-SA"/>
        </w:rPr>
      </w:pPr>
    </w:p>
    <w:p w14:paraId="204A8DE1" w14:textId="77777777" w:rsidR="0067236B" w:rsidRPr="00635349" w:rsidRDefault="0067236B" w:rsidP="0067236B">
      <w:pPr>
        <w:spacing w:line="360" w:lineRule="auto"/>
        <w:rPr>
          <w:rFonts w:asciiTheme="minorHAnsi" w:hAnsiTheme="minorHAnsi"/>
        </w:rPr>
      </w:pPr>
      <w:r w:rsidRPr="00635349">
        <w:rPr>
          <w:rFonts w:asciiTheme="minorHAnsi" w:hAnsiTheme="minorHAnsi"/>
        </w:rPr>
        <w:t xml:space="preserve">W przypadku zmian w powyższym wykazie </w:t>
      </w:r>
      <w:r w:rsidRPr="00635349">
        <w:rPr>
          <w:rFonts w:asciiTheme="minorHAnsi" w:hAnsiTheme="minorHAnsi"/>
          <w:b/>
        </w:rPr>
        <w:t>Wykonawca</w:t>
      </w:r>
      <w:r w:rsidRPr="00635349">
        <w:rPr>
          <w:rFonts w:asciiTheme="minorHAnsi" w:hAnsiTheme="minorHAnsi"/>
        </w:rPr>
        <w:t xml:space="preserve"> zgodnie z § 4 ust. 1 pkt 5) umowy zobowiązuje się do niezwłocznego poinformowania </w:t>
      </w:r>
      <w:r w:rsidRPr="00635349">
        <w:rPr>
          <w:rFonts w:asciiTheme="minorHAnsi" w:hAnsiTheme="minorHAnsi"/>
          <w:b/>
        </w:rPr>
        <w:t>ŚCO</w:t>
      </w:r>
      <w:r w:rsidRPr="00635349">
        <w:rPr>
          <w:rFonts w:asciiTheme="minorHAnsi" w:hAnsiTheme="minorHAnsi"/>
        </w:rPr>
        <w:t xml:space="preserve"> o zmianach, ale nie później niż w ciągu 7 dni od zaistnienia zmiany.</w:t>
      </w:r>
    </w:p>
    <w:p w14:paraId="6731A82F" w14:textId="77777777" w:rsidR="0067236B" w:rsidRPr="00635349" w:rsidRDefault="0067236B" w:rsidP="0067236B">
      <w:pPr>
        <w:spacing w:line="360" w:lineRule="auto"/>
        <w:rPr>
          <w:rFonts w:asciiTheme="minorHAnsi" w:hAnsiTheme="minorHAnsi"/>
        </w:rPr>
      </w:pPr>
      <w:r w:rsidRPr="00635349">
        <w:rPr>
          <w:rFonts w:asciiTheme="minorHAnsi" w:hAnsiTheme="minorHAnsi"/>
        </w:rPr>
        <w:t>………………………….…, dn. …………….. r.</w:t>
      </w:r>
    </w:p>
    <w:p w14:paraId="770DFCCC" w14:textId="77777777" w:rsidR="0067236B" w:rsidRPr="00635349" w:rsidRDefault="0067236B" w:rsidP="0067236B">
      <w:pPr>
        <w:spacing w:after="0" w:line="240" w:lineRule="auto"/>
        <w:ind w:left="4956"/>
        <w:jc w:val="center"/>
        <w:rPr>
          <w:rFonts w:asciiTheme="minorHAnsi" w:hAnsiTheme="minorHAnsi"/>
        </w:rPr>
      </w:pPr>
      <w:r w:rsidRPr="00635349">
        <w:rPr>
          <w:rFonts w:asciiTheme="minorHAnsi" w:hAnsiTheme="minorHAnsi"/>
        </w:rPr>
        <w:t xml:space="preserve">  ……………………………….……………..…………………</w:t>
      </w:r>
    </w:p>
    <w:p w14:paraId="6EA80343" w14:textId="77777777" w:rsidR="0067236B" w:rsidRPr="00635349" w:rsidRDefault="0067236B" w:rsidP="0067236B">
      <w:pPr>
        <w:spacing w:after="0" w:line="240" w:lineRule="auto"/>
        <w:ind w:left="4956"/>
        <w:jc w:val="center"/>
        <w:rPr>
          <w:rFonts w:asciiTheme="minorHAnsi" w:hAnsiTheme="minorHAnsi"/>
        </w:rPr>
      </w:pPr>
      <w:r w:rsidRPr="00635349">
        <w:rPr>
          <w:rFonts w:asciiTheme="minorHAnsi" w:hAnsiTheme="minorHAnsi"/>
        </w:rPr>
        <w:t xml:space="preserve">  podpis i pieczęć osoby uprawnionej </w:t>
      </w:r>
      <w:r w:rsidRPr="00635349">
        <w:rPr>
          <w:rFonts w:asciiTheme="minorHAnsi" w:hAnsiTheme="minorHAnsi"/>
        </w:rPr>
        <w:br/>
        <w:t xml:space="preserve">  (lub osób uprawnionych)</w:t>
      </w:r>
    </w:p>
    <w:p w14:paraId="3E920392" w14:textId="6D7C8331" w:rsidR="0067236B" w:rsidRPr="00635349" w:rsidRDefault="0067236B" w:rsidP="0067236B">
      <w:pPr>
        <w:spacing w:after="0" w:line="240" w:lineRule="auto"/>
        <w:rPr>
          <w:rFonts w:asciiTheme="minorHAnsi" w:hAnsiTheme="minorHAnsi"/>
          <w:b/>
          <w:color w:val="FF0000"/>
        </w:rPr>
      </w:pPr>
      <w:r>
        <w:rPr>
          <w:rFonts w:asciiTheme="minorHAnsi" w:hAnsiTheme="minorHAnsi"/>
        </w:rPr>
        <w:t xml:space="preserve">                                                                                                                                </w:t>
      </w:r>
      <w:r w:rsidRPr="00635349">
        <w:rPr>
          <w:rFonts w:asciiTheme="minorHAnsi" w:hAnsiTheme="minorHAnsi"/>
        </w:rPr>
        <w:t xml:space="preserve">do reprezentowania </w:t>
      </w:r>
      <w:r w:rsidRPr="00635349">
        <w:rPr>
          <w:rFonts w:asciiTheme="minorHAnsi" w:hAnsiTheme="minorHAnsi"/>
          <w:b/>
        </w:rPr>
        <w:t>Wykona</w:t>
      </w:r>
      <w:r>
        <w:rPr>
          <w:rFonts w:asciiTheme="minorHAnsi" w:hAnsiTheme="minorHAnsi"/>
          <w:b/>
        </w:rPr>
        <w:t>wcę</w:t>
      </w:r>
    </w:p>
    <w:p w14:paraId="39EF7C47" w14:textId="77777777" w:rsidR="0067236B" w:rsidRDefault="0067236B" w:rsidP="00E777EE">
      <w:pPr>
        <w:spacing w:after="0" w:line="240" w:lineRule="auto"/>
        <w:rPr>
          <w:rFonts w:asciiTheme="minorHAnsi" w:hAnsiTheme="minorHAnsi"/>
          <w:bCs/>
          <w:sz w:val="22"/>
          <w:szCs w:val="22"/>
        </w:rPr>
      </w:pPr>
    </w:p>
    <w:p w14:paraId="029FD6FA" w14:textId="77777777" w:rsidR="0067236B" w:rsidRDefault="0067236B" w:rsidP="00E777EE">
      <w:pPr>
        <w:spacing w:after="0" w:line="240" w:lineRule="auto"/>
        <w:rPr>
          <w:rFonts w:asciiTheme="minorHAnsi" w:hAnsiTheme="minorHAnsi"/>
          <w:bCs/>
          <w:sz w:val="22"/>
          <w:szCs w:val="22"/>
        </w:rPr>
      </w:pPr>
    </w:p>
    <w:p w14:paraId="4906ED9E" w14:textId="77777777" w:rsidR="0067236B" w:rsidRDefault="0067236B" w:rsidP="00E777EE">
      <w:pPr>
        <w:spacing w:after="0" w:line="240" w:lineRule="auto"/>
        <w:rPr>
          <w:rFonts w:asciiTheme="minorHAnsi" w:hAnsiTheme="minorHAnsi"/>
          <w:bCs/>
          <w:sz w:val="22"/>
          <w:szCs w:val="22"/>
        </w:rPr>
      </w:pPr>
    </w:p>
    <w:p w14:paraId="29D6941A" w14:textId="77777777" w:rsidR="0067236B" w:rsidRDefault="0067236B" w:rsidP="00E777EE">
      <w:pPr>
        <w:spacing w:after="0" w:line="240" w:lineRule="auto"/>
        <w:rPr>
          <w:rFonts w:asciiTheme="minorHAnsi" w:hAnsiTheme="minorHAnsi"/>
          <w:bCs/>
          <w:sz w:val="22"/>
          <w:szCs w:val="22"/>
        </w:rPr>
      </w:pPr>
    </w:p>
    <w:p w14:paraId="27FC81CA" w14:textId="77777777" w:rsidR="0067236B" w:rsidRDefault="0067236B" w:rsidP="00E777EE">
      <w:pPr>
        <w:spacing w:after="0" w:line="240" w:lineRule="auto"/>
        <w:rPr>
          <w:rFonts w:asciiTheme="minorHAnsi" w:hAnsiTheme="minorHAnsi"/>
          <w:bCs/>
          <w:sz w:val="22"/>
          <w:szCs w:val="22"/>
        </w:rPr>
      </w:pPr>
    </w:p>
    <w:p w14:paraId="1D0BDBC8" w14:textId="77777777" w:rsidR="0067236B" w:rsidRDefault="0067236B" w:rsidP="00E777EE">
      <w:pPr>
        <w:spacing w:after="0" w:line="240" w:lineRule="auto"/>
        <w:rPr>
          <w:rFonts w:asciiTheme="minorHAnsi" w:hAnsiTheme="minorHAnsi"/>
          <w:bCs/>
          <w:sz w:val="22"/>
          <w:szCs w:val="22"/>
        </w:rPr>
      </w:pPr>
    </w:p>
    <w:p w14:paraId="7B7F2739" w14:textId="77777777" w:rsidR="0067236B" w:rsidRDefault="0067236B" w:rsidP="00E777EE">
      <w:pPr>
        <w:spacing w:after="0" w:line="240" w:lineRule="auto"/>
        <w:rPr>
          <w:rFonts w:asciiTheme="minorHAnsi" w:hAnsiTheme="minorHAnsi"/>
          <w:bCs/>
          <w:sz w:val="22"/>
          <w:szCs w:val="22"/>
        </w:rPr>
      </w:pPr>
    </w:p>
    <w:p w14:paraId="71E3D644" w14:textId="0FEAB6C9" w:rsidR="00FE5D38" w:rsidRDefault="00FE5D38" w:rsidP="00E777EE">
      <w:pPr>
        <w:spacing w:after="0" w:line="240" w:lineRule="auto"/>
        <w:rPr>
          <w:rFonts w:asciiTheme="minorHAnsi" w:hAnsiTheme="minorHAnsi"/>
          <w:bCs/>
          <w:sz w:val="22"/>
          <w:szCs w:val="22"/>
        </w:rPr>
      </w:pPr>
    </w:p>
    <w:p w14:paraId="5810A666" w14:textId="77777777" w:rsidR="0067236B" w:rsidRDefault="0067236B" w:rsidP="00E777EE">
      <w:pPr>
        <w:spacing w:after="0" w:line="240" w:lineRule="auto"/>
        <w:rPr>
          <w:rFonts w:asciiTheme="minorHAnsi" w:hAnsiTheme="minorHAnsi"/>
          <w:bCs/>
          <w:sz w:val="22"/>
          <w:szCs w:val="22"/>
        </w:rPr>
      </w:pPr>
    </w:p>
    <w:p w14:paraId="7AEFD48A" w14:textId="281F7682" w:rsidR="00E777EE" w:rsidRPr="00E777EE" w:rsidRDefault="00E777EE" w:rsidP="00E777EE">
      <w:pPr>
        <w:spacing w:after="0" w:line="240" w:lineRule="auto"/>
        <w:rPr>
          <w:rFonts w:asciiTheme="minorHAnsi" w:hAnsiTheme="minorHAnsi"/>
          <w:bCs/>
          <w:sz w:val="22"/>
          <w:szCs w:val="22"/>
        </w:rPr>
      </w:pPr>
      <w:r w:rsidRPr="002A701E">
        <w:rPr>
          <w:rFonts w:asciiTheme="minorHAnsi" w:hAnsiTheme="minorHAnsi"/>
          <w:bCs/>
          <w:sz w:val="22"/>
          <w:szCs w:val="22"/>
        </w:rPr>
        <w:t>Projekt umowy</w:t>
      </w:r>
      <w:r w:rsidR="00EC659B">
        <w:rPr>
          <w:rFonts w:asciiTheme="minorHAnsi" w:hAnsiTheme="minorHAnsi"/>
          <w:bCs/>
          <w:sz w:val="22"/>
          <w:szCs w:val="22"/>
        </w:rPr>
        <w:t xml:space="preserve">                                        </w:t>
      </w:r>
      <w:r>
        <w:rPr>
          <w:rFonts w:asciiTheme="minorHAnsi" w:hAnsiTheme="minorHAnsi"/>
          <w:bCs/>
          <w:sz w:val="22"/>
          <w:szCs w:val="22"/>
        </w:rPr>
        <w:t xml:space="preserve">                                        </w:t>
      </w:r>
      <w:r w:rsidR="00607B66">
        <w:rPr>
          <w:rFonts w:asciiTheme="minorHAnsi" w:hAnsiTheme="minorHAnsi"/>
          <w:bCs/>
          <w:sz w:val="22"/>
          <w:szCs w:val="22"/>
        </w:rPr>
        <w:t xml:space="preserve">           </w:t>
      </w:r>
      <w:r w:rsidR="00EC659B">
        <w:rPr>
          <w:rFonts w:asciiTheme="minorHAnsi" w:hAnsiTheme="minorHAnsi"/>
          <w:bCs/>
          <w:sz w:val="22"/>
          <w:szCs w:val="22"/>
        </w:rPr>
        <w:t xml:space="preserve">     </w:t>
      </w:r>
      <w:r w:rsidR="00607B66">
        <w:rPr>
          <w:rFonts w:asciiTheme="minorHAnsi" w:hAnsiTheme="minorHAnsi"/>
          <w:bCs/>
          <w:sz w:val="22"/>
          <w:szCs w:val="22"/>
        </w:rPr>
        <w:t xml:space="preserve">                      </w:t>
      </w:r>
      <w:r w:rsidR="00607B66" w:rsidRPr="002A701E">
        <w:rPr>
          <w:rFonts w:asciiTheme="minorHAnsi" w:eastAsia="SimSun" w:hAnsiTheme="minorHAnsi"/>
          <w:b/>
          <w:kern w:val="2"/>
          <w:sz w:val="22"/>
          <w:szCs w:val="22"/>
          <w:lang w:eastAsia="hi-IN" w:bidi="hi-IN"/>
        </w:rPr>
        <w:t>Zał</w:t>
      </w:r>
      <w:r w:rsidR="00607B66">
        <w:rPr>
          <w:rFonts w:asciiTheme="minorHAnsi" w:eastAsia="SimSun" w:hAnsiTheme="minorHAnsi"/>
          <w:b/>
          <w:kern w:val="2"/>
          <w:sz w:val="22"/>
          <w:szCs w:val="22"/>
          <w:lang w:eastAsia="hi-IN" w:bidi="hi-IN"/>
        </w:rPr>
        <w:t>ącznik</w:t>
      </w:r>
      <w:r w:rsidR="00607B66" w:rsidRPr="002A701E">
        <w:rPr>
          <w:rFonts w:asciiTheme="minorHAnsi" w:eastAsia="SimSun" w:hAnsiTheme="minorHAnsi"/>
          <w:b/>
          <w:kern w:val="2"/>
          <w:sz w:val="22"/>
          <w:szCs w:val="22"/>
          <w:lang w:eastAsia="hi-IN" w:bidi="hi-IN"/>
        </w:rPr>
        <w:t xml:space="preserve"> </w:t>
      </w:r>
      <w:r w:rsidR="00607B66">
        <w:rPr>
          <w:rFonts w:asciiTheme="minorHAnsi" w:eastAsia="SimSun" w:hAnsiTheme="minorHAnsi"/>
          <w:b/>
          <w:kern w:val="2"/>
          <w:sz w:val="22"/>
          <w:szCs w:val="22"/>
          <w:lang w:eastAsia="hi-IN" w:bidi="hi-IN"/>
        </w:rPr>
        <w:t>n</w:t>
      </w:r>
      <w:r w:rsidR="00607B66" w:rsidRPr="002A701E">
        <w:rPr>
          <w:rFonts w:asciiTheme="minorHAnsi" w:eastAsia="SimSun" w:hAnsiTheme="minorHAnsi"/>
          <w:b/>
          <w:kern w:val="2"/>
          <w:sz w:val="22"/>
          <w:szCs w:val="22"/>
          <w:lang w:eastAsia="hi-IN" w:bidi="hi-IN"/>
        </w:rPr>
        <w:t xml:space="preserve">r </w:t>
      </w:r>
      <w:r w:rsidR="00701BCF">
        <w:rPr>
          <w:rFonts w:asciiTheme="minorHAnsi" w:eastAsia="SimSun" w:hAnsiTheme="minorHAnsi"/>
          <w:b/>
          <w:kern w:val="2"/>
          <w:sz w:val="22"/>
          <w:szCs w:val="22"/>
          <w:lang w:eastAsia="hi-IN" w:bidi="hi-IN"/>
        </w:rPr>
        <w:t>4</w:t>
      </w:r>
      <w:r w:rsidR="00313C52">
        <w:rPr>
          <w:rFonts w:asciiTheme="minorHAnsi" w:eastAsia="SimSun" w:hAnsiTheme="minorHAnsi"/>
          <w:b/>
          <w:kern w:val="2"/>
          <w:sz w:val="22"/>
          <w:szCs w:val="22"/>
          <w:lang w:eastAsia="hi-IN" w:bidi="hi-IN"/>
        </w:rPr>
        <w:t>a</w:t>
      </w:r>
      <w:r w:rsidR="00607B66" w:rsidRPr="002A701E">
        <w:rPr>
          <w:rFonts w:asciiTheme="minorHAnsi" w:eastAsia="SimSun" w:hAnsiTheme="minorHAnsi"/>
          <w:b/>
          <w:kern w:val="2"/>
          <w:sz w:val="22"/>
          <w:szCs w:val="22"/>
          <w:lang w:eastAsia="hi-IN" w:bidi="hi-IN"/>
        </w:rPr>
        <w:t xml:space="preserve"> do SWZ</w:t>
      </w:r>
      <w:r>
        <w:rPr>
          <w:rFonts w:asciiTheme="minorHAnsi" w:hAnsiTheme="minorHAnsi"/>
          <w:bCs/>
          <w:sz w:val="22"/>
          <w:szCs w:val="22"/>
        </w:rPr>
        <w:t xml:space="preserve">                                                 </w:t>
      </w:r>
      <w:r w:rsidR="00C87D13">
        <w:rPr>
          <w:rFonts w:asciiTheme="minorHAnsi" w:hAnsiTheme="minorHAnsi"/>
          <w:bCs/>
          <w:sz w:val="22"/>
          <w:szCs w:val="22"/>
        </w:rPr>
        <w:t xml:space="preserve">                           </w:t>
      </w:r>
      <w:r w:rsidR="00607B66">
        <w:rPr>
          <w:rFonts w:asciiTheme="minorHAnsi" w:hAnsiTheme="minorHAnsi"/>
          <w:bCs/>
          <w:sz w:val="22"/>
          <w:szCs w:val="22"/>
        </w:rPr>
        <w:t xml:space="preserve"> </w:t>
      </w:r>
    </w:p>
    <w:p w14:paraId="5DB9A718" w14:textId="77777777" w:rsidR="00E777EE" w:rsidRDefault="00E777EE" w:rsidP="00984D70">
      <w:pPr>
        <w:spacing w:after="0" w:line="240" w:lineRule="auto"/>
        <w:jc w:val="center"/>
        <w:rPr>
          <w:rFonts w:asciiTheme="minorHAnsi" w:hAnsiTheme="minorHAnsi"/>
          <w:sz w:val="22"/>
          <w:szCs w:val="22"/>
        </w:rPr>
      </w:pPr>
    </w:p>
    <w:p w14:paraId="364C3264" w14:textId="6B06463B" w:rsidR="00984D70" w:rsidRPr="002A701E" w:rsidRDefault="00984D70" w:rsidP="00984D70">
      <w:pPr>
        <w:spacing w:after="0" w:line="240" w:lineRule="auto"/>
        <w:jc w:val="center"/>
        <w:rPr>
          <w:rFonts w:asciiTheme="minorHAnsi" w:hAnsiTheme="minorHAnsi"/>
          <w:sz w:val="22"/>
          <w:szCs w:val="22"/>
        </w:rPr>
      </w:pPr>
      <w:r w:rsidRPr="002A701E">
        <w:rPr>
          <w:rFonts w:asciiTheme="minorHAnsi" w:hAnsiTheme="minorHAnsi"/>
          <w:sz w:val="22"/>
          <w:szCs w:val="22"/>
        </w:rPr>
        <w:t xml:space="preserve">UMOWA </w:t>
      </w:r>
      <w:r w:rsidR="005C5CC4">
        <w:rPr>
          <w:rFonts w:asciiTheme="minorHAnsi" w:hAnsiTheme="minorHAnsi"/>
          <w:sz w:val="22"/>
          <w:szCs w:val="22"/>
        </w:rPr>
        <w:t>n</w:t>
      </w:r>
      <w:r w:rsidR="000E5562">
        <w:rPr>
          <w:rFonts w:asciiTheme="minorHAnsi" w:hAnsiTheme="minorHAnsi"/>
          <w:sz w:val="22"/>
          <w:szCs w:val="22"/>
        </w:rPr>
        <w:t>r .....</w:t>
      </w:r>
      <w:r w:rsidRPr="002A701E">
        <w:rPr>
          <w:rFonts w:asciiTheme="minorHAnsi" w:hAnsiTheme="minorHAnsi"/>
          <w:sz w:val="22"/>
          <w:szCs w:val="22"/>
        </w:rPr>
        <w:t>/</w:t>
      </w:r>
      <w:r w:rsidR="00B14ED5">
        <w:rPr>
          <w:rFonts w:asciiTheme="minorHAnsi" w:hAnsiTheme="minorHAnsi"/>
          <w:sz w:val="22"/>
          <w:szCs w:val="22"/>
        </w:rPr>
        <w:t>203</w:t>
      </w:r>
      <w:r w:rsidRPr="002A701E">
        <w:rPr>
          <w:rFonts w:asciiTheme="minorHAnsi" w:hAnsiTheme="minorHAnsi"/>
          <w:sz w:val="22"/>
          <w:szCs w:val="22"/>
        </w:rPr>
        <w:t>/202</w:t>
      </w:r>
      <w:r w:rsidR="00B14ED5">
        <w:rPr>
          <w:rFonts w:asciiTheme="minorHAnsi" w:hAnsiTheme="minorHAnsi"/>
          <w:sz w:val="22"/>
          <w:szCs w:val="22"/>
        </w:rPr>
        <w:t>4</w:t>
      </w:r>
    </w:p>
    <w:p w14:paraId="2435E4AC" w14:textId="77777777" w:rsidR="00984D70" w:rsidRPr="002A701E" w:rsidRDefault="00984D70" w:rsidP="00984D70">
      <w:pPr>
        <w:spacing w:after="0" w:line="240" w:lineRule="auto"/>
        <w:rPr>
          <w:rFonts w:asciiTheme="minorHAnsi" w:hAnsiTheme="minorHAnsi"/>
          <w:sz w:val="22"/>
          <w:szCs w:val="22"/>
        </w:rPr>
      </w:pPr>
    </w:p>
    <w:p w14:paraId="429252C1"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Zawarta w dniu …………………… roku pomiędzy:</w:t>
      </w:r>
    </w:p>
    <w:p w14:paraId="027D9FC4" w14:textId="7A274BF3"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b/>
          <w:sz w:val="22"/>
          <w:szCs w:val="22"/>
        </w:rPr>
        <w:t>Świętokrzyskim Centrum Onkologii Samodzielnym Publicznym Zakładem Opieki Zdrowotnej</w:t>
      </w:r>
      <w:r w:rsidRPr="002A701E">
        <w:rPr>
          <w:rFonts w:asciiTheme="minorHAnsi" w:hAnsiTheme="minorHAnsi"/>
          <w:sz w:val="22"/>
          <w:szCs w:val="22"/>
        </w:rPr>
        <w:t xml:space="preserve"> z siedzibą w </w:t>
      </w:r>
      <w:r w:rsidRPr="002A701E">
        <w:rPr>
          <w:rFonts w:asciiTheme="minorHAnsi" w:hAnsiTheme="minorHAnsi"/>
          <w:b/>
          <w:sz w:val="22"/>
          <w:szCs w:val="22"/>
        </w:rPr>
        <w:t>Kielcach,</w:t>
      </w:r>
      <w:r w:rsidRPr="002A701E">
        <w:rPr>
          <w:rFonts w:asciiTheme="minorHAnsi" w:hAnsiTheme="minorHAnsi"/>
          <w:sz w:val="22"/>
          <w:szCs w:val="22"/>
        </w:rPr>
        <w:t xml:space="preserve"> ul. </w:t>
      </w:r>
      <w:proofErr w:type="spellStart"/>
      <w:r w:rsidRPr="002A701E">
        <w:rPr>
          <w:rFonts w:asciiTheme="minorHAnsi" w:hAnsiTheme="minorHAnsi"/>
          <w:sz w:val="22"/>
          <w:szCs w:val="22"/>
        </w:rPr>
        <w:t>Artwińskiego</w:t>
      </w:r>
      <w:proofErr w:type="spellEnd"/>
      <w:r w:rsidRPr="002A701E">
        <w:rPr>
          <w:rFonts w:asciiTheme="minorHAnsi" w:hAnsiTheme="minorHAnsi"/>
          <w:sz w:val="22"/>
          <w:szCs w:val="22"/>
        </w:rPr>
        <w:t xml:space="preserve"> 3 (nr kodu: 25-734), REGON: 001263233, NIP: 959-12-94-907, zwanym </w:t>
      </w:r>
      <w:r w:rsidR="005866B2">
        <w:rPr>
          <w:rFonts w:asciiTheme="minorHAnsi" w:hAnsiTheme="minorHAnsi"/>
          <w:sz w:val="22"/>
          <w:szCs w:val="22"/>
        </w:rPr>
        <w:br/>
      </w:r>
      <w:r w:rsidRPr="002A701E">
        <w:rPr>
          <w:rFonts w:asciiTheme="minorHAnsi" w:hAnsiTheme="minorHAnsi"/>
          <w:sz w:val="22"/>
          <w:szCs w:val="22"/>
        </w:rPr>
        <w:t xml:space="preserve">w treści umowy </w:t>
      </w:r>
      <w:r w:rsidRPr="002A701E">
        <w:rPr>
          <w:rFonts w:asciiTheme="minorHAnsi" w:hAnsiTheme="minorHAnsi"/>
          <w:b/>
          <w:sz w:val="22"/>
          <w:szCs w:val="22"/>
        </w:rPr>
        <w:t>„Zamawiającym”</w:t>
      </w:r>
      <w:r w:rsidRPr="002A701E">
        <w:rPr>
          <w:rFonts w:asciiTheme="minorHAnsi" w:hAnsiTheme="minorHAnsi"/>
          <w:sz w:val="22"/>
          <w:szCs w:val="22"/>
        </w:rPr>
        <w:t>, w imieniu którego działa:</w:t>
      </w:r>
    </w:p>
    <w:p w14:paraId="2866DA07" w14:textId="72C2FBED" w:rsidR="00984D70" w:rsidRPr="002A701E" w:rsidRDefault="00002E31" w:rsidP="00984D70">
      <w:pPr>
        <w:autoSpaceDE w:val="0"/>
        <w:spacing w:after="0" w:line="240" w:lineRule="auto"/>
        <w:jc w:val="both"/>
        <w:rPr>
          <w:rFonts w:asciiTheme="minorHAnsi" w:hAnsiTheme="minorHAnsi"/>
          <w:sz w:val="22"/>
          <w:szCs w:val="22"/>
        </w:rPr>
      </w:pPr>
      <w:r>
        <w:rPr>
          <w:rFonts w:asciiTheme="minorHAnsi" w:hAnsiTheme="minorHAnsi"/>
          <w:sz w:val="22"/>
          <w:szCs w:val="22"/>
        </w:rPr>
        <w:t xml:space="preserve">- </w:t>
      </w:r>
      <w:r w:rsidR="00B14ED5" w:rsidRPr="00B14ED5">
        <w:rPr>
          <w:rFonts w:asciiTheme="minorHAnsi" w:hAnsiTheme="minorHAnsi"/>
          <w:sz w:val="22"/>
          <w:szCs w:val="22"/>
        </w:rPr>
        <w:t xml:space="preserve">Krzysztof </w:t>
      </w:r>
      <w:proofErr w:type="spellStart"/>
      <w:r w:rsidR="00B14ED5" w:rsidRPr="00B14ED5">
        <w:rPr>
          <w:rFonts w:asciiTheme="minorHAnsi" w:hAnsiTheme="minorHAnsi"/>
          <w:sz w:val="22"/>
          <w:szCs w:val="22"/>
        </w:rPr>
        <w:t>Falana</w:t>
      </w:r>
      <w:proofErr w:type="spellEnd"/>
      <w:r w:rsidR="00B14ED5" w:rsidRPr="00B14ED5">
        <w:rPr>
          <w:rFonts w:asciiTheme="minorHAnsi" w:hAnsiTheme="minorHAnsi"/>
          <w:sz w:val="22"/>
          <w:szCs w:val="22"/>
        </w:rPr>
        <w:t xml:space="preserve"> – Z-ca Dyr. ds. Prawno-Inwestycyjnych</w:t>
      </w:r>
    </w:p>
    <w:p w14:paraId="30C3A5BF" w14:textId="77777777" w:rsidR="00E82D53" w:rsidRDefault="00002E31" w:rsidP="00984D70">
      <w:pPr>
        <w:autoSpaceDE w:val="0"/>
        <w:spacing w:after="0" w:line="240" w:lineRule="auto"/>
        <w:jc w:val="both"/>
        <w:rPr>
          <w:rFonts w:asciiTheme="minorHAnsi" w:hAnsiTheme="minorHAnsi"/>
          <w:sz w:val="22"/>
          <w:szCs w:val="22"/>
        </w:rPr>
      </w:pPr>
      <w:r>
        <w:rPr>
          <w:rFonts w:asciiTheme="minorHAnsi" w:hAnsiTheme="minorHAnsi"/>
          <w:sz w:val="22"/>
          <w:szCs w:val="22"/>
        </w:rPr>
        <w:t xml:space="preserve">- </w:t>
      </w:r>
      <w:r w:rsidR="00984D70" w:rsidRPr="002A701E">
        <w:rPr>
          <w:rFonts w:asciiTheme="minorHAnsi" w:hAnsiTheme="minorHAnsi"/>
          <w:sz w:val="22"/>
          <w:szCs w:val="22"/>
        </w:rPr>
        <w:t>Wioletta Krupa – Główna Księgowa</w:t>
      </w:r>
    </w:p>
    <w:p w14:paraId="4919DD27" w14:textId="0A927C9F"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a</w:t>
      </w:r>
    </w:p>
    <w:p w14:paraId="0045FC0F"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 </w:t>
      </w:r>
    </w:p>
    <w:p w14:paraId="17E38B97"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REGON: ………………….. NIP: ………………….. zwanym w treści umowy </w:t>
      </w:r>
      <w:r w:rsidRPr="002A701E">
        <w:rPr>
          <w:rFonts w:asciiTheme="minorHAnsi" w:hAnsiTheme="minorHAnsi"/>
          <w:b/>
          <w:sz w:val="22"/>
          <w:szCs w:val="22"/>
        </w:rPr>
        <w:t>„Wykonawcą”</w:t>
      </w:r>
      <w:r w:rsidRPr="002A701E">
        <w:rPr>
          <w:rFonts w:asciiTheme="minorHAnsi" w:hAnsiTheme="minorHAnsi"/>
          <w:sz w:val="22"/>
          <w:szCs w:val="22"/>
        </w:rPr>
        <w:t>, w imieniu którego działa:</w:t>
      </w:r>
    </w:p>
    <w:p w14:paraId="0F6EE5EB"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1.</w:t>
      </w:r>
      <w:r w:rsidRPr="002A701E">
        <w:rPr>
          <w:rFonts w:asciiTheme="minorHAnsi" w:hAnsiTheme="minorHAnsi"/>
          <w:sz w:val="22"/>
          <w:szCs w:val="22"/>
        </w:rPr>
        <w:tab/>
        <w:t>……………………………………………………………………………………………..…</w:t>
      </w:r>
    </w:p>
    <w:p w14:paraId="2C7723D9"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2.</w:t>
      </w:r>
      <w:r w:rsidRPr="002A701E">
        <w:rPr>
          <w:rFonts w:asciiTheme="minorHAnsi" w:hAnsiTheme="minorHAnsi"/>
          <w:sz w:val="22"/>
          <w:szCs w:val="22"/>
        </w:rPr>
        <w:tab/>
        <w:t>…………………………………………………………………………………………..……</w:t>
      </w:r>
    </w:p>
    <w:p w14:paraId="71A6FFB2" w14:textId="77777777" w:rsidR="00984D70" w:rsidRPr="002A701E" w:rsidRDefault="00984D70" w:rsidP="00984D70">
      <w:pPr>
        <w:tabs>
          <w:tab w:val="left" w:pos="4307"/>
        </w:tabs>
        <w:autoSpaceDE w:val="0"/>
        <w:spacing w:after="0" w:line="240" w:lineRule="auto"/>
        <w:rPr>
          <w:rFonts w:asciiTheme="minorHAnsi" w:hAnsiTheme="minorHAnsi"/>
          <w:sz w:val="22"/>
          <w:szCs w:val="22"/>
        </w:rPr>
      </w:pPr>
      <w:r w:rsidRPr="002A701E">
        <w:rPr>
          <w:rFonts w:asciiTheme="minorHAnsi" w:hAnsiTheme="minorHAnsi"/>
          <w:sz w:val="22"/>
          <w:szCs w:val="22"/>
        </w:rPr>
        <w:tab/>
      </w:r>
    </w:p>
    <w:p w14:paraId="2EAC471A" w14:textId="1A8A92F1"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w:t>
      </w:r>
      <w:r w:rsidR="0097166E">
        <w:rPr>
          <w:rFonts w:asciiTheme="minorHAnsi" w:hAnsiTheme="minorHAnsi"/>
          <w:sz w:val="22"/>
          <w:szCs w:val="22"/>
        </w:rPr>
        <w:t>..</w:t>
      </w:r>
      <w:r w:rsidRPr="002A701E">
        <w:rPr>
          <w:rFonts w:asciiTheme="minorHAnsi" w:hAnsiTheme="minorHAnsi"/>
          <w:sz w:val="22"/>
          <w:szCs w:val="22"/>
        </w:rPr>
        <w:t>…… roku na warunkach określonych w postępowaniu.</w:t>
      </w:r>
    </w:p>
    <w:p w14:paraId="2230789A"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14:paraId="388F82B7"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1</w:t>
      </w:r>
    </w:p>
    <w:p w14:paraId="749666FE"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Przedmiot Umowy</w:t>
      </w:r>
    </w:p>
    <w:p w14:paraId="48FA072C" w14:textId="1310E2B2" w:rsidR="00984D70" w:rsidRPr="002A701E" w:rsidRDefault="00984D70" w:rsidP="00803CEA">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Przedmiotem umowy są dostawy dla Zamawiającego –</w:t>
      </w:r>
      <w:r w:rsidR="008D17F4">
        <w:rPr>
          <w:rFonts w:asciiTheme="minorHAnsi" w:hAnsiTheme="minorHAnsi" w:cstheme="minorHAnsi"/>
          <w:b/>
          <w:bCs/>
          <w:sz w:val="24"/>
        </w:rPr>
        <w:t xml:space="preserve"> </w:t>
      </w:r>
      <w:r w:rsidR="008D17F4" w:rsidRPr="008D17F4">
        <w:rPr>
          <w:rFonts w:asciiTheme="minorHAnsi" w:hAnsiTheme="minorHAnsi" w:cstheme="minorHAnsi"/>
          <w:b/>
          <w:bCs/>
          <w:sz w:val="24"/>
        </w:rPr>
        <w:t>odczynniki wraz z materiał</w:t>
      </w:r>
      <w:r w:rsidR="008D17F4">
        <w:rPr>
          <w:rFonts w:asciiTheme="minorHAnsi" w:hAnsiTheme="minorHAnsi" w:cstheme="minorHAnsi"/>
          <w:b/>
          <w:bCs/>
          <w:sz w:val="24"/>
        </w:rPr>
        <w:t>ami eksploatacyjnymi</w:t>
      </w:r>
      <w:r w:rsidRPr="002A701E">
        <w:rPr>
          <w:rFonts w:asciiTheme="minorHAnsi" w:hAnsiTheme="minorHAnsi"/>
        </w:rPr>
        <w:t xml:space="preserve"> w asortymencie, ilościach i cenach określonych w załączniku nr 1 do umowy stanowiącym jej integralną część.</w:t>
      </w:r>
    </w:p>
    <w:p w14:paraId="3AF20837" w14:textId="78DA6585" w:rsidR="00984D70" w:rsidRPr="002A701E" w:rsidRDefault="00984D70" w:rsidP="00803CEA">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Zamawiający powierza, a Wykonawca przyjmuje do wykonania przedmiot umowy określony </w:t>
      </w:r>
      <w:r w:rsidR="00BA4439">
        <w:rPr>
          <w:rFonts w:asciiTheme="minorHAnsi" w:hAnsiTheme="minorHAnsi"/>
        </w:rPr>
        <w:br/>
      </w:r>
      <w:r w:rsidRPr="002A701E">
        <w:rPr>
          <w:rFonts w:asciiTheme="minorHAnsi" w:hAnsiTheme="minorHAnsi"/>
        </w:rPr>
        <w:t>w ust. 1.</w:t>
      </w:r>
    </w:p>
    <w:p w14:paraId="7231E8AA" w14:textId="7F4B38DE" w:rsidR="00984D70" w:rsidRPr="002A701E" w:rsidRDefault="00984D70" w:rsidP="00803CEA">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Umowa zostaje zawarta na okres</w:t>
      </w:r>
      <w:r w:rsidR="00607B66">
        <w:rPr>
          <w:rFonts w:asciiTheme="minorHAnsi" w:hAnsiTheme="minorHAnsi"/>
        </w:rPr>
        <w:t xml:space="preserve"> </w:t>
      </w:r>
      <w:r w:rsidR="00B14ED5">
        <w:rPr>
          <w:rFonts w:asciiTheme="minorHAnsi" w:hAnsiTheme="minorHAnsi"/>
          <w:b/>
        </w:rPr>
        <w:t>36</w:t>
      </w:r>
      <w:r w:rsidR="00607B66" w:rsidRPr="00607B66">
        <w:rPr>
          <w:rFonts w:asciiTheme="minorHAnsi" w:hAnsiTheme="minorHAnsi"/>
          <w:b/>
        </w:rPr>
        <w:t xml:space="preserve"> miesięcy</w:t>
      </w:r>
      <w:r w:rsidR="00607B66">
        <w:rPr>
          <w:rFonts w:asciiTheme="minorHAnsi" w:hAnsiTheme="minorHAnsi"/>
        </w:rPr>
        <w:t xml:space="preserve"> tj.</w:t>
      </w:r>
      <w:r w:rsidRPr="002A701E">
        <w:rPr>
          <w:rFonts w:asciiTheme="minorHAnsi" w:hAnsiTheme="minorHAnsi"/>
        </w:rPr>
        <w:t xml:space="preserve"> od dnia …………</w:t>
      </w:r>
      <w:r w:rsidR="0097166E">
        <w:rPr>
          <w:rFonts w:asciiTheme="minorHAnsi" w:hAnsiTheme="minorHAnsi"/>
        </w:rPr>
        <w:t>…</w:t>
      </w:r>
      <w:r w:rsidRPr="002A701E">
        <w:rPr>
          <w:rFonts w:asciiTheme="minorHAnsi" w:hAnsiTheme="minorHAnsi"/>
        </w:rPr>
        <w:t>.….</w:t>
      </w:r>
      <w:r w:rsidR="002F0B11">
        <w:rPr>
          <w:rFonts w:asciiTheme="minorHAnsi" w:hAnsiTheme="minorHAnsi"/>
        </w:rPr>
        <w:t>r</w:t>
      </w:r>
      <w:r w:rsidRPr="002A701E">
        <w:rPr>
          <w:rFonts w:asciiTheme="minorHAnsi" w:hAnsiTheme="minorHAnsi"/>
        </w:rPr>
        <w:t>. do ……………</w:t>
      </w:r>
      <w:r w:rsidR="0097166E">
        <w:rPr>
          <w:rFonts w:asciiTheme="minorHAnsi" w:hAnsiTheme="minorHAnsi"/>
        </w:rPr>
        <w:t>..</w:t>
      </w:r>
      <w:r w:rsidR="001470C0">
        <w:rPr>
          <w:rFonts w:asciiTheme="minorHAnsi" w:hAnsiTheme="minorHAnsi"/>
        </w:rPr>
        <w:t>…</w:t>
      </w:r>
      <w:r w:rsidRPr="002A701E">
        <w:rPr>
          <w:rFonts w:asciiTheme="minorHAnsi" w:hAnsiTheme="minorHAnsi"/>
        </w:rPr>
        <w:t>. r.</w:t>
      </w:r>
    </w:p>
    <w:p w14:paraId="7FB7B4EB" w14:textId="77777777" w:rsidR="00984D70" w:rsidRPr="002A701E" w:rsidRDefault="00984D70" w:rsidP="00803CEA">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Specyfikacja Warunków Zamówienia wraz z załącznikami oraz oferta Wykonawcy stanowią integralną część niniejszej umowy.</w:t>
      </w:r>
    </w:p>
    <w:p w14:paraId="45A4A29E"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2</w:t>
      </w:r>
    </w:p>
    <w:p w14:paraId="57FF5BFE"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Dostawy</w:t>
      </w:r>
    </w:p>
    <w:p w14:paraId="7A78FBE2" w14:textId="3388636E"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zobowiązuje się do dostarczania asortymentu, o którym mowa w § 1 począwszy </w:t>
      </w:r>
      <w:r w:rsidR="003F4768">
        <w:rPr>
          <w:rFonts w:asciiTheme="minorHAnsi" w:hAnsiTheme="minorHAnsi"/>
        </w:rPr>
        <w:br/>
      </w:r>
      <w:r w:rsidRPr="002A701E">
        <w:rPr>
          <w:rFonts w:asciiTheme="minorHAnsi" w:hAnsiTheme="minorHAnsi"/>
        </w:rPr>
        <w:t>od dnia zawarcia umowy:</w:t>
      </w:r>
    </w:p>
    <w:p w14:paraId="0E63FA6D" w14:textId="77777777" w:rsidR="00984D70" w:rsidRPr="002A701E" w:rsidRDefault="00984D70" w:rsidP="00803CEA">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ilościach każdorazowo ustalonych przez Zamawiającego,</w:t>
      </w:r>
    </w:p>
    <w:p w14:paraId="2C8ADBAD" w14:textId="77777777" w:rsidR="00984D70" w:rsidRPr="002A701E" w:rsidRDefault="00984D70" w:rsidP="00803CEA">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 koszt i ryzyko Wykonawcy,</w:t>
      </w:r>
    </w:p>
    <w:p w14:paraId="661A388A" w14:textId="77777777" w:rsidR="00984D70" w:rsidRPr="002A701E" w:rsidRDefault="00984D70" w:rsidP="00803CEA">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asortymencie i cenach określonych w załączniku nr 1 do umowy,</w:t>
      </w:r>
    </w:p>
    <w:p w14:paraId="16F7E4EC" w14:textId="77777777" w:rsidR="00984D70" w:rsidRPr="002A701E" w:rsidRDefault="00984D70" w:rsidP="00803CEA">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transportem Wykonawcy do Zamawiającego w dni robocze tj. od poniedziałku do czwartku w godz. od 7</w:t>
      </w:r>
      <w:r w:rsidR="00692BAC" w:rsidRPr="002A701E">
        <w:rPr>
          <w:rFonts w:asciiTheme="minorHAnsi" w:hAnsiTheme="minorHAnsi"/>
        </w:rPr>
        <w:t>:</w:t>
      </w:r>
      <w:r w:rsidRPr="002A701E">
        <w:rPr>
          <w:rFonts w:asciiTheme="minorHAnsi" w:hAnsiTheme="minorHAnsi"/>
        </w:rPr>
        <w:t>00 do 14</w:t>
      </w:r>
      <w:r w:rsidR="00692BAC" w:rsidRPr="002A701E">
        <w:rPr>
          <w:rFonts w:asciiTheme="minorHAnsi" w:hAnsiTheme="minorHAnsi"/>
        </w:rPr>
        <w:t>:</w:t>
      </w:r>
      <w:r w:rsidRPr="002A701E">
        <w:rPr>
          <w:rFonts w:asciiTheme="minorHAnsi" w:hAnsiTheme="minorHAnsi"/>
        </w:rPr>
        <w:t>00, w piątki do godz. 12</w:t>
      </w:r>
      <w:r w:rsidR="00692BAC" w:rsidRPr="002A701E">
        <w:rPr>
          <w:rFonts w:asciiTheme="minorHAnsi" w:hAnsiTheme="minorHAnsi"/>
        </w:rPr>
        <w:t>:</w:t>
      </w:r>
      <w:r w:rsidRPr="002A701E">
        <w:rPr>
          <w:rFonts w:asciiTheme="minorHAnsi" w:hAnsiTheme="minorHAnsi"/>
        </w:rPr>
        <w:t>30.</w:t>
      </w:r>
    </w:p>
    <w:p w14:paraId="3F15DC98" w14:textId="77777777" w:rsidR="00984D70" w:rsidRPr="002A701E" w:rsidRDefault="00984D70" w:rsidP="00803CEA">
      <w:pPr>
        <w:pStyle w:val="Akapitzlist"/>
        <w:numPr>
          <w:ilvl w:val="0"/>
          <w:numId w:val="19"/>
        </w:numPr>
        <w:spacing w:after="0" w:line="240" w:lineRule="auto"/>
        <w:contextualSpacing w:val="0"/>
        <w:jc w:val="both"/>
        <w:rPr>
          <w:rFonts w:asciiTheme="minorHAnsi" w:hAnsiTheme="minorHAnsi"/>
        </w:rPr>
      </w:pPr>
      <w:r w:rsidRPr="002A701E">
        <w:rPr>
          <w:rFonts w:asciiTheme="minorHAnsi" w:hAnsiTheme="minorHAnsi"/>
        </w:rPr>
        <w:t xml:space="preserve">Wykonawca zobowiązuje się do rozładowania każdej partii towaru przez własnych pracowników, a gdy Wykonawca korzysta z usług firm przewozowych, przez pracownika tej firmy z samochodu do magazynu Zamawiającego. Dostawa może odbywać się wyłącznie wjazdem nr 2 od ul. </w:t>
      </w:r>
      <w:proofErr w:type="spellStart"/>
      <w:r w:rsidRPr="002A701E">
        <w:rPr>
          <w:rFonts w:asciiTheme="minorHAnsi" w:hAnsiTheme="minorHAnsi"/>
        </w:rPr>
        <w:t>Artwińskiego</w:t>
      </w:r>
      <w:proofErr w:type="spellEnd"/>
      <w:r w:rsidRPr="002A701E">
        <w:rPr>
          <w:rFonts w:asciiTheme="minorHAnsi" w:hAnsiTheme="minorHAnsi"/>
        </w:rPr>
        <w:t xml:space="preserve"> w kierunku Magazynu Głównego. </w:t>
      </w:r>
    </w:p>
    <w:p w14:paraId="44BC8929" w14:textId="77777777" w:rsidR="00984D70" w:rsidRPr="002A701E" w:rsidRDefault="00984D70" w:rsidP="00803CEA">
      <w:pPr>
        <w:pStyle w:val="Akapitzlist"/>
        <w:numPr>
          <w:ilvl w:val="0"/>
          <w:numId w:val="19"/>
        </w:numPr>
        <w:autoSpaceDE w:val="0"/>
        <w:spacing w:after="0" w:line="240" w:lineRule="auto"/>
        <w:contextualSpacing w:val="0"/>
        <w:jc w:val="both"/>
        <w:rPr>
          <w:rFonts w:asciiTheme="minorHAnsi" w:hAnsiTheme="minorHAnsi"/>
          <w:b/>
        </w:rPr>
      </w:pPr>
      <w:r w:rsidRPr="002A701E">
        <w:rPr>
          <w:rFonts w:asciiTheme="minorHAnsi" w:hAnsiTheme="minorHAnsi"/>
        </w:rPr>
        <w:lastRenderedPageBreak/>
        <w:t xml:space="preserve">Zgłoszone zamówienia Wykonawca zrealizuje w terminie do 5 dni roboczych od daty otrzymania zapotrzebowania. W sytuacjach pilnych w ciągu 2 dni roboczych. Dostawa do Magazynu Głównego Świętokrzyskiego Centrum Onkologii w Kielcach. </w:t>
      </w:r>
    </w:p>
    <w:p w14:paraId="0FE6D0D9" w14:textId="24600068"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Zamówienia na poszczególne ilości towaru przesyłane będą faksem na nr ……………………….</w:t>
      </w:r>
      <w:r w:rsidR="0097166E">
        <w:rPr>
          <w:rFonts w:asciiTheme="minorHAnsi" w:hAnsiTheme="minorHAnsi"/>
        </w:rPr>
        <w:t xml:space="preserve"> lub na </w:t>
      </w:r>
      <w:r w:rsidR="00B43BDF">
        <w:rPr>
          <w:rFonts w:asciiTheme="minorHAnsi" w:hAnsiTheme="minorHAnsi"/>
        </w:rPr>
        <w:t xml:space="preserve">adres </w:t>
      </w:r>
      <w:r w:rsidR="0097166E">
        <w:rPr>
          <w:rFonts w:asciiTheme="minorHAnsi" w:hAnsiTheme="minorHAnsi"/>
        </w:rPr>
        <w:t>e-mail …………………………………..</w:t>
      </w:r>
    </w:p>
    <w:p w14:paraId="24E6DE57" w14:textId="77777777"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Jeżeli termin dostawy upływa w dniu wolnym od pracy lub poza godzinami pracy Zamawiającego, dostawa nastąpi w pierwszym dniu roboczym po wyznaczonym terminie. </w:t>
      </w:r>
    </w:p>
    <w:p w14:paraId="47EC6A59" w14:textId="77777777"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Ilości zużycia podane przez Zamawiającego są ilościami szacunkowymi. Zamawiający zastrzega sobie prawo do:</w:t>
      </w:r>
    </w:p>
    <w:p w14:paraId="53B8C1C1" w14:textId="6D75A177" w:rsidR="00984D70" w:rsidRPr="002A701E" w:rsidRDefault="00984D70" w:rsidP="00803CEA">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 xml:space="preserve">wykorzystania niektórych pozycji asortymentowych w ilościach mniejszych od określonych </w:t>
      </w:r>
      <w:r w:rsidR="00BA4439">
        <w:rPr>
          <w:rFonts w:asciiTheme="minorHAnsi" w:hAnsiTheme="minorHAnsi"/>
        </w:rPr>
        <w:br/>
      </w:r>
      <w:r w:rsidRPr="002A701E">
        <w:rPr>
          <w:rFonts w:asciiTheme="minorHAnsi" w:hAnsiTheme="minorHAnsi"/>
        </w:rPr>
        <w:t>w załączniku nr 1 do umowy,</w:t>
      </w:r>
    </w:p>
    <w:p w14:paraId="71EDF8C1" w14:textId="5B0B7FE0" w:rsidR="00984D70" w:rsidRPr="002A701E" w:rsidRDefault="00984D70" w:rsidP="00803CEA">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 xml:space="preserve">do zwiększenia ilości niektórych pozycji (określonych w załączniku nr 1 do umowy), jednocześnie nie przekraczając całkowitej wartości umowy bez konsekwencji prawnych </w:t>
      </w:r>
      <w:r w:rsidR="003F4768">
        <w:rPr>
          <w:rFonts w:asciiTheme="minorHAnsi" w:hAnsiTheme="minorHAnsi"/>
        </w:rPr>
        <w:br/>
      </w:r>
      <w:r w:rsidRPr="002A701E">
        <w:rPr>
          <w:rFonts w:asciiTheme="minorHAnsi" w:hAnsiTheme="minorHAnsi"/>
        </w:rPr>
        <w:t>i finansowych ze strony Wykonawcy.</w:t>
      </w:r>
    </w:p>
    <w:p w14:paraId="516CF6AE" w14:textId="77777777" w:rsidR="00984D70" w:rsidRPr="002A701E" w:rsidRDefault="00984D70" w:rsidP="00803CEA">
      <w:pPr>
        <w:pStyle w:val="Teksttreci30"/>
        <w:numPr>
          <w:ilvl w:val="0"/>
          <w:numId w:val="19"/>
        </w:numPr>
        <w:spacing w:before="0" w:line="240" w:lineRule="auto"/>
        <w:jc w:val="both"/>
        <w:rPr>
          <w:sz w:val="22"/>
          <w:szCs w:val="22"/>
        </w:rPr>
      </w:pPr>
      <w:r w:rsidRPr="002A701E">
        <w:rPr>
          <w:rFonts w:eastAsia="Times New Roman" w:cs="Times New Roman"/>
          <w:bCs/>
          <w:sz w:val="22"/>
          <w:szCs w:val="22"/>
        </w:rPr>
        <w:t xml:space="preserve">Zamawiającemu przysługuje prawo do zmniejszenia ilości zamówienia, przy czym </w:t>
      </w:r>
      <w:r w:rsidR="004E2972">
        <w:rPr>
          <w:rFonts w:eastAsia="Times New Roman" w:cs="Times New Roman"/>
          <w:bCs/>
          <w:sz w:val="22"/>
          <w:szCs w:val="22"/>
        </w:rPr>
        <w:t>5</w:t>
      </w:r>
      <w:r w:rsidRPr="002A701E">
        <w:rPr>
          <w:rFonts w:eastAsia="Times New Roman" w:cs="Times New Roman"/>
          <w:bCs/>
          <w:sz w:val="22"/>
          <w:szCs w:val="22"/>
        </w:rPr>
        <w:t>0% przedmiotu zamówienia jest gwarantowany do realizacji.</w:t>
      </w:r>
    </w:p>
    <w:p w14:paraId="5C4040B5" w14:textId="125B4469"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 przypadku kiedy Wykonawca nie wywiązał się z dostawy zamówionej partii towaru, </w:t>
      </w:r>
      <w:r w:rsidR="003F4768">
        <w:rPr>
          <w:rFonts w:asciiTheme="minorHAnsi" w:hAnsiTheme="minorHAnsi"/>
        </w:rPr>
        <w:br/>
      </w:r>
      <w:r w:rsidRPr="002A701E">
        <w:rPr>
          <w:rFonts w:asciiTheme="minorHAnsi" w:hAnsiTheme="minorHAnsi"/>
        </w:rPr>
        <w:t>a zaistnieje konieczność pilnego zakupu, Zamawiający zakupi brakujący towar u innego dostawcy, obciążając Wykonawcę różnicą w cenie między ceną umowną a ceną zakupu u innego dostawcy.</w:t>
      </w:r>
    </w:p>
    <w:p w14:paraId="27FF553E" w14:textId="77777777"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Zamawiający zapewnia niezbędne warunki organizacyjne umożliwiające dostęp pracownikom Wykonawcy do pomieszczeń Zamawiającego – w zakresie niezbędnym do wykonania niniejszej umowy.</w:t>
      </w:r>
    </w:p>
    <w:p w14:paraId="0975FE2C" w14:textId="77777777"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 chwilą wydania Zamawiającemu przedmiotu umowy, przechodzi na niego ryzyko przypadkowej utraty lub uszkodzenia towaru.</w:t>
      </w:r>
    </w:p>
    <w:p w14:paraId="0EA49EE0" w14:textId="77777777"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Jeżeli uszkodzenie towaru nastąpi w czasie trwania transportu odpowiedzialność za powstałą szkodę ponosi Wykonawca.</w:t>
      </w:r>
    </w:p>
    <w:p w14:paraId="5C6FB663" w14:textId="77777777" w:rsidR="00984D70" w:rsidRPr="002A701E" w:rsidRDefault="00984D70" w:rsidP="00803CEA">
      <w:pPr>
        <w:pStyle w:val="Akapitzlist"/>
        <w:numPr>
          <w:ilvl w:val="0"/>
          <w:numId w:val="19"/>
        </w:numPr>
        <w:autoSpaceDE w:val="0"/>
        <w:spacing w:after="0" w:line="240" w:lineRule="auto"/>
        <w:contextualSpacing w:val="0"/>
        <w:jc w:val="both"/>
        <w:rPr>
          <w:rFonts w:asciiTheme="minorHAnsi" w:hAnsiTheme="minorHAnsi"/>
        </w:rPr>
      </w:pPr>
      <w:r w:rsidRPr="002A701E">
        <w:rPr>
          <w:rFonts w:asciiTheme="minorHAnsi" w:hAnsiTheme="minorHAnsi"/>
        </w:rPr>
        <w:t>Odbioru jakościowego i ilościowego każdej dostawy dokonywać będzie pracownik Magazynu.</w:t>
      </w:r>
    </w:p>
    <w:p w14:paraId="44B4EAF3" w14:textId="1390195C" w:rsidR="00984D70" w:rsidRPr="002A701E" w:rsidRDefault="00984D70" w:rsidP="00803CEA">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Osobą odpowiedzialną za realizację umowy ze strony Zamawiającego jest </w:t>
      </w:r>
      <w:r w:rsidR="00F5024A">
        <w:rPr>
          <w:rFonts w:asciiTheme="minorHAnsi" w:hAnsiTheme="minorHAnsi"/>
        </w:rPr>
        <w:t>……………</w:t>
      </w:r>
      <w:r w:rsidR="00E0243D">
        <w:rPr>
          <w:rFonts w:asciiTheme="minorHAnsi" w:hAnsiTheme="minorHAnsi"/>
        </w:rPr>
        <w:t>…..</w:t>
      </w:r>
      <w:r w:rsidR="00F5024A">
        <w:rPr>
          <w:rFonts w:asciiTheme="minorHAnsi" w:hAnsiTheme="minorHAnsi"/>
        </w:rPr>
        <w:t>……………..</w:t>
      </w:r>
      <w:r w:rsidR="0070429C">
        <w:rPr>
          <w:rFonts w:asciiTheme="minorHAnsi" w:hAnsiTheme="minorHAnsi"/>
        </w:rPr>
        <w:t>.</w:t>
      </w:r>
    </w:p>
    <w:p w14:paraId="6BA65733"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3</w:t>
      </w:r>
    </w:p>
    <w:p w14:paraId="676C2115"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Wymagania jakościowe</w:t>
      </w:r>
    </w:p>
    <w:p w14:paraId="3A3E0FA6" w14:textId="77777777" w:rsidR="00984D70" w:rsidRPr="002A701E" w:rsidRDefault="00984D70" w:rsidP="00803CEA">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wysoką jakość dostarczanych produktów będących przedmiotem umowy.</w:t>
      </w:r>
    </w:p>
    <w:p w14:paraId="79EB3828" w14:textId="77777777" w:rsidR="00984D70" w:rsidRPr="002A701E" w:rsidRDefault="00984D70" w:rsidP="00803CEA">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Termin ważności zgodnie z formularzem asortymentowo-cenowym.</w:t>
      </w:r>
    </w:p>
    <w:p w14:paraId="4FD6431A" w14:textId="77777777" w:rsidR="00984D70" w:rsidRPr="002A701E" w:rsidRDefault="00984D70" w:rsidP="00803CEA">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że dostarczany przedmiot Umowy będzie zgodny z wymogami stawianymi prze</w:t>
      </w:r>
      <w:r w:rsidR="002F41BF">
        <w:rPr>
          <w:rFonts w:asciiTheme="minorHAnsi" w:hAnsiTheme="minorHAnsi"/>
        </w:rPr>
        <w:t>z   Zamawiającego zawartymi w S</w:t>
      </w:r>
      <w:r w:rsidRPr="002A701E">
        <w:rPr>
          <w:rFonts w:asciiTheme="minorHAnsi" w:hAnsiTheme="minorHAnsi"/>
        </w:rPr>
        <w:t>WZ i załącznikach.</w:t>
      </w:r>
    </w:p>
    <w:p w14:paraId="69D91DED" w14:textId="77777777" w:rsidR="00984D70" w:rsidRPr="002A701E" w:rsidRDefault="00984D70" w:rsidP="00803CEA">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nie ponosi odpowiedzialności za wady przedmiotu umowy powstałe na skutek niewłaściwego postępowania Zamawiającego, tzn. postępowania niezgodnego z instrukcją producenta.</w:t>
      </w:r>
    </w:p>
    <w:p w14:paraId="495DF300" w14:textId="54C03FB3" w:rsidR="00984D70" w:rsidRPr="002A701E" w:rsidRDefault="00984D70" w:rsidP="00803CEA">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Wykonawca zapewnia, że dostarczy wszystkie wyroby fabrycznie nowe, kompletne, o wysokim standardzie jakościowym. Gwarantuje także, że wyroby te są dopuszczone do stosowania </w:t>
      </w:r>
      <w:r w:rsidR="00BA4439">
        <w:rPr>
          <w:rFonts w:asciiTheme="minorHAnsi" w:hAnsiTheme="minorHAnsi"/>
        </w:rPr>
        <w:br/>
      </w:r>
      <w:r w:rsidRPr="002A701E">
        <w:rPr>
          <w:rFonts w:asciiTheme="minorHAnsi" w:hAnsiTheme="minorHAnsi"/>
        </w:rPr>
        <w:t>w zakładach opieki zdrowotnej, posiadają wymagane świadectwa, atesty, certyfikaty  i terminy ważności.</w:t>
      </w:r>
    </w:p>
    <w:p w14:paraId="3440220A" w14:textId="77777777" w:rsidR="00984D70" w:rsidRPr="002A701E" w:rsidRDefault="00984D70" w:rsidP="00803CEA">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Na każdej partii towaru muszą znajdować się etykiety umożliwiające oznaczenie towaru co do tożsamości.</w:t>
      </w:r>
    </w:p>
    <w:p w14:paraId="1B66A7B6" w14:textId="77777777" w:rsidR="009C1676" w:rsidRPr="00EC659B" w:rsidRDefault="00984D70" w:rsidP="00803CEA">
      <w:pPr>
        <w:pStyle w:val="Akapitzlist"/>
        <w:numPr>
          <w:ilvl w:val="0"/>
          <w:numId w:val="22"/>
        </w:numPr>
        <w:autoSpaceDE w:val="0"/>
        <w:spacing w:after="0" w:line="240" w:lineRule="auto"/>
        <w:ind w:left="714" w:hanging="357"/>
        <w:contextualSpacing w:val="0"/>
        <w:jc w:val="both"/>
        <w:rPr>
          <w:rFonts w:asciiTheme="minorHAnsi" w:hAnsiTheme="minorHAnsi"/>
        </w:rPr>
      </w:pPr>
      <w:r w:rsidRPr="00EC659B">
        <w:rPr>
          <w:rFonts w:asciiTheme="minorHAnsi" w:hAnsiTheme="minorHAnsi"/>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9B7DD53" w14:textId="77777777" w:rsidR="00B14ED5" w:rsidRDefault="00B14ED5" w:rsidP="00984D70">
      <w:pPr>
        <w:autoSpaceDE w:val="0"/>
        <w:spacing w:after="0" w:line="240" w:lineRule="auto"/>
        <w:jc w:val="center"/>
        <w:rPr>
          <w:rFonts w:asciiTheme="minorHAnsi" w:hAnsiTheme="minorHAnsi"/>
          <w:b/>
          <w:sz w:val="22"/>
          <w:szCs w:val="22"/>
        </w:rPr>
      </w:pPr>
    </w:p>
    <w:p w14:paraId="023D3FCF" w14:textId="77777777" w:rsidR="00B14ED5" w:rsidRDefault="00B14ED5" w:rsidP="00984D70">
      <w:pPr>
        <w:autoSpaceDE w:val="0"/>
        <w:spacing w:after="0" w:line="240" w:lineRule="auto"/>
        <w:jc w:val="center"/>
        <w:rPr>
          <w:rFonts w:asciiTheme="minorHAnsi" w:hAnsiTheme="minorHAnsi"/>
          <w:b/>
          <w:sz w:val="22"/>
          <w:szCs w:val="22"/>
        </w:rPr>
      </w:pPr>
    </w:p>
    <w:p w14:paraId="7250E940" w14:textId="77777777" w:rsidR="00B14ED5" w:rsidRDefault="00B14ED5" w:rsidP="00984D70">
      <w:pPr>
        <w:autoSpaceDE w:val="0"/>
        <w:spacing w:after="0" w:line="240" w:lineRule="auto"/>
        <w:jc w:val="center"/>
        <w:rPr>
          <w:rFonts w:asciiTheme="minorHAnsi" w:hAnsiTheme="minorHAnsi"/>
          <w:b/>
          <w:sz w:val="22"/>
          <w:szCs w:val="22"/>
        </w:rPr>
      </w:pPr>
    </w:p>
    <w:p w14:paraId="4C3CAEEF" w14:textId="02C59E2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4</w:t>
      </w:r>
    </w:p>
    <w:p w14:paraId="4F0FDB0B"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Płatności i ceny</w:t>
      </w:r>
    </w:p>
    <w:p w14:paraId="7BB5B0D2" w14:textId="77777777" w:rsidR="00B14ED5" w:rsidRDefault="00984D70" w:rsidP="00803CEA">
      <w:pPr>
        <w:pStyle w:val="Akapitzlist"/>
        <w:numPr>
          <w:ilvl w:val="0"/>
          <w:numId w:val="23"/>
        </w:numPr>
        <w:autoSpaceDE w:val="0"/>
        <w:spacing w:after="0" w:line="240" w:lineRule="auto"/>
        <w:contextualSpacing w:val="0"/>
        <w:jc w:val="both"/>
        <w:rPr>
          <w:rFonts w:asciiTheme="minorHAnsi" w:hAnsiTheme="minorHAnsi"/>
        </w:rPr>
      </w:pPr>
      <w:r w:rsidRPr="002A701E">
        <w:rPr>
          <w:rFonts w:asciiTheme="minorHAnsi" w:hAnsiTheme="minorHAnsi"/>
        </w:rPr>
        <w:t>Za wykonanie umowy wg ilości i ceny ustalonej w załączniku nr 1 do umowy Wykonawcy przysługuje wynagrodzenie w kwocie</w:t>
      </w:r>
      <w:r w:rsidR="00B14ED5">
        <w:rPr>
          <w:rFonts w:asciiTheme="minorHAnsi" w:hAnsiTheme="minorHAnsi"/>
        </w:rPr>
        <w:t>:</w:t>
      </w:r>
    </w:p>
    <w:p w14:paraId="2E531521" w14:textId="21880F0A" w:rsidR="00984D70" w:rsidRPr="002A701E" w:rsidRDefault="00984D70" w:rsidP="00B14ED5">
      <w:pPr>
        <w:pStyle w:val="Akapitzlist"/>
        <w:autoSpaceDE w:val="0"/>
        <w:spacing w:after="0" w:line="240" w:lineRule="auto"/>
        <w:contextualSpacing w:val="0"/>
        <w:jc w:val="both"/>
        <w:rPr>
          <w:rFonts w:asciiTheme="minorHAnsi" w:hAnsiTheme="minorHAnsi"/>
        </w:rPr>
      </w:pPr>
      <w:r w:rsidRPr="002A701E">
        <w:rPr>
          <w:rFonts w:asciiTheme="minorHAnsi" w:hAnsiTheme="minorHAnsi"/>
        </w:rPr>
        <w:t xml:space="preserve"> netto – ……………………..zł</w:t>
      </w:r>
    </w:p>
    <w:p w14:paraId="445E6E8D" w14:textId="77777777" w:rsidR="00984D70" w:rsidRPr="002A701E" w:rsidRDefault="00984D70" w:rsidP="00984D7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brutto – ………………….. zł</w:t>
      </w:r>
    </w:p>
    <w:p w14:paraId="75C3EFB6" w14:textId="77777777" w:rsidR="00984D70" w:rsidRDefault="00984D70" w:rsidP="00984D7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(słownie : ………………………………………………………………………………/</w:t>
      </w:r>
      <w:r w:rsidR="00C73101" w:rsidRPr="002A701E">
        <w:rPr>
          <w:rFonts w:asciiTheme="minorHAnsi" w:hAnsiTheme="minorHAnsi"/>
          <w:sz w:val="22"/>
          <w:szCs w:val="22"/>
        </w:rPr>
        <w:t>100</w:t>
      </w:r>
      <w:r w:rsidRPr="002A701E">
        <w:rPr>
          <w:rFonts w:asciiTheme="minorHAnsi" w:hAnsiTheme="minorHAnsi"/>
          <w:sz w:val="22"/>
          <w:szCs w:val="22"/>
        </w:rPr>
        <w:t>).</w:t>
      </w:r>
    </w:p>
    <w:p w14:paraId="12769385" w14:textId="6ACDE2E5" w:rsidR="0067236B" w:rsidRPr="002A701E" w:rsidRDefault="0067236B" w:rsidP="0067236B">
      <w:pPr>
        <w:pStyle w:val="Akapitzlist"/>
        <w:tabs>
          <w:tab w:val="left" w:pos="284"/>
        </w:tabs>
        <w:spacing w:after="0" w:line="240" w:lineRule="auto"/>
        <w:ind w:left="426"/>
        <w:jc w:val="both"/>
        <w:rPr>
          <w:rFonts w:asciiTheme="minorHAnsi" w:hAnsiTheme="minorHAnsi"/>
        </w:rPr>
      </w:pPr>
      <w:r>
        <w:rPr>
          <w:rFonts w:asciiTheme="minorHAnsi" w:hAnsiTheme="minorHAnsi"/>
          <w:sz w:val="20"/>
          <w:szCs w:val="20"/>
        </w:rPr>
        <w:tab/>
      </w:r>
    </w:p>
    <w:p w14:paraId="78D006CF" w14:textId="77777777" w:rsidR="00984D70" w:rsidRPr="002A701E" w:rsidRDefault="00984D70" w:rsidP="00803CEA">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przedmiotu umowy obejmują jego wartość, wszystkie określone prawem podatki  (w tym podatek VAT) oraz inne koszty związane z realizacją umowy, w tym koszty transportu do siedziby Zamawiającego.</w:t>
      </w:r>
    </w:p>
    <w:p w14:paraId="5FA23067" w14:textId="77777777" w:rsidR="00984D70" w:rsidRPr="002A701E" w:rsidRDefault="00984D70" w:rsidP="00803CEA">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Strony postanawiają, że rozliczenie odbywać się będzie fakturami częściowymi.</w:t>
      </w:r>
    </w:p>
    <w:p w14:paraId="6C27CD56" w14:textId="77777777" w:rsidR="00984D70" w:rsidRPr="002A701E" w:rsidRDefault="00984D70" w:rsidP="00803CEA">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2A701E">
        <w:rPr>
          <w:rFonts w:asciiTheme="minorHAnsi" w:hAnsiTheme="minorHAnsi"/>
          <w:b/>
        </w:rPr>
        <w:t>finanse@onkol.kielce.pl</w:t>
      </w:r>
      <w:r w:rsidRPr="002A701E">
        <w:rPr>
          <w:rFonts w:asciiTheme="minorHAnsi" w:hAnsiTheme="minorHAnsi"/>
        </w:rPr>
        <w:t>.</w:t>
      </w:r>
    </w:p>
    <w:p w14:paraId="4DFD47FD" w14:textId="77777777" w:rsidR="00984D70" w:rsidRPr="002A701E" w:rsidRDefault="00984D70" w:rsidP="00803CEA">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przelewem na rachunek bankowy Wykonawcy, </w:t>
      </w:r>
      <w:r w:rsidRPr="002A701E">
        <w:rPr>
          <w:rFonts w:asciiTheme="minorHAnsi" w:hAnsiTheme="minorHAnsi"/>
          <w:b/>
        </w:rPr>
        <w:t xml:space="preserve">w terminie ………… dni </w:t>
      </w:r>
      <w:r w:rsidRPr="002A701E">
        <w:rPr>
          <w:rFonts w:asciiTheme="minorHAnsi" w:hAnsiTheme="minorHAnsi"/>
        </w:rPr>
        <w:t>od daty wystawienia faktury Zamawiającemu, przy czym Zamawiający upoważnia Wykonawcę do wystawiania faktur bez podpisu osoby upoważnionej. Termin zapłaty winien być wpisany na fakturze VAT. Na fakturze należy podać nr i datę umowy.</w:t>
      </w:r>
    </w:p>
    <w:p w14:paraId="08BF968C" w14:textId="77777777" w:rsidR="00984D70" w:rsidRPr="002A701E" w:rsidRDefault="00984D70" w:rsidP="00803CEA">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wyszczególnione w załączniku nr 1 przez okres obowiązywania umowy będą niezmienne, z zastrzeżeniem postanowień § 8 ust. 6 pkt d), l), m), n).</w:t>
      </w:r>
    </w:p>
    <w:p w14:paraId="38FF1FF9" w14:textId="58C1B03B" w:rsidR="00984D70" w:rsidRPr="002A701E" w:rsidRDefault="00984D70" w:rsidP="00803CEA">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Jeżeli w wyniku realizacji umowy powstanie u Zamawiającego obowiązek podatkowy na podstawie przepisów o podatku od towarów i usług, kwota należnego podatku VAT zostanie rozliczona z urzędem skarbowym przez Zamawiającego zgodnie z obowiązującymi przepisami. </w:t>
      </w:r>
      <w:r w:rsidR="00BA4439">
        <w:rPr>
          <w:rFonts w:asciiTheme="minorHAnsi" w:hAnsiTheme="minorHAnsi"/>
        </w:rPr>
        <w:br/>
      </w:r>
      <w:r w:rsidRPr="002A701E">
        <w:rPr>
          <w:rFonts w:asciiTheme="minorHAnsi" w:hAnsiTheme="minorHAnsi"/>
        </w:rPr>
        <w:t>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E7A6641" w14:textId="6E589E66" w:rsidR="00984D70" w:rsidRDefault="00984D70" w:rsidP="00803CEA">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Wykonawca zobowiązuje się, że wypełni ustawowy obowiązek w zakresie wykazania, </w:t>
      </w:r>
      <w:r w:rsidR="00BA4439">
        <w:rPr>
          <w:rFonts w:asciiTheme="minorHAnsi" w:hAnsiTheme="minorHAnsi"/>
        </w:rPr>
        <w:br/>
      </w:r>
      <w:r w:rsidRPr="002A701E">
        <w:rPr>
          <w:rFonts w:asciiTheme="minorHAnsi" w:hAnsiTheme="minorHAnsi"/>
        </w:rPr>
        <w:t>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2A1C4246" w14:textId="77777777" w:rsidR="00BA4439" w:rsidRPr="002A701E" w:rsidRDefault="00BA4439" w:rsidP="00BA4439">
      <w:pPr>
        <w:pStyle w:val="Akapitzlist"/>
        <w:autoSpaceDE w:val="0"/>
        <w:spacing w:after="0" w:line="240" w:lineRule="auto"/>
        <w:ind w:left="714"/>
        <w:contextualSpacing w:val="0"/>
        <w:jc w:val="both"/>
        <w:rPr>
          <w:rFonts w:asciiTheme="minorHAnsi" w:hAnsiTheme="minorHAnsi"/>
        </w:rPr>
      </w:pPr>
    </w:p>
    <w:p w14:paraId="28B19A71"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5</w:t>
      </w:r>
    </w:p>
    <w:p w14:paraId="407E97D3"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Reklamacje</w:t>
      </w:r>
    </w:p>
    <w:p w14:paraId="53934B06" w14:textId="77777777" w:rsidR="00984D70" w:rsidRPr="002A701E" w:rsidRDefault="00984D70" w:rsidP="00803CEA">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 razie stwierdzenia wady przedmiotu Umowy w okresie gwarancyjnym Wykonawca zobowiązany będzie do bezpłatnej wymiany wadliwego towaru na wolny od wad w terminie do 10 dni roboczych od otrzymania reklamacji (złożonej telefonicznie i potwierdzonej za pomocą faxu lub drogą pocztową).</w:t>
      </w:r>
    </w:p>
    <w:p w14:paraId="54B2090F" w14:textId="19274A87" w:rsidR="00984D70" w:rsidRPr="002A701E" w:rsidRDefault="00984D70" w:rsidP="00803CEA">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Zamawiający przy odbiorze partii towaru sprawdza zgodność pod względem ilościowym </w:t>
      </w:r>
      <w:r w:rsidR="00BA4439">
        <w:rPr>
          <w:rFonts w:asciiTheme="minorHAnsi" w:hAnsiTheme="minorHAnsi"/>
        </w:rPr>
        <w:br/>
      </w:r>
      <w:r w:rsidRPr="002A701E">
        <w:rPr>
          <w:rFonts w:asciiTheme="minorHAnsi" w:hAnsiTheme="minorHAnsi"/>
        </w:rPr>
        <w:t xml:space="preserve">z fakturą. Zgłoszenie przez Zamawiającego reklamacji ilościowej jest równoznaczne </w:t>
      </w:r>
      <w:r w:rsidR="00BA4439">
        <w:rPr>
          <w:rFonts w:asciiTheme="minorHAnsi" w:hAnsiTheme="minorHAnsi"/>
        </w:rPr>
        <w:br/>
      </w:r>
      <w:r w:rsidRPr="002A701E">
        <w:rPr>
          <w:rFonts w:asciiTheme="minorHAnsi" w:hAnsiTheme="minorHAnsi"/>
        </w:rPr>
        <w:t>z niedostarczeniem danej partii  towaru.</w:t>
      </w:r>
    </w:p>
    <w:p w14:paraId="4D126328" w14:textId="77777777" w:rsidR="00984D70" w:rsidRPr="002A701E" w:rsidRDefault="00984D70" w:rsidP="00803CEA">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Koszty załatwienia reklamacji ilościowych i jakościowych ponosi Wykonawca.</w:t>
      </w:r>
    </w:p>
    <w:p w14:paraId="5572E626" w14:textId="77777777" w:rsidR="00984D70" w:rsidRPr="002A701E" w:rsidRDefault="00984D70" w:rsidP="00803CEA">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lastRenderedPageBreak/>
        <w:t>Zawiadomienie o reklamacji, niezwłocznie po ich ujawnieniu, zostanie przesłane na numer faksu Wykonawcy oraz potwierdzone telefonicznie na numery kontaktowe określone w ofercie Wykonawcy.</w:t>
      </w:r>
    </w:p>
    <w:p w14:paraId="234FF341" w14:textId="1362E161" w:rsidR="00641FB3" w:rsidRDefault="00984D70" w:rsidP="00803CEA">
      <w:pPr>
        <w:pStyle w:val="Akapitzlist"/>
        <w:numPr>
          <w:ilvl w:val="0"/>
          <w:numId w:val="24"/>
        </w:numPr>
        <w:autoSpaceDE w:val="0"/>
        <w:spacing w:after="0" w:line="240" w:lineRule="auto"/>
        <w:ind w:left="714" w:hanging="357"/>
        <w:contextualSpacing w:val="0"/>
        <w:jc w:val="both"/>
        <w:rPr>
          <w:rFonts w:asciiTheme="minorHAnsi" w:hAnsiTheme="minorHAnsi"/>
        </w:rPr>
      </w:pPr>
      <w:r w:rsidRPr="00F04EC7">
        <w:rPr>
          <w:rFonts w:asciiTheme="minorHAnsi" w:hAnsiTheme="minorHAnsi"/>
        </w:rPr>
        <w:t xml:space="preserve">Nie udzielenie odpowiedzi na złożoną reklamację i nie zastosowanie się do jej wymogów  </w:t>
      </w:r>
      <w:r w:rsidR="00BA4439">
        <w:rPr>
          <w:rFonts w:asciiTheme="minorHAnsi" w:hAnsiTheme="minorHAnsi"/>
        </w:rPr>
        <w:br/>
      </w:r>
      <w:r w:rsidRPr="00F04EC7">
        <w:rPr>
          <w:rFonts w:asciiTheme="minorHAnsi" w:hAnsiTheme="minorHAnsi"/>
        </w:rPr>
        <w:t>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3691403A"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6</w:t>
      </w:r>
    </w:p>
    <w:p w14:paraId="7D59BE18"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Kary umowne</w:t>
      </w:r>
    </w:p>
    <w:p w14:paraId="76DE946E" w14:textId="77777777" w:rsidR="00984D70" w:rsidRPr="002A701E" w:rsidRDefault="00984D70" w:rsidP="00803CEA">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Strony ustalają odpowiedzialność za niewykonanie lub nienależyte wykonanie zobowiązań umownych w formie kar umownych w następujących wysokościach:</w:t>
      </w:r>
    </w:p>
    <w:p w14:paraId="53F12796" w14:textId="77777777" w:rsidR="00984D70" w:rsidRPr="002A701E" w:rsidRDefault="00984D70" w:rsidP="00803CEA">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nie przystąpienia lub odstąpienia od umowy z przyczyny leżącej po stronie Wykonawcy, Wykonawca zapłaci Zamawiającemu karę umowną w wysokości 10 % wartości niezrealizowanej części umowy netto,</w:t>
      </w:r>
    </w:p>
    <w:p w14:paraId="6588876C" w14:textId="77777777" w:rsidR="00984D70" w:rsidRPr="002A701E" w:rsidRDefault="00984D70" w:rsidP="00803CEA">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14:paraId="41C02395" w14:textId="77777777" w:rsidR="00984D70" w:rsidRPr="002A701E" w:rsidRDefault="00984D70" w:rsidP="00803CEA">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Suma naliczonych kar umownych nie może przekroczyć kwoty 20% maksymalnego wynagrodzenia brutto, o którym mowa w § 4 ust. 1 Umowy.</w:t>
      </w:r>
    </w:p>
    <w:p w14:paraId="0321F3CF" w14:textId="77777777" w:rsidR="00984D70" w:rsidRPr="002A701E" w:rsidRDefault="00984D70" w:rsidP="00803CEA">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4892F629" w14:textId="77777777" w:rsidR="00984D70" w:rsidRDefault="00984D70" w:rsidP="00803CEA">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Zamawiającemu przysługuje prawo dochodzenia odszkodowania przewyższającego ustalone kwoty kar umownych na zasadach ogólnych.</w:t>
      </w:r>
    </w:p>
    <w:p w14:paraId="4EB8503B" w14:textId="77777777" w:rsidR="00A81908" w:rsidRDefault="00A81908" w:rsidP="00A81908">
      <w:pPr>
        <w:pStyle w:val="Akapitzlist"/>
        <w:autoSpaceDE w:val="0"/>
        <w:spacing w:after="0" w:line="240" w:lineRule="auto"/>
        <w:contextualSpacing w:val="0"/>
        <w:jc w:val="both"/>
        <w:rPr>
          <w:rFonts w:asciiTheme="minorHAnsi" w:hAnsiTheme="minorHAnsi"/>
        </w:rPr>
      </w:pPr>
    </w:p>
    <w:p w14:paraId="67B0CA6E" w14:textId="77777777" w:rsidR="00B14ED5" w:rsidRPr="002A701E" w:rsidRDefault="00B14ED5" w:rsidP="00B14ED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7</w:t>
      </w:r>
    </w:p>
    <w:p w14:paraId="0452DB2C" w14:textId="77777777" w:rsidR="00B14ED5" w:rsidRPr="002A701E" w:rsidRDefault="00B14ED5" w:rsidP="00B14ED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Rozwiązanie Umowy</w:t>
      </w:r>
    </w:p>
    <w:p w14:paraId="79AEC819" w14:textId="77777777" w:rsidR="00B14ED5" w:rsidRPr="002A701E" w:rsidRDefault="00B14ED5" w:rsidP="00B14ED5">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t>Oprócz przypadków wymienionych w ustawie Kodeks Cywilny oraz ustawie Prawo zamówień publicznych Zamawiającemu przysługuje prawo wypowiedzenia umowy z zachowaniem 1-miesięcznego terminu wypowiedzenia z Wykonawcą, który:</w:t>
      </w:r>
    </w:p>
    <w:p w14:paraId="413F7239" w14:textId="77777777" w:rsidR="00B14ED5" w:rsidRPr="002A701E" w:rsidRDefault="00B14ED5" w:rsidP="00B14ED5">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narusza w sposób rażący istotne postanowienia niniejszej umowy, a w szczególności, gdy dostarcza towar niezgodny z umową lub specyfikacją,</w:t>
      </w:r>
    </w:p>
    <w:p w14:paraId="3A0DDA63" w14:textId="77777777" w:rsidR="00B14ED5" w:rsidRPr="002A701E" w:rsidRDefault="00B14ED5" w:rsidP="00B14ED5">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nie posiada ważnych, aktualnych dokumentów potwierdzających wymagania jakościowe opisane w § 3.</w:t>
      </w:r>
    </w:p>
    <w:p w14:paraId="407FCE19" w14:textId="77777777" w:rsidR="00B14ED5" w:rsidRPr="002A701E" w:rsidRDefault="00B14ED5" w:rsidP="00B14ED5">
      <w:pPr>
        <w:pStyle w:val="Akapitzlist"/>
        <w:numPr>
          <w:ilvl w:val="0"/>
          <w:numId w:val="27"/>
        </w:numPr>
        <w:autoSpaceDE w:val="0"/>
        <w:spacing w:after="0" w:line="240" w:lineRule="auto"/>
        <w:ind w:hanging="357"/>
        <w:contextualSpacing w:val="0"/>
        <w:jc w:val="both"/>
        <w:rPr>
          <w:rFonts w:asciiTheme="minorHAnsi" w:eastAsia="SimSun" w:hAnsiTheme="minorHAnsi"/>
          <w:kern w:val="2"/>
          <w:lang w:eastAsia="hi-IN" w:bidi="hi-IN"/>
        </w:rPr>
      </w:pPr>
      <w:r w:rsidRPr="002A701E">
        <w:rPr>
          <w:rFonts w:asciiTheme="minorHAnsi" w:hAnsiTheme="minorHAnsi"/>
          <w:bCs/>
        </w:rPr>
        <w:t>Zamawiający ma prawo do rozwiązania  umowy ze skutkiem natychmiastowych bez ponoszenia kar umownych  w  następujących przypadkach:</w:t>
      </w:r>
      <w:r w:rsidRPr="002A701E">
        <w:rPr>
          <w:rFonts w:asciiTheme="minorHAnsi" w:eastAsia="SimSun" w:hAnsiTheme="minorHAnsi"/>
          <w:kern w:val="2"/>
          <w:lang w:eastAsia="hi-IN" w:bidi="hi-IN"/>
        </w:rPr>
        <w:t xml:space="preserve"> </w:t>
      </w:r>
    </w:p>
    <w:p w14:paraId="02126F86" w14:textId="77777777" w:rsidR="00B14ED5" w:rsidRPr="002A701E" w:rsidRDefault="00B14ED5" w:rsidP="00B14ED5">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hAnsiTheme="minorHAnsi"/>
        </w:rPr>
        <w:t>rozwiązał firmę lub utracił uprawnienia do prowadzenia działalność gospodarczej w zakresie objętym  zamówieniem</w:t>
      </w:r>
    </w:p>
    <w:p w14:paraId="184D2460" w14:textId="77777777" w:rsidR="00B14ED5" w:rsidRPr="002A701E" w:rsidRDefault="00B14ED5" w:rsidP="00B14ED5">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62792F4C" w14:textId="77777777" w:rsidR="00B14ED5" w:rsidRPr="002A701E" w:rsidRDefault="00B14ED5" w:rsidP="00B14ED5">
      <w:pPr>
        <w:pStyle w:val="Akapitzlist"/>
        <w:numPr>
          <w:ilvl w:val="1"/>
          <w:numId w:val="28"/>
        </w:numPr>
        <w:spacing w:after="0" w:line="240" w:lineRule="auto"/>
        <w:ind w:left="1134" w:hanging="357"/>
        <w:contextualSpacing w:val="0"/>
        <w:rPr>
          <w:rFonts w:asciiTheme="minorHAnsi" w:eastAsia="SimSun" w:hAnsiTheme="minorHAnsi"/>
          <w:kern w:val="2"/>
          <w:lang w:eastAsia="hi-IN" w:bidi="hi-IN"/>
        </w:rPr>
      </w:pPr>
      <w:r w:rsidRPr="002A701E">
        <w:rPr>
          <w:rFonts w:asciiTheme="minorHAnsi" w:eastAsia="SimSun" w:hAnsiTheme="minorHAnsi"/>
          <w:kern w:val="2"/>
          <w:lang w:eastAsia="hi-IN" w:bidi="hi-IN"/>
        </w:rPr>
        <w:t>jeżeli Wykonawca trzykrotnie dostarczy towar złej jakości, ilości lub nieterminowo,</w:t>
      </w:r>
    </w:p>
    <w:p w14:paraId="5E185ED5" w14:textId="77777777" w:rsidR="00B14ED5" w:rsidRPr="002A701E" w:rsidRDefault="00B14ED5" w:rsidP="00B14ED5">
      <w:pPr>
        <w:pStyle w:val="Akapitzlist"/>
        <w:numPr>
          <w:ilvl w:val="1"/>
          <w:numId w:val="28"/>
        </w:numPr>
        <w:spacing w:after="0" w:line="240" w:lineRule="auto"/>
        <w:ind w:left="1134" w:hanging="357"/>
        <w:contextualSpacing w:val="0"/>
        <w:rPr>
          <w:rFonts w:asciiTheme="minorHAnsi" w:hAnsiTheme="minorHAnsi"/>
          <w:bCs/>
        </w:rPr>
      </w:pPr>
      <w:r w:rsidRPr="002A701E">
        <w:rPr>
          <w:rFonts w:asciiTheme="minorHAnsi" w:eastAsia="SimSun" w:hAnsiTheme="minorHAnsi"/>
          <w:kern w:val="2"/>
          <w:lang w:eastAsia="hi-IN" w:bidi="hi-IN"/>
        </w:rPr>
        <w:t>zmiany cen.</w:t>
      </w:r>
    </w:p>
    <w:p w14:paraId="67FB049E" w14:textId="77777777" w:rsidR="00B14ED5" w:rsidRPr="002A701E" w:rsidRDefault="00B14ED5" w:rsidP="00B14ED5">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23ED092D" w14:textId="77777777" w:rsidR="00B14ED5" w:rsidRPr="002A701E" w:rsidRDefault="00B14ED5" w:rsidP="00B14ED5">
      <w:pPr>
        <w:spacing w:after="0" w:line="240" w:lineRule="auto"/>
        <w:rPr>
          <w:rFonts w:asciiTheme="minorHAnsi" w:hAnsiTheme="minorHAnsi"/>
          <w:b/>
          <w:sz w:val="22"/>
          <w:szCs w:val="22"/>
        </w:rPr>
      </w:pPr>
    </w:p>
    <w:p w14:paraId="5785CCC7" w14:textId="77777777" w:rsidR="00B14ED5" w:rsidRPr="00F003C2" w:rsidRDefault="00B14ED5" w:rsidP="00B14ED5">
      <w:pPr>
        <w:autoSpaceDE w:val="0"/>
        <w:spacing w:after="0" w:line="240" w:lineRule="auto"/>
        <w:jc w:val="center"/>
        <w:rPr>
          <w:rFonts w:asciiTheme="minorHAnsi" w:hAnsiTheme="minorHAnsi" w:cstheme="minorHAnsi"/>
          <w:b/>
        </w:rPr>
      </w:pPr>
      <w:r w:rsidRPr="00F003C2">
        <w:rPr>
          <w:rFonts w:asciiTheme="minorHAnsi" w:hAnsiTheme="minorHAnsi" w:cstheme="minorHAnsi"/>
          <w:b/>
        </w:rPr>
        <w:t>§ 8</w:t>
      </w:r>
    </w:p>
    <w:p w14:paraId="430DC86F" w14:textId="77777777" w:rsidR="00B14ED5" w:rsidRPr="00F003C2" w:rsidRDefault="00B14ED5" w:rsidP="00B14ED5">
      <w:pPr>
        <w:autoSpaceDE w:val="0"/>
        <w:spacing w:after="0" w:line="240" w:lineRule="auto"/>
        <w:jc w:val="center"/>
        <w:rPr>
          <w:rFonts w:asciiTheme="minorHAnsi" w:hAnsiTheme="minorHAnsi" w:cstheme="minorHAnsi"/>
          <w:b/>
        </w:rPr>
      </w:pPr>
      <w:r w:rsidRPr="00F003C2">
        <w:rPr>
          <w:rFonts w:asciiTheme="minorHAnsi" w:hAnsiTheme="minorHAnsi" w:cstheme="minorHAnsi"/>
          <w:b/>
        </w:rPr>
        <w:t>Postanowienia końcowe</w:t>
      </w:r>
    </w:p>
    <w:p w14:paraId="02CF1183"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CDF7121"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Wykonawca nie może bez pisemnej zgody Zamawiającego powierzyć wykonania zamówienia osobom trzecim.</w:t>
      </w:r>
    </w:p>
    <w:p w14:paraId="0303F515"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49DDD4EF"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W sprawach nie uregulowanych w niniejszej umowie mają zastosowanie:</w:t>
      </w:r>
    </w:p>
    <w:p w14:paraId="5E3EB868" w14:textId="77777777" w:rsidR="00B14ED5" w:rsidRPr="00F003C2" w:rsidRDefault="00B14ED5" w:rsidP="00B14ED5">
      <w:pPr>
        <w:pStyle w:val="Akapitzlist"/>
        <w:numPr>
          <w:ilvl w:val="0"/>
          <w:numId w:val="32"/>
        </w:numPr>
        <w:autoSpaceDE w:val="0"/>
        <w:spacing w:after="0" w:line="240" w:lineRule="auto"/>
        <w:ind w:left="1134"/>
        <w:contextualSpacing w:val="0"/>
        <w:jc w:val="both"/>
        <w:rPr>
          <w:rFonts w:asciiTheme="minorHAnsi" w:hAnsiTheme="minorHAnsi" w:cstheme="minorHAnsi"/>
          <w:sz w:val="20"/>
          <w:szCs w:val="20"/>
        </w:rPr>
      </w:pPr>
      <w:r w:rsidRPr="00F003C2">
        <w:rPr>
          <w:rFonts w:asciiTheme="minorHAnsi" w:hAnsiTheme="minorHAnsi" w:cstheme="minorHAnsi"/>
          <w:sz w:val="20"/>
          <w:szCs w:val="20"/>
        </w:rPr>
        <w:t>właściwe przepisy ustawy Prawo zamówień publicznych  wraz z aktami wykonawczymi do tej ustawy,</w:t>
      </w:r>
    </w:p>
    <w:p w14:paraId="2735479F" w14:textId="77777777" w:rsidR="00B14ED5" w:rsidRPr="00F003C2" w:rsidRDefault="00B14ED5" w:rsidP="00B14ED5">
      <w:pPr>
        <w:pStyle w:val="Akapitzlist"/>
        <w:numPr>
          <w:ilvl w:val="0"/>
          <w:numId w:val="32"/>
        </w:numPr>
        <w:autoSpaceDE w:val="0"/>
        <w:spacing w:after="0" w:line="240" w:lineRule="auto"/>
        <w:ind w:left="1134"/>
        <w:contextualSpacing w:val="0"/>
        <w:jc w:val="both"/>
        <w:rPr>
          <w:rFonts w:asciiTheme="minorHAnsi" w:hAnsiTheme="minorHAnsi" w:cstheme="minorHAnsi"/>
          <w:sz w:val="20"/>
          <w:szCs w:val="20"/>
        </w:rPr>
      </w:pPr>
      <w:r w:rsidRPr="00F003C2">
        <w:rPr>
          <w:rFonts w:asciiTheme="minorHAnsi" w:hAnsiTheme="minorHAnsi" w:cstheme="minorHAnsi"/>
          <w:sz w:val="20"/>
          <w:szCs w:val="20"/>
        </w:rPr>
        <w:t>właściwe przepisy ustawy Kodeks cywilny.</w:t>
      </w:r>
    </w:p>
    <w:p w14:paraId="4209706F"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7F2B2BB6"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Umowa może zostać zmieniona w sytuacji:</w:t>
      </w:r>
    </w:p>
    <w:p w14:paraId="3638D9B5" w14:textId="77777777" w:rsidR="00B14ED5" w:rsidRPr="00F003C2" w:rsidRDefault="00B14ED5" w:rsidP="00B14ED5">
      <w:pPr>
        <w:numPr>
          <w:ilvl w:val="0"/>
          <w:numId w:val="73"/>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zmiany numeru katalogowego produktu,</w:t>
      </w:r>
    </w:p>
    <w:p w14:paraId="3E04C082" w14:textId="77777777" w:rsidR="00B14ED5" w:rsidRPr="00F003C2" w:rsidRDefault="00B14ED5" w:rsidP="00B14ED5">
      <w:pPr>
        <w:numPr>
          <w:ilvl w:val="0"/>
          <w:numId w:val="72"/>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zmiany nazwy produktu przy zachowaniu jego parametrów,</w:t>
      </w:r>
    </w:p>
    <w:p w14:paraId="575A0734" w14:textId="77777777" w:rsidR="00B14ED5" w:rsidRPr="00F003C2" w:rsidRDefault="00B14ED5" w:rsidP="00B14ED5">
      <w:pPr>
        <w:numPr>
          <w:ilvl w:val="0"/>
          <w:numId w:val="72"/>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wprowadzenia do sprzedaży przez producenta zmodyfikowanego / udoskonalonego produktu powodującego wycofanie dotychczasowego,</w:t>
      </w:r>
    </w:p>
    <w:p w14:paraId="33D336C6" w14:textId="77777777" w:rsidR="00B14ED5" w:rsidRPr="00F003C2" w:rsidRDefault="00B14ED5" w:rsidP="00B14ED5">
      <w:pPr>
        <w:numPr>
          <w:ilvl w:val="0"/>
          <w:numId w:val="72"/>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wystąpienia zmian powszechnie obowiązujących przepisów prawa w zakresie mającym wpływ na realizację  umowy – w zakresie dostosowania postanowień umowy do zmiany przepisów  prawa,</w:t>
      </w:r>
    </w:p>
    <w:p w14:paraId="48E91E73" w14:textId="77777777" w:rsidR="00B14ED5" w:rsidRPr="00F003C2" w:rsidRDefault="00B14ED5" w:rsidP="00B14ED5">
      <w:pPr>
        <w:numPr>
          <w:ilvl w:val="0"/>
          <w:numId w:val="72"/>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zmiany terminu wykonania zamówienia (skrócenie / wydłużenie), o ile zmiana taka jest korzystna dla Zamawiającego lub jest konieczna w celu prawidłowej realizacji przedmiotu umowy,</w:t>
      </w:r>
    </w:p>
    <w:p w14:paraId="3241F76C" w14:textId="77777777" w:rsidR="00B14ED5" w:rsidRPr="00F003C2" w:rsidRDefault="00B14ED5" w:rsidP="00B14ED5">
      <w:pPr>
        <w:numPr>
          <w:ilvl w:val="0"/>
          <w:numId w:val="72"/>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zmiany nazwy oraz formy prawnej Stron – w zakresie dostosowania umowy do tych zmian,</w:t>
      </w:r>
    </w:p>
    <w:p w14:paraId="27BDB550" w14:textId="77777777" w:rsidR="00B14ED5" w:rsidRPr="00F003C2" w:rsidRDefault="00B14ED5" w:rsidP="00B14ED5">
      <w:pPr>
        <w:numPr>
          <w:ilvl w:val="0"/>
          <w:numId w:val="72"/>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33E1980D" w14:textId="77777777" w:rsidR="00B14ED5" w:rsidRPr="00F003C2" w:rsidRDefault="00B14ED5" w:rsidP="00B14ED5">
      <w:pPr>
        <w:numPr>
          <w:ilvl w:val="0"/>
          <w:numId w:val="72"/>
        </w:numPr>
        <w:suppressAutoHyphens/>
        <w:autoSpaceDN w:val="0"/>
        <w:spacing w:after="0" w:line="240" w:lineRule="auto"/>
        <w:ind w:left="1134"/>
        <w:jc w:val="both"/>
        <w:textAlignment w:val="baseline"/>
        <w:rPr>
          <w:rFonts w:asciiTheme="minorHAnsi" w:eastAsia="Calibri" w:hAnsiTheme="minorHAnsi" w:cstheme="minorHAnsi"/>
          <w:kern w:val="3"/>
          <w:lang w:eastAsia="en-US" w:bidi="hi-IN"/>
        </w:rPr>
      </w:pPr>
      <w:r w:rsidRPr="00F003C2">
        <w:rPr>
          <w:rFonts w:asciiTheme="minorHAnsi" w:eastAsia="Calibri" w:hAnsiTheme="minorHAnsi" w:cstheme="minorHAnsi"/>
          <w:kern w:val="3"/>
          <w:lang w:eastAsia="en-US" w:bidi="hi-IN"/>
        </w:rPr>
        <w:t>wstrzymaniem / przerwaniem wykonania przedmiotu umowy z przyczyn zależnych od  Zamawiającego,</w:t>
      </w:r>
    </w:p>
    <w:p w14:paraId="70930A54" w14:textId="77777777" w:rsidR="00B14ED5" w:rsidRPr="006B067F" w:rsidRDefault="00B14ED5" w:rsidP="00B14ED5">
      <w:pPr>
        <w:numPr>
          <w:ilvl w:val="0"/>
          <w:numId w:val="30"/>
        </w:numPr>
        <w:suppressAutoHyphens/>
        <w:autoSpaceDE w:val="0"/>
        <w:autoSpaceDN w:val="0"/>
        <w:spacing w:after="0" w:line="240" w:lineRule="auto"/>
        <w:ind w:hanging="357"/>
        <w:jc w:val="both"/>
        <w:textAlignment w:val="baseline"/>
        <w:rPr>
          <w:rFonts w:asciiTheme="minorHAnsi" w:hAnsiTheme="minorHAnsi" w:cstheme="minorHAnsi"/>
        </w:rPr>
      </w:pPr>
      <w:r w:rsidRPr="006B067F">
        <w:rPr>
          <w:rFonts w:asciiTheme="minorHAnsi" w:eastAsia="Calibri" w:hAnsiTheme="minorHAnsi" w:cstheme="minorHAnsi"/>
          <w:kern w:val="3"/>
          <w:lang w:eastAsia="en-US" w:bidi="hi-IN"/>
        </w:rPr>
        <w:t xml:space="preserve">niewykorzystania wartości umowy przez okres 24 miesięcy/  od daty zawarcia umowy,/ Zamawiający przewiduje możliwość przedłużenia okresu obowiązywania umowy na czas określony </w:t>
      </w:r>
      <w:proofErr w:type="spellStart"/>
      <w:r w:rsidRPr="006B067F">
        <w:rPr>
          <w:rFonts w:asciiTheme="minorHAnsi" w:eastAsia="Calibri" w:hAnsiTheme="minorHAnsi" w:cstheme="minorHAnsi"/>
          <w:color w:val="C9211E"/>
          <w:kern w:val="3"/>
          <w:lang w:eastAsia="en-US" w:bidi="hi-IN"/>
        </w:rPr>
        <w:t>tj</w:t>
      </w:r>
      <w:proofErr w:type="spellEnd"/>
      <w:r w:rsidRPr="006B067F">
        <w:rPr>
          <w:rFonts w:asciiTheme="minorHAnsi" w:eastAsia="Calibri" w:hAnsiTheme="minorHAnsi" w:cstheme="minorHAnsi"/>
          <w:color w:val="C9211E"/>
          <w:kern w:val="3"/>
          <w:lang w:eastAsia="en-US" w:bidi="hi-IN"/>
        </w:rPr>
        <w:t xml:space="preserve"> </w:t>
      </w:r>
      <w:r w:rsidRPr="006B067F">
        <w:rPr>
          <w:rFonts w:asciiTheme="minorHAnsi" w:eastAsia="Calibri" w:hAnsiTheme="minorHAnsi" w:cstheme="minorHAnsi"/>
          <w:kern w:val="3"/>
          <w:lang w:eastAsia="en-US" w:bidi="hi-IN"/>
        </w:rPr>
        <w:t xml:space="preserve"> nie dłużej  niż na 3 m-ce </w:t>
      </w:r>
      <w:r>
        <w:rPr>
          <w:rFonts w:asciiTheme="minorHAnsi" w:eastAsia="Calibri" w:hAnsiTheme="minorHAnsi" w:cstheme="minorHAnsi"/>
          <w:kern w:val="3"/>
          <w:lang w:eastAsia="en-US" w:bidi="hi-IN"/>
        </w:rPr>
        <w:t>.</w:t>
      </w:r>
    </w:p>
    <w:p w14:paraId="54003006" w14:textId="77777777" w:rsidR="00B14ED5" w:rsidRPr="006B067F" w:rsidRDefault="00B14ED5" w:rsidP="00B14ED5">
      <w:pPr>
        <w:suppressAutoHyphens/>
        <w:autoSpaceDE w:val="0"/>
        <w:autoSpaceDN w:val="0"/>
        <w:spacing w:after="0" w:line="240" w:lineRule="auto"/>
        <w:ind w:left="720"/>
        <w:jc w:val="both"/>
        <w:textAlignment w:val="baseline"/>
        <w:rPr>
          <w:rFonts w:asciiTheme="minorHAnsi" w:hAnsiTheme="minorHAnsi" w:cstheme="minorHAnsi"/>
        </w:rPr>
      </w:pPr>
      <w:r w:rsidRPr="006B067F">
        <w:rPr>
          <w:rFonts w:asciiTheme="minorHAnsi" w:hAnsiTheme="minorHAnsi" w:cstheme="minorHAnsi"/>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263F4B98"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w:t>
      </w:r>
      <w:r w:rsidRPr="00F003C2">
        <w:rPr>
          <w:rFonts w:asciiTheme="minorHAnsi" w:hAnsiTheme="minorHAnsi" w:cstheme="minorHAnsi"/>
          <w:sz w:val="20"/>
          <w:szCs w:val="20"/>
        </w:rPr>
        <w:lastRenderedPageBreak/>
        <w:t xml:space="preserve">należytej staranności przy weryfikacji swoich pracowników, współpracowników, podwykonawców lub osób przy pomocy których będzie świadczył dostawy na rzecz zamawiającego, w powyższym zakresie. </w:t>
      </w:r>
    </w:p>
    <w:p w14:paraId="6543D1E5"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75D82990" w14:textId="77777777" w:rsidR="00B14ED5" w:rsidRPr="00F003C2" w:rsidRDefault="00B14ED5" w:rsidP="00B14ED5">
      <w:pPr>
        <w:pStyle w:val="Akapitzlist"/>
        <w:numPr>
          <w:ilvl w:val="0"/>
          <w:numId w:val="30"/>
        </w:numPr>
        <w:autoSpaceDE w:val="0"/>
        <w:spacing w:after="0" w:line="240" w:lineRule="auto"/>
        <w:ind w:hanging="357"/>
        <w:contextualSpacing w:val="0"/>
        <w:jc w:val="both"/>
        <w:rPr>
          <w:rFonts w:asciiTheme="minorHAnsi" w:hAnsiTheme="minorHAnsi" w:cstheme="minorHAnsi"/>
          <w:sz w:val="20"/>
          <w:szCs w:val="20"/>
        </w:rPr>
      </w:pPr>
      <w:r w:rsidRPr="00F003C2">
        <w:rPr>
          <w:rFonts w:asciiTheme="minorHAnsi" w:hAnsiTheme="minorHAnsi" w:cstheme="minorHAnsi"/>
          <w:sz w:val="20"/>
          <w:szCs w:val="20"/>
        </w:rPr>
        <w:t>Ewentualne spory wynikłe na tle realizacji niniejszej umowy rozstrzygać będzie Sąd właściwy dla siedziby Zamawiającego.</w:t>
      </w:r>
    </w:p>
    <w:p w14:paraId="00BF5E52" w14:textId="77777777" w:rsidR="00B14ED5" w:rsidRPr="006F61A7" w:rsidRDefault="00B14ED5" w:rsidP="00B14ED5">
      <w:pPr>
        <w:pStyle w:val="Akapitzlist"/>
        <w:numPr>
          <w:ilvl w:val="0"/>
          <w:numId w:val="30"/>
        </w:numPr>
        <w:suppressAutoHyphens/>
        <w:autoSpaceDE w:val="0"/>
        <w:autoSpaceDN w:val="0"/>
        <w:spacing w:after="0" w:line="240" w:lineRule="auto"/>
        <w:ind w:left="360" w:hanging="357"/>
        <w:contextualSpacing w:val="0"/>
        <w:jc w:val="center"/>
        <w:textAlignment w:val="baseline"/>
        <w:rPr>
          <w:rFonts w:asciiTheme="minorHAnsi" w:hAnsiTheme="minorHAnsi" w:cstheme="minorHAnsi"/>
          <w:b/>
          <w:color w:val="000000" w:themeColor="text1"/>
          <w:kern w:val="3"/>
          <w:sz w:val="20"/>
          <w:szCs w:val="20"/>
          <w:lang w:bidi="hi-IN"/>
        </w:rPr>
      </w:pPr>
      <w:r w:rsidRPr="00F003C2">
        <w:rPr>
          <w:rFonts w:asciiTheme="minorHAnsi" w:hAnsiTheme="minorHAnsi" w:cstheme="minorHAnsi"/>
          <w:sz w:val="20"/>
          <w:szCs w:val="20"/>
        </w:rPr>
        <w:t>Niniejsza umowa została sporządzona w dwóch jednobrzmiących egzemplarzach, po jednym dla każdej ze stron.</w:t>
      </w:r>
    </w:p>
    <w:p w14:paraId="48921D92" w14:textId="77777777" w:rsidR="00B14ED5" w:rsidRPr="006F61A7" w:rsidRDefault="00B14ED5" w:rsidP="00B14ED5">
      <w:pPr>
        <w:pStyle w:val="Akapitzlist"/>
        <w:suppressAutoHyphens/>
        <w:autoSpaceDE w:val="0"/>
        <w:autoSpaceDN w:val="0"/>
        <w:spacing w:after="0" w:line="240" w:lineRule="auto"/>
        <w:ind w:left="360"/>
        <w:contextualSpacing w:val="0"/>
        <w:textAlignment w:val="baseline"/>
        <w:rPr>
          <w:rFonts w:asciiTheme="minorHAnsi" w:hAnsiTheme="minorHAnsi" w:cstheme="minorHAnsi"/>
          <w:b/>
          <w:color w:val="000000" w:themeColor="text1"/>
          <w:kern w:val="3"/>
          <w:sz w:val="20"/>
          <w:szCs w:val="20"/>
          <w:lang w:bidi="hi-IN"/>
        </w:rPr>
      </w:pPr>
    </w:p>
    <w:p w14:paraId="28854335" w14:textId="77777777" w:rsidR="00B14ED5" w:rsidRDefault="00B14ED5" w:rsidP="00B14ED5">
      <w:pPr>
        <w:pStyle w:val="Akapitzlist"/>
        <w:numPr>
          <w:ilvl w:val="0"/>
          <w:numId w:val="30"/>
        </w:numPr>
        <w:suppressAutoHyphens/>
        <w:autoSpaceDE w:val="0"/>
        <w:autoSpaceDN w:val="0"/>
        <w:spacing w:after="0" w:line="240" w:lineRule="auto"/>
        <w:contextualSpacing w:val="0"/>
        <w:textAlignment w:val="baseline"/>
        <w:rPr>
          <w:rFonts w:asciiTheme="minorHAnsi" w:hAnsiTheme="minorHAnsi" w:cstheme="minorHAnsi"/>
          <w:sz w:val="20"/>
          <w:szCs w:val="20"/>
        </w:rPr>
      </w:pPr>
      <w:r w:rsidRPr="006F61A7">
        <w:rPr>
          <w:rFonts w:asciiTheme="minorHAnsi" w:hAnsiTheme="minorHAnsi" w:cstheme="minorHAnsi"/>
          <w:sz w:val="20"/>
          <w:szCs w:val="20"/>
        </w:rPr>
        <w:t xml:space="preserve">Zamawiający oświadcza, że jest podmiotem uprawnionym do dystrybucji produktów leczniczych, posiada wymagane prawem dokumenty, potwierdzające jego prawo do występowania w obrocie produktami leczniczymi (zezwolenie na prowadzenie apteki szpitalnej lub, dla podmiotów wykonujących działalność leczniczą, numer księgi rejestrowej w rejestrach medycznych </w:t>
      </w:r>
      <w:proofErr w:type="spellStart"/>
      <w:r w:rsidRPr="006F61A7">
        <w:rPr>
          <w:rFonts w:asciiTheme="minorHAnsi" w:hAnsiTheme="minorHAnsi" w:cstheme="minorHAnsi"/>
          <w:sz w:val="20"/>
          <w:szCs w:val="20"/>
        </w:rPr>
        <w:t>csioz</w:t>
      </w:r>
      <w:proofErr w:type="spellEnd"/>
      <w:r w:rsidRPr="006F61A7">
        <w:rPr>
          <w:rFonts w:asciiTheme="minorHAnsi" w:hAnsiTheme="minorHAnsi" w:cstheme="minorHAnsi"/>
          <w:sz w:val="20"/>
          <w:szCs w:val="20"/>
        </w:rPr>
        <w:t>) oraz zezwolenie wydane przez PAA na posiadanie i stosowanie substancji promieniotwórczych. Zamawiający zobowiązuje się do niezwłocznego poinformowania o każdej zmianie statusu w rejestrach medycznych, wynikającego z cofnięcia lub wygaszenia zezwolenia lub zaprzestania wykonywania działalności leczniczej</w:t>
      </w:r>
      <w:r>
        <w:rPr>
          <w:rFonts w:asciiTheme="minorHAnsi" w:hAnsiTheme="minorHAnsi" w:cstheme="minorHAnsi"/>
          <w:sz w:val="20"/>
          <w:szCs w:val="20"/>
        </w:rPr>
        <w:t>.</w:t>
      </w:r>
    </w:p>
    <w:p w14:paraId="1B700D0A" w14:textId="77777777" w:rsidR="00B14ED5" w:rsidRPr="00F003C2" w:rsidRDefault="00B14ED5" w:rsidP="00B14ED5">
      <w:pPr>
        <w:pStyle w:val="Akapitzlist"/>
        <w:suppressAutoHyphens/>
        <w:autoSpaceDE w:val="0"/>
        <w:autoSpaceDN w:val="0"/>
        <w:spacing w:after="0" w:line="240" w:lineRule="auto"/>
        <w:ind w:left="360"/>
        <w:contextualSpacing w:val="0"/>
        <w:textAlignment w:val="baseline"/>
        <w:rPr>
          <w:rFonts w:asciiTheme="minorHAnsi" w:hAnsiTheme="minorHAnsi" w:cstheme="minorHAnsi"/>
          <w:b/>
          <w:color w:val="000000" w:themeColor="text1"/>
          <w:kern w:val="3"/>
          <w:sz w:val="20"/>
          <w:szCs w:val="20"/>
          <w:lang w:bidi="hi-IN"/>
        </w:rPr>
      </w:pPr>
    </w:p>
    <w:p w14:paraId="34B108BB" w14:textId="77777777" w:rsidR="00B14ED5" w:rsidRPr="00F003C2" w:rsidRDefault="00B14ED5" w:rsidP="00B14ED5">
      <w:pPr>
        <w:suppressAutoHyphens/>
        <w:autoSpaceDN w:val="0"/>
        <w:spacing w:after="0" w:line="240" w:lineRule="auto"/>
        <w:ind w:left="360"/>
        <w:jc w:val="center"/>
        <w:textAlignment w:val="baseline"/>
        <w:rPr>
          <w:rFonts w:asciiTheme="minorHAnsi" w:eastAsia="Calibri" w:hAnsiTheme="minorHAnsi" w:cstheme="minorHAnsi"/>
          <w:b/>
          <w:color w:val="000000" w:themeColor="text1"/>
          <w:kern w:val="3"/>
          <w:lang w:eastAsia="en-US" w:bidi="hi-IN"/>
        </w:rPr>
      </w:pPr>
      <w:r w:rsidRPr="00F003C2">
        <w:rPr>
          <w:rFonts w:asciiTheme="minorHAnsi" w:eastAsia="Calibri" w:hAnsiTheme="minorHAnsi" w:cstheme="minorHAnsi"/>
          <w:b/>
          <w:color w:val="000000" w:themeColor="text1"/>
          <w:kern w:val="3"/>
          <w:lang w:eastAsia="en-US" w:bidi="hi-IN"/>
        </w:rPr>
        <w:t>§ 9</w:t>
      </w:r>
    </w:p>
    <w:p w14:paraId="06A8CE72" w14:textId="77777777" w:rsidR="00B14ED5" w:rsidRPr="00F003C2" w:rsidRDefault="00B14ED5" w:rsidP="00B14ED5">
      <w:pPr>
        <w:suppressAutoHyphens/>
        <w:autoSpaceDN w:val="0"/>
        <w:spacing w:after="0" w:line="240" w:lineRule="auto"/>
        <w:ind w:left="3540" w:firstLine="708"/>
        <w:jc w:val="both"/>
        <w:textAlignment w:val="baseline"/>
        <w:rPr>
          <w:rFonts w:asciiTheme="minorHAnsi" w:eastAsia="NSimSun" w:hAnsiTheme="minorHAnsi" w:cstheme="minorHAnsi"/>
          <w:b/>
          <w:color w:val="000000" w:themeColor="text1"/>
          <w:kern w:val="3"/>
          <w:lang w:eastAsia="zh-CN" w:bidi="hi-IN"/>
        </w:rPr>
      </w:pPr>
      <w:r w:rsidRPr="00F003C2">
        <w:rPr>
          <w:rFonts w:asciiTheme="minorHAnsi" w:eastAsia="NSimSun" w:hAnsiTheme="minorHAnsi" w:cstheme="minorHAnsi"/>
          <w:b/>
          <w:color w:val="000000" w:themeColor="text1"/>
          <w:kern w:val="3"/>
          <w:lang w:eastAsia="zh-CN" w:bidi="hi-IN"/>
        </w:rPr>
        <w:t xml:space="preserve">Klauzule waloryzacyjne: </w:t>
      </w:r>
    </w:p>
    <w:p w14:paraId="15049D18" w14:textId="77777777" w:rsidR="00B14ED5" w:rsidRPr="00F003C2" w:rsidRDefault="00B14ED5" w:rsidP="00B14ED5">
      <w:pPr>
        <w:autoSpaceDE w:val="0"/>
        <w:spacing w:after="0" w:line="240" w:lineRule="auto"/>
        <w:jc w:val="both"/>
        <w:rPr>
          <w:rFonts w:asciiTheme="minorHAnsi" w:hAnsiTheme="minorHAnsi" w:cstheme="minorHAnsi"/>
          <w:color w:val="000000" w:themeColor="text1"/>
        </w:rPr>
      </w:pPr>
    </w:p>
    <w:p w14:paraId="6D0B659A" w14:textId="77777777" w:rsidR="00B14ED5" w:rsidRPr="00F003C2" w:rsidRDefault="00B14ED5" w:rsidP="00B14ED5">
      <w:pPr>
        <w:pStyle w:val="Akapitzlist"/>
        <w:numPr>
          <w:ilvl w:val="0"/>
          <w:numId w:val="74"/>
        </w:numPr>
        <w:autoSpaceDN w:val="0"/>
        <w:spacing w:before="120" w:after="120" w:line="240" w:lineRule="auto"/>
        <w:ind w:left="0" w:hanging="284"/>
        <w:jc w:val="both"/>
        <w:rPr>
          <w:rFonts w:asciiTheme="minorHAnsi" w:hAnsiTheme="minorHAnsi" w:cstheme="minorHAnsi"/>
          <w:bCs/>
          <w:sz w:val="20"/>
          <w:szCs w:val="20"/>
        </w:rPr>
      </w:pPr>
      <w:r w:rsidRPr="00F003C2">
        <w:rPr>
          <w:rFonts w:asciiTheme="minorHAnsi" w:hAnsiTheme="minorHAnsi" w:cstheme="minorHAnsi"/>
          <w:bCs/>
          <w:sz w:val="20"/>
          <w:szCs w:val="20"/>
        </w:rPr>
        <w:t>Zamawiający przewiduje możliwości zmiany wysokości wynagrodzenia określonego w  § 4 ust. 1 Umowy w następujących przypadkach:</w:t>
      </w:r>
    </w:p>
    <w:p w14:paraId="6945B483" w14:textId="77777777" w:rsidR="00B14ED5" w:rsidRPr="00F003C2" w:rsidRDefault="00B14ED5" w:rsidP="00B14ED5">
      <w:pPr>
        <w:pStyle w:val="Akapitzlist"/>
        <w:autoSpaceDN w:val="0"/>
        <w:spacing w:before="120" w:after="120" w:line="240" w:lineRule="auto"/>
        <w:ind w:left="0"/>
        <w:jc w:val="both"/>
        <w:rPr>
          <w:rFonts w:asciiTheme="minorHAnsi" w:hAnsiTheme="minorHAnsi" w:cstheme="minorHAnsi"/>
          <w:bCs/>
          <w:sz w:val="20"/>
          <w:szCs w:val="20"/>
        </w:rPr>
      </w:pPr>
    </w:p>
    <w:p w14:paraId="322AF143" w14:textId="77777777" w:rsidR="00B14ED5" w:rsidRPr="00F003C2" w:rsidRDefault="00B14ED5" w:rsidP="00B14ED5">
      <w:pPr>
        <w:pStyle w:val="Akapitzlist"/>
        <w:numPr>
          <w:ilvl w:val="1"/>
          <w:numId w:val="77"/>
        </w:numPr>
        <w:suppressAutoHyphens/>
        <w:autoSpaceDN w:val="0"/>
        <w:spacing w:after="0" w:line="240" w:lineRule="auto"/>
        <w:ind w:left="1134"/>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347671DB" w14:textId="77777777" w:rsidR="00B14ED5" w:rsidRPr="00F003C2" w:rsidRDefault="00B14ED5" w:rsidP="00B14ED5">
      <w:pPr>
        <w:pStyle w:val="Akapitzlist"/>
        <w:numPr>
          <w:ilvl w:val="1"/>
          <w:numId w:val="77"/>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zmiany wysokości minimalnego wynagrodzenia za pracę ustalonego na podstawie art. 2 ust. 3-5 ustawy z dnia 10 października 2002 r. o minimalnym wynagrodzeniu za pracę,</w:t>
      </w:r>
    </w:p>
    <w:p w14:paraId="3EFAA238" w14:textId="77777777" w:rsidR="00B14ED5" w:rsidRPr="00F003C2" w:rsidRDefault="00B14ED5" w:rsidP="00B14ED5">
      <w:pPr>
        <w:pStyle w:val="Akapitzlist"/>
        <w:numPr>
          <w:ilvl w:val="1"/>
          <w:numId w:val="77"/>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14:paraId="302E1902" w14:textId="77777777" w:rsidR="00B14ED5" w:rsidRPr="00F003C2" w:rsidRDefault="00B14ED5" w:rsidP="00B14ED5">
      <w:pPr>
        <w:pStyle w:val="Akapitzlist"/>
        <w:numPr>
          <w:ilvl w:val="1"/>
          <w:numId w:val="77"/>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zmiany zasad gromadzenia i wysokości wpłat do pracowniczych planów kapitałowych o których mowa w</w:t>
      </w:r>
      <w:r w:rsidRPr="00F003C2">
        <w:rPr>
          <w:rFonts w:asciiTheme="minorHAnsi" w:hAnsiTheme="minorHAnsi" w:cstheme="minorHAnsi"/>
          <w:bCs/>
          <w:sz w:val="20"/>
          <w:szCs w:val="20"/>
        </w:rPr>
        <w:t xml:space="preserve"> ustawie z dnia 4 października 2018 r. o planach kapitałowych</w:t>
      </w:r>
    </w:p>
    <w:p w14:paraId="73823352" w14:textId="77777777" w:rsidR="00B14ED5" w:rsidRPr="00F003C2" w:rsidRDefault="00B14ED5" w:rsidP="00B14ED5">
      <w:pPr>
        <w:pStyle w:val="Akapitzlist"/>
        <w:numPr>
          <w:ilvl w:val="0"/>
          <w:numId w:val="75"/>
        </w:numPr>
        <w:autoSpaceDN w:val="0"/>
        <w:spacing w:before="120" w:after="120" w:line="240" w:lineRule="auto"/>
        <w:jc w:val="both"/>
        <w:rPr>
          <w:rFonts w:asciiTheme="minorHAnsi" w:hAnsiTheme="minorHAnsi" w:cstheme="minorHAnsi"/>
          <w:bCs/>
          <w:sz w:val="20"/>
          <w:szCs w:val="20"/>
        </w:rPr>
      </w:pPr>
      <w:r w:rsidRPr="00F003C2">
        <w:rPr>
          <w:rFonts w:asciiTheme="minorHAnsi" w:hAnsiTheme="minorHAnsi" w:cstheme="minorHAnsi"/>
          <w:bCs/>
          <w:sz w:val="20"/>
          <w:szCs w:val="20"/>
        </w:rPr>
        <w:t>jeżeli zmiany określone w pkt. 1 lit. a) – d) będą miały wpływ na koszty wykonania Umowy przez Wykonawcę.</w:t>
      </w:r>
    </w:p>
    <w:p w14:paraId="64F7C992"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W sytuacji wystąpienia okoliczności wskazanych w ust. 1 pkt. a) niniejszego paragrafu zmiana stawki podatku VAT, obowiązuje z dniem wejścia w życie stosownych przepisów.</w:t>
      </w:r>
    </w:p>
    <w:p w14:paraId="10FCDEC0"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4FFA3721"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lastRenderedPageBreak/>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p>
    <w:p w14:paraId="4D21BC7D"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bCs/>
          <w:sz w:val="20"/>
          <w:szCs w:val="20"/>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F003C2">
        <w:rPr>
          <w:rFonts w:asciiTheme="minorHAnsi" w:hAnsiTheme="minorHAnsi" w:cstheme="minorHAnsi"/>
          <w:sz w:val="20"/>
          <w:szCs w:val="20"/>
        </w:rPr>
        <w:t>gromadzenia i wysokości wpłat do pracowniczych planów kapitałowych o których mowa w</w:t>
      </w:r>
      <w:r w:rsidRPr="00F003C2">
        <w:rPr>
          <w:rFonts w:asciiTheme="minorHAnsi" w:hAnsiTheme="minorHAnsi" w:cstheme="minorHAnsi"/>
          <w:bCs/>
          <w:sz w:val="20"/>
          <w:szCs w:val="20"/>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w:t>
      </w:r>
    </w:p>
    <w:p w14:paraId="2248D689"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Zmiana Umowy w zakresie zmiany wynagrodzenia z przyczyn określonych w ust. 1 lit. a),-d) obejmować będzie wyłącznie płatności za prace, których w dniu zmiany odpowiednio stawki podatku Vat, wysokości minimalnego wynagrodzenia za pracę /i składki na ubezpieczenia społeczne lub zdrowotne/ zmiany zasad gromadzenia i wysokości wpłat do pracowniczych planów kapitałowych o których mowa w ustawie z dnia 4 października 2018 r. o planach kapitałowych , jeszcze nie wykonano.</w:t>
      </w:r>
    </w:p>
    <w:p w14:paraId="5F5B186A"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sz w:val="20"/>
          <w:szCs w:val="20"/>
        </w:rPr>
        <w:t>Obowiązek wykazania wpływu zmian, o których mowa w ust. 1 niniejszego paragrafu na zmianę wynagrodzenia, o którym mowa w § 4 ust. 1 Umowy należy do Wykonawcy pod rygorem odmowy dokonania zmiany Umowy przez Zamawiającego.</w:t>
      </w:r>
    </w:p>
    <w:p w14:paraId="44C481C2"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sz w:val="20"/>
          <w:szCs w:val="20"/>
        </w:rPr>
        <w:t>Pierwsza waloryzacja ceny,  na podstawie ust. 1 pkt. b) – d) nastąpi po  12 miesiącach od podpisania umowy.</w:t>
      </w:r>
    </w:p>
    <w:p w14:paraId="41B2D4DB"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sz w:val="20"/>
          <w:szCs w:val="20"/>
        </w:rPr>
        <w:t xml:space="preserve">Ponadto wynagrodzenie, o którym mowa w  </w:t>
      </w:r>
      <w:r w:rsidRPr="00F003C2">
        <w:rPr>
          <w:rFonts w:asciiTheme="minorHAnsi" w:hAnsiTheme="minorHAnsi" w:cstheme="minorHAnsi"/>
          <w:bCs/>
          <w:sz w:val="20"/>
          <w:szCs w:val="20"/>
        </w:rPr>
        <w:t>§ 4 ust. 1 niniejszej umowy może zostać zwaloryzowane na wniosek strony, po spełnieniu przesłanek określonych w niniejszym paragrafie od ust. 10 do ust. 19.</w:t>
      </w:r>
    </w:p>
    <w:p w14:paraId="049CA62F"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sz w:val="20"/>
          <w:szCs w:val="20"/>
        </w:rPr>
      </w:pPr>
      <w:r w:rsidRPr="00F003C2">
        <w:rPr>
          <w:rFonts w:asciiTheme="minorHAnsi" w:hAnsiTheme="minorHAnsi" w:cstheme="minorHAnsi"/>
          <w:bCs/>
          <w:sz w:val="20"/>
          <w:szCs w:val="20"/>
        </w:rPr>
        <w:t xml:space="preserve"> Wniosek o waloryzację wynagrodzenia powinien zawierać, co najmniej:</w:t>
      </w:r>
    </w:p>
    <w:p w14:paraId="08A01DA3" w14:textId="77777777" w:rsidR="00B14ED5" w:rsidRPr="00F003C2" w:rsidRDefault="00B14ED5" w:rsidP="00B14ED5">
      <w:pPr>
        <w:pStyle w:val="Akapitzlist"/>
        <w:numPr>
          <w:ilvl w:val="1"/>
          <w:numId w:val="76"/>
        </w:numPr>
        <w:suppressAutoHyphens/>
        <w:autoSpaceDN w:val="0"/>
        <w:spacing w:after="0" w:line="240" w:lineRule="auto"/>
        <w:ind w:left="1134"/>
        <w:jc w:val="both"/>
        <w:textAlignment w:val="baseline"/>
        <w:rPr>
          <w:rFonts w:asciiTheme="minorHAnsi" w:hAnsiTheme="minorHAnsi" w:cstheme="minorHAnsi"/>
          <w:sz w:val="20"/>
          <w:szCs w:val="20"/>
        </w:rPr>
      </w:pPr>
      <w:r w:rsidRPr="00F003C2">
        <w:rPr>
          <w:rFonts w:asciiTheme="minorHAnsi" w:hAnsiTheme="minorHAnsi" w:cstheme="minorHAnsi"/>
          <w:sz w:val="20"/>
          <w:szCs w:val="20"/>
        </w:rPr>
        <w:t>Zakres proponowanej zmiany, przy czym kwota waloryzacji, oszacowana zgodnie z zasadami opisanymi w niniejszych postanowieniach, zostanie pomniejszona o kwotę, o jaką wynagrodzenie Wykonawcy uległo podwyższeniu w myśl postanowień  ust. 1 pkt. b) – d),</w:t>
      </w:r>
    </w:p>
    <w:p w14:paraId="019DB16A" w14:textId="77777777" w:rsidR="00B14ED5" w:rsidRPr="00F003C2" w:rsidRDefault="00B14ED5" w:rsidP="00B14ED5">
      <w:pPr>
        <w:pStyle w:val="Akapitzlist"/>
        <w:numPr>
          <w:ilvl w:val="1"/>
          <w:numId w:val="76"/>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opis okoliczności faktycznych uzasadniających dokonanie zmiany,</w:t>
      </w:r>
    </w:p>
    <w:p w14:paraId="19ABCFA8" w14:textId="77777777" w:rsidR="00B14ED5" w:rsidRPr="00F003C2" w:rsidRDefault="00B14ED5" w:rsidP="00B14ED5">
      <w:pPr>
        <w:pStyle w:val="Akapitzlist"/>
        <w:numPr>
          <w:ilvl w:val="1"/>
          <w:numId w:val="76"/>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003C2">
        <w:rPr>
          <w:rFonts w:asciiTheme="minorHAnsi" w:hAnsiTheme="minorHAnsi" w:cstheme="minorHAnsi"/>
          <w:sz w:val="20"/>
          <w:szCs w:val="20"/>
        </w:rPr>
        <w:t>informacje potwierdzające, że zostały spełnione okoliczności uzasadniające dokonanie zmiany Umowy.</w:t>
      </w:r>
    </w:p>
    <w:p w14:paraId="6F4A1095"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W przypadku złożenia wniosku o waloryzację wynagrodzenia, druga Strona jest zobowiązana w terminie 30 dni od dnia otrzymania wniosku do ustosunkowania się do niego w postaci wyrażenia zgody lub odmowy wyrażenia zgody na dokonanie waloryzacji.</w:t>
      </w:r>
    </w:p>
    <w:p w14:paraId="076B2473" w14:textId="77777777" w:rsidR="00B14ED5" w:rsidRPr="00F003C2" w:rsidRDefault="00B14ED5" w:rsidP="00B14ED5">
      <w:pPr>
        <w:pStyle w:val="Akapitzlist"/>
        <w:numPr>
          <w:ilvl w:val="0"/>
          <w:numId w:val="74"/>
        </w:numPr>
        <w:autoSpaceDN w:val="0"/>
        <w:spacing w:before="120" w:after="120" w:line="240" w:lineRule="auto"/>
        <w:ind w:hanging="644"/>
        <w:jc w:val="both"/>
        <w:rPr>
          <w:rFonts w:asciiTheme="minorHAnsi" w:hAnsiTheme="minorHAnsi" w:cstheme="minorHAnsi"/>
          <w:bCs/>
          <w:sz w:val="20"/>
          <w:szCs w:val="20"/>
        </w:rPr>
      </w:pPr>
      <w:r w:rsidRPr="00F003C2">
        <w:rPr>
          <w:rFonts w:asciiTheme="minorHAnsi" w:hAnsiTheme="minorHAnsi" w:cstheme="minorHAnsi"/>
          <w:bCs/>
          <w:sz w:val="20"/>
          <w:szCs w:val="20"/>
        </w:rPr>
        <w:t>Wynagrodzenie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461F278" w14:textId="77777777" w:rsidR="00B14ED5" w:rsidRPr="00F003C2" w:rsidRDefault="00B14ED5" w:rsidP="00B14ED5">
      <w:pPr>
        <w:pStyle w:val="Akapitzlist"/>
        <w:numPr>
          <w:ilvl w:val="0"/>
          <w:numId w:val="74"/>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w:t>
      </w:r>
      <w:r w:rsidRPr="00F003C2">
        <w:rPr>
          <w:rFonts w:asciiTheme="minorHAnsi" w:hAnsiTheme="minorHAnsi" w:cstheme="minorHAnsi"/>
          <w:bCs/>
          <w:sz w:val="20"/>
          <w:szCs w:val="20"/>
        </w:rPr>
        <w:lastRenderedPageBreak/>
        <w:t>Prezesa GUS za miesiąc zaakceptowanego uprzednio wniosku o waloryzację, a wskaźnikiem cen towarów i usług konsumpcyjnych ogłoszonym w komunikacie Prezesa GUS za miesiąc złożenia kolejnego wniosku o waloryzację.</w:t>
      </w:r>
    </w:p>
    <w:p w14:paraId="2C9FC341" w14:textId="77777777" w:rsidR="00B14ED5" w:rsidRPr="00F003C2" w:rsidRDefault="00B14ED5" w:rsidP="00B14ED5">
      <w:pPr>
        <w:pStyle w:val="Akapitzlist"/>
        <w:numPr>
          <w:ilvl w:val="0"/>
          <w:numId w:val="74"/>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W przypadku dokonania waloryzacji, nowe stawki będą obowiązywać od terminu określonego w aneksie do umowy.</w:t>
      </w:r>
    </w:p>
    <w:p w14:paraId="08127067" w14:textId="77777777" w:rsidR="00B14ED5" w:rsidRPr="00F003C2" w:rsidRDefault="00B14ED5" w:rsidP="00B14ED5">
      <w:pPr>
        <w:pStyle w:val="Akapitzlist"/>
        <w:numPr>
          <w:ilvl w:val="0"/>
          <w:numId w:val="74"/>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466EE673" w14:textId="77777777" w:rsidR="00B14ED5" w:rsidRPr="00F003C2" w:rsidRDefault="00B14ED5" w:rsidP="00B14ED5">
      <w:pPr>
        <w:pStyle w:val="Akapitzlist"/>
        <w:numPr>
          <w:ilvl w:val="0"/>
          <w:numId w:val="74"/>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Maksymalny wzrost/spadek wartości umowy, dokonany w oparciu o niniejszą klauzulę waloryzacyjną nie może przekroczyć 50 % wartości umowy brutto.</w:t>
      </w:r>
    </w:p>
    <w:p w14:paraId="278BAB1C" w14:textId="77777777" w:rsidR="00B14ED5" w:rsidRPr="00F003C2" w:rsidRDefault="00B14ED5" w:rsidP="00B14ED5">
      <w:pPr>
        <w:pStyle w:val="Akapitzlist"/>
        <w:numPr>
          <w:ilvl w:val="0"/>
          <w:numId w:val="74"/>
        </w:numPr>
        <w:autoSpaceDN w:val="0"/>
        <w:spacing w:before="120" w:after="120" w:line="240" w:lineRule="auto"/>
        <w:ind w:left="142" w:hanging="426"/>
        <w:jc w:val="both"/>
        <w:rPr>
          <w:rFonts w:asciiTheme="minorHAnsi" w:hAnsiTheme="minorHAnsi" w:cstheme="minorHAnsi"/>
          <w:sz w:val="20"/>
          <w:szCs w:val="20"/>
        </w:rPr>
      </w:pPr>
      <w:r w:rsidRPr="00F003C2">
        <w:rPr>
          <w:rFonts w:asciiTheme="minorHAnsi" w:hAnsiTheme="minorHAnsi" w:cstheme="minorHAnsi"/>
          <w:bCs/>
          <w:sz w:val="20"/>
          <w:szCs w:val="20"/>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34302924" w14:textId="77777777" w:rsidR="00B14ED5" w:rsidRPr="00F003C2" w:rsidRDefault="00B14ED5" w:rsidP="00B14ED5">
      <w:pPr>
        <w:pStyle w:val="Akapitzlist"/>
        <w:numPr>
          <w:ilvl w:val="1"/>
          <w:numId w:val="78"/>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003C2">
        <w:rPr>
          <w:rFonts w:asciiTheme="minorHAnsi" w:hAnsiTheme="minorHAnsi" w:cstheme="minorHAnsi"/>
          <w:sz w:val="20"/>
          <w:szCs w:val="20"/>
        </w:rPr>
        <w:t>jeśli współczynnik jest dodatni (tj. potwierdza wzrost cen materiałów lub kosztów) wynagrodzenie ulega podwyższeniu o procent odpowiadający połowie wartości procentowej współczynnika,</w:t>
      </w:r>
    </w:p>
    <w:p w14:paraId="36A706FF" w14:textId="77777777" w:rsidR="00B14ED5" w:rsidRPr="00F003C2" w:rsidRDefault="00B14ED5" w:rsidP="00B14ED5">
      <w:pPr>
        <w:pStyle w:val="Akapitzlist"/>
        <w:numPr>
          <w:ilvl w:val="1"/>
          <w:numId w:val="78"/>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003C2">
        <w:rPr>
          <w:rFonts w:asciiTheme="minorHAnsi" w:hAnsiTheme="minorHAnsi" w:cstheme="minorHAnsi"/>
          <w:sz w:val="20"/>
          <w:szCs w:val="20"/>
        </w:rPr>
        <w:t>jeśli współczynnik jest ujemny (tj. potwierdza spadek cen materiałów lub kosztów) wynagrodzenie ulega obniżeniu o procent odpowiadający połowie wartości procentowej współczynnika.</w:t>
      </w:r>
    </w:p>
    <w:p w14:paraId="40C431F7" w14:textId="77777777" w:rsidR="00B14ED5" w:rsidRPr="00F003C2" w:rsidRDefault="00B14ED5" w:rsidP="00B14ED5">
      <w:pPr>
        <w:pStyle w:val="Akapitzlist"/>
        <w:numPr>
          <w:ilvl w:val="0"/>
          <w:numId w:val="74"/>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Zmiana, o której mowa w niniejszym paragrafie, wymaga zawarcia aneksu w formie pisemnej pod rygorem nieważności. Treść aneksu podlega weryfikacji przez osobę / komórkę merytoryczną nadzorującą umowę ze strony Zamawiającego.</w:t>
      </w:r>
    </w:p>
    <w:p w14:paraId="41BD9597" w14:textId="77777777" w:rsidR="00B14ED5" w:rsidRPr="00F003C2" w:rsidRDefault="00B14ED5" w:rsidP="00B14ED5">
      <w:pPr>
        <w:pStyle w:val="Akapitzlist"/>
        <w:numPr>
          <w:ilvl w:val="0"/>
          <w:numId w:val="74"/>
        </w:numPr>
        <w:autoSpaceDN w:val="0"/>
        <w:spacing w:before="120" w:after="120" w:line="240" w:lineRule="auto"/>
        <w:ind w:left="142" w:hanging="426"/>
        <w:jc w:val="both"/>
        <w:rPr>
          <w:rFonts w:asciiTheme="minorHAnsi" w:hAnsiTheme="minorHAnsi" w:cstheme="minorHAnsi"/>
          <w:sz w:val="20"/>
          <w:szCs w:val="20"/>
        </w:rPr>
      </w:pPr>
      <w:r w:rsidRPr="00F003C2">
        <w:rPr>
          <w:rFonts w:asciiTheme="minorHAnsi" w:hAnsiTheme="minorHAnsi" w:cstheme="minorHAnsi"/>
          <w:bCs/>
          <w:sz w:val="20"/>
          <w:szCs w:val="20"/>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F003C2">
        <w:rPr>
          <w:rFonts w:asciiTheme="minorHAnsi" w:hAnsiTheme="minorHAnsi" w:cstheme="minorHAnsi"/>
          <w:sz w:val="20"/>
          <w:szCs w:val="20"/>
        </w:rPr>
        <w:tab/>
      </w:r>
    </w:p>
    <w:p w14:paraId="212098ED" w14:textId="77777777" w:rsidR="00B14ED5" w:rsidRPr="00F003C2" w:rsidRDefault="00B14ED5" w:rsidP="00B14ED5">
      <w:pPr>
        <w:pStyle w:val="Akapitzlist"/>
        <w:numPr>
          <w:ilvl w:val="0"/>
          <w:numId w:val="74"/>
        </w:numPr>
        <w:autoSpaceDN w:val="0"/>
        <w:spacing w:before="120" w:after="120" w:line="240" w:lineRule="auto"/>
        <w:ind w:left="142" w:hanging="426"/>
        <w:jc w:val="both"/>
        <w:rPr>
          <w:rFonts w:asciiTheme="minorHAnsi" w:hAnsiTheme="minorHAnsi" w:cstheme="minorHAnsi"/>
          <w:bCs/>
          <w:sz w:val="20"/>
          <w:szCs w:val="20"/>
        </w:rPr>
      </w:pPr>
      <w:r w:rsidRPr="00F003C2">
        <w:rPr>
          <w:rFonts w:asciiTheme="minorHAnsi" w:hAnsiTheme="minorHAnsi" w:cstheme="minorHAnsi"/>
          <w:bCs/>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7A97721E" w14:textId="77777777" w:rsidR="00B14ED5" w:rsidRPr="00F003C2" w:rsidRDefault="00B14ED5" w:rsidP="00B14ED5">
      <w:pPr>
        <w:autoSpaceDE w:val="0"/>
        <w:spacing w:after="0" w:line="240" w:lineRule="auto"/>
        <w:jc w:val="both"/>
        <w:rPr>
          <w:rFonts w:asciiTheme="minorHAnsi" w:hAnsiTheme="minorHAnsi" w:cstheme="minorHAnsi"/>
        </w:rPr>
      </w:pPr>
    </w:p>
    <w:p w14:paraId="1F01E7AE" w14:textId="77777777" w:rsidR="00B14ED5" w:rsidRPr="00F003C2" w:rsidRDefault="00B14ED5" w:rsidP="00B14ED5">
      <w:pPr>
        <w:pStyle w:val="Akapitzlist"/>
        <w:autoSpaceDE w:val="0"/>
        <w:spacing w:after="0" w:line="240" w:lineRule="auto"/>
        <w:contextualSpacing w:val="0"/>
        <w:jc w:val="both"/>
        <w:rPr>
          <w:rFonts w:asciiTheme="minorHAnsi" w:hAnsiTheme="minorHAnsi" w:cstheme="minorHAnsi"/>
          <w:sz w:val="20"/>
          <w:szCs w:val="20"/>
        </w:rPr>
      </w:pPr>
    </w:p>
    <w:p w14:paraId="2721BE94" w14:textId="77777777" w:rsidR="00B14ED5" w:rsidRPr="00F003C2" w:rsidRDefault="00B14ED5" w:rsidP="00B14ED5">
      <w:pPr>
        <w:autoSpaceDE w:val="0"/>
        <w:spacing w:after="0" w:line="240" w:lineRule="auto"/>
        <w:jc w:val="both"/>
        <w:rPr>
          <w:rFonts w:asciiTheme="minorHAnsi" w:hAnsiTheme="minorHAnsi" w:cstheme="minorHAnsi"/>
        </w:rPr>
      </w:pPr>
      <w:r w:rsidRPr="00F003C2">
        <w:rPr>
          <w:rFonts w:asciiTheme="minorHAnsi" w:hAnsiTheme="minorHAnsi" w:cstheme="minorHAnsi"/>
        </w:rPr>
        <w:t>Załączniki do umowy:</w:t>
      </w:r>
    </w:p>
    <w:p w14:paraId="5498E85D" w14:textId="77777777" w:rsidR="00B14ED5" w:rsidRPr="00F003C2" w:rsidRDefault="00B14ED5" w:rsidP="00B14ED5">
      <w:pPr>
        <w:pStyle w:val="Akapitzlist"/>
        <w:numPr>
          <w:ilvl w:val="0"/>
          <w:numId w:val="31"/>
        </w:numPr>
        <w:autoSpaceDE w:val="0"/>
        <w:spacing w:after="0" w:line="240" w:lineRule="auto"/>
        <w:contextualSpacing w:val="0"/>
        <w:jc w:val="both"/>
        <w:rPr>
          <w:rFonts w:asciiTheme="minorHAnsi" w:hAnsiTheme="minorHAnsi" w:cstheme="minorHAnsi"/>
          <w:sz w:val="20"/>
          <w:szCs w:val="20"/>
        </w:rPr>
      </w:pPr>
      <w:r w:rsidRPr="00F003C2">
        <w:rPr>
          <w:rFonts w:asciiTheme="minorHAnsi" w:hAnsiTheme="minorHAnsi" w:cstheme="minorHAnsi"/>
          <w:sz w:val="20"/>
          <w:szCs w:val="20"/>
        </w:rPr>
        <w:t xml:space="preserve">Zał. nr 2 – Formularz asortymentowo-cenowy </w:t>
      </w:r>
    </w:p>
    <w:p w14:paraId="09172542" w14:textId="77777777" w:rsidR="00B14ED5" w:rsidRPr="00F003C2" w:rsidRDefault="00B14ED5" w:rsidP="00B14ED5">
      <w:pPr>
        <w:autoSpaceDE w:val="0"/>
        <w:spacing w:after="0" w:line="240" w:lineRule="auto"/>
        <w:jc w:val="both"/>
        <w:rPr>
          <w:rFonts w:asciiTheme="minorHAnsi" w:hAnsiTheme="minorHAnsi" w:cstheme="minorHAnsi"/>
        </w:rPr>
      </w:pPr>
    </w:p>
    <w:p w14:paraId="57FD16EA" w14:textId="77777777" w:rsidR="00B14ED5" w:rsidRPr="00F003C2" w:rsidRDefault="00B14ED5" w:rsidP="00B14ED5">
      <w:pPr>
        <w:autoSpaceDE w:val="0"/>
        <w:spacing w:after="0" w:line="240" w:lineRule="auto"/>
        <w:jc w:val="both"/>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B14ED5" w:rsidRPr="00F003C2" w14:paraId="6CC54935" w14:textId="77777777" w:rsidTr="006572B5">
        <w:tc>
          <w:tcPr>
            <w:tcW w:w="5056" w:type="dxa"/>
          </w:tcPr>
          <w:p w14:paraId="2364E2DB" w14:textId="77777777" w:rsidR="00B14ED5" w:rsidRPr="00F003C2" w:rsidRDefault="00B14ED5" w:rsidP="006572B5">
            <w:pPr>
              <w:autoSpaceDE w:val="0"/>
              <w:jc w:val="center"/>
              <w:rPr>
                <w:rFonts w:asciiTheme="minorHAnsi" w:hAnsiTheme="minorHAnsi" w:cstheme="minorHAnsi"/>
              </w:rPr>
            </w:pPr>
            <w:r w:rsidRPr="00F003C2">
              <w:rPr>
                <w:rFonts w:asciiTheme="minorHAnsi" w:hAnsiTheme="minorHAnsi" w:cstheme="minorHAnsi"/>
              </w:rPr>
              <w:t>……………………………..……………..</w:t>
            </w:r>
          </w:p>
          <w:p w14:paraId="705FA8D9" w14:textId="77777777" w:rsidR="00B14ED5" w:rsidRPr="00F003C2" w:rsidRDefault="00B14ED5" w:rsidP="006572B5">
            <w:pPr>
              <w:autoSpaceDE w:val="0"/>
              <w:jc w:val="center"/>
              <w:rPr>
                <w:rFonts w:asciiTheme="minorHAnsi" w:hAnsiTheme="minorHAnsi" w:cstheme="minorHAnsi"/>
              </w:rPr>
            </w:pPr>
            <w:r w:rsidRPr="00F003C2">
              <w:rPr>
                <w:rFonts w:asciiTheme="minorHAnsi" w:hAnsiTheme="minorHAnsi" w:cstheme="minorHAnsi"/>
              </w:rPr>
              <w:t xml:space="preserve">podpis </w:t>
            </w:r>
            <w:r w:rsidRPr="00F003C2">
              <w:rPr>
                <w:rFonts w:asciiTheme="minorHAnsi" w:hAnsiTheme="minorHAnsi" w:cstheme="minorHAnsi"/>
                <w:b/>
              </w:rPr>
              <w:t>Zamawiającego</w:t>
            </w:r>
          </w:p>
        </w:tc>
        <w:tc>
          <w:tcPr>
            <w:tcW w:w="5056" w:type="dxa"/>
          </w:tcPr>
          <w:p w14:paraId="20DD7D00" w14:textId="77777777" w:rsidR="00B14ED5" w:rsidRPr="00F003C2" w:rsidRDefault="00B14ED5" w:rsidP="006572B5">
            <w:pPr>
              <w:autoSpaceDE w:val="0"/>
              <w:jc w:val="center"/>
              <w:rPr>
                <w:rFonts w:asciiTheme="minorHAnsi" w:hAnsiTheme="minorHAnsi" w:cstheme="minorHAnsi"/>
              </w:rPr>
            </w:pPr>
            <w:r w:rsidRPr="00F003C2">
              <w:rPr>
                <w:rFonts w:asciiTheme="minorHAnsi" w:hAnsiTheme="minorHAnsi" w:cstheme="minorHAnsi"/>
              </w:rPr>
              <w:t>……………………………..……………..</w:t>
            </w:r>
          </w:p>
          <w:p w14:paraId="6C113FB1" w14:textId="77777777" w:rsidR="00B14ED5" w:rsidRPr="00F003C2" w:rsidRDefault="00B14ED5" w:rsidP="006572B5">
            <w:pPr>
              <w:autoSpaceDE w:val="0"/>
              <w:jc w:val="center"/>
              <w:rPr>
                <w:rFonts w:asciiTheme="minorHAnsi" w:hAnsiTheme="minorHAnsi" w:cstheme="minorHAnsi"/>
              </w:rPr>
            </w:pPr>
            <w:r w:rsidRPr="00F003C2">
              <w:rPr>
                <w:rFonts w:asciiTheme="minorHAnsi" w:hAnsiTheme="minorHAnsi" w:cstheme="minorHAnsi"/>
              </w:rPr>
              <w:t xml:space="preserve">podpis </w:t>
            </w:r>
            <w:r w:rsidRPr="00F003C2">
              <w:rPr>
                <w:rFonts w:asciiTheme="minorHAnsi" w:hAnsiTheme="minorHAnsi" w:cstheme="minorHAnsi"/>
                <w:b/>
              </w:rPr>
              <w:t>Wykonawcy</w:t>
            </w:r>
          </w:p>
        </w:tc>
      </w:tr>
    </w:tbl>
    <w:p w14:paraId="65AA1E2D" w14:textId="77777777" w:rsidR="00984D70" w:rsidRPr="002A701E" w:rsidRDefault="00984D70" w:rsidP="00984D70">
      <w:pPr>
        <w:autoSpaceDE w:val="0"/>
        <w:spacing w:after="0" w:line="240" w:lineRule="auto"/>
        <w:jc w:val="both"/>
        <w:rPr>
          <w:rFonts w:asciiTheme="minorHAnsi" w:hAnsiTheme="minorHAnsi"/>
          <w:sz w:val="22"/>
          <w:szCs w:val="22"/>
        </w:rPr>
      </w:pPr>
    </w:p>
    <w:p w14:paraId="4A54962A" w14:textId="77777777" w:rsidR="00984D70" w:rsidRDefault="00984D70" w:rsidP="00984D70">
      <w:pPr>
        <w:autoSpaceDE w:val="0"/>
        <w:spacing w:after="0" w:line="240" w:lineRule="auto"/>
        <w:jc w:val="both"/>
        <w:rPr>
          <w:rFonts w:asciiTheme="minorHAnsi" w:hAnsiTheme="minorHAnsi"/>
          <w:sz w:val="22"/>
          <w:szCs w:val="22"/>
        </w:rPr>
      </w:pPr>
    </w:p>
    <w:p w14:paraId="32C82570" w14:textId="77777777" w:rsidR="00FC5CB6" w:rsidRDefault="00FC5CB6" w:rsidP="00984D70">
      <w:pPr>
        <w:autoSpaceDE w:val="0"/>
        <w:spacing w:after="0" w:line="240" w:lineRule="auto"/>
        <w:jc w:val="both"/>
        <w:rPr>
          <w:rFonts w:asciiTheme="minorHAnsi" w:hAnsiTheme="minorHAnsi"/>
          <w:sz w:val="22"/>
          <w:szCs w:val="22"/>
        </w:rPr>
      </w:pPr>
    </w:p>
    <w:p w14:paraId="4350FC73" w14:textId="77777777" w:rsidR="00FC5CB6" w:rsidRDefault="00FC5CB6" w:rsidP="00984D70">
      <w:pPr>
        <w:autoSpaceDE w:val="0"/>
        <w:spacing w:after="0" w:line="240" w:lineRule="auto"/>
        <w:jc w:val="both"/>
        <w:rPr>
          <w:rFonts w:asciiTheme="minorHAnsi" w:hAnsiTheme="minorHAnsi"/>
          <w:sz w:val="22"/>
          <w:szCs w:val="22"/>
        </w:rPr>
      </w:pPr>
    </w:p>
    <w:p w14:paraId="14F19B8D" w14:textId="77777777" w:rsidR="00FC5CB6" w:rsidRDefault="00FC5CB6" w:rsidP="00984D70">
      <w:pPr>
        <w:autoSpaceDE w:val="0"/>
        <w:spacing w:after="0" w:line="240" w:lineRule="auto"/>
        <w:jc w:val="both"/>
        <w:rPr>
          <w:rFonts w:asciiTheme="minorHAnsi" w:hAnsiTheme="minorHAnsi"/>
          <w:sz w:val="22"/>
          <w:szCs w:val="22"/>
        </w:rPr>
      </w:pPr>
    </w:p>
    <w:p w14:paraId="13E9268C" w14:textId="77777777" w:rsidR="00FC5CB6" w:rsidRDefault="00FC5CB6" w:rsidP="00984D70">
      <w:pPr>
        <w:autoSpaceDE w:val="0"/>
        <w:spacing w:after="0" w:line="240" w:lineRule="auto"/>
        <w:jc w:val="both"/>
        <w:rPr>
          <w:rFonts w:asciiTheme="minorHAnsi" w:hAnsiTheme="minorHAnsi"/>
          <w:sz w:val="22"/>
          <w:szCs w:val="22"/>
        </w:rPr>
      </w:pPr>
    </w:p>
    <w:p w14:paraId="054EEFC1" w14:textId="77777777" w:rsidR="00B14ED5" w:rsidRDefault="00B14ED5" w:rsidP="00984D70">
      <w:pPr>
        <w:autoSpaceDE w:val="0"/>
        <w:spacing w:after="0" w:line="240" w:lineRule="auto"/>
        <w:jc w:val="both"/>
        <w:rPr>
          <w:rFonts w:asciiTheme="minorHAnsi" w:hAnsiTheme="minorHAnsi"/>
          <w:sz w:val="22"/>
          <w:szCs w:val="22"/>
        </w:rPr>
      </w:pPr>
    </w:p>
    <w:p w14:paraId="67FE4B66" w14:textId="77777777" w:rsidR="00B14ED5" w:rsidRDefault="00B14ED5" w:rsidP="00984D70">
      <w:pPr>
        <w:autoSpaceDE w:val="0"/>
        <w:spacing w:after="0" w:line="240" w:lineRule="auto"/>
        <w:jc w:val="both"/>
        <w:rPr>
          <w:rFonts w:asciiTheme="minorHAnsi" w:hAnsiTheme="minorHAnsi"/>
          <w:sz w:val="22"/>
          <w:szCs w:val="22"/>
        </w:rPr>
      </w:pPr>
    </w:p>
    <w:p w14:paraId="727896C8" w14:textId="77777777" w:rsidR="00FC5CB6" w:rsidRDefault="00FC5CB6" w:rsidP="00984D70">
      <w:pPr>
        <w:autoSpaceDE w:val="0"/>
        <w:spacing w:after="0" w:line="240" w:lineRule="auto"/>
        <w:jc w:val="both"/>
        <w:rPr>
          <w:rFonts w:asciiTheme="minorHAnsi" w:hAnsiTheme="minorHAnsi"/>
          <w:sz w:val="22"/>
          <w:szCs w:val="22"/>
        </w:rPr>
      </w:pPr>
    </w:p>
    <w:p w14:paraId="173D7344" w14:textId="77777777" w:rsidR="00FC5CB6" w:rsidRDefault="00FC5CB6" w:rsidP="00984D70">
      <w:pPr>
        <w:autoSpaceDE w:val="0"/>
        <w:spacing w:after="0" w:line="240" w:lineRule="auto"/>
        <w:jc w:val="both"/>
        <w:rPr>
          <w:rFonts w:asciiTheme="minorHAnsi" w:hAnsiTheme="minorHAnsi"/>
          <w:sz w:val="22"/>
          <w:szCs w:val="22"/>
        </w:rPr>
      </w:pPr>
    </w:p>
    <w:p w14:paraId="2B7202B2" w14:textId="4FDE2408" w:rsidR="00B71C38" w:rsidRDefault="00B71C38" w:rsidP="00AA2951">
      <w:pPr>
        <w:pStyle w:val="Tekstpodstawowy2"/>
        <w:ind w:left="360"/>
        <w:jc w:val="right"/>
        <w:rPr>
          <w:rFonts w:asciiTheme="minorHAnsi" w:hAnsiTheme="minorHAnsi"/>
          <w:sz w:val="22"/>
          <w:szCs w:val="22"/>
        </w:rPr>
      </w:pPr>
    </w:p>
    <w:sectPr w:rsidR="00B71C38" w:rsidSect="00170860">
      <w:headerReference w:type="default" r:id="rId46"/>
      <w:footerReference w:type="even" r:id="rId47"/>
      <w:footerReference w:type="default" r:id="rId48"/>
      <w:footerReference w:type="first" r:id="rId49"/>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3D73C" w14:textId="77777777" w:rsidR="00DB7E80" w:rsidRDefault="00DB7E80" w:rsidP="00AE2DEF">
      <w:pPr>
        <w:spacing w:after="24"/>
      </w:pPr>
      <w:r>
        <w:separator/>
      </w:r>
    </w:p>
  </w:endnote>
  <w:endnote w:type="continuationSeparator" w:id="0">
    <w:p w14:paraId="3E4CCD9E" w14:textId="77777777" w:rsidR="00DB7E80" w:rsidRDefault="00DB7E80"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EE"/>
    <w:family w:val="roman"/>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BA4439" w:rsidRDefault="00BA4439">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BA4439" w:rsidRDefault="00BA4439">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BA4439" w:rsidRPr="004A07E6" w:rsidRDefault="00BA4439">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9F66E7">
      <w:rPr>
        <w:rStyle w:val="Numerstrony"/>
        <w:rFonts w:ascii="Cambria" w:hAnsi="Cambria"/>
        <w:noProof/>
      </w:rPr>
      <w:t>14</w:t>
    </w:r>
    <w:r w:rsidRPr="004A07E6">
      <w:rPr>
        <w:rStyle w:val="Numerstrony"/>
        <w:rFonts w:ascii="Cambria" w:hAnsi="Cambria"/>
      </w:rPr>
      <w:fldChar w:fldCharType="end"/>
    </w:r>
  </w:p>
  <w:p w14:paraId="47105DCD" w14:textId="77777777" w:rsidR="00BA4439" w:rsidRDefault="00BA4439">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BA4439" w:rsidRDefault="00BA4439">
        <w:pPr>
          <w:pStyle w:val="Stopka"/>
          <w:spacing w:after="24"/>
          <w:jc w:val="right"/>
        </w:pPr>
        <w:r>
          <w:fldChar w:fldCharType="begin"/>
        </w:r>
        <w:r>
          <w:instrText>PAGE   \* MERGEFORMAT</w:instrText>
        </w:r>
        <w:r>
          <w:fldChar w:fldCharType="separate"/>
        </w:r>
        <w:r w:rsidR="009F66E7">
          <w:rPr>
            <w:noProof/>
          </w:rPr>
          <w:t>1</w:t>
        </w:r>
        <w:r>
          <w:rPr>
            <w:noProof/>
          </w:rPr>
          <w:fldChar w:fldCharType="end"/>
        </w:r>
      </w:p>
    </w:sdtContent>
  </w:sdt>
  <w:p w14:paraId="2BA5A84C" w14:textId="77777777" w:rsidR="00BA4439" w:rsidRDefault="00BA4439">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55706" w14:textId="77777777" w:rsidR="00DB7E80" w:rsidRDefault="00DB7E80" w:rsidP="00AE2DEF">
      <w:pPr>
        <w:spacing w:after="24"/>
      </w:pPr>
      <w:r>
        <w:separator/>
      </w:r>
    </w:p>
  </w:footnote>
  <w:footnote w:type="continuationSeparator" w:id="0">
    <w:p w14:paraId="53D4ACE7" w14:textId="77777777" w:rsidR="00DB7E80" w:rsidRDefault="00DB7E80" w:rsidP="00AE2DEF">
      <w:pPr>
        <w:spacing w:after="24"/>
      </w:pPr>
      <w:r>
        <w:continuationSeparator/>
      </w:r>
    </w:p>
  </w:footnote>
  <w:footnote w:id="1">
    <w:p w14:paraId="03CFE62D" w14:textId="77777777" w:rsidR="003720F2" w:rsidRPr="008C4FBB" w:rsidRDefault="003720F2" w:rsidP="003720F2">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w:t>
      </w:r>
      <w:r>
        <w:rPr>
          <w:rFonts w:ascii="Calibri" w:eastAsia="Calibri" w:hAnsi="Calibri" w:cs="Calibri"/>
          <w:i/>
          <w:sz w:val="16"/>
          <w:szCs w:val="16"/>
        </w:rPr>
        <w:br/>
      </w:r>
      <w:r w:rsidRPr="008C4FBB">
        <w:rPr>
          <w:rFonts w:ascii="Calibri" w:eastAsia="Calibri" w:hAnsi="Calibri" w:cs="Calibri"/>
          <w:i/>
          <w:sz w:val="16"/>
          <w:szCs w:val="16"/>
        </w:rPr>
        <w:t xml:space="preserve">o ochronie danych) (Dz. Urz. UE L 119 z 04.05.2016, str. 1). </w:t>
      </w:r>
    </w:p>
  </w:footnote>
  <w:footnote w:id="2">
    <w:p w14:paraId="59BDF33C" w14:textId="77777777" w:rsidR="003720F2" w:rsidRPr="00072D98" w:rsidRDefault="003720F2" w:rsidP="003720F2">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4CF49571" w14:textId="77777777" w:rsidR="00BA4439" w:rsidRDefault="00BA4439"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BA4439" w:rsidRDefault="00BA4439"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BA4439" w:rsidRDefault="00BA4439"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BA4439" w:rsidRDefault="00BA4439"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BA4439" w:rsidRPr="00C96983" w14:paraId="09482B88" w14:textId="77777777" w:rsidTr="000C6371">
      <w:tc>
        <w:tcPr>
          <w:tcW w:w="1016" w:type="pct"/>
          <w:tcMar>
            <w:left w:w="0" w:type="dxa"/>
            <w:right w:w="0" w:type="dxa"/>
          </w:tcMar>
        </w:tcPr>
        <w:p w14:paraId="77006F7E" w14:textId="77777777" w:rsidR="00BA4439" w:rsidRPr="00C96983" w:rsidRDefault="00BA4439" w:rsidP="00D507CC">
          <w:pPr>
            <w:rPr>
              <w:rFonts w:ascii="Calibri" w:hAnsi="Calibri"/>
              <w:noProof/>
            </w:rPr>
          </w:pPr>
        </w:p>
      </w:tc>
      <w:tc>
        <w:tcPr>
          <w:tcW w:w="1484" w:type="pct"/>
          <w:tcMar>
            <w:left w:w="0" w:type="dxa"/>
            <w:right w:w="0" w:type="dxa"/>
          </w:tcMar>
        </w:tcPr>
        <w:p w14:paraId="66C23C18" w14:textId="77777777" w:rsidR="00BA4439" w:rsidRPr="00C96983" w:rsidRDefault="00BA4439" w:rsidP="00D507CC">
          <w:pPr>
            <w:ind w:left="48"/>
            <w:jc w:val="center"/>
            <w:rPr>
              <w:rFonts w:ascii="Calibri" w:hAnsi="Calibri"/>
              <w:noProof/>
            </w:rPr>
          </w:pPr>
        </w:p>
      </w:tc>
      <w:tc>
        <w:tcPr>
          <w:tcW w:w="1134" w:type="pct"/>
          <w:tcMar>
            <w:left w:w="0" w:type="dxa"/>
            <w:right w:w="0" w:type="dxa"/>
          </w:tcMar>
        </w:tcPr>
        <w:p w14:paraId="4488405B" w14:textId="77777777" w:rsidR="00BA4439" w:rsidRPr="00C96983" w:rsidRDefault="00BA4439" w:rsidP="00D507CC">
          <w:pPr>
            <w:ind w:left="-1"/>
            <w:jc w:val="center"/>
            <w:rPr>
              <w:rFonts w:ascii="Calibri" w:hAnsi="Calibri"/>
              <w:noProof/>
            </w:rPr>
          </w:pPr>
        </w:p>
      </w:tc>
      <w:tc>
        <w:tcPr>
          <w:tcW w:w="1366" w:type="pct"/>
          <w:tcMar>
            <w:left w:w="0" w:type="dxa"/>
            <w:right w:w="0" w:type="dxa"/>
          </w:tcMar>
        </w:tcPr>
        <w:p w14:paraId="3A19C285" w14:textId="77777777" w:rsidR="00BA4439" w:rsidRPr="00C96983" w:rsidRDefault="00BA4439" w:rsidP="00D507CC">
          <w:pPr>
            <w:ind w:right="-1"/>
            <w:jc w:val="right"/>
            <w:rPr>
              <w:rFonts w:ascii="Calibri" w:hAnsi="Calibri"/>
              <w:noProof/>
            </w:rPr>
          </w:pPr>
        </w:p>
      </w:tc>
    </w:tr>
  </w:tbl>
  <w:p w14:paraId="30BAB143" w14:textId="77777777" w:rsidR="00BA4439" w:rsidRPr="009148FD" w:rsidRDefault="00BA4439"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46D7A"/>
    <w:multiLevelType w:val="hybridMultilevel"/>
    <w:tmpl w:val="5F2A6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D80089"/>
    <w:multiLevelType w:val="hybridMultilevel"/>
    <w:tmpl w:val="763AE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1"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74D24D4"/>
    <w:multiLevelType w:val="hybridMultilevel"/>
    <w:tmpl w:val="019AB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816B19"/>
    <w:multiLevelType w:val="hybridMultilevel"/>
    <w:tmpl w:val="BE707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090B8D"/>
    <w:multiLevelType w:val="hybridMultilevel"/>
    <w:tmpl w:val="BF9C7674"/>
    <w:lvl w:ilvl="0" w:tplc="46745058">
      <w:start w:val="1"/>
      <w:numFmt w:val="bullet"/>
      <w:lvlText w:val=""/>
      <w:lvlJc w:val="left"/>
      <w:pPr>
        <w:tabs>
          <w:tab w:val="num" w:pos="720"/>
        </w:tabs>
        <w:ind w:left="700" w:hanging="34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22875264"/>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F3428"/>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2" w15:restartNumberingAfterBreak="0">
    <w:nsid w:val="277B5555"/>
    <w:multiLevelType w:val="multilevel"/>
    <w:tmpl w:val="AD94AD22"/>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3"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24" w15:restartNumberingAfterBreak="0">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E57F8D"/>
    <w:multiLevelType w:val="hybridMultilevel"/>
    <w:tmpl w:val="3F8A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8" w15:restartNumberingAfterBreak="0">
    <w:nsid w:val="31B65053"/>
    <w:multiLevelType w:val="hybridMultilevel"/>
    <w:tmpl w:val="706EC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C65B78"/>
    <w:multiLevelType w:val="hybridMultilevel"/>
    <w:tmpl w:val="8D462356"/>
    <w:lvl w:ilvl="0" w:tplc="F6ACC57A">
      <w:start w:val="1"/>
      <w:numFmt w:val="decimal"/>
      <w:lvlText w:val="%1."/>
      <w:lvlJc w:val="left"/>
      <w:pPr>
        <w:tabs>
          <w:tab w:val="num" w:pos="1070"/>
        </w:tabs>
        <w:ind w:left="1070" w:hanging="360"/>
      </w:pPr>
      <w:rPr>
        <w:rFonts w:asciiTheme="minorHAnsi" w:hAnsiTheme="minorHAnsi" w:cstheme="minorHAnsi"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8B23BA7"/>
    <w:multiLevelType w:val="hybridMultilevel"/>
    <w:tmpl w:val="8B500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335AB3"/>
    <w:multiLevelType w:val="hybridMultilevel"/>
    <w:tmpl w:val="A7389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7967870"/>
    <w:multiLevelType w:val="hybridMultilevel"/>
    <w:tmpl w:val="7DA24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3"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4" w15:restartNumberingAfterBreak="0">
    <w:nsid w:val="4CD25442"/>
    <w:multiLevelType w:val="hybridMultilevel"/>
    <w:tmpl w:val="7A14C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6" w15:restartNumberingAfterBreak="0">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8" w15:restartNumberingAfterBreak="0">
    <w:nsid w:val="52333BCA"/>
    <w:multiLevelType w:val="hybridMultilevel"/>
    <w:tmpl w:val="48A2E572"/>
    <w:lvl w:ilvl="0" w:tplc="46E8C17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F4550F"/>
    <w:multiLevelType w:val="hybridMultilevel"/>
    <w:tmpl w:val="A58A1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452D13"/>
    <w:multiLevelType w:val="hybridMultilevel"/>
    <w:tmpl w:val="DF46FE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5E4D7FF8"/>
    <w:multiLevelType w:val="multilevel"/>
    <w:tmpl w:val="419C7AA0"/>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7"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58" w15:restartNumberingAfterBreak="0">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9"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E93E6E"/>
    <w:multiLevelType w:val="hybridMultilevel"/>
    <w:tmpl w:val="706EAC12"/>
    <w:lvl w:ilvl="0" w:tplc="43523540">
      <w:start w:val="2"/>
      <w:numFmt w:val="bullet"/>
      <w:lvlText w:val=""/>
      <w:lvlJc w:val="left"/>
      <w:pPr>
        <w:tabs>
          <w:tab w:val="num" w:pos="643"/>
        </w:tabs>
        <w:ind w:left="643" w:hanging="283"/>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6300C9D"/>
    <w:multiLevelType w:val="hybridMultilevel"/>
    <w:tmpl w:val="38323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95016A"/>
    <w:multiLevelType w:val="hybridMultilevel"/>
    <w:tmpl w:val="F4FE4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65"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66" w15:restartNumberingAfterBreak="0">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7"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8"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846860"/>
    <w:multiLevelType w:val="hybridMultilevel"/>
    <w:tmpl w:val="0966F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C70EC2"/>
    <w:multiLevelType w:val="hybridMultilevel"/>
    <w:tmpl w:val="C97E7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2"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794765FD"/>
    <w:multiLevelType w:val="hybridMultilevel"/>
    <w:tmpl w:val="B4722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5" w15:restartNumberingAfterBreak="0">
    <w:nsid w:val="7ABC4810"/>
    <w:multiLevelType w:val="hybridMultilevel"/>
    <w:tmpl w:val="763AE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7C447F1E"/>
    <w:multiLevelType w:val="hybridMultilevel"/>
    <w:tmpl w:val="05B67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1689885">
    <w:abstractNumId w:val="47"/>
  </w:num>
  <w:num w:numId="2" w16cid:durableId="1699114303">
    <w:abstractNumId w:val="68"/>
  </w:num>
  <w:num w:numId="3" w16cid:durableId="1229997054">
    <w:abstractNumId w:val="78"/>
  </w:num>
  <w:num w:numId="4" w16cid:durableId="1976057976">
    <w:abstractNumId w:val="31"/>
  </w:num>
  <w:num w:numId="5" w16cid:durableId="1058095026">
    <w:abstractNumId w:val="42"/>
  </w:num>
  <w:num w:numId="6" w16cid:durableId="580875416">
    <w:abstractNumId w:val="20"/>
  </w:num>
  <w:num w:numId="7" w16cid:durableId="2004040705">
    <w:abstractNumId w:val="55"/>
  </w:num>
  <w:num w:numId="8" w16cid:durableId="1068070986">
    <w:abstractNumId w:val="54"/>
  </w:num>
  <w:num w:numId="9" w16cid:durableId="1577125754">
    <w:abstractNumId w:val="11"/>
  </w:num>
  <w:num w:numId="10" w16cid:durableId="759907776">
    <w:abstractNumId w:val="32"/>
  </w:num>
  <w:num w:numId="11" w16cid:durableId="1649746277">
    <w:abstractNumId w:val="71"/>
  </w:num>
  <w:num w:numId="12" w16cid:durableId="4375291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8862096">
    <w:abstractNumId w:val="15"/>
  </w:num>
  <w:num w:numId="14" w16cid:durableId="563488793">
    <w:abstractNumId w:val="45"/>
  </w:num>
  <w:num w:numId="15" w16cid:durableId="783576362">
    <w:abstractNumId w:val="38"/>
  </w:num>
  <w:num w:numId="16" w16cid:durableId="1223902975">
    <w:abstractNumId w:val="8"/>
  </w:num>
  <w:num w:numId="17" w16cid:durableId="75632336">
    <w:abstractNumId w:val="2"/>
  </w:num>
  <w:num w:numId="18" w16cid:durableId="135150330">
    <w:abstractNumId w:val="23"/>
  </w:num>
  <w:num w:numId="19" w16cid:durableId="1224297516">
    <w:abstractNumId w:val="52"/>
  </w:num>
  <w:num w:numId="20" w16cid:durableId="698777194">
    <w:abstractNumId w:val="74"/>
  </w:num>
  <w:num w:numId="21" w16cid:durableId="1554079142">
    <w:abstractNumId w:val="21"/>
  </w:num>
  <w:num w:numId="22" w16cid:durableId="139157938">
    <w:abstractNumId w:val="59"/>
  </w:num>
  <w:num w:numId="23" w16cid:durableId="818307405">
    <w:abstractNumId w:val="4"/>
  </w:num>
  <w:num w:numId="24" w16cid:durableId="392195003">
    <w:abstractNumId w:val="6"/>
  </w:num>
  <w:num w:numId="25" w16cid:durableId="1461797504">
    <w:abstractNumId w:val="60"/>
  </w:num>
  <w:num w:numId="26" w16cid:durableId="1727532972">
    <w:abstractNumId w:val="67"/>
  </w:num>
  <w:num w:numId="27" w16cid:durableId="1207639158">
    <w:abstractNumId w:val="49"/>
  </w:num>
  <w:num w:numId="28" w16cid:durableId="1640720446">
    <w:abstractNumId w:val="9"/>
  </w:num>
  <w:num w:numId="29" w16cid:durableId="1717310675">
    <w:abstractNumId w:val="57"/>
  </w:num>
  <w:num w:numId="30" w16cid:durableId="1238400557">
    <w:abstractNumId w:val="7"/>
  </w:num>
  <w:num w:numId="31" w16cid:durableId="430661011">
    <w:abstractNumId w:val="30"/>
  </w:num>
  <w:num w:numId="32" w16cid:durableId="1540975639">
    <w:abstractNumId w:val="43"/>
  </w:num>
  <w:num w:numId="33" w16cid:durableId="1858152471">
    <w:abstractNumId w:val="65"/>
  </w:num>
  <w:num w:numId="34" w16cid:durableId="45493044">
    <w:abstractNumId w:val="53"/>
  </w:num>
  <w:num w:numId="35" w16cid:durableId="833034781">
    <w:abstractNumId w:val="29"/>
  </w:num>
  <w:num w:numId="36" w16cid:durableId="579473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5579616">
    <w:abstractNumId w:val="40"/>
  </w:num>
  <w:num w:numId="38" w16cid:durableId="313144426">
    <w:abstractNumId w:val="50"/>
  </w:num>
  <w:num w:numId="39" w16cid:durableId="2008824212">
    <w:abstractNumId w:val="51"/>
  </w:num>
  <w:num w:numId="40" w16cid:durableId="1938294483">
    <w:abstractNumId w:val="75"/>
  </w:num>
  <w:num w:numId="41" w16cid:durableId="1021201949">
    <w:abstractNumId w:val="3"/>
  </w:num>
  <w:num w:numId="42" w16cid:durableId="1656491182">
    <w:abstractNumId w:val="41"/>
  </w:num>
  <w:num w:numId="43" w16cid:durableId="1592474016">
    <w:abstractNumId w:val="63"/>
  </w:num>
  <w:num w:numId="44" w16cid:durableId="809445563">
    <w:abstractNumId w:val="5"/>
  </w:num>
  <w:num w:numId="45" w16cid:durableId="714164300">
    <w:abstractNumId w:val="77"/>
  </w:num>
  <w:num w:numId="46" w16cid:durableId="1797872985">
    <w:abstractNumId w:val="73"/>
  </w:num>
  <w:num w:numId="47" w16cid:durableId="39596046">
    <w:abstractNumId w:val="28"/>
  </w:num>
  <w:num w:numId="48" w16cid:durableId="2079745945">
    <w:abstractNumId w:val="44"/>
  </w:num>
  <w:num w:numId="49" w16cid:durableId="1249970502">
    <w:abstractNumId w:val="26"/>
  </w:num>
  <w:num w:numId="50" w16cid:durableId="1644044445">
    <w:abstractNumId w:val="62"/>
  </w:num>
  <w:num w:numId="51" w16cid:durableId="1594171346">
    <w:abstractNumId w:val="13"/>
  </w:num>
  <w:num w:numId="52" w16cid:durableId="1987854511">
    <w:abstractNumId w:val="18"/>
  </w:num>
  <w:num w:numId="53" w16cid:durableId="767628240">
    <w:abstractNumId w:val="69"/>
  </w:num>
  <w:num w:numId="54" w16cid:durableId="892499257">
    <w:abstractNumId w:val="19"/>
  </w:num>
  <w:num w:numId="55" w16cid:durableId="341133384">
    <w:abstractNumId w:val="37"/>
  </w:num>
  <w:num w:numId="56" w16cid:durableId="1653287618">
    <w:abstractNumId w:val="70"/>
  </w:num>
  <w:num w:numId="57" w16cid:durableId="1200703046">
    <w:abstractNumId w:val="12"/>
  </w:num>
  <w:num w:numId="58" w16cid:durableId="1139692525">
    <w:abstractNumId w:val="34"/>
  </w:num>
  <w:num w:numId="59" w16cid:durableId="584456316">
    <w:abstractNumId w:val="48"/>
  </w:num>
  <w:num w:numId="60" w16cid:durableId="1451320081">
    <w:abstractNumId w:val="39"/>
  </w:num>
  <w:num w:numId="61" w16cid:durableId="1091124329">
    <w:abstractNumId w:val="46"/>
  </w:num>
  <w:num w:numId="62" w16cid:durableId="1375694180">
    <w:abstractNumId w:val="76"/>
  </w:num>
  <w:num w:numId="63" w16cid:durableId="1815828442">
    <w:abstractNumId w:val="56"/>
  </w:num>
  <w:num w:numId="64" w16cid:durableId="592783203">
    <w:abstractNumId w:val="24"/>
  </w:num>
  <w:num w:numId="65" w16cid:durableId="859778935">
    <w:abstractNumId w:val="64"/>
  </w:num>
  <w:num w:numId="66" w16cid:durableId="243498049">
    <w:abstractNumId w:val="66"/>
  </w:num>
  <w:num w:numId="67" w16cid:durableId="2088795016">
    <w:abstractNumId w:val="58"/>
  </w:num>
  <w:num w:numId="68" w16cid:durableId="1072853839">
    <w:abstractNumId w:val="35"/>
  </w:num>
  <w:num w:numId="69" w16cid:durableId="1838571195">
    <w:abstractNumId w:val="61"/>
  </w:num>
  <w:num w:numId="70" w16cid:durableId="936791705">
    <w:abstractNumId w:val="33"/>
  </w:num>
  <w:num w:numId="71" w16cid:durableId="8217744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46677675">
    <w:abstractNumId w:val="22"/>
  </w:num>
  <w:num w:numId="73" w16cid:durableId="1991207868">
    <w:abstractNumId w:val="22"/>
    <w:lvlOverride w:ilvl="0">
      <w:startOverride w:val="1"/>
    </w:lvlOverride>
  </w:num>
  <w:num w:numId="74" w16cid:durableId="9024806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54758514">
    <w:abstractNumId w:val="17"/>
  </w:num>
  <w:num w:numId="76" w16cid:durableId="719595446">
    <w:abstractNumId w:val="10"/>
  </w:num>
  <w:num w:numId="77" w16cid:durableId="860895890">
    <w:abstractNumId w:val="25"/>
  </w:num>
  <w:num w:numId="78" w16cid:durableId="753434616">
    <w:abstractNumId w:val="2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2DB5"/>
    <w:rsid w:val="00033873"/>
    <w:rsid w:val="00033EB9"/>
    <w:rsid w:val="0003501A"/>
    <w:rsid w:val="00037DA3"/>
    <w:rsid w:val="00043831"/>
    <w:rsid w:val="00043E71"/>
    <w:rsid w:val="000455DF"/>
    <w:rsid w:val="00045B08"/>
    <w:rsid w:val="0004738E"/>
    <w:rsid w:val="000476BE"/>
    <w:rsid w:val="00050185"/>
    <w:rsid w:val="00051815"/>
    <w:rsid w:val="00052424"/>
    <w:rsid w:val="000527AC"/>
    <w:rsid w:val="000529E7"/>
    <w:rsid w:val="00054696"/>
    <w:rsid w:val="00055E6A"/>
    <w:rsid w:val="00057F73"/>
    <w:rsid w:val="00060828"/>
    <w:rsid w:val="00060B32"/>
    <w:rsid w:val="00063693"/>
    <w:rsid w:val="00063A7E"/>
    <w:rsid w:val="00065F24"/>
    <w:rsid w:val="00066819"/>
    <w:rsid w:val="00066CE9"/>
    <w:rsid w:val="00070E10"/>
    <w:rsid w:val="00071DA9"/>
    <w:rsid w:val="00072781"/>
    <w:rsid w:val="00072E1E"/>
    <w:rsid w:val="00073B8C"/>
    <w:rsid w:val="000762DC"/>
    <w:rsid w:val="00080F86"/>
    <w:rsid w:val="000814E2"/>
    <w:rsid w:val="0008210E"/>
    <w:rsid w:val="00082667"/>
    <w:rsid w:val="00082C40"/>
    <w:rsid w:val="0008335D"/>
    <w:rsid w:val="000844F8"/>
    <w:rsid w:val="00084CBE"/>
    <w:rsid w:val="00085353"/>
    <w:rsid w:val="00086F01"/>
    <w:rsid w:val="00090925"/>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3E63"/>
    <w:rsid w:val="000A4D34"/>
    <w:rsid w:val="000A633D"/>
    <w:rsid w:val="000A654A"/>
    <w:rsid w:val="000A72DA"/>
    <w:rsid w:val="000B22CC"/>
    <w:rsid w:val="000B2B98"/>
    <w:rsid w:val="000B2E90"/>
    <w:rsid w:val="000B3AAE"/>
    <w:rsid w:val="000B3D15"/>
    <w:rsid w:val="000B4B91"/>
    <w:rsid w:val="000B50F5"/>
    <w:rsid w:val="000B57E4"/>
    <w:rsid w:val="000B5C67"/>
    <w:rsid w:val="000B5F80"/>
    <w:rsid w:val="000B7371"/>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4E8"/>
    <w:rsid w:val="000D7653"/>
    <w:rsid w:val="000E0D29"/>
    <w:rsid w:val="000E1821"/>
    <w:rsid w:val="000E2410"/>
    <w:rsid w:val="000E2F22"/>
    <w:rsid w:val="000E4099"/>
    <w:rsid w:val="000E5464"/>
    <w:rsid w:val="000E5562"/>
    <w:rsid w:val="000E6B88"/>
    <w:rsid w:val="000E7079"/>
    <w:rsid w:val="000F117E"/>
    <w:rsid w:val="000F138B"/>
    <w:rsid w:val="000F15C6"/>
    <w:rsid w:val="000F1988"/>
    <w:rsid w:val="000F3EDE"/>
    <w:rsid w:val="000F3FEB"/>
    <w:rsid w:val="000F4652"/>
    <w:rsid w:val="000F49B4"/>
    <w:rsid w:val="000F4BE2"/>
    <w:rsid w:val="000F64FC"/>
    <w:rsid w:val="000F6C0F"/>
    <w:rsid w:val="000F6FAF"/>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35E2"/>
    <w:rsid w:val="00133D88"/>
    <w:rsid w:val="00134972"/>
    <w:rsid w:val="001353E7"/>
    <w:rsid w:val="001369E6"/>
    <w:rsid w:val="00136A47"/>
    <w:rsid w:val="00136C05"/>
    <w:rsid w:val="001405B3"/>
    <w:rsid w:val="00140D1B"/>
    <w:rsid w:val="00140E42"/>
    <w:rsid w:val="00142D0B"/>
    <w:rsid w:val="00142F05"/>
    <w:rsid w:val="0014444C"/>
    <w:rsid w:val="00144F06"/>
    <w:rsid w:val="00145BF7"/>
    <w:rsid w:val="0014634F"/>
    <w:rsid w:val="00146BA1"/>
    <w:rsid w:val="001470C0"/>
    <w:rsid w:val="00147A29"/>
    <w:rsid w:val="00150712"/>
    <w:rsid w:val="00151F2A"/>
    <w:rsid w:val="00152005"/>
    <w:rsid w:val="00153365"/>
    <w:rsid w:val="00154659"/>
    <w:rsid w:val="001600D1"/>
    <w:rsid w:val="00160B45"/>
    <w:rsid w:val="001613F0"/>
    <w:rsid w:val="00161951"/>
    <w:rsid w:val="0016505D"/>
    <w:rsid w:val="00166449"/>
    <w:rsid w:val="001669CA"/>
    <w:rsid w:val="00170584"/>
    <w:rsid w:val="00170860"/>
    <w:rsid w:val="00171301"/>
    <w:rsid w:val="001727CC"/>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53C9"/>
    <w:rsid w:val="001A452C"/>
    <w:rsid w:val="001A5020"/>
    <w:rsid w:val="001A5BDD"/>
    <w:rsid w:val="001A67DA"/>
    <w:rsid w:val="001B02C1"/>
    <w:rsid w:val="001B193D"/>
    <w:rsid w:val="001B3000"/>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AE5"/>
    <w:rsid w:val="001E0C2E"/>
    <w:rsid w:val="001E0F5C"/>
    <w:rsid w:val="001E12D2"/>
    <w:rsid w:val="001E13E9"/>
    <w:rsid w:val="001E18D3"/>
    <w:rsid w:val="001E22E5"/>
    <w:rsid w:val="001E321E"/>
    <w:rsid w:val="001E6910"/>
    <w:rsid w:val="001E6ACE"/>
    <w:rsid w:val="001E6FB6"/>
    <w:rsid w:val="001F001B"/>
    <w:rsid w:val="001F19F6"/>
    <w:rsid w:val="001F1AAB"/>
    <w:rsid w:val="001F227F"/>
    <w:rsid w:val="001F2EC9"/>
    <w:rsid w:val="001F3AE1"/>
    <w:rsid w:val="001F3BBF"/>
    <w:rsid w:val="001F7A20"/>
    <w:rsid w:val="00201B6B"/>
    <w:rsid w:val="00201E25"/>
    <w:rsid w:val="002023A3"/>
    <w:rsid w:val="0020395C"/>
    <w:rsid w:val="00205115"/>
    <w:rsid w:val="002059B9"/>
    <w:rsid w:val="0020620E"/>
    <w:rsid w:val="0020682D"/>
    <w:rsid w:val="00210597"/>
    <w:rsid w:val="002121C6"/>
    <w:rsid w:val="00213570"/>
    <w:rsid w:val="00213DB3"/>
    <w:rsid w:val="0021600A"/>
    <w:rsid w:val="002174B2"/>
    <w:rsid w:val="00220877"/>
    <w:rsid w:val="00222B20"/>
    <w:rsid w:val="00223597"/>
    <w:rsid w:val="00223B39"/>
    <w:rsid w:val="00224554"/>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4AD9"/>
    <w:rsid w:val="00244D87"/>
    <w:rsid w:val="00245079"/>
    <w:rsid w:val="00245C0A"/>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22E1"/>
    <w:rsid w:val="002926D6"/>
    <w:rsid w:val="00293648"/>
    <w:rsid w:val="00293A5C"/>
    <w:rsid w:val="00295EF2"/>
    <w:rsid w:val="0029774A"/>
    <w:rsid w:val="002A11FB"/>
    <w:rsid w:val="002A1E5B"/>
    <w:rsid w:val="002A3163"/>
    <w:rsid w:val="002A4727"/>
    <w:rsid w:val="002A4793"/>
    <w:rsid w:val="002A6155"/>
    <w:rsid w:val="002A6777"/>
    <w:rsid w:val="002A701E"/>
    <w:rsid w:val="002A7CAE"/>
    <w:rsid w:val="002B0266"/>
    <w:rsid w:val="002B02D5"/>
    <w:rsid w:val="002B073D"/>
    <w:rsid w:val="002B176A"/>
    <w:rsid w:val="002B17A4"/>
    <w:rsid w:val="002B1BA8"/>
    <w:rsid w:val="002B2616"/>
    <w:rsid w:val="002B2650"/>
    <w:rsid w:val="002B29C1"/>
    <w:rsid w:val="002B2FC0"/>
    <w:rsid w:val="002B3D4B"/>
    <w:rsid w:val="002B3D86"/>
    <w:rsid w:val="002B49A2"/>
    <w:rsid w:val="002B4DEA"/>
    <w:rsid w:val="002C24CB"/>
    <w:rsid w:val="002C2E08"/>
    <w:rsid w:val="002C2FE9"/>
    <w:rsid w:val="002C2FEE"/>
    <w:rsid w:val="002C4DA1"/>
    <w:rsid w:val="002C4F37"/>
    <w:rsid w:val="002C6E94"/>
    <w:rsid w:val="002C7606"/>
    <w:rsid w:val="002D01A3"/>
    <w:rsid w:val="002D0410"/>
    <w:rsid w:val="002D0839"/>
    <w:rsid w:val="002D221E"/>
    <w:rsid w:val="002D3960"/>
    <w:rsid w:val="002D3FD8"/>
    <w:rsid w:val="002D488F"/>
    <w:rsid w:val="002D4F46"/>
    <w:rsid w:val="002D6384"/>
    <w:rsid w:val="002D63BE"/>
    <w:rsid w:val="002E18ED"/>
    <w:rsid w:val="002E3EDA"/>
    <w:rsid w:val="002E40C8"/>
    <w:rsid w:val="002E4796"/>
    <w:rsid w:val="002E58B1"/>
    <w:rsid w:val="002E5BC5"/>
    <w:rsid w:val="002E65B5"/>
    <w:rsid w:val="002E737D"/>
    <w:rsid w:val="002F04C4"/>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5BD"/>
    <w:rsid w:val="003075CE"/>
    <w:rsid w:val="003076F9"/>
    <w:rsid w:val="00310DE1"/>
    <w:rsid w:val="00311A5A"/>
    <w:rsid w:val="003126C0"/>
    <w:rsid w:val="00313690"/>
    <w:rsid w:val="00313C52"/>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A2A"/>
    <w:rsid w:val="0033303B"/>
    <w:rsid w:val="00333127"/>
    <w:rsid w:val="00333191"/>
    <w:rsid w:val="00334644"/>
    <w:rsid w:val="00335F59"/>
    <w:rsid w:val="00337CCD"/>
    <w:rsid w:val="0034084B"/>
    <w:rsid w:val="003408AF"/>
    <w:rsid w:val="00340A68"/>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4CA3"/>
    <w:rsid w:val="00355C7F"/>
    <w:rsid w:val="00356F1E"/>
    <w:rsid w:val="00357161"/>
    <w:rsid w:val="00357466"/>
    <w:rsid w:val="00357C2F"/>
    <w:rsid w:val="00360483"/>
    <w:rsid w:val="00360A3B"/>
    <w:rsid w:val="00362024"/>
    <w:rsid w:val="003626E3"/>
    <w:rsid w:val="0036473C"/>
    <w:rsid w:val="00367E30"/>
    <w:rsid w:val="00371371"/>
    <w:rsid w:val="003713F3"/>
    <w:rsid w:val="00371E21"/>
    <w:rsid w:val="00371E64"/>
    <w:rsid w:val="003720F2"/>
    <w:rsid w:val="00373D35"/>
    <w:rsid w:val="00374BF3"/>
    <w:rsid w:val="00375E61"/>
    <w:rsid w:val="00376DBA"/>
    <w:rsid w:val="00377299"/>
    <w:rsid w:val="00377534"/>
    <w:rsid w:val="00377D8A"/>
    <w:rsid w:val="00380F56"/>
    <w:rsid w:val="00384CB1"/>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72EB"/>
    <w:rsid w:val="003A7EA8"/>
    <w:rsid w:val="003B1918"/>
    <w:rsid w:val="003B1A12"/>
    <w:rsid w:val="003B216C"/>
    <w:rsid w:val="003B3E22"/>
    <w:rsid w:val="003B4B69"/>
    <w:rsid w:val="003B5980"/>
    <w:rsid w:val="003B5E24"/>
    <w:rsid w:val="003C04CE"/>
    <w:rsid w:val="003C0771"/>
    <w:rsid w:val="003C0F60"/>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768"/>
    <w:rsid w:val="003F4B49"/>
    <w:rsid w:val="003F4DB6"/>
    <w:rsid w:val="003F733C"/>
    <w:rsid w:val="003F7510"/>
    <w:rsid w:val="00400C36"/>
    <w:rsid w:val="004029E9"/>
    <w:rsid w:val="00402BA4"/>
    <w:rsid w:val="00403663"/>
    <w:rsid w:val="00405C59"/>
    <w:rsid w:val="0040639E"/>
    <w:rsid w:val="00406C1E"/>
    <w:rsid w:val="004070A0"/>
    <w:rsid w:val="004113B9"/>
    <w:rsid w:val="00412C7C"/>
    <w:rsid w:val="0041340A"/>
    <w:rsid w:val="00413902"/>
    <w:rsid w:val="004144A2"/>
    <w:rsid w:val="00414D34"/>
    <w:rsid w:val="0041554A"/>
    <w:rsid w:val="00416A84"/>
    <w:rsid w:val="00416CEE"/>
    <w:rsid w:val="0041775A"/>
    <w:rsid w:val="004178ED"/>
    <w:rsid w:val="00417A29"/>
    <w:rsid w:val="004209A7"/>
    <w:rsid w:val="0042126F"/>
    <w:rsid w:val="00423B2F"/>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314D"/>
    <w:rsid w:val="00465C89"/>
    <w:rsid w:val="00466D6B"/>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87C55"/>
    <w:rsid w:val="00491444"/>
    <w:rsid w:val="0049292F"/>
    <w:rsid w:val="00496060"/>
    <w:rsid w:val="00496433"/>
    <w:rsid w:val="004A025F"/>
    <w:rsid w:val="004A0280"/>
    <w:rsid w:val="004A07E6"/>
    <w:rsid w:val="004A2E77"/>
    <w:rsid w:val="004A2EFB"/>
    <w:rsid w:val="004A4848"/>
    <w:rsid w:val="004A51E8"/>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0A80"/>
    <w:rsid w:val="004F25D6"/>
    <w:rsid w:val="004F4CF4"/>
    <w:rsid w:val="004F4DAB"/>
    <w:rsid w:val="00500EC0"/>
    <w:rsid w:val="005033FE"/>
    <w:rsid w:val="005034CE"/>
    <w:rsid w:val="00504492"/>
    <w:rsid w:val="00504D45"/>
    <w:rsid w:val="00507882"/>
    <w:rsid w:val="005128CF"/>
    <w:rsid w:val="00512D85"/>
    <w:rsid w:val="005145B4"/>
    <w:rsid w:val="0052112D"/>
    <w:rsid w:val="00523E31"/>
    <w:rsid w:val="00523F0C"/>
    <w:rsid w:val="005241D1"/>
    <w:rsid w:val="005302F1"/>
    <w:rsid w:val="005307BE"/>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66B2"/>
    <w:rsid w:val="0058750B"/>
    <w:rsid w:val="00587D8F"/>
    <w:rsid w:val="0059381D"/>
    <w:rsid w:val="00595D7A"/>
    <w:rsid w:val="005976BE"/>
    <w:rsid w:val="005A0B6C"/>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B82"/>
    <w:rsid w:val="005B5E62"/>
    <w:rsid w:val="005C02A9"/>
    <w:rsid w:val="005C1A21"/>
    <w:rsid w:val="005C2471"/>
    <w:rsid w:val="005C4433"/>
    <w:rsid w:val="005C5CC4"/>
    <w:rsid w:val="005C6258"/>
    <w:rsid w:val="005D5D43"/>
    <w:rsid w:val="005D7282"/>
    <w:rsid w:val="005E0A51"/>
    <w:rsid w:val="005E0FFC"/>
    <w:rsid w:val="005E1061"/>
    <w:rsid w:val="005E1EE6"/>
    <w:rsid w:val="005E2121"/>
    <w:rsid w:val="005E78A6"/>
    <w:rsid w:val="005E79CE"/>
    <w:rsid w:val="005F00CF"/>
    <w:rsid w:val="005F06C1"/>
    <w:rsid w:val="005F4CAA"/>
    <w:rsid w:val="005F510E"/>
    <w:rsid w:val="005F5FE0"/>
    <w:rsid w:val="006012CB"/>
    <w:rsid w:val="006014BB"/>
    <w:rsid w:val="006033C9"/>
    <w:rsid w:val="00604998"/>
    <w:rsid w:val="006049BA"/>
    <w:rsid w:val="006060B4"/>
    <w:rsid w:val="006069D2"/>
    <w:rsid w:val="00606AE4"/>
    <w:rsid w:val="00607B66"/>
    <w:rsid w:val="00612AE7"/>
    <w:rsid w:val="00612E40"/>
    <w:rsid w:val="006137AA"/>
    <w:rsid w:val="006152BA"/>
    <w:rsid w:val="006202BC"/>
    <w:rsid w:val="0062038A"/>
    <w:rsid w:val="00620D3C"/>
    <w:rsid w:val="0062111C"/>
    <w:rsid w:val="0062150A"/>
    <w:rsid w:val="00622237"/>
    <w:rsid w:val="00622857"/>
    <w:rsid w:val="00632513"/>
    <w:rsid w:val="00633266"/>
    <w:rsid w:val="0063365C"/>
    <w:rsid w:val="006345D7"/>
    <w:rsid w:val="00635359"/>
    <w:rsid w:val="00636553"/>
    <w:rsid w:val="00636840"/>
    <w:rsid w:val="006377E0"/>
    <w:rsid w:val="00641002"/>
    <w:rsid w:val="006415D3"/>
    <w:rsid w:val="00641FB3"/>
    <w:rsid w:val="006420FB"/>
    <w:rsid w:val="006427C7"/>
    <w:rsid w:val="00644A21"/>
    <w:rsid w:val="00644B41"/>
    <w:rsid w:val="00645861"/>
    <w:rsid w:val="00645CD9"/>
    <w:rsid w:val="006475FC"/>
    <w:rsid w:val="00647A80"/>
    <w:rsid w:val="00647FE4"/>
    <w:rsid w:val="006511D6"/>
    <w:rsid w:val="00651DEB"/>
    <w:rsid w:val="00651FC1"/>
    <w:rsid w:val="00653C6A"/>
    <w:rsid w:val="00662338"/>
    <w:rsid w:val="0066492B"/>
    <w:rsid w:val="00664C3D"/>
    <w:rsid w:val="00664E64"/>
    <w:rsid w:val="00666CCF"/>
    <w:rsid w:val="00670C74"/>
    <w:rsid w:val="00671827"/>
    <w:rsid w:val="00671DC8"/>
    <w:rsid w:val="0067236B"/>
    <w:rsid w:val="00674AA1"/>
    <w:rsid w:val="00677F91"/>
    <w:rsid w:val="006816C7"/>
    <w:rsid w:val="006833A0"/>
    <w:rsid w:val="0068352F"/>
    <w:rsid w:val="00683D34"/>
    <w:rsid w:val="00684088"/>
    <w:rsid w:val="0068502C"/>
    <w:rsid w:val="006858C7"/>
    <w:rsid w:val="00686157"/>
    <w:rsid w:val="0068704D"/>
    <w:rsid w:val="00687956"/>
    <w:rsid w:val="00687E7F"/>
    <w:rsid w:val="00690F27"/>
    <w:rsid w:val="00692907"/>
    <w:rsid w:val="00692BAC"/>
    <w:rsid w:val="006936FB"/>
    <w:rsid w:val="00693A55"/>
    <w:rsid w:val="00693C11"/>
    <w:rsid w:val="00693F98"/>
    <w:rsid w:val="00696253"/>
    <w:rsid w:val="00696C37"/>
    <w:rsid w:val="006A0F00"/>
    <w:rsid w:val="006A12F0"/>
    <w:rsid w:val="006A1B76"/>
    <w:rsid w:val="006A1F54"/>
    <w:rsid w:val="006A292D"/>
    <w:rsid w:val="006A35E3"/>
    <w:rsid w:val="006A3B73"/>
    <w:rsid w:val="006A42A5"/>
    <w:rsid w:val="006B03E8"/>
    <w:rsid w:val="006B041D"/>
    <w:rsid w:val="006B056F"/>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4829"/>
    <w:rsid w:val="006C5563"/>
    <w:rsid w:val="006C62B1"/>
    <w:rsid w:val="006C6D80"/>
    <w:rsid w:val="006C7AF1"/>
    <w:rsid w:val="006D01A0"/>
    <w:rsid w:val="006D1AB4"/>
    <w:rsid w:val="006D2813"/>
    <w:rsid w:val="006D3B8B"/>
    <w:rsid w:val="006D609D"/>
    <w:rsid w:val="006D7C71"/>
    <w:rsid w:val="006E138C"/>
    <w:rsid w:val="006E1F24"/>
    <w:rsid w:val="006E2189"/>
    <w:rsid w:val="006E2C26"/>
    <w:rsid w:val="006E2E0D"/>
    <w:rsid w:val="006E3301"/>
    <w:rsid w:val="006E355F"/>
    <w:rsid w:val="006E67DC"/>
    <w:rsid w:val="006E68CC"/>
    <w:rsid w:val="006E6DE4"/>
    <w:rsid w:val="006F2CB1"/>
    <w:rsid w:val="006F32A6"/>
    <w:rsid w:val="006F37A8"/>
    <w:rsid w:val="006F47C7"/>
    <w:rsid w:val="006F52FA"/>
    <w:rsid w:val="006F65CA"/>
    <w:rsid w:val="006F732D"/>
    <w:rsid w:val="006F7F1A"/>
    <w:rsid w:val="007007DE"/>
    <w:rsid w:val="00701BCF"/>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4773"/>
    <w:rsid w:val="007359E6"/>
    <w:rsid w:val="00736BAE"/>
    <w:rsid w:val="00736FE7"/>
    <w:rsid w:val="00737330"/>
    <w:rsid w:val="00737B5B"/>
    <w:rsid w:val="00737FEC"/>
    <w:rsid w:val="00740467"/>
    <w:rsid w:val="00740822"/>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CAC"/>
    <w:rsid w:val="0076766F"/>
    <w:rsid w:val="007712D2"/>
    <w:rsid w:val="00772589"/>
    <w:rsid w:val="00772E60"/>
    <w:rsid w:val="00773C5D"/>
    <w:rsid w:val="007745D6"/>
    <w:rsid w:val="007767A6"/>
    <w:rsid w:val="00776F29"/>
    <w:rsid w:val="007813D1"/>
    <w:rsid w:val="00781AC7"/>
    <w:rsid w:val="00783447"/>
    <w:rsid w:val="0078537B"/>
    <w:rsid w:val="00785DE9"/>
    <w:rsid w:val="007861BE"/>
    <w:rsid w:val="00787459"/>
    <w:rsid w:val="007875D9"/>
    <w:rsid w:val="007901A4"/>
    <w:rsid w:val="007905AE"/>
    <w:rsid w:val="007907F6"/>
    <w:rsid w:val="00790841"/>
    <w:rsid w:val="00790B63"/>
    <w:rsid w:val="00791273"/>
    <w:rsid w:val="00792A71"/>
    <w:rsid w:val="00793459"/>
    <w:rsid w:val="00793827"/>
    <w:rsid w:val="00793A56"/>
    <w:rsid w:val="00794A8C"/>
    <w:rsid w:val="00796C36"/>
    <w:rsid w:val="00797B91"/>
    <w:rsid w:val="007A0E93"/>
    <w:rsid w:val="007A21C6"/>
    <w:rsid w:val="007A345B"/>
    <w:rsid w:val="007A3F1B"/>
    <w:rsid w:val="007A4A9F"/>
    <w:rsid w:val="007A5543"/>
    <w:rsid w:val="007A7002"/>
    <w:rsid w:val="007A7055"/>
    <w:rsid w:val="007A795F"/>
    <w:rsid w:val="007A79EB"/>
    <w:rsid w:val="007B0973"/>
    <w:rsid w:val="007B5211"/>
    <w:rsid w:val="007B7349"/>
    <w:rsid w:val="007B7F5C"/>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4F6"/>
    <w:rsid w:val="007E30C4"/>
    <w:rsid w:val="007E3393"/>
    <w:rsid w:val="007E3DCE"/>
    <w:rsid w:val="007E43B9"/>
    <w:rsid w:val="007E5D8E"/>
    <w:rsid w:val="007E6E1B"/>
    <w:rsid w:val="007E6E59"/>
    <w:rsid w:val="007F26E1"/>
    <w:rsid w:val="007F303B"/>
    <w:rsid w:val="007F4AA3"/>
    <w:rsid w:val="007F4BB7"/>
    <w:rsid w:val="007F4F03"/>
    <w:rsid w:val="007F6C9A"/>
    <w:rsid w:val="007F7A19"/>
    <w:rsid w:val="00803CEA"/>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425"/>
    <w:rsid w:val="00842AF2"/>
    <w:rsid w:val="00847C6E"/>
    <w:rsid w:val="00850265"/>
    <w:rsid w:val="00850728"/>
    <w:rsid w:val="00855D08"/>
    <w:rsid w:val="0085644F"/>
    <w:rsid w:val="00857778"/>
    <w:rsid w:val="00857853"/>
    <w:rsid w:val="00857F49"/>
    <w:rsid w:val="00860BAA"/>
    <w:rsid w:val="008635DC"/>
    <w:rsid w:val="0086710B"/>
    <w:rsid w:val="008706D6"/>
    <w:rsid w:val="00872943"/>
    <w:rsid w:val="008729E9"/>
    <w:rsid w:val="00873BE9"/>
    <w:rsid w:val="0087402E"/>
    <w:rsid w:val="00874E17"/>
    <w:rsid w:val="0087537D"/>
    <w:rsid w:val="008758EF"/>
    <w:rsid w:val="00875A3C"/>
    <w:rsid w:val="008778A6"/>
    <w:rsid w:val="008803F2"/>
    <w:rsid w:val="00880427"/>
    <w:rsid w:val="00880A89"/>
    <w:rsid w:val="008849C4"/>
    <w:rsid w:val="00885E26"/>
    <w:rsid w:val="0088608F"/>
    <w:rsid w:val="00886E37"/>
    <w:rsid w:val="00886EDD"/>
    <w:rsid w:val="0088702A"/>
    <w:rsid w:val="008870EA"/>
    <w:rsid w:val="008911E3"/>
    <w:rsid w:val="00891978"/>
    <w:rsid w:val="00893013"/>
    <w:rsid w:val="00893681"/>
    <w:rsid w:val="008936E9"/>
    <w:rsid w:val="00893E42"/>
    <w:rsid w:val="008954DD"/>
    <w:rsid w:val="00895E30"/>
    <w:rsid w:val="008A073B"/>
    <w:rsid w:val="008A0987"/>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17F4"/>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4915"/>
    <w:rsid w:val="008F5507"/>
    <w:rsid w:val="008F5A6B"/>
    <w:rsid w:val="008F657F"/>
    <w:rsid w:val="008F7265"/>
    <w:rsid w:val="008F7699"/>
    <w:rsid w:val="00900767"/>
    <w:rsid w:val="0090086E"/>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3D9C"/>
    <w:rsid w:val="009545D8"/>
    <w:rsid w:val="009551CF"/>
    <w:rsid w:val="009555BD"/>
    <w:rsid w:val="00955BF7"/>
    <w:rsid w:val="00957C31"/>
    <w:rsid w:val="00960C3A"/>
    <w:rsid w:val="00961429"/>
    <w:rsid w:val="00963D50"/>
    <w:rsid w:val="00963D97"/>
    <w:rsid w:val="00964CCD"/>
    <w:rsid w:val="00964D41"/>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72CA"/>
    <w:rsid w:val="009A16D1"/>
    <w:rsid w:val="009A3FE9"/>
    <w:rsid w:val="009A4CB2"/>
    <w:rsid w:val="009A6F61"/>
    <w:rsid w:val="009B0235"/>
    <w:rsid w:val="009B17E9"/>
    <w:rsid w:val="009B1D88"/>
    <w:rsid w:val="009B3C25"/>
    <w:rsid w:val="009B4427"/>
    <w:rsid w:val="009B4B1B"/>
    <w:rsid w:val="009B4E8A"/>
    <w:rsid w:val="009B5276"/>
    <w:rsid w:val="009B5AEA"/>
    <w:rsid w:val="009B607E"/>
    <w:rsid w:val="009B6E50"/>
    <w:rsid w:val="009C1390"/>
    <w:rsid w:val="009C1676"/>
    <w:rsid w:val="009C3FFA"/>
    <w:rsid w:val="009C4B12"/>
    <w:rsid w:val="009C511A"/>
    <w:rsid w:val="009C5E56"/>
    <w:rsid w:val="009D0CD8"/>
    <w:rsid w:val="009D3484"/>
    <w:rsid w:val="009D3996"/>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25D4"/>
    <w:rsid w:val="009F3565"/>
    <w:rsid w:val="009F3684"/>
    <w:rsid w:val="009F40D8"/>
    <w:rsid w:val="009F41E2"/>
    <w:rsid w:val="009F66E7"/>
    <w:rsid w:val="009F6EB0"/>
    <w:rsid w:val="009F7158"/>
    <w:rsid w:val="00A00796"/>
    <w:rsid w:val="00A01F59"/>
    <w:rsid w:val="00A0245C"/>
    <w:rsid w:val="00A02C60"/>
    <w:rsid w:val="00A0407F"/>
    <w:rsid w:val="00A04B41"/>
    <w:rsid w:val="00A04FA1"/>
    <w:rsid w:val="00A06451"/>
    <w:rsid w:val="00A07158"/>
    <w:rsid w:val="00A07803"/>
    <w:rsid w:val="00A10462"/>
    <w:rsid w:val="00A1063E"/>
    <w:rsid w:val="00A10D84"/>
    <w:rsid w:val="00A1150A"/>
    <w:rsid w:val="00A116CA"/>
    <w:rsid w:val="00A119E5"/>
    <w:rsid w:val="00A11AA5"/>
    <w:rsid w:val="00A11DC5"/>
    <w:rsid w:val="00A1255A"/>
    <w:rsid w:val="00A14383"/>
    <w:rsid w:val="00A14C61"/>
    <w:rsid w:val="00A15D62"/>
    <w:rsid w:val="00A166C9"/>
    <w:rsid w:val="00A173DB"/>
    <w:rsid w:val="00A17496"/>
    <w:rsid w:val="00A2230E"/>
    <w:rsid w:val="00A238D9"/>
    <w:rsid w:val="00A23CA7"/>
    <w:rsid w:val="00A25B47"/>
    <w:rsid w:val="00A31837"/>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751"/>
    <w:rsid w:val="00A71F90"/>
    <w:rsid w:val="00A7253F"/>
    <w:rsid w:val="00A73462"/>
    <w:rsid w:val="00A7364D"/>
    <w:rsid w:val="00A7492D"/>
    <w:rsid w:val="00A74E90"/>
    <w:rsid w:val="00A75E3D"/>
    <w:rsid w:val="00A80F6B"/>
    <w:rsid w:val="00A81908"/>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1583"/>
    <w:rsid w:val="00AA17FD"/>
    <w:rsid w:val="00AA244F"/>
    <w:rsid w:val="00AA2951"/>
    <w:rsid w:val="00AA2D97"/>
    <w:rsid w:val="00AA38C7"/>
    <w:rsid w:val="00AA6026"/>
    <w:rsid w:val="00AA67D5"/>
    <w:rsid w:val="00AA6869"/>
    <w:rsid w:val="00AA6C33"/>
    <w:rsid w:val="00AA76F6"/>
    <w:rsid w:val="00AB101C"/>
    <w:rsid w:val="00AB1408"/>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313C"/>
    <w:rsid w:val="00AD35A8"/>
    <w:rsid w:val="00AD4680"/>
    <w:rsid w:val="00AD5753"/>
    <w:rsid w:val="00AD5B78"/>
    <w:rsid w:val="00AD7406"/>
    <w:rsid w:val="00AD7797"/>
    <w:rsid w:val="00AD7DF4"/>
    <w:rsid w:val="00AD7F88"/>
    <w:rsid w:val="00AE02DE"/>
    <w:rsid w:val="00AE17F8"/>
    <w:rsid w:val="00AE2065"/>
    <w:rsid w:val="00AE2DEF"/>
    <w:rsid w:val="00AE2FEB"/>
    <w:rsid w:val="00AE45F6"/>
    <w:rsid w:val="00AF0080"/>
    <w:rsid w:val="00AF049D"/>
    <w:rsid w:val="00AF2357"/>
    <w:rsid w:val="00AF2743"/>
    <w:rsid w:val="00AF2E2A"/>
    <w:rsid w:val="00AF314F"/>
    <w:rsid w:val="00AF330E"/>
    <w:rsid w:val="00AF347B"/>
    <w:rsid w:val="00AF4D28"/>
    <w:rsid w:val="00AF50AE"/>
    <w:rsid w:val="00AF53DD"/>
    <w:rsid w:val="00AF6F0E"/>
    <w:rsid w:val="00AF7916"/>
    <w:rsid w:val="00AF7C96"/>
    <w:rsid w:val="00B02532"/>
    <w:rsid w:val="00B03451"/>
    <w:rsid w:val="00B05F89"/>
    <w:rsid w:val="00B11D96"/>
    <w:rsid w:val="00B11DEA"/>
    <w:rsid w:val="00B12077"/>
    <w:rsid w:val="00B13097"/>
    <w:rsid w:val="00B13506"/>
    <w:rsid w:val="00B13E74"/>
    <w:rsid w:val="00B13EE2"/>
    <w:rsid w:val="00B14ED5"/>
    <w:rsid w:val="00B15EC0"/>
    <w:rsid w:val="00B164BB"/>
    <w:rsid w:val="00B16951"/>
    <w:rsid w:val="00B17448"/>
    <w:rsid w:val="00B20514"/>
    <w:rsid w:val="00B21BCC"/>
    <w:rsid w:val="00B21E4E"/>
    <w:rsid w:val="00B22EED"/>
    <w:rsid w:val="00B22F26"/>
    <w:rsid w:val="00B252D8"/>
    <w:rsid w:val="00B25AA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4439"/>
    <w:rsid w:val="00BA6F9C"/>
    <w:rsid w:val="00BA714F"/>
    <w:rsid w:val="00BB09F2"/>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24"/>
    <w:rsid w:val="00BD7D46"/>
    <w:rsid w:val="00BE3659"/>
    <w:rsid w:val="00BE3999"/>
    <w:rsid w:val="00BE3C21"/>
    <w:rsid w:val="00BE5BD2"/>
    <w:rsid w:val="00BE6CDE"/>
    <w:rsid w:val="00BF1982"/>
    <w:rsid w:val="00BF2360"/>
    <w:rsid w:val="00BF365A"/>
    <w:rsid w:val="00BF514F"/>
    <w:rsid w:val="00BF58A0"/>
    <w:rsid w:val="00BF5AA1"/>
    <w:rsid w:val="00BF60D5"/>
    <w:rsid w:val="00C004B2"/>
    <w:rsid w:val="00C01F46"/>
    <w:rsid w:val="00C02EA2"/>
    <w:rsid w:val="00C03E3A"/>
    <w:rsid w:val="00C05F5B"/>
    <w:rsid w:val="00C061D2"/>
    <w:rsid w:val="00C06962"/>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E76"/>
    <w:rsid w:val="00C34FBF"/>
    <w:rsid w:val="00C35308"/>
    <w:rsid w:val="00C35FBE"/>
    <w:rsid w:val="00C36914"/>
    <w:rsid w:val="00C40F93"/>
    <w:rsid w:val="00C420F1"/>
    <w:rsid w:val="00C43210"/>
    <w:rsid w:val="00C43ABF"/>
    <w:rsid w:val="00C44786"/>
    <w:rsid w:val="00C5018D"/>
    <w:rsid w:val="00C50275"/>
    <w:rsid w:val="00C504DF"/>
    <w:rsid w:val="00C50BCC"/>
    <w:rsid w:val="00C5174C"/>
    <w:rsid w:val="00C52B27"/>
    <w:rsid w:val="00C52DCF"/>
    <w:rsid w:val="00C53A77"/>
    <w:rsid w:val="00C552D3"/>
    <w:rsid w:val="00C56811"/>
    <w:rsid w:val="00C572BA"/>
    <w:rsid w:val="00C60CD0"/>
    <w:rsid w:val="00C61D18"/>
    <w:rsid w:val="00C622B4"/>
    <w:rsid w:val="00C62EC9"/>
    <w:rsid w:val="00C647B1"/>
    <w:rsid w:val="00C64EE7"/>
    <w:rsid w:val="00C66083"/>
    <w:rsid w:val="00C6706F"/>
    <w:rsid w:val="00C7060F"/>
    <w:rsid w:val="00C70866"/>
    <w:rsid w:val="00C73101"/>
    <w:rsid w:val="00C7358F"/>
    <w:rsid w:val="00C74784"/>
    <w:rsid w:val="00C750FD"/>
    <w:rsid w:val="00C75158"/>
    <w:rsid w:val="00C76D5F"/>
    <w:rsid w:val="00C774AE"/>
    <w:rsid w:val="00C778AD"/>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1720"/>
    <w:rsid w:val="00CA25FC"/>
    <w:rsid w:val="00CA2A09"/>
    <w:rsid w:val="00CA411A"/>
    <w:rsid w:val="00CA50FE"/>
    <w:rsid w:val="00CA6170"/>
    <w:rsid w:val="00CA6649"/>
    <w:rsid w:val="00CA6858"/>
    <w:rsid w:val="00CB1576"/>
    <w:rsid w:val="00CB279E"/>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150B"/>
    <w:rsid w:val="00CE3B22"/>
    <w:rsid w:val="00CE424E"/>
    <w:rsid w:val="00CE4DEF"/>
    <w:rsid w:val="00CE4FAD"/>
    <w:rsid w:val="00CE6F86"/>
    <w:rsid w:val="00CF0835"/>
    <w:rsid w:val="00CF0B0E"/>
    <w:rsid w:val="00CF1B8E"/>
    <w:rsid w:val="00CF77AD"/>
    <w:rsid w:val="00CF7939"/>
    <w:rsid w:val="00D026FD"/>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211F"/>
    <w:rsid w:val="00D83DA5"/>
    <w:rsid w:val="00D8425E"/>
    <w:rsid w:val="00D84641"/>
    <w:rsid w:val="00D84BEC"/>
    <w:rsid w:val="00D851D6"/>
    <w:rsid w:val="00D86E99"/>
    <w:rsid w:val="00D87CC4"/>
    <w:rsid w:val="00D90498"/>
    <w:rsid w:val="00D91B95"/>
    <w:rsid w:val="00D922E3"/>
    <w:rsid w:val="00D934CD"/>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B7E80"/>
    <w:rsid w:val="00DC00E3"/>
    <w:rsid w:val="00DC24A2"/>
    <w:rsid w:val="00DC2F32"/>
    <w:rsid w:val="00DC316B"/>
    <w:rsid w:val="00DC37D3"/>
    <w:rsid w:val="00DC726F"/>
    <w:rsid w:val="00DD04C7"/>
    <w:rsid w:val="00DD0A52"/>
    <w:rsid w:val="00DD19C3"/>
    <w:rsid w:val="00DD1DB2"/>
    <w:rsid w:val="00DD1FB9"/>
    <w:rsid w:val="00DD3489"/>
    <w:rsid w:val="00DD360B"/>
    <w:rsid w:val="00DD3CB0"/>
    <w:rsid w:val="00DD5DC0"/>
    <w:rsid w:val="00DD5FB7"/>
    <w:rsid w:val="00DD68A4"/>
    <w:rsid w:val="00DD68FF"/>
    <w:rsid w:val="00DD7C31"/>
    <w:rsid w:val="00DE038A"/>
    <w:rsid w:val="00DE12F1"/>
    <w:rsid w:val="00DE3E72"/>
    <w:rsid w:val="00DE5A60"/>
    <w:rsid w:val="00DE5D58"/>
    <w:rsid w:val="00DE5E06"/>
    <w:rsid w:val="00DF0D75"/>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F09"/>
    <w:rsid w:val="00E11CF2"/>
    <w:rsid w:val="00E12E5D"/>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5378"/>
    <w:rsid w:val="00E35E98"/>
    <w:rsid w:val="00E36465"/>
    <w:rsid w:val="00E3767C"/>
    <w:rsid w:val="00E37DB4"/>
    <w:rsid w:val="00E4070C"/>
    <w:rsid w:val="00E40D44"/>
    <w:rsid w:val="00E41A32"/>
    <w:rsid w:val="00E41C4C"/>
    <w:rsid w:val="00E43842"/>
    <w:rsid w:val="00E44AAB"/>
    <w:rsid w:val="00E455A9"/>
    <w:rsid w:val="00E458F0"/>
    <w:rsid w:val="00E470E0"/>
    <w:rsid w:val="00E4795B"/>
    <w:rsid w:val="00E50B16"/>
    <w:rsid w:val="00E526D5"/>
    <w:rsid w:val="00E53E61"/>
    <w:rsid w:val="00E5700C"/>
    <w:rsid w:val="00E60DFA"/>
    <w:rsid w:val="00E62293"/>
    <w:rsid w:val="00E622E1"/>
    <w:rsid w:val="00E62825"/>
    <w:rsid w:val="00E633FD"/>
    <w:rsid w:val="00E63631"/>
    <w:rsid w:val="00E64EB8"/>
    <w:rsid w:val="00E65DCC"/>
    <w:rsid w:val="00E65EB1"/>
    <w:rsid w:val="00E65F65"/>
    <w:rsid w:val="00E663E3"/>
    <w:rsid w:val="00E66A0F"/>
    <w:rsid w:val="00E6701D"/>
    <w:rsid w:val="00E71AC2"/>
    <w:rsid w:val="00E71B04"/>
    <w:rsid w:val="00E71CA7"/>
    <w:rsid w:val="00E71FFF"/>
    <w:rsid w:val="00E759D7"/>
    <w:rsid w:val="00E777EE"/>
    <w:rsid w:val="00E800CD"/>
    <w:rsid w:val="00E81C9F"/>
    <w:rsid w:val="00E82D53"/>
    <w:rsid w:val="00E83258"/>
    <w:rsid w:val="00E8333B"/>
    <w:rsid w:val="00E835BE"/>
    <w:rsid w:val="00E83730"/>
    <w:rsid w:val="00E86128"/>
    <w:rsid w:val="00E8634F"/>
    <w:rsid w:val="00E86B07"/>
    <w:rsid w:val="00E86E28"/>
    <w:rsid w:val="00E90709"/>
    <w:rsid w:val="00E90745"/>
    <w:rsid w:val="00E91D5A"/>
    <w:rsid w:val="00E9331C"/>
    <w:rsid w:val="00E933EE"/>
    <w:rsid w:val="00E9512B"/>
    <w:rsid w:val="00E96531"/>
    <w:rsid w:val="00EA1B02"/>
    <w:rsid w:val="00EB0F2F"/>
    <w:rsid w:val="00EB164B"/>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07B2F"/>
    <w:rsid w:val="00F1059E"/>
    <w:rsid w:val="00F1089D"/>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CA4"/>
    <w:rsid w:val="00F51639"/>
    <w:rsid w:val="00F524DA"/>
    <w:rsid w:val="00F527C7"/>
    <w:rsid w:val="00F53DE8"/>
    <w:rsid w:val="00F55D82"/>
    <w:rsid w:val="00F56E99"/>
    <w:rsid w:val="00F57CFE"/>
    <w:rsid w:val="00F61D10"/>
    <w:rsid w:val="00F6216D"/>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32AE"/>
    <w:rsid w:val="00F8350C"/>
    <w:rsid w:val="00F8428F"/>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29F0"/>
    <w:rsid w:val="00FB3DB0"/>
    <w:rsid w:val="00FC3CE6"/>
    <w:rsid w:val="00FC4CAE"/>
    <w:rsid w:val="00FC52C2"/>
    <w:rsid w:val="00FC5C08"/>
    <w:rsid w:val="00FC5CB6"/>
    <w:rsid w:val="00FC67A1"/>
    <w:rsid w:val="00FD0ED3"/>
    <w:rsid w:val="00FD16C3"/>
    <w:rsid w:val="00FD2E93"/>
    <w:rsid w:val="00FD36E8"/>
    <w:rsid w:val="00FD5408"/>
    <w:rsid w:val="00FD5D91"/>
    <w:rsid w:val="00FD79D5"/>
    <w:rsid w:val="00FE5D38"/>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6DF4874D-E9B0-404C-A1CF-8BAAAFB8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customStyle="1" w:styleId="Nagwekbazowy">
    <w:name w:val="Nagłówek bazowy"/>
    <w:basedOn w:val="Tekstpodstawowy"/>
    <w:next w:val="Tekstpodstawowy"/>
    <w:rsid w:val="003075BD"/>
    <w:pPr>
      <w:keepNext/>
      <w:keepLines/>
      <w:spacing w:after="0" w:line="240" w:lineRule="atLeast"/>
    </w:pPr>
    <w:rPr>
      <w:b w:val="0"/>
      <w:kern w:val="20"/>
      <w:sz w:val="22"/>
    </w:rPr>
  </w:style>
  <w:style w:type="table" w:customStyle="1" w:styleId="Tabela-Siatka2">
    <w:name w:val="Tabela - Siatka2"/>
    <w:basedOn w:val="Standardowy"/>
    <w:next w:val="Tabela-Siatka"/>
    <w:uiPriority w:val="59"/>
    <w:rsid w:val="003720F2"/>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
    <w:name w:val="WWNum31"/>
    <w:basedOn w:val="Bezlisty"/>
    <w:rsid w:val="00B14ED5"/>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footer" Target="footer3.xml"/><Relationship Id="rId10" Type="http://schemas.openxmlformats.org/officeDocument/2006/relationships/hyperlink" Target="http://platformazakupowa.pl/pn/onkol_kielce" TargetMode="External"/><Relationship Id="rId19" Type="http://schemas.openxmlformats.org/officeDocument/2006/relationships/hyperlink" Target="https://www.portalzp.pl/kody-cpv/szczegoly/odczynniki-laboratoryjne-3148"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724F5-5D24-455B-97A8-2FF58484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43</Pages>
  <Words>15622</Words>
  <Characters>93733</Characters>
  <Application>Microsoft Office Word</Application>
  <DocSecurity>0</DocSecurity>
  <Lines>781</Lines>
  <Paragraphs>218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Armata Izabela</cp:lastModifiedBy>
  <cp:revision>20</cp:revision>
  <cp:lastPrinted>2022-08-03T06:02:00Z</cp:lastPrinted>
  <dcterms:created xsi:type="dcterms:W3CDTF">2024-08-14T06:49:00Z</dcterms:created>
  <dcterms:modified xsi:type="dcterms:W3CDTF">2024-08-21T10:29:00Z</dcterms:modified>
</cp:coreProperties>
</file>