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6EC2EE65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F349CC">
        <w:rPr>
          <w:rFonts w:asciiTheme="minorHAnsi" w:eastAsia="Calibri" w:hAnsiTheme="minorHAnsi" w:cs="Linux Libertine G"/>
          <w:sz w:val="22"/>
          <w:szCs w:val="22"/>
          <w:lang w:eastAsia="en-US"/>
        </w:rPr>
        <w:t>3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</w:t>
      </w:r>
      <w:proofErr w:type="spellStart"/>
      <w:r w:rsidRPr="004E2C9B">
        <w:rPr>
          <w:rFonts w:ascii="Aptos" w:hAnsi="Aptos" w:cs="Arial"/>
          <w:iCs/>
        </w:rPr>
        <w:t>CEiDG</w:t>
      </w:r>
      <w:proofErr w:type="spellEnd"/>
      <w:r w:rsidRPr="004E2C9B">
        <w:rPr>
          <w:rFonts w:ascii="Aptos" w:hAnsi="Aptos" w:cs="Arial"/>
          <w:iCs/>
        </w:rPr>
        <w:t>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44E44922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F349CC" w:rsidRPr="00F349CC">
        <w:rPr>
          <w:rFonts w:ascii="Aptos" w:hAnsi="Aptos" w:cs="Arial"/>
          <w:b/>
          <w:bCs/>
          <w:iCs/>
          <w:sz w:val="22"/>
          <w:szCs w:val="22"/>
          <w:lang w:eastAsia="en-US"/>
        </w:rPr>
        <w:t>Zakup sprzętu komputerowego do placówek wychowania przedszkolnego Gminy Stężyca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E86DAE">
      <w:headerReference w:type="default" r:id="rId7"/>
      <w:footerReference w:type="default" r:id="rId8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8D03" w14:textId="7D04E28A" w:rsidR="004E2C9B" w:rsidRDefault="004E2C9B">
    <w:pPr>
      <w:pStyle w:val="Stopka"/>
    </w:pPr>
    <w:r>
      <w:rPr>
        <w:noProof/>
      </w:rPr>
      <w:drawing>
        <wp:inline distT="0" distB="0" distL="0" distR="0" wp14:anchorId="3F73B41B" wp14:editId="54D13FE8">
          <wp:extent cx="5760720" cy="388620"/>
          <wp:effectExtent l="0" t="0" r="0" b="0"/>
          <wp:docPr id="1561329318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45A5002F" w:rsidR="00E86DAE" w:rsidRPr="00E86DAE" w:rsidRDefault="004E2C9B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6604E79C" wp14:editId="65363206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27892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092">
    <w:abstractNumId w:val="0"/>
  </w:num>
  <w:num w:numId="2" w16cid:durableId="20333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4D71AE"/>
    <w:rsid w:val="004E2C9B"/>
    <w:rsid w:val="005E160D"/>
    <w:rsid w:val="006D4B45"/>
    <w:rsid w:val="007E0DD3"/>
    <w:rsid w:val="008174CD"/>
    <w:rsid w:val="00902DCC"/>
    <w:rsid w:val="009E5EF7"/>
    <w:rsid w:val="009F12A5"/>
    <w:rsid w:val="00A01AFD"/>
    <w:rsid w:val="00A52B1A"/>
    <w:rsid w:val="00CA2F63"/>
    <w:rsid w:val="00E86DAE"/>
    <w:rsid w:val="00EB775B"/>
    <w:rsid w:val="00F349CC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11</cp:revision>
  <dcterms:created xsi:type="dcterms:W3CDTF">2023-04-17T13:09:00Z</dcterms:created>
  <dcterms:modified xsi:type="dcterms:W3CDTF">2024-09-12T21:42:00Z</dcterms:modified>
</cp:coreProperties>
</file>