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9297" w14:textId="77777777" w:rsidR="008F7CAF" w:rsidRPr="007D16E1" w:rsidRDefault="008F7CAF" w:rsidP="008F7CAF">
      <w:pPr>
        <w:spacing w:after="0" w:line="319" w:lineRule="auto"/>
        <w:jc w:val="right"/>
        <w:rPr>
          <w:rFonts w:cstheme="minorHAnsi"/>
        </w:rPr>
      </w:pPr>
      <w:r w:rsidRPr="007D16E1">
        <w:rPr>
          <w:rFonts w:cstheme="minorHAnsi"/>
        </w:rPr>
        <w:t>Dopiewo, dnia</w:t>
      </w:r>
      <w:r>
        <w:rPr>
          <w:rFonts w:cstheme="minorHAnsi"/>
        </w:rPr>
        <w:t xml:space="preserve"> 10.07</w:t>
      </w:r>
      <w:r w:rsidRPr="007D16E1">
        <w:rPr>
          <w:rFonts w:cstheme="minorHAnsi"/>
        </w:rPr>
        <w:t>.202</w:t>
      </w:r>
      <w:r>
        <w:rPr>
          <w:rFonts w:cstheme="minorHAnsi"/>
        </w:rPr>
        <w:t>3</w:t>
      </w:r>
      <w:r w:rsidRPr="007D16E1">
        <w:rPr>
          <w:rFonts w:cstheme="minorHAnsi"/>
        </w:rPr>
        <w:t>r.</w:t>
      </w:r>
    </w:p>
    <w:p w14:paraId="6F3186A4" w14:textId="77777777" w:rsidR="008F7CAF" w:rsidRPr="007D16E1" w:rsidRDefault="008F7CAF" w:rsidP="008F7CAF">
      <w:pPr>
        <w:spacing w:after="0" w:line="319" w:lineRule="auto"/>
        <w:jc w:val="both"/>
        <w:rPr>
          <w:rFonts w:cstheme="minorHAnsi"/>
          <w:b/>
          <w:bCs/>
        </w:rPr>
      </w:pPr>
      <w:r w:rsidRPr="007D16E1">
        <w:rPr>
          <w:rFonts w:cstheme="minorHAnsi"/>
          <w:b/>
          <w:bCs/>
        </w:rPr>
        <w:t>ROA.271.</w:t>
      </w:r>
      <w:r>
        <w:rPr>
          <w:rFonts w:cstheme="minorHAnsi"/>
          <w:b/>
          <w:bCs/>
        </w:rPr>
        <w:t>12</w:t>
      </w:r>
      <w:r w:rsidRPr="007D16E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</w:p>
    <w:p w14:paraId="5A072EF9" w14:textId="77777777" w:rsidR="008F7CAF" w:rsidRPr="007D16E1" w:rsidRDefault="008F7CAF" w:rsidP="008F7CAF">
      <w:pPr>
        <w:spacing w:after="0" w:line="319" w:lineRule="auto"/>
        <w:jc w:val="both"/>
        <w:rPr>
          <w:rFonts w:cstheme="minorHAnsi"/>
        </w:rPr>
      </w:pPr>
    </w:p>
    <w:p w14:paraId="60A1E7CA" w14:textId="77777777" w:rsidR="008F7CAF" w:rsidRPr="007D16E1" w:rsidRDefault="008F7CAF" w:rsidP="008F7CAF">
      <w:pPr>
        <w:spacing w:after="0" w:line="319" w:lineRule="auto"/>
        <w:jc w:val="right"/>
        <w:rPr>
          <w:rFonts w:cstheme="minorHAnsi"/>
          <w:b/>
          <w:bCs/>
        </w:rPr>
      </w:pPr>
      <w:r w:rsidRPr="007D16E1">
        <w:rPr>
          <w:rFonts w:cstheme="minorHAnsi"/>
          <w:b/>
          <w:bCs/>
        </w:rPr>
        <w:t>Do wszystkich uczestników postępowania</w:t>
      </w:r>
    </w:p>
    <w:p w14:paraId="3E460859" w14:textId="77777777" w:rsidR="008F7CAF" w:rsidRPr="007D16E1" w:rsidRDefault="008F7CAF" w:rsidP="008F7CAF">
      <w:pPr>
        <w:spacing w:after="0" w:line="319" w:lineRule="auto"/>
        <w:rPr>
          <w:rFonts w:cstheme="minorHAnsi"/>
          <w:b/>
          <w:bCs/>
        </w:rPr>
      </w:pPr>
    </w:p>
    <w:p w14:paraId="1FBB219D" w14:textId="77777777" w:rsidR="008F7CAF" w:rsidRPr="004B1AC1" w:rsidRDefault="008F7CAF" w:rsidP="008F7CAF">
      <w:pPr>
        <w:tabs>
          <w:tab w:val="left" w:pos="284"/>
        </w:tabs>
        <w:spacing w:line="240" w:lineRule="auto"/>
        <w:jc w:val="center"/>
        <w:rPr>
          <w:rFonts w:cstheme="minorHAnsi"/>
          <w:b/>
          <w:kern w:val="3"/>
        </w:rPr>
      </w:pPr>
      <w:r w:rsidRPr="007D16E1">
        <w:rPr>
          <w:rFonts w:cstheme="minorHAnsi"/>
          <w:kern w:val="3"/>
        </w:rPr>
        <w:t xml:space="preserve">Dotyczy: postępowania o udzielenie zamówienia publicznego pn. </w:t>
      </w:r>
      <w:bookmarkStart w:id="0" w:name="_Hlk139614847"/>
      <w:r w:rsidRPr="004B1AC1">
        <w:rPr>
          <w:rFonts w:eastAsia="Times New Roman" w:cstheme="minorHAnsi"/>
          <w:b/>
        </w:rPr>
        <w:t>„</w:t>
      </w:r>
      <w:r w:rsidRPr="004B1AC1">
        <w:rPr>
          <w:rFonts w:cstheme="minorHAnsi"/>
          <w:b/>
          <w:kern w:val="3"/>
        </w:rPr>
        <w:t>Zakrzewo – dokumentacja projektowa dla budowy ulicy Leśnej od ul. Sosnowej do ul. Sportowej i ulicy Sosnowej od ul. Leśnej do ul. Długiej w Zakrzewie wraz z odwodnieniem i chodnikiem.”</w:t>
      </w:r>
    </w:p>
    <w:bookmarkEnd w:id="0"/>
    <w:p w14:paraId="6905515C" w14:textId="77777777" w:rsidR="008F7CAF" w:rsidRPr="007D16E1" w:rsidRDefault="008F7CAF" w:rsidP="008F7CAF">
      <w:pPr>
        <w:spacing w:after="0" w:line="319" w:lineRule="auto"/>
        <w:jc w:val="both"/>
        <w:rPr>
          <w:rFonts w:cstheme="minorHAnsi"/>
          <w:b/>
          <w:bCs/>
        </w:rPr>
      </w:pPr>
    </w:p>
    <w:p w14:paraId="0C0F21A6" w14:textId="77777777" w:rsidR="008F7CAF" w:rsidRDefault="008F7CAF" w:rsidP="008F7CAF">
      <w:pPr>
        <w:spacing w:line="319" w:lineRule="auto"/>
        <w:jc w:val="both"/>
        <w:rPr>
          <w:rFonts w:cstheme="minorHAnsi"/>
        </w:rPr>
      </w:pPr>
      <w:r w:rsidRPr="0064790E">
        <w:rPr>
          <w:rFonts w:cstheme="minorHAnsi"/>
        </w:rPr>
        <w:t xml:space="preserve">Zamawiający </w:t>
      </w:r>
      <w:r>
        <w:rPr>
          <w:rFonts w:cstheme="minorHAnsi"/>
        </w:rPr>
        <w:t xml:space="preserve">działając </w:t>
      </w:r>
      <w:r w:rsidRPr="0064790E">
        <w:rPr>
          <w:rFonts w:cstheme="minorHAnsi"/>
        </w:rPr>
        <w:t xml:space="preserve">zgodnie z art. 286 ust. 1  </w:t>
      </w:r>
      <w:proofErr w:type="spellStart"/>
      <w:r w:rsidRPr="0064790E"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</w:t>
      </w:r>
      <w:r w:rsidRPr="0064790E">
        <w:rPr>
          <w:rFonts w:cstheme="minorHAnsi"/>
        </w:rPr>
        <w:t xml:space="preserve">dokonuje </w:t>
      </w:r>
      <w:r>
        <w:rPr>
          <w:rFonts w:cstheme="minorHAnsi"/>
        </w:rPr>
        <w:t>modyfikacji rozdz. III ust. 8 SWZ w następujący sposób:</w:t>
      </w:r>
    </w:p>
    <w:p w14:paraId="3B8A8E02" w14:textId="77777777" w:rsidR="008F7CAF" w:rsidRDefault="008F7CAF" w:rsidP="008F7CAF">
      <w:pPr>
        <w:spacing w:line="319" w:lineRule="auto"/>
        <w:jc w:val="both"/>
        <w:rPr>
          <w:rFonts w:cstheme="minorHAnsi"/>
        </w:rPr>
      </w:pPr>
      <w:r>
        <w:rPr>
          <w:rFonts w:cstheme="minorHAnsi"/>
        </w:rPr>
        <w:t xml:space="preserve">- zamiast: </w:t>
      </w:r>
    </w:p>
    <w:p w14:paraId="4D76BF1D" w14:textId="77777777" w:rsidR="008F7CAF" w:rsidRPr="004B1AC1" w:rsidRDefault="008F7CAF" w:rsidP="008F7CA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„</w:t>
      </w:r>
      <w:r w:rsidRPr="004B1AC1">
        <w:rPr>
          <w:rFonts w:eastAsia="Arial" w:cstheme="minorHAnsi"/>
          <w:b/>
          <w:bCs/>
          <w:lang w:val="pl" w:eastAsia="pl-PL"/>
        </w:rPr>
        <w:t>8.</w:t>
      </w:r>
      <w:r>
        <w:rPr>
          <w:rFonts w:eastAsia="Arial" w:cstheme="minorHAnsi"/>
          <w:lang w:val="pl" w:eastAsia="pl-PL"/>
        </w:rPr>
        <w:t xml:space="preserve"> </w:t>
      </w:r>
      <w:r w:rsidRPr="004B1AC1">
        <w:rPr>
          <w:rFonts w:eastAsia="Arial" w:cstheme="minorHAnsi"/>
          <w:lang w:val="pl" w:eastAsia="pl-P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Pr="004B1AC1">
        <w:rPr>
          <w:rFonts w:eastAsia="Arial" w:cstheme="minorHAnsi"/>
          <w:lang w:val="pl" w:eastAsia="pl-PL"/>
        </w:rPr>
        <w:t>t.j</w:t>
      </w:r>
      <w:proofErr w:type="spellEnd"/>
      <w:r w:rsidRPr="004B1AC1">
        <w:rPr>
          <w:rFonts w:eastAsia="Arial" w:cstheme="minorHAnsi"/>
          <w:lang w:val="pl" w:eastAsia="pl-PL"/>
        </w:rPr>
        <w:t>. Dz. U. z 2022 r. poz. 1520 ze zm.) obejmują następujące rodzaje czynności: 1</w:t>
      </w:r>
    </w:p>
    <w:p w14:paraId="5F8E93F3" w14:textId="77777777" w:rsidR="008F7CAF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contextualSpacing/>
        <w:jc w:val="both"/>
        <w:rPr>
          <w:rFonts w:eastAsia="Calibri" w:cstheme="minorHAnsi"/>
        </w:rPr>
      </w:pPr>
      <w:r w:rsidRPr="004B1AC1">
        <w:rPr>
          <w:rFonts w:eastAsia="Times New Roman" w:cstheme="minorHAnsi"/>
        </w:rPr>
        <w:t xml:space="preserve">b) czynności dotyczące opracowania specyfikacji technicznych wykonania i odbioru robót budowlanych, których wykonanie polega na wykonywaniu pracy w sposób określony w art. 22 </w:t>
      </w:r>
      <w:r w:rsidRPr="004B1AC1">
        <w:rPr>
          <w:rFonts w:eastAsia="Times New Roman" w:cstheme="minorHAnsi"/>
          <w:lang w:eastAsia="zh-CN"/>
        </w:rPr>
        <w:t xml:space="preserve">§ </w:t>
      </w:r>
      <w:r w:rsidRPr="004B1AC1">
        <w:rPr>
          <w:rFonts w:eastAsia="Times New Roman" w:cstheme="minorHAnsi"/>
        </w:rPr>
        <w:t>1 ustawy z dnia 26 czerwca 1974r. – Kodeks pracy tj. ”</w:t>
      </w:r>
      <w:r w:rsidRPr="004B1AC1">
        <w:rPr>
          <w:rFonts w:eastAsia="Times New Roman" w:cstheme="minorHAnsi"/>
          <w:i/>
        </w:rPr>
        <w:t>przez nawiązanie stosunku pracy pracownik zobowiązuje się do wykonywania pracy określonego rodzaju na rzecz pracodawcy i pod jego kierownictwem oraz w miejscu i czasie wyznaczonym przez pracodawcę, a pracodawca – do zatrudnienia pracownika za wynagrodzenie”</w:t>
      </w:r>
      <w:r w:rsidRPr="004B1AC1">
        <w:rPr>
          <w:rFonts w:eastAsia="Times New Roman" w:cstheme="minorHAnsi"/>
        </w:rPr>
        <w:t xml:space="preserve">. </w:t>
      </w:r>
      <w:bookmarkStart w:id="1" w:name="_Hlk536508762"/>
      <w:r w:rsidRPr="004B1AC1">
        <w:rPr>
          <w:rFonts w:eastAsia="Times New Roman" w:cstheme="minorHAnsi"/>
        </w:rPr>
        <w:t xml:space="preserve">Obowiązek, o którym mowa w zdaniu poprzednim nie dotyczy osób pełniących samodzielne funkcje techniczne w budownictwie w rozumieniu ustawy z dnia 7 lipca 1994 r. Prawo budowlane oraz Wykonawcy tzw. „samozatrudniającego się” </w:t>
      </w:r>
      <w:r w:rsidRPr="004B1AC1">
        <w:rPr>
          <w:rFonts w:eastAsia="Calibri" w:cstheme="minorHAnsi"/>
        </w:rPr>
        <w:t xml:space="preserve"> tzn. Wykonawcy, który wykonywać będzie czynności związane z realizacją niniejszej umowy w ramach prowadzonej  działalności gospodarczej.</w:t>
      </w:r>
      <w:r>
        <w:rPr>
          <w:rFonts w:eastAsia="Calibri" w:cstheme="minorHAnsi"/>
        </w:rPr>
        <w:t>”</w:t>
      </w:r>
    </w:p>
    <w:p w14:paraId="7BCEB800" w14:textId="77777777" w:rsidR="008F7CAF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contextualSpacing/>
        <w:jc w:val="both"/>
        <w:rPr>
          <w:rFonts w:eastAsia="Calibri" w:cstheme="minorHAnsi"/>
        </w:rPr>
      </w:pPr>
    </w:p>
    <w:p w14:paraId="4475D954" w14:textId="77777777" w:rsidR="008F7CAF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- powinno być:</w:t>
      </w:r>
    </w:p>
    <w:p w14:paraId="781F32C5" w14:textId="77777777" w:rsidR="008F7CAF" w:rsidRPr="004B1AC1" w:rsidRDefault="008F7CAF" w:rsidP="008F7CA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>
        <w:rPr>
          <w:rFonts w:eastAsia="Calibri" w:cstheme="minorHAnsi"/>
        </w:rPr>
        <w:t>„</w:t>
      </w:r>
      <w:r w:rsidRPr="004B1AC1">
        <w:rPr>
          <w:rFonts w:eastAsia="Calibri" w:cstheme="minorHAnsi"/>
          <w:b/>
          <w:bCs/>
        </w:rPr>
        <w:t>8.</w:t>
      </w:r>
      <w:r>
        <w:rPr>
          <w:rFonts w:eastAsia="Calibri" w:cstheme="minorHAnsi"/>
        </w:rPr>
        <w:t xml:space="preserve"> </w:t>
      </w:r>
      <w:r w:rsidRPr="004B1AC1">
        <w:rPr>
          <w:rFonts w:eastAsia="Arial" w:cstheme="minorHAnsi"/>
          <w:lang w:val="pl" w:eastAsia="pl-P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Pr="004B1AC1">
        <w:rPr>
          <w:rFonts w:eastAsia="Arial" w:cstheme="minorHAnsi"/>
          <w:lang w:val="pl" w:eastAsia="pl-PL"/>
        </w:rPr>
        <w:t>t.j</w:t>
      </w:r>
      <w:proofErr w:type="spellEnd"/>
      <w:r w:rsidRPr="004B1AC1">
        <w:rPr>
          <w:rFonts w:eastAsia="Arial" w:cstheme="minorHAnsi"/>
          <w:lang w:val="pl" w:eastAsia="pl-PL"/>
        </w:rPr>
        <w:t xml:space="preserve">. Dz. U. z 2022 r. poz. 1520 ze zm.) obejmują następujące rodzaje czynności: </w:t>
      </w:r>
    </w:p>
    <w:p w14:paraId="5FEBA5CD" w14:textId="77777777" w:rsidR="008F7CAF" w:rsidRPr="004B1AC1" w:rsidRDefault="008F7CAF" w:rsidP="008F7CAF">
      <w:pPr>
        <w:tabs>
          <w:tab w:val="num" w:pos="720"/>
          <w:tab w:val="left" w:pos="1440"/>
        </w:tabs>
        <w:suppressAutoHyphens/>
        <w:spacing w:after="0" w:line="319" w:lineRule="auto"/>
        <w:jc w:val="both"/>
        <w:rPr>
          <w:rFonts w:eastAsia="Times New Roman" w:cstheme="minorHAnsi"/>
          <w:color w:val="FF0000"/>
          <w:lang w:val="pl" w:eastAsia="pl-PL"/>
        </w:rPr>
      </w:pPr>
      <w:r w:rsidRPr="004B1AC1">
        <w:rPr>
          <w:rFonts w:eastAsia="Times New Roman" w:cstheme="minorHAnsi"/>
          <w:color w:val="FF0000"/>
          <w:lang w:val="pl" w:eastAsia="pl-PL"/>
        </w:rPr>
        <w:t xml:space="preserve">        a)  czynności dotyczące opracowania przedmiarów i kosztorysów, </w:t>
      </w:r>
    </w:p>
    <w:p w14:paraId="6E449B96" w14:textId="77777777" w:rsidR="008F7CAF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ind w:left="426"/>
        <w:contextualSpacing/>
        <w:jc w:val="both"/>
        <w:rPr>
          <w:rFonts w:eastAsia="Calibri" w:cstheme="minorHAnsi"/>
        </w:rPr>
      </w:pPr>
      <w:r w:rsidRPr="004B1AC1">
        <w:rPr>
          <w:rFonts w:eastAsia="Times New Roman" w:cstheme="minorHAnsi"/>
        </w:rPr>
        <w:t xml:space="preserve">b) czynności dotyczące opracowania specyfikacji technicznych wykonania i odbioru robót budowlanych, których wykonanie polega na wykonywaniu pracy w sposób określony w art. 22 </w:t>
      </w:r>
      <w:r w:rsidRPr="004B1AC1">
        <w:rPr>
          <w:rFonts w:eastAsia="Times New Roman" w:cstheme="minorHAnsi"/>
          <w:lang w:eastAsia="zh-CN"/>
        </w:rPr>
        <w:t xml:space="preserve">§ </w:t>
      </w:r>
      <w:r w:rsidRPr="004B1AC1">
        <w:rPr>
          <w:rFonts w:eastAsia="Times New Roman" w:cstheme="minorHAnsi"/>
        </w:rPr>
        <w:t>1 ustawy z dnia 26 czerwca 1974r. – Kodeks pracy tj. ”</w:t>
      </w:r>
      <w:r w:rsidRPr="004B1AC1">
        <w:rPr>
          <w:rFonts w:eastAsia="Times New Roman" w:cstheme="minorHAnsi"/>
          <w:i/>
        </w:rPr>
        <w:t xml:space="preserve">przez nawiązanie stosunku pracy pracownik </w:t>
      </w:r>
      <w:r w:rsidRPr="004B1AC1">
        <w:rPr>
          <w:rFonts w:eastAsia="Times New Roman" w:cstheme="minorHAnsi"/>
          <w:i/>
        </w:rPr>
        <w:lastRenderedPageBreak/>
        <w:t>zobowiązuje się do wykonywania pracy określonego rodzaju na rzecz pracodawcy i pod jego kierownictwem oraz w miejscu i czasie wyznaczonym przez pracodawcę, a pracodawca – do zatrudnienia pracownika za wynagrodzenie”</w:t>
      </w:r>
      <w:r w:rsidRPr="004B1AC1">
        <w:rPr>
          <w:rFonts w:eastAsia="Times New Roman" w:cstheme="minorHAnsi"/>
        </w:rPr>
        <w:t xml:space="preserve">. Obowiązek, o którym mowa w zdaniu poprzednim nie dotyczy osób pełniących samodzielne funkcje techniczne w budownictwie w rozumieniu ustawy z dnia 7 lipca 1994 r. Prawo budowlane oraz Wykonawcy tzw. „samozatrudniającego się” </w:t>
      </w:r>
      <w:r w:rsidRPr="004B1AC1">
        <w:rPr>
          <w:rFonts w:eastAsia="Calibri" w:cstheme="minorHAnsi"/>
        </w:rPr>
        <w:t xml:space="preserve"> tzn. Wykonawcy, który wykonywać będzie czynności związane z realizacją niniejszej umowy w ramach prowadzonej  działalności gospodarczej.</w:t>
      </w:r>
      <w:r>
        <w:rPr>
          <w:rFonts w:eastAsia="Calibri" w:cstheme="minorHAnsi"/>
        </w:rPr>
        <w:t>”</w:t>
      </w:r>
    </w:p>
    <w:p w14:paraId="5911BBD5" w14:textId="77777777" w:rsidR="008F7CAF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ind w:left="426"/>
        <w:contextualSpacing/>
        <w:jc w:val="both"/>
        <w:rPr>
          <w:rFonts w:eastAsia="Times New Roman" w:cstheme="minorHAnsi"/>
        </w:rPr>
      </w:pPr>
    </w:p>
    <w:p w14:paraId="185FBB6A" w14:textId="77777777" w:rsidR="008F7CAF" w:rsidRPr="004B1AC1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ind w:left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Pozostałe zapisy SWZ pozostają bez zmian.</w:t>
      </w:r>
    </w:p>
    <w:p w14:paraId="2BA58D9A" w14:textId="77777777" w:rsidR="008F7CAF" w:rsidRPr="004B1AC1" w:rsidRDefault="008F7CAF" w:rsidP="008F7CAF">
      <w:pPr>
        <w:tabs>
          <w:tab w:val="num" w:pos="502"/>
          <w:tab w:val="num" w:pos="720"/>
          <w:tab w:val="left" w:pos="1440"/>
        </w:tabs>
        <w:suppressAutoHyphens/>
        <w:spacing w:after="200" w:line="319" w:lineRule="auto"/>
        <w:contextualSpacing/>
        <w:jc w:val="both"/>
        <w:rPr>
          <w:rFonts w:eastAsia="Times New Roman" w:cstheme="minorHAnsi"/>
        </w:rPr>
      </w:pPr>
    </w:p>
    <w:bookmarkEnd w:id="1"/>
    <w:p w14:paraId="09361A5A" w14:textId="77777777" w:rsidR="008F7CAF" w:rsidRDefault="008F7CAF" w:rsidP="008F7CAF"/>
    <w:p w14:paraId="758A7A5B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AF"/>
    <w:rsid w:val="00080FD2"/>
    <w:rsid w:val="008F7CAF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F7FC"/>
  <w15:chartTrackingRefBased/>
  <w15:docId w15:val="{9D691A2E-EB31-42B0-828D-D481F525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C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2023-07-10T13:59:00Z</dcterms:created>
  <dcterms:modified xsi:type="dcterms:W3CDTF">2023-07-10T13:59:00Z</dcterms:modified>
</cp:coreProperties>
</file>