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30D45BA0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0430D0">
        <w:rPr>
          <w:rFonts w:eastAsia="Calibri" w:cs="Times New Roman"/>
          <w:b/>
          <w:bCs/>
          <w:noProof w:val="0"/>
          <w:szCs w:val="24"/>
        </w:rPr>
        <w:t xml:space="preserve"> </w:t>
      </w:r>
      <w:r w:rsidR="00955A33">
        <w:rPr>
          <w:rFonts w:eastAsia="Calibri" w:cs="Times New Roman"/>
          <w:b/>
          <w:bCs/>
          <w:noProof w:val="0"/>
          <w:szCs w:val="24"/>
        </w:rPr>
        <w:t>102640</w:t>
      </w:r>
      <w:r w:rsidR="000430D0">
        <w:rPr>
          <w:rFonts w:eastAsia="Calibri" w:cs="Times New Roman"/>
          <w:b/>
          <w:bCs/>
          <w:noProof w:val="0"/>
          <w:szCs w:val="24"/>
        </w:rPr>
        <w:t>-</w:t>
      </w:r>
      <w:r w:rsidR="007A42B6">
        <w:rPr>
          <w:rFonts w:eastAsia="Calibri" w:cs="Times New Roman"/>
          <w:b/>
          <w:bCs/>
          <w:noProof w:val="0"/>
          <w:szCs w:val="24"/>
        </w:rPr>
        <w:t>202</w:t>
      </w:r>
      <w:r w:rsidR="002203A5">
        <w:rPr>
          <w:rFonts w:eastAsia="Calibri" w:cs="Times New Roman"/>
          <w:b/>
          <w:bCs/>
          <w:noProof w:val="0"/>
          <w:szCs w:val="24"/>
        </w:rPr>
        <w:t>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Nr wydania: Dz. U. S.</w:t>
      </w:r>
      <w:r w:rsidR="007C796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955A33">
        <w:rPr>
          <w:rFonts w:eastAsia="Calibri" w:cs="Times New Roman"/>
          <w:b/>
          <w:bCs/>
          <w:noProof w:val="0"/>
          <w:szCs w:val="24"/>
        </w:rPr>
        <w:t>32</w:t>
      </w:r>
      <w:r w:rsidR="002203A5">
        <w:rPr>
          <w:rFonts w:eastAsia="Calibri" w:cs="Times New Roman"/>
          <w:b/>
          <w:bCs/>
          <w:noProof w:val="0"/>
          <w:szCs w:val="24"/>
        </w:rPr>
        <w:t>/20</w:t>
      </w:r>
      <w:r w:rsidR="00E55161">
        <w:rPr>
          <w:rFonts w:eastAsia="Calibri" w:cs="Times New Roman"/>
          <w:b/>
          <w:bCs/>
          <w:noProof w:val="0"/>
          <w:szCs w:val="24"/>
        </w:rPr>
        <w:t>2</w:t>
      </w:r>
      <w:r w:rsidR="002203A5">
        <w:rPr>
          <w:rFonts w:eastAsia="Calibri" w:cs="Times New Roman"/>
          <w:b/>
          <w:bCs/>
          <w:noProof w:val="0"/>
          <w:szCs w:val="24"/>
        </w:rPr>
        <w:t>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955A33">
        <w:rPr>
          <w:rFonts w:eastAsia="Calibri" w:cs="Times New Roman"/>
          <w:b/>
          <w:bCs/>
          <w:noProof w:val="0"/>
          <w:szCs w:val="24"/>
        </w:rPr>
        <w:t>14.02</w:t>
      </w:r>
      <w:bookmarkStart w:id="0" w:name="_GoBack"/>
      <w:bookmarkEnd w:id="0"/>
      <w:r w:rsidR="002203A5">
        <w:rPr>
          <w:rFonts w:eastAsia="Calibri" w:cs="Times New Roman"/>
          <w:b/>
          <w:bCs/>
          <w:noProof w:val="0"/>
          <w:szCs w:val="24"/>
        </w:rPr>
        <w:t>.2025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236EB5A4" w14:textId="07F98D68" w:rsidR="00043E4F" w:rsidRPr="00043E4F" w:rsidRDefault="00043E4F" w:rsidP="00A8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sz w:val="24"/>
          <w:szCs w:val="24"/>
          <w:lang w:eastAsia="pl-PL"/>
        </w:rPr>
      </w:pPr>
      <w:r w:rsidRPr="00043E4F">
        <w:rPr>
          <w:rFonts w:ascii="Calibri" w:eastAsia="Calibri" w:hAnsi="Calibri" w:cs="Calibri"/>
          <w:b/>
          <w:noProof w:val="0"/>
          <w:sz w:val="24"/>
          <w:szCs w:val="24"/>
          <w:lang w:eastAsia="pl-PL"/>
        </w:rPr>
        <w:t xml:space="preserve">Dostawa produktów </w:t>
      </w:r>
      <w:r w:rsidR="00A85EF1">
        <w:rPr>
          <w:rFonts w:ascii="Calibri" w:eastAsia="Calibri" w:hAnsi="Calibri" w:cs="Calibri"/>
          <w:b/>
          <w:noProof w:val="0"/>
          <w:sz w:val="24"/>
          <w:szCs w:val="24"/>
          <w:lang w:eastAsia="pl-PL"/>
        </w:rPr>
        <w:t>leczniczych stosowanych w ramach programów lekowych</w:t>
      </w:r>
      <w:r w:rsidRPr="00043E4F">
        <w:rPr>
          <w:rFonts w:ascii="Calibri" w:eastAsia="Calibri" w:hAnsi="Calibri" w:cs="Calibri"/>
          <w:b/>
          <w:noProof w:val="0"/>
          <w:sz w:val="24"/>
          <w:szCs w:val="24"/>
          <w:lang w:eastAsia="pl-PL"/>
        </w:rPr>
        <w:t xml:space="preserve"> </w:t>
      </w:r>
    </w:p>
    <w:p w14:paraId="693B28B8" w14:textId="77777777" w:rsidR="00043E4F" w:rsidRPr="00043E4F" w:rsidRDefault="00043E4F" w:rsidP="0004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sz w:val="24"/>
          <w:szCs w:val="24"/>
          <w:lang w:eastAsia="pl-PL"/>
        </w:rPr>
      </w:pPr>
      <w:r w:rsidRPr="00043E4F">
        <w:rPr>
          <w:rFonts w:ascii="Calibri" w:eastAsia="Calibri" w:hAnsi="Calibri" w:cs="Calibri"/>
          <w:b/>
          <w:noProof w:val="0"/>
          <w:sz w:val="24"/>
          <w:szCs w:val="24"/>
          <w:lang w:eastAsia="pl-PL"/>
        </w:rPr>
        <w:t>postępowanie uzupełniające</w:t>
      </w:r>
    </w:p>
    <w:p w14:paraId="1D961A60" w14:textId="6DB6274F" w:rsidR="00043E4F" w:rsidRPr="00043E4F" w:rsidRDefault="00043E4F" w:rsidP="0004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noProof w:val="0"/>
          <w:sz w:val="24"/>
          <w:szCs w:val="24"/>
          <w:lang w:eastAsia="pl-PL"/>
        </w:rPr>
      </w:pPr>
      <w:r w:rsidRPr="00043E4F">
        <w:rPr>
          <w:rFonts w:ascii="Calibri" w:eastAsia="Times New Roman" w:hAnsi="Calibri" w:cs="Calibri"/>
          <w:b/>
          <w:caps/>
          <w:noProof w:val="0"/>
          <w:sz w:val="24"/>
          <w:szCs w:val="24"/>
          <w:lang w:eastAsia="pl-PL"/>
        </w:rPr>
        <w:t>nr referencyjny: ZP/PN/</w:t>
      </w:r>
      <w:r w:rsidR="00A85EF1">
        <w:rPr>
          <w:rFonts w:ascii="Calibri" w:eastAsia="Times New Roman" w:hAnsi="Calibri" w:cs="Calibri"/>
          <w:b/>
          <w:caps/>
          <w:noProof w:val="0"/>
          <w:sz w:val="24"/>
          <w:szCs w:val="24"/>
          <w:lang w:eastAsia="pl-PL"/>
        </w:rPr>
        <w:t>03/01/2025</w:t>
      </w:r>
    </w:p>
    <w:p w14:paraId="227E8E33" w14:textId="77777777" w:rsidR="00043E4F" w:rsidRPr="00043E4F" w:rsidRDefault="00043E4F" w:rsidP="00043E4F">
      <w:pPr>
        <w:spacing w:after="0" w:line="276" w:lineRule="auto"/>
        <w:jc w:val="both"/>
        <w:rPr>
          <w:rFonts w:ascii="Calibri" w:eastAsia="Calibri" w:hAnsi="Calibri" w:cs="Times New Roman"/>
          <w:noProof w:val="0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6D5C3EF3" w14:textId="7F92B966" w:rsidR="008A0026" w:rsidRPr="008A0026" w:rsidRDefault="00644821" w:rsidP="00DB22A3">
      <w:pPr>
        <w:overflowPunct w:val="0"/>
        <w:autoSpaceDE w:val="0"/>
        <w:spacing w:after="0" w:line="360" w:lineRule="auto"/>
        <w:ind w:left="142" w:hanging="142"/>
        <w:rPr>
          <w:b/>
          <w:bCs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 xml:space="preserve"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</w:t>
      </w:r>
      <w:r w:rsidRPr="00E21397">
        <w:lastRenderedPageBreak/>
        <w:t>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03A2AD3" w:rsidR="00177164" w:rsidRPr="00F25149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</w:t>
      </w:r>
      <w:r w:rsidR="003C5A42" w:rsidRPr="003C5A42">
        <w:rPr>
          <w:rFonts w:cs="Times New Roman"/>
          <w:b/>
          <w:bCs/>
        </w:rPr>
        <w:t>minimum 12</w:t>
      </w:r>
      <w:r w:rsidR="003C5A42">
        <w:rPr>
          <w:rFonts w:cs="Times New Roman"/>
        </w:rPr>
        <w:t xml:space="preserve"> </w:t>
      </w:r>
      <w:r w:rsidR="003C5A42" w:rsidRPr="003C5A42">
        <w:rPr>
          <w:rFonts w:cs="Times New Roman"/>
          <w:b/>
          <w:bCs/>
        </w:rPr>
        <w:t>miesięcy</w:t>
      </w:r>
      <w:r w:rsidRPr="0021445F">
        <w:rPr>
          <w:rFonts w:cs="Times New Roman"/>
          <w:b/>
          <w:szCs w:val="24"/>
        </w:rPr>
        <w:t>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1289A9EF" w14:textId="742E34C7" w:rsidR="00F25149" w:rsidRPr="00980BF1" w:rsidRDefault="00F25149" w:rsidP="00F25149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426"/>
        <w:jc w:val="both"/>
        <w:rPr>
          <w:rFonts w:eastAsia="Times New Roman" w:cs="Arial"/>
          <w:lang w:eastAsia="pl-PL"/>
        </w:rPr>
      </w:pPr>
      <w:r w:rsidRPr="00980BF1">
        <w:rPr>
          <w:rFonts w:cs="Times New Roman"/>
        </w:rPr>
        <w:t xml:space="preserve">Oferujemy termin dostawy wyrobów w ciagu </w:t>
      </w:r>
      <w:r w:rsidR="00980BF1" w:rsidRPr="00980BF1">
        <w:rPr>
          <w:rFonts w:eastAsia="Calibri" w:cs="Times New Roman"/>
          <w:b/>
          <w:bCs/>
          <w:noProof w:val="0"/>
        </w:rPr>
        <w:t>2  dni  roboczych</w:t>
      </w:r>
      <w:r w:rsidR="00980BF1" w:rsidRPr="00980BF1">
        <w:rPr>
          <w:rFonts w:eastAsia="Calibri" w:cs="Times New Roman"/>
          <w:noProof w:val="0"/>
        </w:rPr>
        <w:t xml:space="preserve">  od chwili  otrzymania  zamówienia  telefonicznego  lub  przesłanego</w:t>
      </w:r>
      <w:r w:rsidR="00980BF1">
        <w:rPr>
          <w:rFonts w:eastAsia="Calibri" w:cs="Times New Roman"/>
          <w:noProof w:val="0"/>
        </w:rPr>
        <w:t xml:space="preserve"> e-mailem.</w:t>
      </w:r>
    </w:p>
    <w:p w14:paraId="623B084C" w14:textId="4B3EB472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20E8B210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</w:t>
      </w:r>
      <w:r w:rsidRPr="00AF1375">
        <w:rPr>
          <w:rFonts w:eastAsia="Calibri" w:cs="Times New Roman"/>
          <w:noProof w:val="0"/>
          <w:szCs w:val="24"/>
        </w:rPr>
        <w:lastRenderedPageBreak/>
        <w:t>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051A0E0F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715A87C9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980BF1">
        <w:rPr>
          <w:rFonts w:eastAsia="Calibri" w:cs="Times New Roman"/>
          <w:noProof w:val="0"/>
          <w:szCs w:val="24"/>
        </w:rPr>
        <w:t>2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6307C121" w14:textId="12B58BAF" w:rsidR="00AC4995" w:rsidRDefault="00DA7440" w:rsidP="00E16B91">
      <w:pPr>
        <w:snapToGrid w:val="0"/>
        <w:spacing w:after="0" w:line="240" w:lineRule="auto"/>
        <w:jc w:val="center"/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430D0"/>
    <w:rsid w:val="00043E4F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B7500"/>
    <w:rsid w:val="001D02D6"/>
    <w:rsid w:val="001F0C19"/>
    <w:rsid w:val="00212A47"/>
    <w:rsid w:val="0021445F"/>
    <w:rsid w:val="002153BA"/>
    <w:rsid w:val="002203A5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B54B4"/>
    <w:rsid w:val="002D323C"/>
    <w:rsid w:val="002F44BA"/>
    <w:rsid w:val="00323D99"/>
    <w:rsid w:val="003332A0"/>
    <w:rsid w:val="0034007F"/>
    <w:rsid w:val="00341E30"/>
    <w:rsid w:val="00354879"/>
    <w:rsid w:val="00361FB5"/>
    <w:rsid w:val="003769C9"/>
    <w:rsid w:val="00386768"/>
    <w:rsid w:val="003949A0"/>
    <w:rsid w:val="0039633B"/>
    <w:rsid w:val="00396BAD"/>
    <w:rsid w:val="003B7F0D"/>
    <w:rsid w:val="003C5A42"/>
    <w:rsid w:val="003F7177"/>
    <w:rsid w:val="00410AD6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81749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503E2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1DF6"/>
    <w:rsid w:val="007C3692"/>
    <w:rsid w:val="007C796B"/>
    <w:rsid w:val="007D061B"/>
    <w:rsid w:val="007D0C4D"/>
    <w:rsid w:val="007D4F34"/>
    <w:rsid w:val="007D723F"/>
    <w:rsid w:val="007E4BF4"/>
    <w:rsid w:val="007E4FD3"/>
    <w:rsid w:val="007E76B9"/>
    <w:rsid w:val="007F28FF"/>
    <w:rsid w:val="007F439B"/>
    <w:rsid w:val="008555E2"/>
    <w:rsid w:val="008556E6"/>
    <w:rsid w:val="00857E1B"/>
    <w:rsid w:val="00866424"/>
    <w:rsid w:val="0087422E"/>
    <w:rsid w:val="00886E4D"/>
    <w:rsid w:val="008A0026"/>
    <w:rsid w:val="008A18A8"/>
    <w:rsid w:val="008B0783"/>
    <w:rsid w:val="008D5556"/>
    <w:rsid w:val="008F07B8"/>
    <w:rsid w:val="008F34EF"/>
    <w:rsid w:val="009026DF"/>
    <w:rsid w:val="009137D0"/>
    <w:rsid w:val="009142C6"/>
    <w:rsid w:val="00955889"/>
    <w:rsid w:val="00955A33"/>
    <w:rsid w:val="00960F35"/>
    <w:rsid w:val="009666A5"/>
    <w:rsid w:val="00975C7F"/>
    <w:rsid w:val="00980BF1"/>
    <w:rsid w:val="009857D2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2E72"/>
    <w:rsid w:val="00A85EF1"/>
    <w:rsid w:val="00AA3514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A7A7F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64DC9"/>
    <w:rsid w:val="00C75326"/>
    <w:rsid w:val="00C82CE9"/>
    <w:rsid w:val="00C97B75"/>
    <w:rsid w:val="00CA0A18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96A97"/>
    <w:rsid w:val="00DA7440"/>
    <w:rsid w:val="00DB22A3"/>
    <w:rsid w:val="00DB6EE7"/>
    <w:rsid w:val="00DC4923"/>
    <w:rsid w:val="00DC5CEB"/>
    <w:rsid w:val="00DE21DE"/>
    <w:rsid w:val="00E16B91"/>
    <w:rsid w:val="00E21397"/>
    <w:rsid w:val="00E262C5"/>
    <w:rsid w:val="00E410B4"/>
    <w:rsid w:val="00E55161"/>
    <w:rsid w:val="00E72402"/>
    <w:rsid w:val="00E83311"/>
    <w:rsid w:val="00EB19FB"/>
    <w:rsid w:val="00EE4F05"/>
    <w:rsid w:val="00F1108E"/>
    <w:rsid w:val="00F12332"/>
    <w:rsid w:val="00F20E75"/>
    <w:rsid w:val="00F21041"/>
    <w:rsid w:val="00F25149"/>
    <w:rsid w:val="00F479E9"/>
    <w:rsid w:val="00F50398"/>
    <w:rsid w:val="00F51321"/>
    <w:rsid w:val="00F53962"/>
    <w:rsid w:val="00F61742"/>
    <w:rsid w:val="00F74B5E"/>
    <w:rsid w:val="00F95171"/>
    <w:rsid w:val="00FA6034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5E9B-D218-4762-B3BD-66FE978E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137</cp:revision>
  <cp:lastPrinted>2022-05-31T08:41:00Z</cp:lastPrinted>
  <dcterms:created xsi:type="dcterms:W3CDTF">2022-05-29T11:35:00Z</dcterms:created>
  <dcterms:modified xsi:type="dcterms:W3CDTF">2025-02-14T07:57:00Z</dcterms:modified>
</cp:coreProperties>
</file>