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EB" w:rsidRPr="00EF0EC5" w:rsidRDefault="00EE50EB" w:rsidP="00D1235D">
      <w:pPr>
        <w:spacing w:line="276" w:lineRule="auto"/>
        <w:jc w:val="both"/>
        <w:rPr>
          <w:rFonts w:ascii="Arial Narrow" w:hAnsi="Arial Narrow"/>
        </w:rPr>
      </w:pPr>
    </w:p>
    <w:p w:rsidR="00463641" w:rsidRDefault="00463641" w:rsidP="008026E4">
      <w:pPr>
        <w:pStyle w:val="Bezodstpw"/>
        <w:jc w:val="center"/>
      </w:pPr>
      <w:r w:rsidRPr="008026E4">
        <w:rPr>
          <w:b/>
        </w:rPr>
        <w:t>Termomodernizacja placówek oświatowych n</w:t>
      </w:r>
      <w:r w:rsidR="00AF1FEA">
        <w:rPr>
          <w:b/>
        </w:rPr>
        <w:t>a terenie M</w:t>
      </w:r>
      <w:r w:rsidR="008026E4">
        <w:rPr>
          <w:b/>
        </w:rPr>
        <w:t>iasta Bydgoszcz tj.:</w:t>
      </w:r>
      <w:r w:rsidR="008026E4" w:rsidRPr="008026E4">
        <w:t xml:space="preserve"> ……………………… ………………………………………………</w:t>
      </w:r>
      <w:r w:rsidR="008026E4">
        <w:t>…………….</w:t>
      </w:r>
      <w:r w:rsidR="008026E4" w:rsidRPr="008026E4">
        <w:t>……………………………………………………………………………………</w:t>
      </w:r>
    </w:p>
    <w:p w:rsidR="008026E4" w:rsidRPr="008026E4" w:rsidRDefault="008026E4" w:rsidP="008026E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  <w:vertAlign w:val="superscript"/>
        </w:rPr>
      </w:pPr>
      <w:r w:rsidRPr="008026E4">
        <w:rPr>
          <w:rFonts w:ascii="Arial Narrow" w:hAnsi="Arial Narrow" w:cs="Arial"/>
          <w:sz w:val="22"/>
          <w:szCs w:val="22"/>
          <w:vertAlign w:val="superscript"/>
        </w:rPr>
        <w:t>(nazwa placówki)</w:t>
      </w:r>
    </w:p>
    <w:p w:rsidR="00463641" w:rsidRPr="002306F9" w:rsidRDefault="00463641" w:rsidP="00463641">
      <w:pPr>
        <w:pStyle w:val="Legenda"/>
        <w:keepNext/>
        <w:jc w:val="center"/>
        <w:rPr>
          <w:sz w:val="20"/>
        </w:rPr>
      </w:pPr>
      <w:bookmarkStart w:id="0" w:name="_Toc462843741"/>
      <w:r w:rsidRPr="002306F9">
        <w:rPr>
          <w:sz w:val="20"/>
        </w:rPr>
        <w:t xml:space="preserve">Tabela </w:t>
      </w:r>
      <w:r w:rsidR="008026E4">
        <w:rPr>
          <w:sz w:val="20"/>
        </w:rPr>
        <w:t>1</w:t>
      </w:r>
      <w:r w:rsidRPr="002306F9">
        <w:rPr>
          <w:sz w:val="20"/>
        </w:rPr>
        <w:t>. Wskaźnik</w:t>
      </w:r>
      <w:r>
        <w:rPr>
          <w:sz w:val="20"/>
        </w:rPr>
        <w:t>i</w:t>
      </w:r>
      <w:r w:rsidRPr="002306F9">
        <w:rPr>
          <w:sz w:val="20"/>
        </w:rPr>
        <w:t xml:space="preserve"> produktu</w:t>
      </w:r>
      <w:bookmarkEnd w:id="0"/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963"/>
        <w:gridCol w:w="1612"/>
        <w:gridCol w:w="1426"/>
        <w:gridCol w:w="1021"/>
        <w:gridCol w:w="1039"/>
        <w:gridCol w:w="1337"/>
      </w:tblGrid>
      <w:tr w:rsidR="00463641" w:rsidRPr="00F77745" w:rsidTr="00463641">
        <w:trPr>
          <w:tblCellSpacing w:w="20" w:type="dxa"/>
        </w:trPr>
        <w:tc>
          <w:tcPr>
            <w:tcW w:w="1551" w:type="pct"/>
            <w:vMerge w:val="restart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Wskaźnik produktu</w:t>
            </w:r>
          </w:p>
        </w:tc>
        <w:tc>
          <w:tcPr>
            <w:tcW w:w="840" w:type="pct"/>
            <w:vMerge w:val="restart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Jednostka miary</w:t>
            </w:r>
          </w:p>
        </w:tc>
        <w:tc>
          <w:tcPr>
            <w:tcW w:w="741" w:type="pct"/>
            <w:vMerge w:val="restart"/>
            <w:shd w:val="clear" w:color="auto" w:fill="C6D9F1" w:themeFill="text2" w:themeFillTint="33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Źródło informacji</w:t>
            </w:r>
          </w:p>
        </w:tc>
        <w:tc>
          <w:tcPr>
            <w:tcW w:w="524" w:type="pct"/>
            <w:vMerge w:val="restart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Wartość bazowa</w:t>
            </w:r>
          </w:p>
        </w:tc>
        <w:tc>
          <w:tcPr>
            <w:tcW w:w="1216" w:type="pct"/>
            <w:gridSpan w:val="2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Wartość docelowa</w:t>
            </w:r>
          </w:p>
        </w:tc>
      </w:tr>
      <w:tr w:rsidR="00463641" w:rsidRPr="00F77745" w:rsidTr="00463641">
        <w:trPr>
          <w:tblCellSpacing w:w="20" w:type="dxa"/>
        </w:trPr>
        <w:tc>
          <w:tcPr>
            <w:tcW w:w="1551" w:type="pct"/>
            <w:vMerge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840" w:type="pct"/>
            <w:vMerge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741" w:type="pct"/>
            <w:vMerge/>
            <w:shd w:val="clear" w:color="auto" w:fill="C6D9F1" w:themeFill="text2" w:themeFillTint="33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524" w:type="pct"/>
            <w:vMerge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534" w:type="pct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Rok</w:t>
            </w:r>
          </w:p>
        </w:tc>
        <w:tc>
          <w:tcPr>
            <w:tcW w:w="661" w:type="pct"/>
            <w:shd w:val="clear" w:color="auto" w:fill="C6D9F1" w:themeFill="text2" w:themeFillTint="33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Wartość</w:t>
            </w:r>
          </w:p>
        </w:tc>
      </w:tr>
      <w:tr w:rsidR="00463641" w:rsidRPr="00F77745" w:rsidTr="00463641">
        <w:trPr>
          <w:tblCellSpacing w:w="20" w:type="dxa"/>
        </w:trPr>
        <w:tc>
          <w:tcPr>
            <w:tcW w:w="155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84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proofErr w:type="spellStart"/>
            <w:r w:rsidRPr="00F77745">
              <w:rPr>
                <w:rFonts w:ascii="Arial Narrow" w:hAnsi="Arial Narrow" w:cs="Calibri"/>
                <w:sz w:val="20"/>
              </w:rPr>
              <w:t>kWh</w:t>
            </w:r>
            <w:proofErr w:type="spellEnd"/>
            <w:r w:rsidRPr="00F77745">
              <w:rPr>
                <w:rFonts w:ascii="Arial Narrow" w:hAnsi="Arial Narrow" w:cs="Calibri"/>
                <w:sz w:val="20"/>
              </w:rPr>
              <w:t>/rok</w:t>
            </w:r>
          </w:p>
        </w:tc>
        <w:tc>
          <w:tcPr>
            <w:tcW w:w="74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Audyty ex post</w:t>
            </w:r>
          </w:p>
        </w:tc>
        <w:tc>
          <w:tcPr>
            <w:tcW w:w="52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53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2018</w:t>
            </w:r>
          </w:p>
        </w:tc>
        <w:tc>
          <w:tcPr>
            <w:tcW w:w="66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  <w:tr w:rsidR="00463641" w:rsidRPr="00F77745" w:rsidTr="00463641">
        <w:trPr>
          <w:tblCellSpacing w:w="20" w:type="dxa"/>
        </w:trPr>
        <w:tc>
          <w:tcPr>
            <w:tcW w:w="155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Szacowany roczny spadek emisji gazów cieplarnianych (CI 34)</w:t>
            </w:r>
          </w:p>
        </w:tc>
        <w:tc>
          <w:tcPr>
            <w:tcW w:w="84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tony równoważnika CO2</w:t>
            </w:r>
          </w:p>
        </w:tc>
        <w:tc>
          <w:tcPr>
            <w:tcW w:w="74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Audyty ex post</w:t>
            </w:r>
          </w:p>
        </w:tc>
        <w:tc>
          <w:tcPr>
            <w:tcW w:w="52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53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2018</w:t>
            </w:r>
          </w:p>
        </w:tc>
        <w:tc>
          <w:tcPr>
            <w:tcW w:w="66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  <w:tr w:rsidR="00463641" w:rsidRPr="00F77745" w:rsidTr="00463641">
        <w:trPr>
          <w:tblCellSpacing w:w="20" w:type="dxa"/>
        </w:trPr>
        <w:tc>
          <w:tcPr>
            <w:tcW w:w="155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Liczba zmodernizowanych energetycznie budynków</w:t>
            </w:r>
          </w:p>
        </w:tc>
        <w:tc>
          <w:tcPr>
            <w:tcW w:w="84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szt.</w:t>
            </w:r>
          </w:p>
        </w:tc>
        <w:tc>
          <w:tcPr>
            <w:tcW w:w="741" w:type="pct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 xml:space="preserve">Protokoły odbioru końcowego robót budowlanych </w:t>
            </w:r>
          </w:p>
        </w:tc>
        <w:tc>
          <w:tcPr>
            <w:tcW w:w="52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53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2017</w:t>
            </w:r>
          </w:p>
        </w:tc>
        <w:tc>
          <w:tcPr>
            <w:tcW w:w="66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  <w:tr w:rsidR="00463641" w:rsidRPr="00F77745" w:rsidTr="00463641">
        <w:trPr>
          <w:tblCellSpacing w:w="20" w:type="dxa"/>
        </w:trPr>
        <w:tc>
          <w:tcPr>
            <w:tcW w:w="155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Dodatkowa zdolność wytwarzania energii ze źródeł odnawialnych (CI 30)</w:t>
            </w:r>
          </w:p>
        </w:tc>
        <w:tc>
          <w:tcPr>
            <w:tcW w:w="84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MW</w:t>
            </w:r>
          </w:p>
        </w:tc>
        <w:tc>
          <w:tcPr>
            <w:tcW w:w="741" w:type="pct"/>
            <w:vAlign w:val="center"/>
          </w:tcPr>
          <w:p w:rsidR="00463641" w:rsidRPr="00F77745" w:rsidRDefault="00331148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Dokumentacja powykonawcza</w:t>
            </w:r>
          </w:p>
        </w:tc>
        <w:tc>
          <w:tcPr>
            <w:tcW w:w="52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53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2017</w:t>
            </w:r>
          </w:p>
        </w:tc>
        <w:tc>
          <w:tcPr>
            <w:tcW w:w="66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  <w:tr w:rsidR="00463641" w:rsidRPr="00F77745" w:rsidTr="00463641">
        <w:trPr>
          <w:tblCellSpacing w:w="20" w:type="dxa"/>
        </w:trPr>
        <w:tc>
          <w:tcPr>
            <w:tcW w:w="155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Liczba wybudowanych jednostek wytwarzania energii cieplnej z OZE</w:t>
            </w:r>
          </w:p>
        </w:tc>
        <w:tc>
          <w:tcPr>
            <w:tcW w:w="84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Szt.</w:t>
            </w:r>
          </w:p>
        </w:tc>
        <w:tc>
          <w:tcPr>
            <w:tcW w:w="741" w:type="pct"/>
            <w:vAlign w:val="center"/>
          </w:tcPr>
          <w:p w:rsidR="00463641" w:rsidRPr="00F77745" w:rsidRDefault="00331148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Dokumentacja powykonawcza</w:t>
            </w:r>
          </w:p>
        </w:tc>
        <w:tc>
          <w:tcPr>
            <w:tcW w:w="52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53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2017</w:t>
            </w:r>
          </w:p>
        </w:tc>
        <w:tc>
          <w:tcPr>
            <w:tcW w:w="66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  <w:tr w:rsidR="00463641" w:rsidRPr="00F77745" w:rsidTr="00463641">
        <w:trPr>
          <w:tblCellSpacing w:w="20" w:type="dxa"/>
        </w:trPr>
        <w:tc>
          <w:tcPr>
            <w:tcW w:w="155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Liczba wybudowanych jednostek wytwarzania energii elektrycznej z OZE</w:t>
            </w:r>
          </w:p>
        </w:tc>
        <w:tc>
          <w:tcPr>
            <w:tcW w:w="84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Szt.</w:t>
            </w:r>
          </w:p>
        </w:tc>
        <w:tc>
          <w:tcPr>
            <w:tcW w:w="741" w:type="pct"/>
            <w:vAlign w:val="center"/>
          </w:tcPr>
          <w:p w:rsidR="00463641" w:rsidRPr="00F77745" w:rsidRDefault="00331148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Dokumentacja powykonawcza</w:t>
            </w:r>
          </w:p>
        </w:tc>
        <w:tc>
          <w:tcPr>
            <w:tcW w:w="52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53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2017</w:t>
            </w:r>
          </w:p>
        </w:tc>
        <w:tc>
          <w:tcPr>
            <w:tcW w:w="66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  <w:tr w:rsidR="00463641" w:rsidRPr="00F77745" w:rsidTr="00463641">
        <w:trPr>
          <w:tblCellSpacing w:w="20" w:type="dxa"/>
        </w:trPr>
        <w:tc>
          <w:tcPr>
            <w:tcW w:w="155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Powierzchnia użytkowa budynków poddanych termomodernizacji</w:t>
            </w:r>
          </w:p>
        </w:tc>
        <w:tc>
          <w:tcPr>
            <w:tcW w:w="84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proofErr w:type="spellStart"/>
            <w:r w:rsidRPr="00F77745">
              <w:rPr>
                <w:rFonts w:ascii="Arial Narrow" w:hAnsi="Arial Narrow" w:cs="Calibri"/>
                <w:sz w:val="20"/>
              </w:rPr>
              <w:t>m²</w:t>
            </w:r>
            <w:proofErr w:type="spellEnd"/>
          </w:p>
        </w:tc>
        <w:tc>
          <w:tcPr>
            <w:tcW w:w="74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Protokoły odbioru końcowego robót budowlanych</w:t>
            </w:r>
          </w:p>
        </w:tc>
        <w:tc>
          <w:tcPr>
            <w:tcW w:w="52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534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2017</w:t>
            </w:r>
          </w:p>
        </w:tc>
        <w:tc>
          <w:tcPr>
            <w:tcW w:w="661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</w:tbl>
    <w:p w:rsidR="00463641" w:rsidRDefault="00463641" w:rsidP="00463641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63641" w:rsidRPr="002306F9" w:rsidRDefault="00463641" w:rsidP="00463641">
      <w:pPr>
        <w:pStyle w:val="Legenda"/>
        <w:keepNext/>
        <w:jc w:val="center"/>
        <w:rPr>
          <w:sz w:val="20"/>
        </w:rPr>
      </w:pPr>
      <w:bookmarkStart w:id="1" w:name="_Toc462843742"/>
      <w:r w:rsidRPr="002306F9">
        <w:rPr>
          <w:sz w:val="20"/>
        </w:rPr>
        <w:t xml:space="preserve">Tabela </w:t>
      </w:r>
      <w:r w:rsidR="008026E4">
        <w:rPr>
          <w:sz w:val="20"/>
        </w:rPr>
        <w:t>2</w:t>
      </w:r>
      <w:r w:rsidRPr="002306F9">
        <w:rPr>
          <w:sz w:val="20"/>
        </w:rPr>
        <w:t>. Wskaźnik</w:t>
      </w:r>
      <w:r>
        <w:rPr>
          <w:sz w:val="20"/>
        </w:rPr>
        <w:t>i</w:t>
      </w:r>
      <w:r w:rsidRPr="002306F9">
        <w:rPr>
          <w:sz w:val="20"/>
        </w:rPr>
        <w:t xml:space="preserve"> rezultatu</w:t>
      </w:r>
      <w:bookmarkEnd w:id="1"/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922"/>
        <w:gridCol w:w="1537"/>
        <w:gridCol w:w="1293"/>
        <w:gridCol w:w="1256"/>
        <w:gridCol w:w="1121"/>
        <w:gridCol w:w="1269"/>
      </w:tblGrid>
      <w:tr w:rsidR="00463641" w:rsidRPr="00F77745" w:rsidTr="00463641">
        <w:trPr>
          <w:tblHeader/>
          <w:tblCellSpacing w:w="20" w:type="dxa"/>
        </w:trPr>
        <w:tc>
          <w:tcPr>
            <w:tcW w:w="1529" w:type="pct"/>
            <w:vMerge w:val="restart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 xml:space="preserve">Wskaźnik rezultatu </w:t>
            </w:r>
          </w:p>
        </w:tc>
        <w:tc>
          <w:tcPr>
            <w:tcW w:w="800" w:type="pct"/>
            <w:vMerge w:val="restart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Jednostka miary</w:t>
            </w:r>
          </w:p>
        </w:tc>
        <w:tc>
          <w:tcPr>
            <w:tcW w:w="669" w:type="pct"/>
            <w:vMerge w:val="restart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Źródło informacji</w:t>
            </w:r>
          </w:p>
        </w:tc>
        <w:tc>
          <w:tcPr>
            <w:tcW w:w="650" w:type="pct"/>
            <w:vMerge w:val="restart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Wartość bazowa</w:t>
            </w:r>
          </w:p>
        </w:tc>
        <w:tc>
          <w:tcPr>
            <w:tcW w:w="1224" w:type="pct"/>
            <w:gridSpan w:val="2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Wartość docelowa</w:t>
            </w:r>
          </w:p>
        </w:tc>
      </w:tr>
      <w:tr w:rsidR="00463641" w:rsidRPr="00F77745" w:rsidTr="00463641">
        <w:trPr>
          <w:trHeight w:val="553"/>
          <w:tblHeader/>
          <w:tblCellSpacing w:w="20" w:type="dxa"/>
        </w:trPr>
        <w:tc>
          <w:tcPr>
            <w:tcW w:w="1529" w:type="pct"/>
            <w:vMerge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800" w:type="pct"/>
            <w:vMerge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578" w:type="pct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Rok</w:t>
            </w:r>
          </w:p>
        </w:tc>
        <w:tc>
          <w:tcPr>
            <w:tcW w:w="625" w:type="pct"/>
            <w:shd w:val="clear" w:color="auto" w:fill="C6D9F1" w:themeFill="text2" w:themeFillTint="33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F77745">
              <w:rPr>
                <w:rFonts w:ascii="Arial Narrow" w:hAnsi="Arial Narrow" w:cs="Calibri"/>
                <w:b/>
                <w:sz w:val="20"/>
              </w:rPr>
              <w:t>Wartość</w:t>
            </w:r>
          </w:p>
        </w:tc>
      </w:tr>
      <w:tr w:rsidR="00463641" w:rsidRPr="00F77745" w:rsidTr="00463641">
        <w:trPr>
          <w:tblCellSpacing w:w="20" w:type="dxa"/>
        </w:trPr>
        <w:tc>
          <w:tcPr>
            <w:tcW w:w="1529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Produkcja energii cieplnej z nowo wybudowanych/ nowych mocy wytwórczych instalacji wykorzystujących OZE</w:t>
            </w:r>
          </w:p>
        </w:tc>
        <w:tc>
          <w:tcPr>
            <w:tcW w:w="80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proofErr w:type="spellStart"/>
            <w:r w:rsidRPr="00F77745">
              <w:rPr>
                <w:rFonts w:ascii="Arial Narrow" w:hAnsi="Arial Narrow" w:cs="Calibri"/>
                <w:sz w:val="20"/>
              </w:rPr>
              <w:t>MWht</w:t>
            </w:r>
            <w:proofErr w:type="spellEnd"/>
            <w:r w:rsidRPr="00F77745">
              <w:rPr>
                <w:rFonts w:ascii="Arial Narrow" w:hAnsi="Arial Narrow" w:cs="Calibri"/>
                <w:sz w:val="20"/>
              </w:rPr>
              <w:t>/rok</w:t>
            </w:r>
          </w:p>
        </w:tc>
        <w:tc>
          <w:tcPr>
            <w:tcW w:w="669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Audyt ex post</w:t>
            </w:r>
          </w:p>
        </w:tc>
        <w:tc>
          <w:tcPr>
            <w:tcW w:w="65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578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2018</w:t>
            </w:r>
          </w:p>
        </w:tc>
        <w:tc>
          <w:tcPr>
            <w:tcW w:w="625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  <w:tr w:rsidR="00463641" w:rsidRPr="00F77745" w:rsidTr="00463641">
        <w:trPr>
          <w:tblCellSpacing w:w="20" w:type="dxa"/>
        </w:trPr>
        <w:tc>
          <w:tcPr>
            <w:tcW w:w="1529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Produkcja energii elektrycznej z nowo wybudowanych/nowych mocy wytwórczych instalacji wykorzystujących OZE</w:t>
            </w:r>
          </w:p>
        </w:tc>
        <w:tc>
          <w:tcPr>
            <w:tcW w:w="80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proofErr w:type="spellStart"/>
            <w:r w:rsidRPr="00F77745">
              <w:rPr>
                <w:rFonts w:ascii="Arial Narrow" w:hAnsi="Arial Narrow" w:cs="Calibri"/>
                <w:sz w:val="20"/>
              </w:rPr>
              <w:t>MWhe</w:t>
            </w:r>
            <w:proofErr w:type="spellEnd"/>
            <w:r w:rsidRPr="00F77745">
              <w:rPr>
                <w:rFonts w:ascii="Arial Narrow" w:hAnsi="Arial Narrow" w:cs="Calibri"/>
                <w:sz w:val="20"/>
              </w:rPr>
              <w:t>/rok</w:t>
            </w:r>
          </w:p>
        </w:tc>
        <w:tc>
          <w:tcPr>
            <w:tcW w:w="669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Audyt ex post</w:t>
            </w:r>
          </w:p>
        </w:tc>
        <w:tc>
          <w:tcPr>
            <w:tcW w:w="65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578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2018</w:t>
            </w:r>
          </w:p>
        </w:tc>
        <w:tc>
          <w:tcPr>
            <w:tcW w:w="625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  <w:highlight w:val="yellow"/>
              </w:rPr>
            </w:pPr>
          </w:p>
        </w:tc>
      </w:tr>
      <w:tr w:rsidR="00463641" w:rsidRPr="00F77745" w:rsidTr="00463641">
        <w:trPr>
          <w:trHeight w:val="39"/>
          <w:tblCellSpacing w:w="20" w:type="dxa"/>
        </w:trPr>
        <w:tc>
          <w:tcPr>
            <w:tcW w:w="1529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Ilość zaoszczędzonej energii elektrycznej</w:t>
            </w:r>
          </w:p>
        </w:tc>
        <w:tc>
          <w:tcPr>
            <w:tcW w:w="80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proofErr w:type="spellStart"/>
            <w:r w:rsidRPr="00F77745">
              <w:rPr>
                <w:rFonts w:ascii="Arial Narrow" w:hAnsi="Arial Narrow" w:cs="Calibri"/>
                <w:sz w:val="20"/>
              </w:rPr>
              <w:t>MWh</w:t>
            </w:r>
            <w:proofErr w:type="spellEnd"/>
            <w:r w:rsidRPr="00F77745">
              <w:rPr>
                <w:rFonts w:ascii="Arial Narrow" w:hAnsi="Arial Narrow" w:cs="Calibri"/>
                <w:sz w:val="20"/>
              </w:rPr>
              <w:t>/rok</w:t>
            </w:r>
          </w:p>
        </w:tc>
        <w:tc>
          <w:tcPr>
            <w:tcW w:w="669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Audyty ex post</w:t>
            </w:r>
          </w:p>
        </w:tc>
        <w:tc>
          <w:tcPr>
            <w:tcW w:w="65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578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2018</w:t>
            </w:r>
          </w:p>
        </w:tc>
        <w:tc>
          <w:tcPr>
            <w:tcW w:w="625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  <w:highlight w:val="yellow"/>
              </w:rPr>
            </w:pPr>
          </w:p>
        </w:tc>
      </w:tr>
      <w:tr w:rsidR="00463641" w:rsidRPr="00F77745" w:rsidTr="00463641">
        <w:trPr>
          <w:trHeight w:val="39"/>
          <w:tblCellSpacing w:w="20" w:type="dxa"/>
        </w:trPr>
        <w:tc>
          <w:tcPr>
            <w:tcW w:w="1529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Ilość zaoszczędzonej energii cieplnej</w:t>
            </w:r>
          </w:p>
        </w:tc>
        <w:tc>
          <w:tcPr>
            <w:tcW w:w="80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GJ/rok</w:t>
            </w:r>
          </w:p>
        </w:tc>
        <w:tc>
          <w:tcPr>
            <w:tcW w:w="669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Audyty ex post</w:t>
            </w:r>
          </w:p>
        </w:tc>
        <w:tc>
          <w:tcPr>
            <w:tcW w:w="650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578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F77745">
              <w:rPr>
                <w:rFonts w:ascii="Arial Narrow" w:hAnsi="Arial Narrow" w:cs="Calibri"/>
                <w:sz w:val="20"/>
              </w:rPr>
              <w:t>2018</w:t>
            </w:r>
          </w:p>
        </w:tc>
        <w:tc>
          <w:tcPr>
            <w:tcW w:w="625" w:type="pct"/>
            <w:vAlign w:val="center"/>
          </w:tcPr>
          <w:p w:rsidR="00463641" w:rsidRPr="00F77745" w:rsidRDefault="00463641" w:rsidP="00463641">
            <w:pPr>
              <w:jc w:val="center"/>
              <w:rPr>
                <w:rFonts w:ascii="Arial Narrow" w:hAnsi="Arial Narrow" w:cs="Segoe U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63641" w:rsidRDefault="00463641" w:rsidP="00463641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83595" w:rsidRPr="00333C23" w:rsidRDefault="00F83595" w:rsidP="00CB4377">
      <w:pPr>
        <w:rPr>
          <w:rFonts w:ascii="Arial Narrow" w:hAnsi="Arial Narrow"/>
        </w:rPr>
      </w:pPr>
    </w:p>
    <w:sectPr w:rsidR="00F83595" w:rsidRPr="00333C23" w:rsidSect="00341D77">
      <w:headerReference w:type="default" r:id="rId8"/>
      <w:pgSz w:w="11906" w:h="16838"/>
      <w:pgMar w:top="111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64" w:rsidRDefault="00880664" w:rsidP="009001FD">
      <w:r>
        <w:separator/>
      </w:r>
    </w:p>
  </w:endnote>
  <w:endnote w:type="continuationSeparator" w:id="0">
    <w:p w:rsidR="00880664" w:rsidRDefault="00880664" w:rsidP="0090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64" w:rsidRDefault="00880664" w:rsidP="009001FD">
      <w:r>
        <w:separator/>
      </w:r>
    </w:p>
  </w:footnote>
  <w:footnote w:type="continuationSeparator" w:id="0">
    <w:p w:rsidR="00880664" w:rsidRDefault="00880664" w:rsidP="0090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77" w:rsidRPr="00341D77" w:rsidRDefault="00341D77" w:rsidP="00341D77">
    <w:pPr>
      <w:pStyle w:val="Nagwek"/>
      <w:jc w:val="right"/>
      <w:rPr>
        <w:rFonts w:ascii="Arial" w:hAnsi="Arial" w:cs="Arial"/>
        <w:sz w:val="18"/>
        <w:szCs w:val="18"/>
      </w:rPr>
    </w:pPr>
    <w:r w:rsidRPr="00341D77">
      <w:rPr>
        <w:rFonts w:ascii="Arial" w:hAnsi="Arial" w:cs="Arial"/>
        <w:sz w:val="18"/>
        <w:szCs w:val="18"/>
      </w:rPr>
      <w:t>WZP.271.18.2019.E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92B"/>
    <w:multiLevelType w:val="hybridMultilevel"/>
    <w:tmpl w:val="934C705E"/>
    <w:lvl w:ilvl="0" w:tplc="25D27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65C5"/>
    <w:multiLevelType w:val="hybridMultilevel"/>
    <w:tmpl w:val="E244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5FE1"/>
    <w:multiLevelType w:val="hybridMultilevel"/>
    <w:tmpl w:val="48382092"/>
    <w:lvl w:ilvl="0" w:tplc="D8B8A5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46E6F"/>
    <w:multiLevelType w:val="hybridMultilevel"/>
    <w:tmpl w:val="C060C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2A0A"/>
    <w:multiLevelType w:val="hybridMultilevel"/>
    <w:tmpl w:val="F1DA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36301"/>
    <w:multiLevelType w:val="hybridMultilevel"/>
    <w:tmpl w:val="4A5E6D28"/>
    <w:lvl w:ilvl="0" w:tplc="4AB8F0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80A5F"/>
    <w:multiLevelType w:val="hybridMultilevel"/>
    <w:tmpl w:val="14EC130E"/>
    <w:lvl w:ilvl="0" w:tplc="621652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A3A47"/>
    <w:multiLevelType w:val="hybridMultilevel"/>
    <w:tmpl w:val="001C94E2"/>
    <w:lvl w:ilvl="0" w:tplc="4F10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A5F3F"/>
    <w:multiLevelType w:val="hybridMultilevel"/>
    <w:tmpl w:val="CE702B9C"/>
    <w:lvl w:ilvl="0" w:tplc="4AB8F0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65FD"/>
    <w:multiLevelType w:val="hybridMultilevel"/>
    <w:tmpl w:val="F2C4F200"/>
    <w:lvl w:ilvl="0" w:tplc="BE4CF10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2452E"/>
    <w:multiLevelType w:val="hybridMultilevel"/>
    <w:tmpl w:val="2CB8E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7112E"/>
    <w:rsid w:val="00000CAA"/>
    <w:rsid w:val="00042A35"/>
    <w:rsid w:val="000576E5"/>
    <w:rsid w:val="00066560"/>
    <w:rsid w:val="00097D2E"/>
    <w:rsid w:val="000F5AC5"/>
    <w:rsid w:val="001133CD"/>
    <w:rsid w:val="00114374"/>
    <w:rsid w:val="00134F45"/>
    <w:rsid w:val="0014725C"/>
    <w:rsid w:val="00147356"/>
    <w:rsid w:val="00171A20"/>
    <w:rsid w:val="001B21ED"/>
    <w:rsid w:val="001E3F71"/>
    <w:rsid w:val="001E64C8"/>
    <w:rsid w:val="001F2C44"/>
    <w:rsid w:val="001F466A"/>
    <w:rsid w:val="0020618E"/>
    <w:rsid w:val="00221F6C"/>
    <w:rsid w:val="002328F3"/>
    <w:rsid w:val="00234194"/>
    <w:rsid w:val="0024137E"/>
    <w:rsid w:val="00270458"/>
    <w:rsid w:val="00271C46"/>
    <w:rsid w:val="00280B4B"/>
    <w:rsid w:val="0029064E"/>
    <w:rsid w:val="00292CE9"/>
    <w:rsid w:val="0029467A"/>
    <w:rsid w:val="002B1FCC"/>
    <w:rsid w:val="002B43CD"/>
    <w:rsid w:val="002B79BF"/>
    <w:rsid w:val="002C1F03"/>
    <w:rsid w:val="002C3477"/>
    <w:rsid w:val="002C6B69"/>
    <w:rsid w:val="002E490A"/>
    <w:rsid w:val="002F5C81"/>
    <w:rsid w:val="00301764"/>
    <w:rsid w:val="00302653"/>
    <w:rsid w:val="00304CBF"/>
    <w:rsid w:val="00311BB1"/>
    <w:rsid w:val="0032360B"/>
    <w:rsid w:val="003275E1"/>
    <w:rsid w:val="00327E27"/>
    <w:rsid w:val="00331148"/>
    <w:rsid w:val="00333C23"/>
    <w:rsid w:val="00341081"/>
    <w:rsid w:val="00341D77"/>
    <w:rsid w:val="00342925"/>
    <w:rsid w:val="0035226E"/>
    <w:rsid w:val="0035500E"/>
    <w:rsid w:val="0037520F"/>
    <w:rsid w:val="00377626"/>
    <w:rsid w:val="00385E34"/>
    <w:rsid w:val="00394964"/>
    <w:rsid w:val="00394BE1"/>
    <w:rsid w:val="00395E72"/>
    <w:rsid w:val="003A7BB7"/>
    <w:rsid w:val="003F7C8D"/>
    <w:rsid w:val="00401F75"/>
    <w:rsid w:val="00403796"/>
    <w:rsid w:val="00407DBB"/>
    <w:rsid w:val="004115D7"/>
    <w:rsid w:val="0044369D"/>
    <w:rsid w:val="004468B4"/>
    <w:rsid w:val="004470F4"/>
    <w:rsid w:val="00462EC9"/>
    <w:rsid w:val="00463641"/>
    <w:rsid w:val="0048188D"/>
    <w:rsid w:val="00490954"/>
    <w:rsid w:val="004A0B92"/>
    <w:rsid w:val="004A355F"/>
    <w:rsid w:val="004A4ED2"/>
    <w:rsid w:val="004B536E"/>
    <w:rsid w:val="004D15D5"/>
    <w:rsid w:val="004E7937"/>
    <w:rsid w:val="004F1CD0"/>
    <w:rsid w:val="004F56F3"/>
    <w:rsid w:val="00512D1F"/>
    <w:rsid w:val="00513429"/>
    <w:rsid w:val="00517513"/>
    <w:rsid w:val="00533883"/>
    <w:rsid w:val="0054212F"/>
    <w:rsid w:val="00547BE8"/>
    <w:rsid w:val="005964B0"/>
    <w:rsid w:val="005A2D18"/>
    <w:rsid w:val="005B282C"/>
    <w:rsid w:val="005F1E0A"/>
    <w:rsid w:val="005F48B5"/>
    <w:rsid w:val="006069AE"/>
    <w:rsid w:val="006161C2"/>
    <w:rsid w:val="00621641"/>
    <w:rsid w:val="00627B58"/>
    <w:rsid w:val="00631951"/>
    <w:rsid w:val="006540D6"/>
    <w:rsid w:val="006571A4"/>
    <w:rsid w:val="00676F15"/>
    <w:rsid w:val="006B2BF9"/>
    <w:rsid w:val="006B4B76"/>
    <w:rsid w:val="006D408D"/>
    <w:rsid w:val="006D4BB1"/>
    <w:rsid w:val="006E24A0"/>
    <w:rsid w:val="007065B9"/>
    <w:rsid w:val="00717945"/>
    <w:rsid w:val="00733D36"/>
    <w:rsid w:val="00742006"/>
    <w:rsid w:val="00752B24"/>
    <w:rsid w:val="00760318"/>
    <w:rsid w:val="00763F65"/>
    <w:rsid w:val="0078212B"/>
    <w:rsid w:val="00785A3A"/>
    <w:rsid w:val="00797A11"/>
    <w:rsid w:val="007B176A"/>
    <w:rsid w:val="007C33D5"/>
    <w:rsid w:val="007E0879"/>
    <w:rsid w:val="007F4086"/>
    <w:rsid w:val="008026E4"/>
    <w:rsid w:val="00813633"/>
    <w:rsid w:val="00863BCD"/>
    <w:rsid w:val="0087112E"/>
    <w:rsid w:val="00875995"/>
    <w:rsid w:val="00880664"/>
    <w:rsid w:val="00884352"/>
    <w:rsid w:val="008B514A"/>
    <w:rsid w:val="008B7270"/>
    <w:rsid w:val="008C5213"/>
    <w:rsid w:val="009001FD"/>
    <w:rsid w:val="0090276A"/>
    <w:rsid w:val="00943866"/>
    <w:rsid w:val="00970DBB"/>
    <w:rsid w:val="00972D14"/>
    <w:rsid w:val="00983CB0"/>
    <w:rsid w:val="00984E66"/>
    <w:rsid w:val="009A2993"/>
    <w:rsid w:val="009B3918"/>
    <w:rsid w:val="009B71F4"/>
    <w:rsid w:val="009C70DC"/>
    <w:rsid w:val="009D338E"/>
    <w:rsid w:val="009F09AA"/>
    <w:rsid w:val="00A06042"/>
    <w:rsid w:val="00A22258"/>
    <w:rsid w:val="00A23576"/>
    <w:rsid w:val="00A31390"/>
    <w:rsid w:val="00A62A41"/>
    <w:rsid w:val="00A6782F"/>
    <w:rsid w:val="00A84B0A"/>
    <w:rsid w:val="00A87BF5"/>
    <w:rsid w:val="00AA0A8E"/>
    <w:rsid w:val="00AD1734"/>
    <w:rsid w:val="00AF1FEA"/>
    <w:rsid w:val="00B060F2"/>
    <w:rsid w:val="00B2072B"/>
    <w:rsid w:val="00B32AB5"/>
    <w:rsid w:val="00B4160A"/>
    <w:rsid w:val="00B42985"/>
    <w:rsid w:val="00B67863"/>
    <w:rsid w:val="00BA7DAB"/>
    <w:rsid w:val="00BC050B"/>
    <w:rsid w:val="00BC3296"/>
    <w:rsid w:val="00BC4C2F"/>
    <w:rsid w:val="00BE51CE"/>
    <w:rsid w:val="00BE7617"/>
    <w:rsid w:val="00C0026D"/>
    <w:rsid w:val="00C20EC8"/>
    <w:rsid w:val="00C21DF6"/>
    <w:rsid w:val="00C2484C"/>
    <w:rsid w:val="00C26DAB"/>
    <w:rsid w:val="00C32582"/>
    <w:rsid w:val="00C51878"/>
    <w:rsid w:val="00C554AD"/>
    <w:rsid w:val="00C5624A"/>
    <w:rsid w:val="00C70110"/>
    <w:rsid w:val="00C93BFA"/>
    <w:rsid w:val="00CB4377"/>
    <w:rsid w:val="00CD5497"/>
    <w:rsid w:val="00D063CD"/>
    <w:rsid w:val="00D1235D"/>
    <w:rsid w:val="00D33B61"/>
    <w:rsid w:val="00D460F5"/>
    <w:rsid w:val="00D65E3D"/>
    <w:rsid w:val="00D71A0F"/>
    <w:rsid w:val="00D723F7"/>
    <w:rsid w:val="00D8225B"/>
    <w:rsid w:val="00DC1EFF"/>
    <w:rsid w:val="00DD0DB4"/>
    <w:rsid w:val="00DE34BE"/>
    <w:rsid w:val="00DE449B"/>
    <w:rsid w:val="00DE6E3D"/>
    <w:rsid w:val="00DF1CA1"/>
    <w:rsid w:val="00E10289"/>
    <w:rsid w:val="00E14E50"/>
    <w:rsid w:val="00E23F3C"/>
    <w:rsid w:val="00E33052"/>
    <w:rsid w:val="00E34A15"/>
    <w:rsid w:val="00E527CD"/>
    <w:rsid w:val="00E54464"/>
    <w:rsid w:val="00E81C17"/>
    <w:rsid w:val="00E954F2"/>
    <w:rsid w:val="00EA4B6E"/>
    <w:rsid w:val="00EA5AC5"/>
    <w:rsid w:val="00EA71CE"/>
    <w:rsid w:val="00EB43C2"/>
    <w:rsid w:val="00EC1488"/>
    <w:rsid w:val="00ED3532"/>
    <w:rsid w:val="00ED5490"/>
    <w:rsid w:val="00EE3F38"/>
    <w:rsid w:val="00EE50EB"/>
    <w:rsid w:val="00EF0EC5"/>
    <w:rsid w:val="00EF1240"/>
    <w:rsid w:val="00F1292A"/>
    <w:rsid w:val="00F12AD4"/>
    <w:rsid w:val="00F221F2"/>
    <w:rsid w:val="00F25E7B"/>
    <w:rsid w:val="00F30B8A"/>
    <w:rsid w:val="00F52234"/>
    <w:rsid w:val="00F615E1"/>
    <w:rsid w:val="00F83595"/>
    <w:rsid w:val="00F9641D"/>
    <w:rsid w:val="00FA4FE7"/>
    <w:rsid w:val="00FB5793"/>
    <w:rsid w:val="00FB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1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1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1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3F71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1FD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00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1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E49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8212B"/>
    <w:rPr>
      <w:b/>
      <w:bCs/>
    </w:rPr>
  </w:style>
  <w:style w:type="character" w:customStyle="1" w:styleId="displayonly">
    <w:name w:val="display_only"/>
    <w:basedOn w:val="Domylnaczcionkaakapitu"/>
    <w:rsid w:val="00333C23"/>
  </w:style>
  <w:style w:type="paragraph" w:styleId="Legenda">
    <w:name w:val="caption"/>
    <w:aliases w:val="Podpis pod rysunkiem,Nagłówek Tabeli,Nag3ówek Tabeli,Tabela nr,Podpis nad obiektem,DS Podpis pod obiektem,Legenda Znak Znak Znak,Legenda Znak Znak,Legenda Znak Znak Znak Znak,Legenda Znak Znak Znak Znak Znak Znak,Legenda Znak Z"/>
    <w:basedOn w:val="Normalny"/>
    <w:next w:val="Normalny"/>
    <w:link w:val="LegendaZnak"/>
    <w:uiPriority w:val="99"/>
    <w:qFormat/>
    <w:rsid w:val="00463641"/>
    <w:pPr>
      <w:jc w:val="both"/>
    </w:pPr>
    <w:rPr>
      <w:rFonts w:ascii="Calibri" w:hAnsi="Calibri"/>
      <w:b/>
      <w:sz w:val="22"/>
      <w:szCs w:val="20"/>
      <w:lang w:eastAsia="en-US"/>
    </w:rPr>
  </w:style>
  <w:style w:type="character" w:customStyle="1" w:styleId="LegendaZnak">
    <w:name w:val="Legenda Znak"/>
    <w:aliases w:val="Podpis pod rysunkiem Znak,Nagłówek Tabeli Znak,Nag3ówek Tabeli Znak,Tabela nr Znak,Podpis nad obiektem Znak,DS Podpis pod obiektem Znak,Legenda Znak Znak Znak Znak1,Legenda Znak Znak Znak1,Legenda Znak Znak Znak Znak Znak"/>
    <w:link w:val="Legenda"/>
    <w:uiPriority w:val="99"/>
    <w:locked/>
    <w:rsid w:val="00463641"/>
    <w:rPr>
      <w:rFonts w:eastAsia="Times New Roman"/>
      <w:b/>
      <w:sz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026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ABCA7-F44E-4D8E-A8CC-063FAA71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fifielskis</dc:creator>
  <cp:lastModifiedBy>Grzegorz Zielińdki</cp:lastModifiedBy>
  <cp:revision>6</cp:revision>
  <cp:lastPrinted>2019-12-16T14:06:00Z</cp:lastPrinted>
  <dcterms:created xsi:type="dcterms:W3CDTF">2019-02-28T07:01:00Z</dcterms:created>
  <dcterms:modified xsi:type="dcterms:W3CDTF">2019-12-16T14:06:00Z</dcterms:modified>
</cp:coreProperties>
</file>