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769D" w14:textId="69A9118F" w:rsidR="000C6371" w:rsidRPr="00226E09" w:rsidRDefault="003747ED"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368DCB21" wp14:editId="78B684AC">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30B53CB4" w14:textId="77777777"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3C, 25-734 Kielce  Sekcja Zamówień Publicznych</w:t>
      </w:r>
    </w:p>
    <w:p w14:paraId="33E68CCC"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2EB44BEC" w14:textId="13234B1F" w:rsidR="0018382D" w:rsidRPr="00226E09" w:rsidRDefault="003978C8" w:rsidP="00037DA3">
      <w:pPr>
        <w:tabs>
          <w:tab w:val="center" w:pos="4536"/>
          <w:tab w:val="right" w:pos="9072"/>
        </w:tabs>
        <w:jc w:val="right"/>
        <w:rPr>
          <w:rFonts w:asciiTheme="minorHAnsi" w:hAnsiTheme="minorHAnsi"/>
          <w:sz w:val="24"/>
          <w:szCs w:val="24"/>
        </w:rPr>
      </w:pPr>
      <w:r w:rsidRPr="003978C8">
        <w:rPr>
          <w:rFonts w:asciiTheme="minorHAnsi" w:hAnsiTheme="minorHAnsi"/>
          <w:sz w:val="24"/>
          <w:szCs w:val="24"/>
        </w:rPr>
        <w:t>01</w:t>
      </w:r>
      <w:r w:rsidR="00E920A6" w:rsidRPr="003978C8">
        <w:rPr>
          <w:rFonts w:asciiTheme="minorHAnsi" w:hAnsiTheme="minorHAnsi"/>
          <w:sz w:val="24"/>
          <w:szCs w:val="24"/>
        </w:rPr>
        <w:t>.</w:t>
      </w:r>
      <w:r w:rsidR="005F6FC0" w:rsidRPr="003978C8">
        <w:rPr>
          <w:rFonts w:asciiTheme="minorHAnsi" w:hAnsiTheme="minorHAnsi"/>
          <w:sz w:val="24"/>
          <w:szCs w:val="24"/>
        </w:rPr>
        <w:t>0</w:t>
      </w:r>
      <w:r w:rsidRPr="003978C8">
        <w:rPr>
          <w:rFonts w:asciiTheme="minorHAnsi" w:hAnsiTheme="minorHAnsi"/>
          <w:sz w:val="24"/>
          <w:szCs w:val="24"/>
        </w:rPr>
        <w:t>9</w:t>
      </w:r>
      <w:r w:rsidR="006F1DAF" w:rsidRPr="003978C8">
        <w:rPr>
          <w:rFonts w:asciiTheme="minorHAnsi" w:hAnsiTheme="minorHAnsi"/>
          <w:sz w:val="24"/>
          <w:szCs w:val="24"/>
        </w:rPr>
        <w:t>.202</w:t>
      </w:r>
      <w:r w:rsidR="005F6FC0" w:rsidRPr="003978C8">
        <w:rPr>
          <w:rFonts w:asciiTheme="minorHAnsi" w:hAnsiTheme="minorHAnsi"/>
          <w:sz w:val="24"/>
          <w:szCs w:val="24"/>
        </w:rPr>
        <w:t>3</w:t>
      </w:r>
      <w:r w:rsidR="00037DA3" w:rsidRPr="003978C8">
        <w:rPr>
          <w:rFonts w:asciiTheme="minorHAnsi" w:hAnsiTheme="minorHAnsi"/>
          <w:sz w:val="24"/>
          <w:szCs w:val="24"/>
        </w:rPr>
        <w:t>r.</w:t>
      </w:r>
    </w:p>
    <w:p w14:paraId="55D16018" w14:textId="77777777" w:rsidR="00037DA3" w:rsidRPr="00226E09" w:rsidRDefault="00037DA3" w:rsidP="00742D5C">
      <w:pPr>
        <w:pStyle w:val="Nagwek"/>
        <w:jc w:val="center"/>
        <w:rPr>
          <w:rFonts w:asciiTheme="minorHAnsi" w:hAnsiTheme="minorHAnsi"/>
          <w:bCs/>
          <w:sz w:val="24"/>
          <w:szCs w:val="24"/>
        </w:rPr>
      </w:pPr>
    </w:p>
    <w:p w14:paraId="5C605DDF"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77FE1617" w14:textId="52D7CBDE" w:rsidR="00742D5C" w:rsidRPr="006F1DAF" w:rsidRDefault="00742D5C" w:rsidP="006F1DAF">
      <w:pPr>
        <w:pStyle w:val="Nagwek"/>
        <w:jc w:val="center"/>
        <w:rPr>
          <w:rFonts w:asciiTheme="minorHAnsi" w:hAnsiTheme="minorHAnsi"/>
          <w:b/>
          <w:sz w:val="24"/>
          <w:szCs w:val="24"/>
        </w:rPr>
      </w:pPr>
      <w:r w:rsidRPr="005A51D1">
        <w:rPr>
          <w:rFonts w:asciiTheme="minorHAnsi" w:hAnsiTheme="minorHAnsi"/>
          <w:b/>
          <w:bCs/>
          <w:sz w:val="28"/>
          <w:szCs w:val="28"/>
        </w:rPr>
        <w:t>,,</w:t>
      </w:r>
      <w:r w:rsidR="00204D16" w:rsidRPr="005A51D1">
        <w:rPr>
          <w:rFonts w:asciiTheme="minorHAnsi" w:hAnsiTheme="minorHAnsi"/>
          <w:b/>
          <w:sz w:val="28"/>
          <w:szCs w:val="28"/>
        </w:rPr>
        <w:t xml:space="preserve">Zakup wraz z dostawą </w:t>
      </w:r>
      <w:r w:rsidR="00204D16">
        <w:rPr>
          <w:rFonts w:asciiTheme="minorHAnsi" w:hAnsiTheme="minorHAnsi"/>
          <w:b/>
          <w:sz w:val="28"/>
          <w:szCs w:val="28"/>
        </w:rPr>
        <w:t xml:space="preserve"> </w:t>
      </w:r>
      <w:r w:rsidR="00B60617">
        <w:rPr>
          <w:rFonts w:asciiTheme="minorHAnsi" w:hAnsiTheme="minorHAnsi"/>
          <w:b/>
          <w:sz w:val="28"/>
          <w:szCs w:val="28"/>
        </w:rPr>
        <w:t xml:space="preserve">wyposażenia medycznego z przeznaczeniem dla Bloku Operacyjnego </w:t>
      </w:r>
      <w:r w:rsidR="00204D16" w:rsidRPr="005A51D1">
        <w:rPr>
          <w:rFonts w:asciiTheme="minorHAnsi" w:hAnsiTheme="minorHAnsi"/>
          <w:b/>
          <w:sz w:val="28"/>
          <w:szCs w:val="28"/>
        </w:rPr>
        <w:t>Świętokrzyskiego Centrum Onkologii w Kielcach</w:t>
      </w:r>
      <w:r w:rsidRPr="005A51D1">
        <w:rPr>
          <w:rFonts w:asciiTheme="minorHAnsi" w:hAnsiTheme="minorHAnsi"/>
          <w:b/>
          <w:sz w:val="28"/>
          <w:szCs w:val="28"/>
        </w:rPr>
        <w:t>”.</w:t>
      </w:r>
    </w:p>
    <w:p w14:paraId="69A267A4"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166EDF0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66E472A" w14:textId="39E07217" w:rsidR="00A86CE8" w:rsidRPr="00226E09" w:rsidRDefault="000C6371"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26E09">
        <w:rPr>
          <w:rFonts w:asciiTheme="minorHAnsi" w:hAnsiTheme="minorHAnsi"/>
          <w:b/>
          <w:sz w:val="24"/>
          <w:szCs w:val="24"/>
        </w:rPr>
        <w:t xml:space="preserve"> </w:t>
      </w:r>
      <w:r w:rsidR="0058719B">
        <w:rPr>
          <w:rFonts w:asciiTheme="minorHAnsi" w:hAnsiTheme="minorHAnsi"/>
          <w:b/>
          <w:sz w:val="24"/>
          <w:szCs w:val="24"/>
        </w:rPr>
        <w:t>I</w:t>
      </w:r>
      <w:r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1047B">
        <w:rPr>
          <w:rFonts w:asciiTheme="minorHAnsi" w:hAnsiTheme="minorHAnsi"/>
          <w:b/>
          <w:sz w:val="24"/>
          <w:szCs w:val="24"/>
        </w:rPr>
        <w:t>1</w:t>
      </w:r>
      <w:r w:rsidR="00B60617">
        <w:rPr>
          <w:rFonts w:asciiTheme="minorHAnsi" w:hAnsiTheme="minorHAnsi"/>
          <w:b/>
          <w:sz w:val="24"/>
          <w:szCs w:val="24"/>
        </w:rPr>
        <w:t>86</w:t>
      </w:r>
      <w:r w:rsidR="00A173DB" w:rsidRPr="00226E09">
        <w:rPr>
          <w:rFonts w:asciiTheme="minorHAnsi" w:hAnsiTheme="minorHAnsi"/>
          <w:b/>
          <w:sz w:val="24"/>
          <w:szCs w:val="24"/>
        </w:rPr>
        <w:t>.</w:t>
      </w:r>
      <w:r w:rsidR="006F1DAF">
        <w:rPr>
          <w:rFonts w:asciiTheme="minorHAnsi" w:hAnsiTheme="minorHAnsi"/>
          <w:b/>
          <w:sz w:val="24"/>
          <w:szCs w:val="24"/>
        </w:rPr>
        <w:t>202</w:t>
      </w:r>
      <w:r w:rsidR="005F6FC0">
        <w:rPr>
          <w:rFonts w:asciiTheme="minorHAnsi" w:hAnsiTheme="minorHAnsi"/>
          <w:b/>
          <w:sz w:val="24"/>
          <w:szCs w:val="24"/>
        </w:rPr>
        <w:t>3</w:t>
      </w:r>
      <w:r w:rsidR="0018382D" w:rsidRPr="00226E09">
        <w:rPr>
          <w:rFonts w:asciiTheme="minorHAnsi" w:hAnsiTheme="minorHAnsi"/>
          <w:b/>
          <w:sz w:val="24"/>
          <w:szCs w:val="24"/>
        </w:rPr>
        <w:t>.M</w:t>
      </w:r>
      <w:r w:rsidR="00211B29">
        <w:rPr>
          <w:rFonts w:asciiTheme="minorHAnsi" w:hAnsiTheme="minorHAnsi"/>
          <w:b/>
          <w:sz w:val="24"/>
          <w:szCs w:val="24"/>
        </w:rPr>
        <w:t>M</w:t>
      </w:r>
      <w:r w:rsidR="00344B6F">
        <w:rPr>
          <w:rFonts w:asciiTheme="minorHAnsi" w:hAnsiTheme="minorHAnsi"/>
          <w:b/>
          <w:sz w:val="24"/>
          <w:szCs w:val="24"/>
        </w:rPr>
        <w:t xml:space="preserve">  </w:t>
      </w:r>
    </w:p>
    <w:p w14:paraId="3FACDE44" w14:textId="77777777" w:rsidR="0020682D" w:rsidRPr="00226E09" w:rsidRDefault="0020682D" w:rsidP="00BA40A5">
      <w:pPr>
        <w:spacing w:before="10" w:afterLines="10" w:after="24" w:line="276" w:lineRule="auto"/>
        <w:jc w:val="both"/>
        <w:rPr>
          <w:rFonts w:asciiTheme="minorHAnsi" w:hAnsiTheme="minorHAnsi"/>
          <w:sz w:val="24"/>
          <w:szCs w:val="24"/>
        </w:rPr>
      </w:pPr>
    </w:p>
    <w:p w14:paraId="65D79F88" w14:textId="77777777" w:rsidR="0020682D" w:rsidRPr="00226E09" w:rsidRDefault="0020682D" w:rsidP="00BA40A5">
      <w:pPr>
        <w:spacing w:before="10" w:afterLines="10" w:after="24" w:line="276" w:lineRule="auto"/>
        <w:jc w:val="both"/>
        <w:rPr>
          <w:rFonts w:asciiTheme="minorHAnsi" w:hAnsiTheme="minorHAnsi"/>
          <w:sz w:val="22"/>
        </w:rPr>
      </w:pPr>
    </w:p>
    <w:p w14:paraId="1C101387" w14:textId="38B14B63" w:rsidR="00AE2DEF" w:rsidRPr="006B1208" w:rsidRDefault="00A86CE8" w:rsidP="006B1208">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2019 r. </w:t>
      </w:r>
      <w:r w:rsidRPr="00226E09">
        <w:rPr>
          <w:rFonts w:asciiTheme="minorHAnsi" w:hAnsiTheme="minorHAnsi"/>
          <w:sz w:val="22"/>
        </w:rPr>
        <w:t xml:space="preserve">Prawo zamówień publicznych </w:t>
      </w:r>
      <w:r w:rsidR="00F85E55" w:rsidRPr="00F85E55">
        <w:rPr>
          <w:rFonts w:asciiTheme="minorHAnsi" w:hAnsiTheme="minorHAnsi"/>
          <w:sz w:val="22"/>
        </w:rPr>
        <w:t>(</w:t>
      </w:r>
      <w:proofErr w:type="spellStart"/>
      <w:r w:rsidR="00F85E55" w:rsidRPr="00F85E55">
        <w:rPr>
          <w:rFonts w:asciiTheme="minorHAnsi" w:hAnsiTheme="minorHAnsi"/>
          <w:sz w:val="22"/>
        </w:rPr>
        <w:t>t.j</w:t>
      </w:r>
      <w:proofErr w:type="spellEnd"/>
      <w:r w:rsidR="00F85E55" w:rsidRPr="00F85E55">
        <w:rPr>
          <w:rFonts w:asciiTheme="minorHAnsi" w:hAnsiTheme="minorHAnsi"/>
          <w:sz w:val="22"/>
        </w:rPr>
        <w:t>. Dz.U. z 2021 r., poz. 1129 ze zm.</w:t>
      </w:r>
      <w:r w:rsidR="00FD5408" w:rsidRPr="00F85E55">
        <w:rPr>
          <w:rFonts w:asciiTheme="minorHAnsi" w:hAnsiTheme="minorHAnsi"/>
          <w:sz w:val="22"/>
        </w:rPr>
        <w:t>)</w:t>
      </w:r>
      <w:r w:rsidR="006B29DE" w:rsidRPr="00F85E55">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2FC9E3D5"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0D64FFE7" w14:textId="744DA257" w:rsidR="00C83F75" w:rsidRPr="00AC6DFC" w:rsidRDefault="007E37ED" w:rsidP="00AC6DFC">
      <w:pPr>
        <w:spacing w:before="10" w:afterLines="10" w:after="24" w:line="276" w:lineRule="auto"/>
        <w:jc w:val="both"/>
        <w:rPr>
          <w:rFonts w:asciiTheme="minorHAnsi" w:hAnsiTheme="minorHAnsi"/>
          <w:bCs/>
          <w:sz w:val="22"/>
          <w:szCs w:val="22"/>
        </w:rPr>
      </w:pPr>
      <w:r>
        <w:rPr>
          <w:rFonts w:asciiTheme="minorHAnsi" w:hAnsiTheme="minorHAnsi"/>
          <w:bCs/>
          <w:sz w:val="22"/>
          <w:szCs w:val="22"/>
        </w:rPr>
        <w:t xml:space="preserve">                                                                                                                                          </w:t>
      </w:r>
      <w:r w:rsidR="00A41D9D">
        <w:rPr>
          <w:rFonts w:asciiTheme="minorHAnsi" w:hAnsiTheme="minorHAnsi"/>
          <w:bCs/>
          <w:sz w:val="22"/>
          <w:szCs w:val="22"/>
        </w:rPr>
        <w:t xml:space="preserve">      </w:t>
      </w:r>
      <w:r w:rsidR="000F27FA">
        <w:rPr>
          <w:rFonts w:asciiTheme="minorHAnsi" w:hAnsiTheme="minorHAnsi"/>
          <w:bCs/>
          <w:sz w:val="22"/>
          <w:szCs w:val="22"/>
        </w:rPr>
        <w:t xml:space="preserve">    </w:t>
      </w:r>
      <w:r w:rsidR="006106AA">
        <w:rPr>
          <w:rFonts w:asciiTheme="minorHAnsi" w:hAnsiTheme="minorHAnsi"/>
          <w:bCs/>
          <w:sz w:val="22"/>
          <w:szCs w:val="22"/>
        </w:rPr>
        <w:t xml:space="preserve">   </w:t>
      </w:r>
      <w:r w:rsidR="000F27FA">
        <w:rPr>
          <w:rFonts w:asciiTheme="minorHAnsi" w:hAnsiTheme="minorHAnsi"/>
          <w:bCs/>
          <w:sz w:val="22"/>
          <w:szCs w:val="22"/>
        </w:rPr>
        <w:t xml:space="preserve"> </w:t>
      </w:r>
      <w:r w:rsidR="00A9120B" w:rsidRPr="00226E09">
        <w:rPr>
          <w:rFonts w:asciiTheme="minorHAnsi" w:hAnsiTheme="minorHAnsi"/>
          <w:bCs/>
          <w:sz w:val="22"/>
          <w:szCs w:val="22"/>
        </w:rPr>
        <w:t>Zatwierdzam</w:t>
      </w:r>
    </w:p>
    <w:p w14:paraId="6F62F32B" w14:textId="77777777" w:rsidR="00FE6237" w:rsidRDefault="00FE6237" w:rsidP="00FE6237"/>
    <w:p w14:paraId="4217B90C" w14:textId="77777777" w:rsidR="00FE6237" w:rsidRPr="00FE6237" w:rsidRDefault="00FE6237" w:rsidP="00FE6237">
      <w:pPr>
        <w:jc w:val="right"/>
        <w:rPr>
          <w:rFonts w:asciiTheme="minorHAnsi" w:hAnsiTheme="minorHAnsi" w:cstheme="minorHAnsi"/>
          <w:i/>
          <w:iCs/>
          <w:sz w:val="22"/>
          <w:szCs w:val="22"/>
        </w:rPr>
      </w:pPr>
      <w:r w:rsidRPr="00FE6237">
        <w:rPr>
          <w:rFonts w:asciiTheme="minorHAnsi" w:hAnsiTheme="minorHAnsi" w:cstheme="minorHAnsi"/>
          <w:i/>
          <w:iCs/>
          <w:sz w:val="22"/>
          <w:szCs w:val="22"/>
        </w:rPr>
        <w:t xml:space="preserve">Z-ca Dyrektora ds. Prawno-Inwestycyjnych Krzysztof </w:t>
      </w:r>
      <w:proofErr w:type="spellStart"/>
      <w:r w:rsidRPr="00FE6237">
        <w:rPr>
          <w:rFonts w:asciiTheme="minorHAnsi" w:hAnsiTheme="minorHAnsi" w:cstheme="minorHAnsi"/>
          <w:i/>
          <w:iCs/>
          <w:sz w:val="22"/>
          <w:szCs w:val="22"/>
        </w:rPr>
        <w:t>Falana</w:t>
      </w:r>
      <w:proofErr w:type="spellEnd"/>
    </w:p>
    <w:p w14:paraId="3DB63844" w14:textId="77777777"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p>
    <w:p w14:paraId="12994FBD" w14:textId="77777777"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r w:rsidRPr="00226E09">
        <w:rPr>
          <w:rFonts w:asciiTheme="minorHAnsi" w:hAnsiTheme="minorHAnsi"/>
          <w:bCs/>
          <w:color w:val="FFFFFF" w:themeColor="background1"/>
          <w:sz w:val="22"/>
          <w:szCs w:val="22"/>
        </w:rPr>
        <w:t>mgr inż. Wojciech Cedro</w:t>
      </w:r>
    </w:p>
    <w:p w14:paraId="1E94C0A2"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4BAEB874"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08E71D6D"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25608590"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02F0AA2D"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65BD310D"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260F9C1D"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3FE4CD97"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47AFF784"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44B75EBE"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49BA660E"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0EEA086C" w14:textId="77777777" w:rsidR="00693C11" w:rsidRPr="00226E09" w:rsidRDefault="00693C11" w:rsidP="00BA40A5">
      <w:pPr>
        <w:spacing w:before="10" w:afterLines="10" w:after="24" w:line="276" w:lineRule="auto"/>
        <w:jc w:val="both"/>
        <w:rPr>
          <w:rFonts w:asciiTheme="minorHAnsi" w:hAnsiTheme="minorHAnsi"/>
          <w:b/>
          <w:sz w:val="22"/>
          <w:szCs w:val="22"/>
          <w:u w:val="single"/>
        </w:rPr>
      </w:pPr>
    </w:p>
    <w:p w14:paraId="4351C8D6" w14:textId="77777777" w:rsidR="00803DD0" w:rsidRDefault="00803DD0" w:rsidP="00BA40A5">
      <w:pPr>
        <w:spacing w:before="10" w:afterLines="10" w:after="24" w:line="276" w:lineRule="auto"/>
        <w:jc w:val="both"/>
        <w:rPr>
          <w:rFonts w:asciiTheme="minorHAnsi" w:hAnsiTheme="minorHAnsi"/>
          <w:b/>
          <w:sz w:val="22"/>
          <w:szCs w:val="22"/>
          <w:u w:val="single"/>
        </w:rPr>
      </w:pPr>
    </w:p>
    <w:p w14:paraId="56B28C16" w14:textId="33BFE40F" w:rsidR="00850728" w:rsidRPr="008D734C" w:rsidRDefault="00850728" w:rsidP="00F5280E">
      <w:pPr>
        <w:spacing w:after="0"/>
        <w:rPr>
          <w:rFonts w:asciiTheme="minorHAnsi" w:hAnsiTheme="minorHAnsi"/>
          <w:sz w:val="22"/>
        </w:rPr>
      </w:pPr>
      <w:r>
        <w:rPr>
          <w:rFonts w:asciiTheme="minorHAnsi" w:hAnsiTheme="minorHAnsi"/>
          <w:sz w:val="22"/>
        </w:rPr>
        <w:br w:type="page"/>
      </w:r>
      <w:r w:rsidRPr="00671DC8">
        <w:rPr>
          <w:rFonts w:asciiTheme="minorHAnsi" w:hAnsiTheme="minorHAnsi"/>
          <w:sz w:val="22"/>
        </w:rPr>
        <w:lastRenderedPageBreak/>
        <w:t>Wszystkie liczby zapisane w systemie rzymskim, które zostały użyte w niniejszej SWZ, oznaczają numery poszczególnych rozdziałów SWZ.</w:t>
      </w:r>
      <w:r w:rsidR="00EF5A54">
        <w:rPr>
          <w:rFonts w:asciiTheme="minorHAnsi" w:hAnsiTheme="minorHAnsi"/>
          <w:sz w:val="22"/>
        </w:rPr>
        <w:t xml:space="preserve">  </w:t>
      </w:r>
    </w:p>
    <w:p w14:paraId="1AB4FF10" w14:textId="77777777" w:rsidR="00AE2DEF" w:rsidRPr="00226E09" w:rsidRDefault="007767A6" w:rsidP="00F5280E">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2CA9BED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070AF029"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49AC1542" w14:textId="77777777"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071/481</w:t>
      </w:r>
    </w:p>
    <w:p w14:paraId="69B85FF0"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9"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614567A8" w14:textId="77777777" w:rsidR="00B35785" w:rsidRDefault="00692907" w:rsidP="00857853">
      <w:pPr>
        <w:spacing w:before="10" w:after="2" w:line="276" w:lineRule="auto"/>
        <w:ind w:left="567"/>
        <w:rPr>
          <w:rStyle w:val="Hipercze"/>
          <w:rFonts w:asciiTheme="minorHAnsi" w:hAnsiTheme="minorHAnsi"/>
          <w:sz w:val="22"/>
          <w:szCs w:val="22"/>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3EA68055" w14:textId="77777777" w:rsidR="00AA0574" w:rsidRPr="00AD35A8" w:rsidRDefault="00AA0574" w:rsidP="00857853">
      <w:pPr>
        <w:spacing w:before="10" w:after="2" w:line="276" w:lineRule="auto"/>
        <w:ind w:left="567"/>
        <w:rPr>
          <w:rFonts w:asciiTheme="minorHAnsi" w:hAnsiTheme="minorHAnsi"/>
          <w:b/>
          <w:sz w:val="22"/>
          <w:szCs w:val="22"/>
          <w:shd w:val="clear" w:color="auto" w:fill="FFFFFF"/>
        </w:rPr>
      </w:pPr>
    </w:p>
    <w:p w14:paraId="149610BA" w14:textId="1ECE6671" w:rsidR="0093310F"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25E0E7BB" w14:textId="77777777" w:rsidR="00B60617" w:rsidRPr="00B60617" w:rsidRDefault="00B60617" w:rsidP="00B60617">
      <w:pPr>
        <w:pStyle w:val="Akapitzlist"/>
        <w:tabs>
          <w:tab w:val="left" w:pos="567"/>
        </w:tabs>
        <w:spacing w:after="120" w:line="240" w:lineRule="auto"/>
        <w:ind w:left="567" w:right="142"/>
        <w:jc w:val="both"/>
        <w:rPr>
          <w:rFonts w:asciiTheme="minorHAnsi" w:hAnsiTheme="minorHAnsi" w:cstheme="minorHAnsi"/>
        </w:rPr>
      </w:pPr>
      <w:r w:rsidRPr="00B60617">
        <w:rPr>
          <w:rFonts w:asciiTheme="minorHAnsi" w:hAnsiTheme="minorHAnsi" w:cstheme="minorHAnsi"/>
        </w:rPr>
        <w:t xml:space="preserve">Środki na zakup zostały zabezpieczone w ramach dofinansowania przez Urząd Marszałkowski Województwa Świętokrzyskiego oraz środków własnych Świętokrzyskiego Centrum Onkologii. </w:t>
      </w:r>
    </w:p>
    <w:p w14:paraId="0B9E5AA8" w14:textId="77777777" w:rsidR="007562B6" w:rsidRPr="005F6FC0" w:rsidRDefault="007562B6" w:rsidP="005F6FC0">
      <w:pPr>
        <w:spacing w:before="10" w:afterLines="10" w:after="24"/>
        <w:jc w:val="both"/>
        <w:rPr>
          <w:rFonts w:asciiTheme="minorHAnsi" w:hAnsiTheme="minorHAnsi"/>
          <w:color w:val="FF0000"/>
        </w:rPr>
      </w:pPr>
    </w:p>
    <w:p w14:paraId="50AA5CF9"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2BD9566" w14:textId="77777777" w:rsidR="00C87D42"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Tryb podstawowy bez negocjacji, o którym mowa w art. </w:t>
      </w:r>
      <w:r w:rsidR="00C87D42" w:rsidRPr="00226E09">
        <w:rPr>
          <w:rFonts w:asciiTheme="minorHAnsi" w:hAnsiTheme="minorHAnsi"/>
        </w:rPr>
        <w:t xml:space="preserve">275 pkt 1 ustawy </w:t>
      </w:r>
      <w:proofErr w:type="spellStart"/>
      <w:r w:rsidR="00C87D42" w:rsidRPr="00226E09">
        <w:rPr>
          <w:rFonts w:asciiTheme="minorHAnsi" w:hAnsiTheme="minorHAnsi"/>
        </w:rPr>
        <w:t>Pzp</w:t>
      </w:r>
      <w:proofErr w:type="spellEnd"/>
      <w:r w:rsidR="00C87D42" w:rsidRPr="00226E09">
        <w:rPr>
          <w:rFonts w:asciiTheme="minorHAnsi" w:hAnsiTheme="minorHAnsi"/>
        </w:rPr>
        <w:t>.</w:t>
      </w:r>
    </w:p>
    <w:p w14:paraId="2E1934D6" w14:textId="2A9A6EA7" w:rsidR="00B77078" w:rsidRDefault="00B77078" w:rsidP="000654A8">
      <w:pPr>
        <w:pStyle w:val="Akapitzlist"/>
        <w:spacing w:afterLines="10" w:after="24"/>
        <w:ind w:left="567"/>
        <w:jc w:val="both"/>
        <w:rPr>
          <w:rFonts w:asciiTheme="minorHAnsi" w:hAnsiTheme="minorHAnsi"/>
        </w:rPr>
      </w:pPr>
      <w:r w:rsidRPr="00226E09">
        <w:rPr>
          <w:rFonts w:asciiTheme="minorHAnsi" w:hAnsiTheme="minorHAnsi"/>
        </w:rPr>
        <w:t xml:space="preserve">W zakresie nieuregulowanym w SWZ zastosowanie mają przepisy ustawy </w:t>
      </w:r>
      <w:proofErr w:type="spellStart"/>
      <w:r w:rsidRPr="00226E09">
        <w:rPr>
          <w:rFonts w:asciiTheme="minorHAnsi" w:hAnsiTheme="minorHAnsi"/>
        </w:rPr>
        <w:t>Pzp</w:t>
      </w:r>
      <w:proofErr w:type="spellEnd"/>
      <w:r w:rsidRPr="00226E09">
        <w:rPr>
          <w:rFonts w:asciiTheme="minorHAnsi" w:hAnsiTheme="minorHAnsi"/>
        </w:rPr>
        <w:t xml:space="preserve"> oraz aktów wykonawczych wydanych na jej podstawie.</w:t>
      </w:r>
    </w:p>
    <w:p w14:paraId="237ACDBA" w14:textId="7A42E48F" w:rsidR="000654A8" w:rsidRPr="000654A8" w:rsidRDefault="000654A8" w:rsidP="000654A8">
      <w:pPr>
        <w:tabs>
          <w:tab w:val="left" w:pos="709"/>
        </w:tabs>
        <w:spacing w:after="0"/>
        <w:ind w:left="567" w:right="142"/>
        <w:jc w:val="both"/>
        <w:rPr>
          <w:rFonts w:asciiTheme="minorHAnsi" w:hAnsiTheme="minorHAnsi" w:cstheme="minorHAnsi"/>
          <w:sz w:val="22"/>
          <w:szCs w:val="22"/>
        </w:rPr>
      </w:pPr>
      <w:r w:rsidRPr="000654A8">
        <w:rPr>
          <w:rFonts w:asciiTheme="minorHAnsi" w:hAnsiTheme="minorHAnsi" w:cstheme="minorHAnsi"/>
          <w:bCs/>
          <w:sz w:val="22"/>
          <w:szCs w:val="22"/>
        </w:rPr>
        <w:t xml:space="preserve">Zgodnie z art. 280 ust. 1 pkt 1 </w:t>
      </w:r>
      <w:proofErr w:type="spellStart"/>
      <w:r w:rsidRPr="000654A8">
        <w:rPr>
          <w:rFonts w:asciiTheme="minorHAnsi" w:hAnsiTheme="minorHAnsi" w:cstheme="minorHAnsi"/>
          <w:bCs/>
          <w:sz w:val="22"/>
          <w:szCs w:val="22"/>
        </w:rPr>
        <w:t>Pzp</w:t>
      </w:r>
      <w:proofErr w:type="spellEnd"/>
      <w:r w:rsidRPr="000654A8">
        <w:rPr>
          <w:rFonts w:asciiTheme="minorHAnsi" w:hAnsiTheme="minorHAnsi" w:cstheme="minorHAnsi"/>
          <w:bCs/>
          <w:sz w:val="22"/>
          <w:szCs w:val="22"/>
        </w:rPr>
        <w:t xml:space="preserve"> SWZ udostępniona jest na stronie internetowej prowadzonego postępowania. Ponadto SWZ może być przekazywana nieodpłatnie wykonawcom w formie elektronicznej </w:t>
      </w:r>
      <w:r w:rsidR="000F27FA">
        <w:rPr>
          <w:rFonts w:asciiTheme="minorHAnsi" w:hAnsiTheme="minorHAnsi" w:cstheme="minorHAnsi"/>
          <w:bCs/>
          <w:sz w:val="22"/>
          <w:szCs w:val="22"/>
        </w:rPr>
        <w:t xml:space="preserve">  </w:t>
      </w:r>
      <w:r w:rsidRPr="000654A8">
        <w:rPr>
          <w:rFonts w:asciiTheme="minorHAnsi" w:hAnsiTheme="minorHAnsi" w:cstheme="minorHAnsi"/>
          <w:bCs/>
          <w:sz w:val="22"/>
          <w:szCs w:val="22"/>
        </w:rPr>
        <w:t xml:space="preserve">(e-mail). </w:t>
      </w:r>
    </w:p>
    <w:p w14:paraId="180CB3DC" w14:textId="77777777" w:rsidR="0093310F"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3A5CC8A7" w14:textId="77777777" w:rsidR="009C6871" w:rsidRPr="00542506" w:rsidRDefault="00C87D42" w:rsidP="00542506">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Opis części zamówienia </w:t>
      </w:r>
    </w:p>
    <w:p w14:paraId="70ECB263" w14:textId="03B64192" w:rsidR="00B60617" w:rsidRPr="00B60617" w:rsidRDefault="00B60617" w:rsidP="00B60617">
      <w:pPr>
        <w:spacing w:afterLines="10" w:after="24" w:line="240" w:lineRule="auto"/>
        <w:ind w:left="567"/>
        <w:jc w:val="both"/>
        <w:rPr>
          <w:rFonts w:asciiTheme="minorHAnsi" w:hAnsiTheme="minorHAnsi" w:cstheme="minorHAnsi"/>
          <w:sz w:val="22"/>
          <w:szCs w:val="22"/>
        </w:rPr>
      </w:pPr>
      <w:r w:rsidRPr="00B60617">
        <w:rPr>
          <w:rFonts w:asciiTheme="minorHAnsi" w:hAnsiTheme="minorHAnsi" w:cstheme="minorHAnsi"/>
          <w:b/>
          <w:bCs/>
          <w:sz w:val="22"/>
          <w:szCs w:val="22"/>
        </w:rPr>
        <w:t>Pakiet nr 1</w:t>
      </w:r>
      <w:r w:rsidRPr="00B60617">
        <w:rPr>
          <w:rFonts w:asciiTheme="minorHAnsi" w:hAnsiTheme="minorHAnsi" w:cstheme="minorHAnsi"/>
          <w:sz w:val="22"/>
          <w:szCs w:val="22"/>
        </w:rPr>
        <w:t xml:space="preserve"> – Platform</w:t>
      </w:r>
      <w:r>
        <w:rPr>
          <w:rFonts w:asciiTheme="minorHAnsi" w:hAnsiTheme="minorHAnsi" w:cstheme="minorHAnsi"/>
          <w:sz w:val="22"/>
          <w:szCs w:val="22"/>
        </w:rPr>
        <w:t>a</w:t>
      </w:r>
      <w:r w:rsidRPr="00B60617">
        <w:rPr>
          <w:rFonts w:asciiTheme="minorHAnsi" w:hAnsiTheme="minorHAnsi" w:cstheme="minorHAnsi"/>
          <w:sz w:val="22"/>
          <w:szCs w:val="22"/>
        </w:rPr>
        <w:t xml:space="preserve"> elektrochirurgiczn</w:t>
      </w:r>
      <w:r>
        <w:rPr>
          <w:rFonts w:asciiTheme="minorHAnsi" w:hAnsiTheme="minorHAnsi" w:cstheme="minorHAnsi"/>
          <w:sz w:val="22"/>
          <w:szCs w:val="22"/>
        </w:rPr>
        <w:t>a</w:t>
      </w:r>
      <w:r w:rsidRPr="00B60617">
        <w:rPr>
          <w:rFonts w:asciiTheme="minorHAnsi" w:hAnsiTheme="minorHAnsi" w:cstheme="minorHAnsi"/>
          <w:sz w:val="22"/>
          <w:szCs w:val="22"/>
        </w:rPr>
        <w:t xml:space="preserve"> z akcesoriami – 2 szt.</w:t>
      </w:r>
    </w:p>
    <w:p w14:paraId="438484E3" w14:textId="77777777" w:rsidR="00B60617" w:rsidRPr="00B60617" w:rsidRDefault="00B60617" w:rsidP="00B60617">
      <w:pPr>
        <w:spacing w:afterLines="10" w:after="24" w:line="240" w:lineRule="auto"/>
        <w:ind w:left="567"/>
        <w:jc w:val="both"/>
        <w:rPr>
          <w:rFonts w:asciiTheme="minorHAnsi" w:hAnsiTheme="minorHAnsi" w:cstheme="minorHAnsi"/>
          <w:sz w:val="22"/>
          <w:szCs w:val="22"/>
        </w:rPr>
      </w:pPr>
      <w:r w:rsidRPr="00B60617">
        <w:rPr>
          <w:rFonts w:asciiTheme="minorHAnsi" w:hAnsiTheme="minorHAnsi" w:cstheme="minorHAnsi"/>
          <w:b/>
          <w:bCs/>
          <w:sz w:val="22"/>
          <w:szCs w:val="22"/>
        </w:rPr>
        <w:t xml:space="preserve">Pakiet nr 2 </w:t>
      </w:r>
      <w:r w:rsidRPr="00B60617">
        <w:rPr>
          <w:rFonts w:asciiTheme="minorHAnsi" w:hAnsiTheme="minorHAnsi" w:cstheme="minorHAnsi"/>
          <w:sz w:val="22"/>
          <w:szCs w:val="22"/>
        </w:rPr>
        <w:t>– Diatermia chirurgiczna z akcesoriami – 1 szt.</w:t>
      </w:r>
    </w:p>
    <w:p w14:paraId="4DEADB4B" w14:textId="77777777" w:rsidR="00B60617" w:rsidRPr="00B60617" w:rsidRDefault="00B60617" w:rsidP="00B60617">
      <w:pPr>
        <w:spacing w:afterLines="10" w:after="24" w:line="240" w:lineRule="auto"/>
        <w:ind w:left="567"/>
        <w:jc w:val="both"/>
        <w:rPr>
          <w:rFonts w:asciiTheme="minorHAnsi" w:hAnsiTheme="minorHAnsi" w:cstheme="minorHAnsi"/>
          <w:sz w:val="22"/>
          <w:szCs w:val="22"/>
        </w:rPr>
      </w:pPr>
      <w:r w:rsidRPr="00B60617">
        <w:rPr>
          <w:rFonts w:asciiTheme="minorHAnsi" w:hAnsiTheme="minorHAnsi" w:cstheme="minorHAnsi"/>
          <w:b/>
          <w:bCs/>
          <w:sz w:val="22"/>
          <w:szCs w:val="22"/>
        </w:rPr>
        <w:t xml:space="preserve">Pakiet nr 3 </w:t>
      </w:r>
      <w:r w:rsidRPr="00B60617">
        <w:rPr>
          <w:rFonts w:asciiTheme="minorHAnsi" w:hAnsiTheme="minorHAnsi" w:cstheme="minorHAnsi"/>
          <w:sz w:val="22"/>
          <w:szCs w:val="22"/>
        </w:rPr>
        <w:t>– Monitor nerwów z akcesoriami – 2 szt.</w:t>
      </w:r>
    </w:p>
    <w:p w14:paraId="45EBBC7D" w14:textId="6ED595D9" w:rsidR="00B60617" w:rsidRPr="00B60617" w:rsidRDefault="00B60617" w:rsidP="00B60617">
      <w:pPr>
        <w:spacing w:afterLines="10" w:after="24" w:line="240" w:lineRule="auto"/>
        <w:ind w:left="567"/>
        <w:jc w:val="both"/>
        <w:rPr>
          <w:rFonts w:asciiTheme="minorHAnsi" w:hAnsiTheme="minorHAnsi" w:cstheme="minorHAnsi"/>
          <w:sz w:val="22"/>
          <w:szCs w:val="22"/>
        </w:rPr>
      </w:pPr>
      <w:r w:rsidRPr="00B60617">
        <w:rPr>
          <w:rFonts w:asciiTheme="minorHAnsi" w:hAnsiTheme="minorHAnsi" w:cstheme="minorHAnsi"/>
          <w:b/>
          <w:bCs/>
          <w:sz w:val="22"/>
          <w:szCs w:val="22"/>
        </w:rPr>
        <w:t xml:space="preserve">Pakiet nr 4 </w:t>
      </w:r>
      <w:r w:rsidRPr="00B60617">
        <w:rPr>
          <w:rFonts w:asciiTheme="minorHAnsi" w:hAnsiTheme="minorHAnsi" w:cstheme="minorHAnsi"/>
          <w:sz w:val="22"/>
          <w:szCs w:val="22"/>
        </w:rPr>
        <w:t>– Ssak chirurgiczn</w:t>
      </w:r>
      <w:r>
        <w:rPr>
          <w:rFonts w:asciiTheme="minorHAnsi" w:hAnsiTheme="minorHAnsi" w:cstheme="minorHAnsi"/>
          <w:sz w:val="22"/>
          <w:szCs w:val="22"/>
        </w:rPr>
        <w:t>y</w:t>
      </w:r>
      <w:r w:rsidRPr="00B60617">
        <w:rPr>
          <w:rFonts w:asciiTheme="minorHAnsi" w:hAnsiTheme="minorHAnsi" w:cstheme="minorHAnsi"/>
          <w:sz w:val="22"/>
          <w:szCs w:val="22"/>
        </w:rPr>
        <w:t xml:space="preserve"> – 5 szt.</w:t>
      </w:r>
    </w:p>
    <w:p w14:paraId="7FAAE4FE" w14:textId="77777777" w:rsidR="00B60617" w:rsidRPr="00B60617" w:rsidRDefault="00B60617" w:rsidP="00B60617">
      <w:pPr>
        <w:spacing w:afterLines="10" w:after="24" w:line="240" w:lineRule="auto"/>
        <w:ind w:left="567"/>
        <w:jc w:val="both"/>
        <w:rPr>
          <w:rFonts w:asciiTheme="minorHAnsi" w:hAnsiTheme="minorHAnsi" w:cstheme="minorHAnsi"/>
          <w:sz w:val="22"/>
          <w:szCs w:val="22"/>
        </w:rPr>
      </w:pPr>
      <w:r w:rsidRPr="00B60617">
        <w:rPr>
          <w:rFonts w:asciiTheme="minorHAnsi" w:hAnsiTheme="minorHAnsi" w:cstheme="minorHAnsi"/>
          <w:b/>
          <w:bCs/>
          <w:sz w:val="22"/>
          <w:szCs w:val="22"/>
        </w:rPr>
        <w:t xml:space="preserve">Pakiet nr 5 </w:t>
      </w:r>
      <w:r w:rsidRPr="00B60617">
        <w:rPr>
          <w:rFonts w:asciiTheme="minorHAnsi" w:hAnsiTheme="minorHAnsi" w:cstheme="minorHAnsi"/>
          <w:sz w:val="22"/>
          <w:szCs w:val="22"/>
        </w:rPr>
        <w:t>– Detektor promieni gamma – 1 szt.</w:t>
      </w:r>
    </w:p>
    <w:p w14:paraId="0AF773D1" w14:textId="5AEE14E7" w:rsidR="009C6871" w:rsidRPr="00685A40" w:rsidRDefault="009C6871" w:rsidP="00B60617">
      <w:pPr>
        <w:spacing w:after="0" w:line="240" w:lineRule="auto"/>
        <w:ind w:left="502"/>
        <w:contextualSpacing/>
        <w:rPr>
          <w:rFonts w:asciiTheme="minorHAnsi" w:hAnsiTheme="minorHAnsi"/>
          <w:sz w:val="22"/>
          <w:szCs w:val="22"/>
        </w:rPr>
      </w:pPr>
      <w:r w:rsidRPr="00685A40">
        <w:rPr>
          <w:rFonts w:asciiTheme="minorHAnsi" w:hAnsiTheme="minorHAnsi"/>
          <w:sz w:val="22"/>
          <w:szCs w:val="22"/>
        </w:rPr>
        <w:t xml:space="preserve">  Zamawiający dopuszcza składanie ofert częściowych na </w:t>
      </w:r>
      <w:r w:rsidR="00542506" w:rsidRPr="00685A40">
        <w:rPr>
          <w:rFonts w:asciiTheme="minorHAnsi" w:hAnsiTheme="minorHAnsi"/>
          <w:sz w:val="22"/>
          <w:szCs w:val="22"/>
        </w:rPr>
        <w:t>poszczególne Pakiety nr 1-</w:t>
      </w:r>
      <w:r w:rsidR="00B60617">
        <w:rPr>
          <w:rFonts w:asciiTheme="minorHAnsi" w:hAnsiTheme="minorHAnsi"/>
          <w:sz w:val="22"/>
          <w:szCs w:val="22"/>
        </w:rPr>
        <w:t>5</w:t>
      </w:r>
      <w:r w:rsidRPr="00685A40">
        <w:rPr>
          <w:rFonts w:asciiTheme="minorHAnsi" w:hAnsiTheme="minorHAnsi"/>
          <w:sz w:val="22"/>
          <w:szCs w:val="22"/>
        </w:rPr>
        <w:t xml:space="preserve">. </w:t>
      </w:r>
    </w:p>
    <w:p w14:paraId="5222DA90" w14:textId="7AA4CBB7" w:rsidR="009C6871" w:rsidRPr="00685A40" w:rsidRDefault="009C6871" w:rsidP="009C6871">
      <w:pPr>
        <w:tabs>
          <w:tab w:val="left" w:pos="568"/>
        </w:tabs>
        <w:spacing w:after="120" w:line="240" w:lineRule="auto"/>
        <w:ind w:right="68"/>
        <w:jc w:val="both"/>
        <w:rPr>
          <w:rFonts w:asciiTheme="minorHAnsi" w:hAnsiTheme="minorHAnsi"/>
          <w:sz w:val="22"/>
          <w:szCs w:val="22"/>
        </w:rPr>
      </w:pPr>
      <w:r w:rsidRPr="00685A40">
        <w:rPr>
          <w:rFonts w:asciiTheme="minorHAnsi" w:hAnsiTheme="minorHAnsi"/>
          <w:sz w:val="22"/>
          <w:szCs w:val="22"/>
        </w:rPr>
        <w:t xml:space="preserve">           </w:t>
      </w:r>
      <w:r w:rsidR="001030A3" w:rsidRPr="00685A40">
        <w:rPr>
          <w:rFonts w:asciiTheme="minorHAnsi" w:hAnsiTheme="minorHAnsi"/>
          <w:sz w:val="22"/>
          <w:szCs w:val="22"/>
        </w:rPr>
        <w:t xml:space="preserve"> </w:t>
      </w:r>
      <w:r w:rsidRPr="00685A40">
        <w:rPr>
          <w:rFonts w:asciiTheme="minorHAnsi" w:hAnsiTheme="minorHAnsi"/>
          <w:sz w:val="22"/>
          <w:szCs w:val="22"/>
        </w:rPr>
        <w:t xml:space="preserve">Zamawiający nie dopuszcza składania ofert częściowych na poszczególne </w:t>
      </w:r>
      <w:r w:rsidR="00542506" w:rsidRPr="00685A40">
        <w:rPr>
          <w:rFonts w:asciiTheme="minorHAnsi" w:hAnsiTheme="minorHAnsi"/>
          <w:sz w:val="22"/>
          <w:szCs w:val="22"/>
        </w:rPr>
        <w:t>pozycje w obrębie Pakietu nr 1-</w:t>
      </w:r>
      <w:r w:rsidR="00B60617">
        <w:rPr>
          <w:rFonts w:asciiTheme="minorHAnsi" w:hAnsiTheme="minorHAnsi"/>
          <w:sz w:val="22"/>
          <w:szCs w:val="22"/>
        </w:rPr>
        <w:t>5</w:t>
      </w:r>
      <w:r w:rsidR="00902ADD">
        <w:rPr>
          <w:rFonts w:asciiTheme="minorHAnsi" w:hAnsiTheme="minorHAnsi"/>
          <w:sz w:val="22"/>
          <w:szCs w:val="22"/>
        </w:rPr>
        <w:t>.</w:t>
      </w:r>
    </w:p>
    <w:p w14:paraId="1E27A4A6" w14:textId="77777777" w:rsidR="00C87D42" w:rsidRPr="00226E09" w:rsidRDefault="00C87D42" w:rsidP="00EE74BC">
      <w:pPr>
        <w:tabs>
          <w:tab w:val="left" w:pos="568"/>
        </w:tabs>
        <w:spacing w:after="0" w:line="240" w:lineRule="auto"/>
        <w:ind w:right="68"/>
        <w:rPr>
          <w:rFonts w:asciiTheme="minorHAnsi" w:hAnsiTheme="minorHAnsi"/>
        </w:rPr>
      </w:pPr>
    </w:p>
    <w:p w14:paraId="71E44214"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7C19A099" w14:textId="336FB145" w:rsidR="00456DCC" w:rsidRDefault="00C87D42" w:rsidP="00DE6DE2">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r w:rsidR="000F27FA">
        <w:rPr>
          <w:rFonts w:asciiTheme="minorHAnsi" w:hAnsiTheme="minorHAnsi"/>
        </w:rPr>
        <w:t>.</w:t>
      </w:r>
    </w:p>
    <w:p w14:paraId="3C8BD79F" w14:textId="77777777" w:rsidR="000F27FA" w:rsidRPr="008D734C" w:rsidRDefault="000F27FA" w:rsidP="008D734C">
      <w:pPr>
        <w:spacing w:before="10" w:afterLines="10" w:after="24"/>
        <w:jc w:val="both"/>
        <w:rPr>
          <w:rFonts w:asciiTheme="minorHAnsi" w:hAnsiTheme="minorHAnsi"/>
        </w:rPr>
      </w:pPr>
    </w:p>
    <w:p w14:paraId="7E33198B"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Pr>
          <w:b/>
        </w:rPr>
        <w:br/>
      </w:r>
      <w:r w:rsidRPr="00455529">
        <w:rPr>
          <w:b/>
        </w:rPr>
        <w:t xml:space="preserve">w art. 95 ustawy </w:t>
      </w:r>
      <w:proofErr w:type="spellStart"/>
      <w:r w:rsidRPr="00455529">
        <w:rPr>
          <w:b/>
        </w:rPr>
        <w:t>Pzp</w:t>
      </w:r>
      <w:proofErr w:type="spellEnd"/>
      <w:r w:rsidRPr="00455529">
        <w:rPr>
          <w:b/>
        </w:rPr>
        <w:t>.</w:t>
      </w:r>
    </w:p>
    <w:p w14:paraId="0967F56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43DB599" w14:textId="77777777" w:rsidR="00456DCC" w:rsidRDefault="00456DCC" w:rsidP="00456DCC">
      <w:pPr>
        <w:pStyle w:val="Akapitzlist"/>
        <w:spacing w:before="10" w:afterLines="10" w:after="24" w:line="240" w:lineRule="auto"/>
        <w:ind w:left="567"/>
        <w:jc w:val="both"/>
        <w:rPr>
          <w:rFonts w:asciiTheme="minorHAnsi" w:hAnsiTheme="minorHAnsi"/>
          <w:b/>
        </w:rPr>
      </w:pPr>
    </w:p>
    <w:p w14:paraId="7E6C983A"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2718EDC5"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02666C6C" w14:textId="77777777" w:rsidR="00B77078" w:rsidRPr="00226E09" w:rsidRDefault="00B77078" w:rsidP="00BA40A5">
      <w:pPr>
        <w:spacing w:before="10" w:afterLines="10" w:after="24"/>
        <w:jc w:val="both"/>
        <w:rPr>
          <w:rFonts w:asciiTheme="minorHAnsi" w:hAnsiTheme="minorHAnsi"/>
        </w:rPr>
      </w:pPr>
    </w:p>
    <w:p w14:paraId="2E5A1426"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50C3B007"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5F3C0F83" w14:textId="77777777" w:rsidR="00685A40" w:rsidRPr="003B7951" w:rsidRDefault="00685A40" w:rsidP="003B7951">
      <w:pPr>
        <w:spacing w:before="10" w:afterLines="10" w:after="24"/>
        <w:jc w:val="both"/>
        <w:rPr>
          <w:rFonts w:asciiTheme="minorHAnsi" w:hAnsiTheme="minorHAnsi"/>
          <w:b/>
        </w:rPr>
      </w:pPr>
    </w:p>
    <w:p w14:paraId="305A50DD"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5117E76D" w14:textId="7B2946AC" w:rsidR="006106AA" w:rsidRPr="00F5280E" w:rsidRDefault="003E43C7" w:rsidP="00F5280E">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3FF0B4A" w14:textId="77777777" w:rsidR="00F5280E" w:rsidRDefault="00F5280E" w:rsidP="003B7951">
      <w:pPr>
        <w:pStyle w:val="Akapitzlist"/>
        <w:spacing w:before="10" w:afterLines="10" w:after="24"/>
        <w:ind w:left="567"/>
        <w:jc w:val="both"/>
        <w:rPr>
          <w:rFonts w:asciiTheme="minorHAnsi" w:hAnsiTheme="minorHAnsi"/>
        </w:rPr>
      </w:pPr>
    </w:p>
    <w:p w14:paraId="194278E3" w14:textId="77777777" w:rsidR="00B60617" w:rsidRPr="003B7951" w:rsidRDefault="00B60617" w:rsidP="003B7951">
      <w:pPr>
        <w:pStyle w:val="Akapitzlist"/>
        <w:spacing w:before="10" w:afterLines="10" w:after="24"/>
        <w:ind w:left="567"/>
        <w:jc w:val="both"/>
        <w:rPr>
          <w:rFonts w:asciiTheme="minorHAnsi" w:hAnsiTheme="minorHAnsi"/>
        </w:rPr>
      </w:pPr>
    </w:p>
    <w:p w14:paraId="6D232C4D"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lastRenderedPageBreak/>
        <w:t xml:space="preserve">Informacje </w:t>
      </w:r>
      <w:r w:rsidRPr="00226E09">
        <w:rPr>
          <w:rFonts w:asciiTheme="minorHAnsi" w:eastAsia="Times New Roman" w:hAnsiTheme="minorHAnsi"/>
          <w:b/>
          <w:color w:val="000000" w:themeColor="text1"/>
          <w:lang w:eastAsia="pl-PL"/>
        </w:rPr>
        <w:t>o przewidywanych zamówieniach, o których mowa w </w:t>
      </w:r>
      <w:hyperlink r:id="rId11"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79677ADC" w14:textId="350AF889" w:rsidR="00AA2ED4" w:rsidRDefault="001B193D" w:rsidP="00F97A84">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00ED7C03" w14:textId="77777777" w:rsidR="003B7951" w:rsidRPr="00F97A84" w:rsidRDefault="003B7951" w:rsidP="00F97A84">
      <w:pPr>
        <w:pStyle w:val="Akapitzlist"/>
        <w:spacing w:before="10" w:afterLines="10" w:after="24"/>
        <w:ind w:left="567"/>
        <w:jc w:val="both"/>
        <w:rPr>
          <w:rFonts w:asciiTheme="minorHAnsi" w:hAnsiTheme="minorHAnsi"/>
          <w:color w:val="000000" w:themeColor="text1"/>
        </w:rPr>
      </w:pPr>
    </w:p>
    <w:p w14:paraId="11E1318D"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2"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0736A9CB"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571C93BB" w14:textId="77777777" w:rsidR="00011AB2" w:rsidRPr="00226E09" w:rsidRDefault="00011AB2" w:rsidP="00BA40A5">
      <w:pPr>
        <w:spacing w:before="10" w:afterLines="10" w:after="24"/>
        <w:jc w:val="both"/>
        <w:rPr>
          <w:rFonts w:asciiTheme="minorHAnsi" w:hAnsiTheme="minorHAnsi"/>
          <w:b/>
        </w:rPr>
      </w:pPr>
    </w:p>
    <w:p w14:paraId="7E5C559B"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374D11F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22B832B0" w14:textId="77777777" w:rsidR="00CE6F86" w:rsidRPr="00226E09" w:rsidRDefault="00CE6F86" w:rsidP="00BA40A5">
      <w:pPr>
        <w:spacing w:before="10" w:afterLines="10" w:after="24"/>
        <w:jc w:val="both"/>
        <w:rPr>
          <w:rFonts w:asciiTheme="minorHAnsi" w:hAnsiTheme="minorHAnsi"/>
        </w:rPr>
      </w:pPr>
    </w:p>
    <w:p w14:paraId="0F7D559E"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564A5368"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7C6EA1C8" w14:textId="77777777" w:rsidR="006E3301" w:rsidRPr="00226E09" w:rsidRDefault="006E3301" w:rsidP="00BA40A5">
      <w:pPr>
        <w:pStyle w:val="Akapitzlist"/>
        <w:spacing w:before="10" w:afterLines="10" w:after="24"/>
        <w:ind w:left="567"/>
        <w:jc w:val="both"/>
        <w:rPr>
          <w:rFonts w:asciiTheme="minorHAnsi" w:hAnsiTheme="minorHAnsi"/>
        </w:rPr>
      </w:pPr>
    </w:p>
    <w:p w14:paraId="3B41702A"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3"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4"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5878D47F"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2E7CF2CA"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0A7B0362"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2C3D6B78"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4B509C28" w14:textId="77777777" w:rsidR="00BA714F" w:rsidRPr="00226E09" w:rsidRDefault="00BA714F" w:rsidP="00BA40A5">
      <w:pPr>
        <w:pStyle w:val="Akapitzlist"/>
        <w:spacing w:before="10" w:afterLines="10" w:after="24"/>
        <w:ind w:left="567"/>
        <w:jc w:val="both"/>
        <w:rPr>
          <w:rFonts w:asciiTheme="minorHAnsi" w:hAnsiTheme="minorHAnsi"/>
        </w:rPr>
      </w:pPr>
    </w:p>
    <w:p w14:paraId="6E8381E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461B267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1A9EF826" w14:textId="77777777" w:rsidR="00BA714F" w:rsidRPr="00226E09" w:rsidRDefault="00BA714F" w:rsidP="00BA40A5">
      <w:pPr>
        <w:pStyle w:val="Akapitzlist"/>
        <w:spacing w:before="10" w:afterLines="10" w:after="24"/>
        <w:ind w:left="567"/>
        <w:jc w:val="both"/>
        <w:rPr>
          <w:rFonts w:asciiTheme="minorHAnsi" w:hAnsiTheme="minorHAnsi"/>
        </w:rPr>
      </w:pPr>
    </w:p>
    <w:p w14:paraId="5FA292A2"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7AE03FF8"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0802F53F" w14:textId="77777777" w:rsidR="00BA714F" w:rsidRPr="00226E09" w:rsidRDefault="00BA714F" w:rsidP="00BA40A5">
      <w:pPr>
        <w:pStyle w:val="Akapitzlist"/>
        <w:spacing w:before="10" w:afterLines="10" w:after="24"/>
        <w:ind w:left="567"/>
        <w:jc w:val="both"/>
        <w:rPr>
          <w:rFonts w:asciiTheme="minorHAnsi" w:hAnsiTheme="minorHAnsi"/>
          <w:b/>
        </w:rPr>
      </w:pPr>
    </w:p>
    <w:p w14:paraId="748737F1"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027A1263"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202020EE" w14:textId="77777777" w:rsidR="00BA714F" w:rsidRPr="00226E09" w:rsidRDefault="00BA714F" w:rsidP="00BA40A5">
      <w:pPr>
        <w:pStyle w:val="Akapitzlist"/>
        <w:spacing w:before="10" w:afterLines="10" w:after="24"/>
        <w:ind w:left="567"/>
        <w:jc w:val="both"/>
        <w:rPr>
          <w:rFonts w:asciiTheme="minorHAnsi" w:hAnsiTheme="minorHAnsi"/>
          <w:b/>
        </w:rPr>
      </w:pPr>
    </w:p>
    <w:p w14:paraId="0B9C1073"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D2FC8EA"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87F0FE1"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D9109E5" w14:textId="77777777" w:rsidR="007C202D" w:rsidRPr="00226E09" w:rsidRDefault="007C202D" w:rsidP="00BA40A5">
      <w:pPr>
        <w:spacing w:before="10" w:afterLines="10" w:after="24"/>
        <w:jc w:val="both"/>
        <w:rPr>
          <w:rFonts w:asciiTheme="minorHAnsi" w:hAnsiTheme="minorHAnsi"/>
          <w:b/>
          <w:color w:val="000000" w:themeColor="text1"/>
        </w:rPr>
      </w:pPr>
    </w:p>
    <w:p w14:paraId="70358A41"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5"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6"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7"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5105C763" w14:textId="119CB3C9" w:rsidR="009C6871" w:rsidRDefault="003713AB" w:rsidP="003713AB">
      <w:pPr>
        <w:pStyle w:val="Tekstpodstawowy2"/>
        <w:spacing w:after="0" w:line="240" w:lineRule="auto"/>
        <w:jc w:val="both"/>
        <w:rPr>
          <w:rFonts w:asciiTheme="minorHAnsi" w:hAnsiTheme="minorHAnsi"/>
          <w:bCs/>
          <w:sz w:val="22"/>
          <w:szCs w:val="22"/>
        </w:rPr>
      </w:pPr>
      <w:r>
        <w:rPr>
          <w:rFonts w:asciiTheme="minorHAnsi" w:hAnsiTheme="minorHAnsi"/>
          <w:bCs/>
          <w:sz w:val="22"/>
          <w:szCs w:val="22"/>
        </w:rPr>
        <w:t xml:space="preserve">            Nie dotyczy.</w:t>
      </w:r>
    </w:p>
    <w:p w14:paraId="07DBF97F" w14:textId="77777777" w:rsidR="003B7951" w:rsidRPr="000F27FA" w:rsidRDefault="003B7951" w:rsidP="00BA40A5">
      <w:pPr>
        <w:spacing w:before="10" w:afterLines="10" w:after="24" w:line="276" w:lineRule="auto"/>
        <w:jc w:val="both"/>
        <w:rPr>
          <w:rFonts w:asciiTheme="minorHAnsi" w:hAnsiTheme="minorHAnsi"/>
          <w:bCs/>
          <w:sz w:val="22"/>
          <w:szCs w:val="22"/>
        </w:rPr>
      </w:pPr>
    </w:p>
    <w:p w14:paraId="02812A7A" w14:textId="373D28B9" w:rsidR="00E4314A" w:rsidRPr="00226E09" w:rsidRDefault="004C5120" w:rsidP="00BA40A5">
      <w:pPr>
        <w:spacing w:before="10" w:afterLines="10" w:after="24" w:line="276" w:lineRule="auto"/>
        <w:jc w:val="both"/>
        <w:rPr>
          <w:rFonts w:asciiTheme="minorHAnsi" w:hAnsiTheme="minorHAnsi"/>
          <w:b/>
          <w:sz w:val="22"/>
          <w:szCs w:val="22"/>
        </w:rPr>
      </w:pPr>
      <w:r w:rsidRPr="000F27FA">
        <w:rPr>
          <w:rFonts w:asciiTheme="minorHAnsi" w:hAnsiTheme="minorHAnsi"/>
          <w:b/>
          <w:sz w:val="22"/>
          <w:szCs w:val="22"/>
        </w:rPr>
        <w:t xml:space="preserve">ROZDZIAŁ </w:t>
      </w:r>
      <w:r w:rsidR="00692907" w:rsidRPr="000F27FA">
        <w:rPr>
          <w:rFonts w:asciiTheme="minorHAnsi" w:hAnsiTheme="minorHAnsi"/>
          <w:b/>
          <w:sz w:val="22"/>
          <w:szCs w:val="22"/>
        </w:rPr>
        <w:t>II – OPIS PRZEDMIOTU ZAMÓWIENIA</w:t>
      </w:r>
      <w:r w:rsidR="00692907" w:rsidRPr="00226E09">
        <w:rPr>
          <w:rFonts w:asciiTheme="minorHAnsi" w:hAnsiTheme="minorHAnsi"/>
          <w:b/>
          <w:sz w:val="22"/>
          <w:szCs w:val="22"/>
        </w:rPr>
        <w:t xml:space="preserve"> </w:t>
      </w:r>
    </w:p>
    <w:p w14:paraId="30472D50" w14:textId="5884290C" w:rsidR="007E6901" w:rsidRDefault="00B35785" w:rsidP="00542506">
      <w:pPr>
        <w:pStyle w:val="Akapitzlist"/>
        <w:numPr>
          <w:ilvl w:val="0"/>
          <w:numId w:val="5"/>
        </w:numPr>
        <w:spacing w:before="10" w:afterLines="10" w:after="24"/>
        <w:ind w:left="567" w:hanging="567"/>
        <w:jc w:val="both"/>
        <w:rPr>
          <w:rFonts w:asciiTheme="minorHAnsi" w:hAnsiTheme="minorHAnsi"/>
        </w:rPr>
      </w:pPr>
      <w:r w:rsidRPr="000F27FA">
        <w:rPr>
          <w:rFonts w:asciiTheme="minorHAnsi" w:hAnsiTheme="minorHAnsi"/>
        </w:rPr>
        <w:t>Przedmiotem zamówienia jest</w:t>
      </w:r>
      <w:r w:rsidR="00011AB2" w:rsidRPr="000F27FA">
        <w:rPr>
          <w:rFonts w:asciiTheme="minorHAnsi" w:hAnsiTheme="minorHAnsi"/>
          <w:b/>
        </w:rPr>
        <w:t xml:space="preserve"> </w:t>
      </w:r>
      <w:r w:rsidR="00B60617" w:rsidRPr="00B60617">
        <w:rPr>
          <w:rFonts w:asciiTheme="minorHAnsi" w:hAnsiTheme="minorHAnsi"/>
          <w:b/>
        </w:rPr>
        <w:t>zakup wraz z dostawą  wyposażenia medycznego z przeznaczeniem dla Bloku Operacyjnego Świętokrzyskiego Centrum Onkologii w Kielcach</w:t>
      </w:r>
      <w:r w:rsidR="007E6901" w:rsidRPr="00B60617">
        <w:rPr>
          <w:rFonts w:asciiTheme="minorHAnsi" w:hAnsiTheme="minorHAnsi"/>
          <w:bCs/>
        </w:rPr>
        <w:t>,</w:t>
      </w:r>
      <w:r w:rsidR="007E6901" w:rsidRPr="000F27FA">
        <w:rPr>
          <w:rFonts w:asciiTheme="minorHAnsi" w:hAnsiTheme="minorHAnsi"/>
          <w:bCs/>
        </w:rPr>
        <w:t xml:space="preserve"> stosownie</w:t>
      </w:r>
      <w:r w:rsidR="007E6901" w:rsidRPr="000F27FA">
        <w:rPr>
          <w:rFonts w:asciiTheme="minorHAnsi" w:hAnsiTheme="minorHAnsi"/>
          <w:b/>
        </w:rPr>
        <w:t xml:space="preserve"> </w:t>
      </w:r>
      <w:r w:rsidR="007E6901" w:rsidRPr="008846FE">
        <w:rPr>
          <w:rFonts w:asciiTheme="minorHAnsi" w:hAnsiTheme="minorHAnsi"/>
          <w:bCs/>
        </w:rPr>
        <w:t>do</w:t>
      </w:r>
      <w:r w:rsidR="00FA4938" w:rsidRPr="008846FE">
        <w:rPr>
          <w:rFonts w:asciiTheme="minorHAnsi" w:hAnsiTheme="minorHAnsi"/>
          <w:bCs/>
        </w:rPr>
        <w:t>:</w:t>
      </w:r>
      <w:r w:rsidR="007E6901" w:rsidRPr="000F27FA">
        <w:rPr>
          <w:rFonts w:asciiTheme="minorHAnsi" w:hAnsiTheme="minorHAnsi"/>
        </w:rPr>
        <w:t xml:space="preserve"> </w:t>
      </w:r>
    </w:p>
    <w:p w14:paraId="1B2893BA" w14:textId="22CFA71E" w:rsidR="00B60617" w:rsidRPr="00B60617" w:rsidRDefault="00B60617" w:rsidP="00B60617">
      <w:pPr>
        <w:spacing w:afterLines="10" w:after="24" w:line="240" w:lineRule="auto"/>
        <w:ind w:left="567"/>
        <w:jc w:val="both"/>
        <w:rPr>
          <w:rFonts w:asciiTheme="minorHAnsi" w:hAnsiTheme="minorHAnsi" w:cstheme="minorHAnsi"/>
          <w:sz w:val="22"/>
          <w:szCs w:val="22"/>
        </w:rPr>
      </w:pPr>
      <w:r w:rsidRPr="00B60617">
        <w:rPr>
          <w:rFonts w:asciiTheme="minorHAnsi" w:hAnsiTheme="minorHAnsi" w:cstheme="minorHAnsi"/>
          <w:b/>
          <w:bCs/>
          <w:sz w:val="22"/>
          <w:szCs w:val="22"/>
        </w:rPr>
        <w:t>Pakiet nr 1</w:t>
      </w:r>
      <w:r w:rsidRPr="00B60617">
        <w:rPr>
          <w:rFonts w:asciiTheme="minorHAnsi" w:hAnsiTheme="minorHAnsi" w:cstheme="minorHAnsi"/>
          <w:sz w:val="22"/>
          <w:szCs w:val="22"/>
        </w:rPr>
        <w:t xml:space="preserve"> – Platform</w:t>
      </w:r>
      <w:r>
        <w:rPr>
          <w:rFonts w:asciiTheme="minorHAnsi" w:hAnsiTheme="minorHAnsi" w:cstheme="minorHAnsi"/>
          <w:sz w:val="22"/>
          <w:szCs w:val="22"/>
        </w:rPr>
        <w:t>a</w:t>
      </w:r>
      <w:r w:rsidRPr="00B60617">
        <w:rPr>
          <w:rFonts w:asciiTheme="minorHAnsi" w:hAnsiTheme="minorHAnsi" w:cstheme="minorHAnsi"/>
          <w:sz w:val="22"/>
          <w:szCs w:val="22"/>
        </w:rPr>
        <w:t xml:space="preserve"> elektrochirurgiczn</w:t>
      </w:r>
      <w:r>
        <w:rPr>
          <w:rFonts w:asciiTheme="minorHAnsi" w:hAnsiTheme="minorHAnsi" w:cstheme="minorHAnsi"/>
          <w:sz w:val="22"/>
          <w:szCs w:val="22"/>
        </w:rPr>
        <w:t>a</w:t>
      </w:r>
      <w:r w:rsidRPr="00B60617">
        <w:rPr>
          <w:rFonts w:asciiTheme="minorHAnsi" w:hAnsiTheme="minorHAnsi" w:cstheme="minorHAnsi"/>
          <w:sz w:val="22"/>
          <w:szCs w:val="22"/>
        </w:rPr>
        <w:t xml:space="preserve"> z akcesoriami – 2 szt.</w:t>
      </w:r>
    </w:p>
    <w:p w14:paraId="7EB81817" w14:textId="77777777" w:rsidR="00B60617" w:rsidRPr="00B60617" w:rsidRDefault="00B60617" w:rsidP="00B60617">
      <w:pPr>
        <w:spacing w:afterLines="10" w:after="24" w:line="240" w:lineRule="auto"/>
        <w:ind w:left="567"/>
        <w:jc w:val="both"/>
        <w:rPr>
          <w:rFonts w:asciiTheme="minorHAnsi" w:hAnsiTheme="minorHAnsi" w:cstheme="minorHAnsi"/>
          <w:sz w:val="22"/>
          <w:szCs w:val="22"/>
        </w:rPr>
      </w:pPr>
      <w:r w:rsidRPr="00B60617">
        <w:rPr>
          <w:rFonts w:asciiTheme="minorHAnsi" w:hAnsiTheme="minorHAnsi" w:cstheme="minorHAnsi"/>
          <w:b/>
          <w:bCs/>
          <w:sz w:val="22"/>
          <w:szCs w:val="22"/>
        </w:rPr>
        <w:t xml:space="preserve">Pakiet nr 2 </w:t>
      </w:r>
      <w:r w:rsidRPr="00B60617">
        <w:rPr>
          <w:rFonts w:asciiTheme="minorHAnsi" w:hAnsiTheme="minorHAnsi" w:cstheme="minorHAnsi"/>
          <w:sz w:val="22"/>
          <w:szCs w:val="22"/>
        </w:rPr>
        <w:t>– Diatermia chirurgiczna z akcesoriami – 1 szt.</w:t>
      </w:r>
    </w:p>
    <w:p w14:paraId="77811C2B" w14:textId="77777777" w:rsidR="00B60617" w:rsidRPr="00B60617" w:rsidRDefault="00B60617" w:rsidP="00B60617">
      <w:pPr>
        <w:spacing w:afterLines="10" w:after="24" w:line="240" w:lineRule="auto"/>
        <w:ind w:left="567"/>
        <w:jc w:val="both"/>
        <w:rPr>
          <w:rFonts w:asciiTheme="minorHAnsi" w:hAnsiTheme="minorHAnsi" w:cstheme="minorHAnsi"/>
          <w:sz w:val="22"/>
          <w:szCs w:val="22"/>
        </w:rPr>
      </w:pPr>
      <w:r w:rsidRPr="00B60617">
        <w:rPr>
          <w:rFonts w:asciiTheme="minorHAnsi" w:hAnsiTheme="minorHAnsi" w:cstheme="minorHAnsi"/>
          <w:b/>
          <w:bCs/>
          <w:sz w:val="22"/>
          <w:szCs w:val="22"/>
        </w:rPr>
        <w:lastRenderedPageBreak/>
        <w:t xml:space="preserve">Pakiet nr 3 </w:t>
      </w:r>
      <w:r w:rsidRPr="00B60617">
        <w:rPr>
          <w:rFonts w:asciiTheme="minorHAnsi" w:hAnsiTheme="minorHAnsi" w:cstheme="minorHAnsi"/>
          <w:sz w:val="22"/>
          <w:szCs w:val="22"/>
        </w:rPr>
        <w:t>– Monitor nerwów z akcesoriami – 2 szt.</w:t>
      </w:r>
    </w:p>
    <w:p w14:paraId="2F229A87" w14:textId="77777777" w:rsidR="00B60617" w:rsidRPr="00B60617" w:rsidRDefault="00B60617" w:rsidP="00B60617">
      <w:pPr>
        <w:spacing w:afterLines="10" w:after="24" w:line="240" w:lineRule="auto"/>
        <w:ind w:left="567"/>
        <w:jc w:val="both"/>
        <w:rPr>
          <w:rFonts w:asciiTheme="minorHAnsi" w:hAnsiTheme="minorHAnsi" w:cstheme="minorHAnsi"/>
          <w:sz w:val="22"/>
          <w:szCs w:val="22"/>
        </w:rPr>
      </w:pPr>
      <w:r w:rsidRPr="00B60617">
        <w:rPr>
          <w:rFonts w:asciiTheme="minorHAnsi" w:hAnsiTheme="minorHAnsi" w:cstheme="minorHAnsi"/>
          <w:b/>
          <w:bCs/>
          <w:sz w:val="22"/>
          <w:szCs w:val="22"/>
        </w:rPr>
        <w:t xml:space="preserve">Pakiet nr 4 </w:t>
      </w:r>
      <w:r w:rsidRPr="00B60617">
        <w:rPr>
          <w:rFonts w:asciiTheme="minorHAnsi" w:hAnsiTheme="minorHAnsi" w:cstheme="minorHAnsi"/>
          <w:sz w:val="22"/>
          <w:szCs w:val="22"/>
        </w:rPr>
        <w:t>– Ssak chirurgiczn</w:t>
      </w:r>
      <w:r>
        <w:rPr>
          <w:rFonts w:asciiTheme="minorHAnsi" w:hAnsiTheme="minorHAnsi" w:cstheme="minorHAnsi"/>
          <w:sz w:val="22"/>
          <w:szCs w:val="22"/>
        </w:rPr>
        <w:t>y</w:t>
      </w:r>
      <w:r w:rsidRPr="00B60617">
        <w:rPr>
          <w:rFonts w:asciiTheme="minorHAnsi" w:hAnsiTheme="minorHAnsi" w:cstheme="minorHAnsi"/>
          <w:sz w:val="22"/>
          <w:szCs w:val="22"/>
        </w:rPr>
        <w:t xml:space="preserve"> – 5 szt.</w:t>
      </w:r>
    </w:p>
    <w:p w14:paraId="5D8EFF17" w14:textId="77777777" w:rsidR="00B60617" w:rsidRPr="00B60617" w:rsidRDefault="00B60617" w:rsidP="00B60617">
      <w:pPr>
        <w:spacing w:afterLines="10" w:after="24" w:line="240" w:lineRule="auto"/>
        <w:ind w:left="567"/>
        <w:jc w:val="both"/>
        <w:rPr>
          <w:rFonts w:asciiTheme="minorHAnsi" w:hAnsiTheme="minorHAnsi" w:cstheme="minorHAnsi"/>
          <w:sz w:val="22"/>
          <w:szCs w:val="22"/>
        </w:rPr>
      </w:pPr>
      <w:r w:rsidRPr="00B60617">
        <w:rPr>
          <w:rFonts w:asciiTheme="minorHAnsi" w:hAnsiTheme="minorHAnsi" w:cstheme="minorHAnsi"/>
          <w:b/>
          <w:bCs/>
          <w:sz w:val="22"/>
          <w:szCs w:val="22"/>
        </w:rPr>
        <w:t xml:space="preserve">Pakiet nr 5 </w:t>
      </w:r>
      <w:r w:rsidRPr="00B60617">
        <w:rPr>
          <w:rFonts w:asciiTheme="minorHAnsi" w:hAnsiTheme="minorHAnsi" w:cstheme="minorHAnsi"/>
          <w:sz w:val="22"/>
          <w:szCs w:val="22"/>
        </w:rPr>
        <w:t>– Detektor promieni gamma – 1 szt.</w:t>
      </w:r>
    </w:p>
    <w:p w14:paraId="1CDA5C46" w14:textId="6E1EC5A1" w:rsidR="00E835BE" w:rsidRPr="00E81C9F" w:rsidRDefault="007E6901" w:rsidP="00B60617">
      <w:pPr>
        <w:spacing w:after="0" w:line="240" w:lineRule="auto"/>
        <w:ind w:left="502"/>
        <w:contextualSpacing/>
        <w:rPr>
          <w:rFonts w:asciiTheme="minorHAnsi" w:hAnsiTheme="minorHAnsi"/>
          <w:sz w:val="22"/>
          <w:szCs w:val="22"/>
        </w:rPr>
      </w:pPr>
      <w:r w:rsidRPr="000F27FA">
        <w:rPr>
          <w:rFonts w:asciiTheme="minorHAnsi" w:hAnsiTheme="minorHAnsi"/>
          <w:b/>
        </w:rPr>
        <w:t xml:space="preserve">  </w:t>
      </w:r>
      <w:r w:rsidR="00842425" w:rsidRPr="00F5280E">
        <w:rPr>
          <w:rFonts w:asciiTheme="minorHAnsi" w:hAnsiTheme="minorHAnsi"/>
          <w:sz w:val="22"/>
          <w:szCs w:val="22"/>
        </w:rPr>
        <w:t xml:space="preserve">Szczegółowy opis przedmiotu zamówienia zawiera </w:t>
      </w:r>
      <w:r w:rsidR="00E81C9F" w:rsidRPr="00F5280E">
        <w:rPr>
          <w:rFonts w:asciiTheme="minorHAnsi" w:hAnsiTheme="minorHAnsi"/>
          <w:b/>
          <w:sz w:val="22"/>
          <w:szCs w:val="22"/>
        </w:rPr>
        <w:t>Załącznik nr 2</w:t>
      </w:r>
      <w:r w:rsidR="009550D5" w:rsidRPr="00F5280E">
        <w:rPr>
          <w:rFonts w:asciiTheme="minorHAnsi" w:hAnsiTheme="minorHAnsi"/>
          <w:b/>
          <w:sz w:val="22"/>
          <w:szCs w:val="22"/>
        </w:rPr>
        <w:t xml:space="preserve"> </w:t>
      </w:r>
      <w:r w:rsidR="008846FE" w:rsidRPr="00F5280E">
        <w:rPr>
          <w:rFonts w:asciiTheme="minorHAnsi" w:hAnsiTheme="minorHAnsi"/>
          <w:b/>
          <w:sz w:val="22"/>
          <w:szCs w:val="22"/>
        </w:rPr>
        <w:t>i 3</w:t>
      </w:r>
      <w:r w:rsidR="00CA291C" w:rsidRPr="00F5280E">
        <w:rPr>
          <w:rFonts w:asciiTheme="minorHAnsi" w:hAnsiTheme="minorHAnsi"/>
          <w:b/>
          <w:sz w:val="22"/>
          <w:szCs w:val="22"/>
        </w:rPr>
        <w:t xml:space="preserve"> </w:t>
      </w:r>
      <w:r w:rsidR="00842425" w:rsidRPr="00F5280E">
        <w:rPr>
          <w:rFonts w:asciiTheme="minorHAnsi" w:hAnsiTheme="minorHAnsi"/>
          <w:b/>
          <w:sz w:val="22"/>
          <w:szCs w:val="22"/>
        </w:rPr>
        <w:t>do SWZ</w:t>
      </w:r>
      <w:r w:rsidR="00842425" w:rsidRPr="00F5280E">
        <w:rPr>
          <w:rFonts w:asciiTheme="minorHAnsi" w:hAnsiTheme="minorHAnsi"/>
          <w:sz w:val="22"/>
          <w:szCs w:val="22"/>
        </w:rPr>
        <w:t>.</w:t>
      </w:r>
      <w:r w:rsidR="00BA4ABE">
        <w:rPr>
          <w:rFonts w:asciiTheme="minorHAnsi" w:hAnsiTheme="minorHAnsi"/>
          <w:sz w:val="22"/>
          <w:szCs w:val="22"/>
        </w:rPr>
        <w:t xml:space="preserve"> </w:t>
      </w:r>
    </w:p>
    <w:p w14:paraId="0012BD81" w14:textId="77777777" w:rsidR="00606AE4" w:rsidRPr="00E81C9F" w:rsidRDefault="00606AE4" w:rsidP="00B60617">
      <w:pPr>
        <w:pStyle w:val="Akapitzlist"/>
        <w:spacing w:after="0" w:line="240" w:lineRule="auto"/>
        <w:ind w:left="567"/>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69FCA9B2" w14:textId="77777777" w:rsidR="00606AE4" w:rsidRPr="00E81C9F" w:rsidRDefault="00606AE4" w:rsidP="00B60617">
      <w:pPr>
        <w:pStyle w:val="Akapitzlist"/>
        <w:spacing w:after="0" w:line="240" w:lineRule="auto"/>
        <w:ind w:left="567"/>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1D06F579" w14:textId="77777777" w:rsidR="00606AE4" w:rsidRPr="00E81C9F" w:rsidRDefault="00606AE4" w:rsidP="00B60617">
      <w:pPr>
        <w:pStyle w:val="Akapitzlist"/>
        <w:spacing w:after="0" w:line="240" w:lineRule="auto"/>
        <w:ind w:left="567"/>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2F03E1F9" w14:textId="77777777" w:rsidR="00606AE4" w:rsidRDefault="00606AE4" w:rsidP="00B60617">
      <w:pPr>
        <w:pStyle w:val="Akapitzlist"/>
        <w:spacing w:after="0" w:line="240" w:lineRule="auto"/>
        <w:ind w:left="567"/>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4300DE14" w14:textId="77777777" w:rsidR="00542506" w:rsidRPr="00AC6B54" w:rsidRDefault="00542506" w:rsidP="00AC6B54">
      <w:pPr>
        <w:pStyle w:val="Akapitzlist"/>
        <w:spacing w:after="0" w:line="240" w:lineRule="auto"/>
        <w:rPr>
          <w:rFonts w:asciiTheme="minorHAnsi" w:hAnsiTheme="minorHAnsi"/>
          <w:lang w:eastAsia="ja-JP"/>
        </w:rPr>
      </w:pPr>
    </w:p>
    <w:p w14:paraId="02275C37" w14:textId="77777777" w:rsidR="000F27FA" w:rsidRDefault="00842425" w:rsidP="000F27FA">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778F7019" w14:textId="77777777" w:rsidR="004610F9" w:rsidRPr="00F3069A" w:rsidRDefault="004610F9" w:rsidP="004610F9">
      <w:pPr>
        <w:pStyle w:val="Akapitzlist"/>
        <w:autoSpaceDE w:val="0"/>
        <w:autoSpaceDN w:val="0"/>
        <w:adjustRightInd w:val="0"/>
        <w:spacing w:afterLines="10" w:after="24" w:line="240" w:lineRule="auto"/>
        <w:ind w:hanging="153"/>
        <w:jc w:val="both"/>
        <w:rPr>
          <w:rFonts w:asciiTheme="minorHAnsi" w:hAnsiTheme="minorHAnsi"/>
          <w:color w:val="000000" w:themeColor="text1"/>
        </w:rPr>
      </w:pPr>
      <w:r w:rsidRPr="00F3069A">
        <w:rPr>
          <w:rFonts w:asciiTheme="minorHAnsi" w:hAnsiTheme="minorHAnsi"/>
          <w:color w:val="000000" w:themeColor="text1"/>
        </w:rPr>
        <w:t>33100000-1 Urządzenia medyczne</w:t>
      </w:r>
    </w:p>
    <w:p w14:paraId="54CC695D" w14:textId="77777777" w:rsidR="004610F9" w:rsidRPr="00F3069A" w:rsidRDefault="004610F9" w:rsidP="004610F9">
      <w:pPr>
        <w:pStyle w:val="Akapitzlist"/>
        <w:autoSpaceDE w:val="0"/>
        <w:autoSpaceDN w:val="0"/>
        <w:adjustRightInd w:val="0"/>
        <w:spacing w:afterLines="10" w:after="24" w:line="240" w:lineRule="auto"/>
        <w:ind w:hanging="153"/>
        <w:jc w:val="both"/>
        <w:rPr>
          <w:rFonts w:asciiTheme="minorHAnsi" w:hAnsiTheme="minorHAnsi" w:cs="Open Sans"/>
          <w:color w:val="000000" w:themeColor="text1"/>
          <w:shd w:val="clear" w:color="auto" w:fill="FFFFFF"/>
        </w:rPr>
      </w:pPr>
      <w:r w:rsidRPr="00F3069A">
        <w:rPr>
          <w:rFonts w:asciiTheme="minorHAnsi" w:hAnsiTheme="minorHAnsi" w:cs="Open Sans"/>
          <w:color w:val="000000" w:themeColor="text1"/>
          <w:shd w:val="clear" w:color="auto" w:fill="FFFFFF" w:themeFill="background1"/>
        </w:rPr>
        <w:t>33190000-8</w:t>
      </w:r>
      <w:r w:rsidRPr="00F3069A">
        <w:rPr>
          <w:rFonts w:asciiTheme="minorHAnsi" w:hAnsiTheme="minorHAnsi" w:cs="Open Sans"/>
          <w:color w:val="000000" w:themeColor="text1"/>
          <w:shd w:val="clear" w:color="auto" w:fill="EEEEEE"/>
        </w:rPr>
        <w:t xml:space="preserve"> </w:t>
      </w:r>
      <w:r w:rsidRPr="00F3069A">
        <w:rPr>
          <w:rFonts w:asciiTheme="minorHAnsi" w:hAnsiTheme="minorHAnsi" w:cs="Open Sans"/>
          <w:color w:val="000000" w:themeColor="text1"/>
          <w:shd w:val="clear" w:color="auto" w:fill="FFFFFF"/>
        </w:rPr>
        <w:t>Różne urządzenia i produkty medyczne</w:t>
      </w:r>
    </w:p>
    <w:p w14:paraId="5C7957C8" w14:textId="4848393E" w:rsidR="00180833" w:rsidRPr="00F3069A" w:rsidRDefault="00180833" w:rsidP="004610F9">
      <w:pPr>
        <w:pStyle w:val="Akapitzlist"/>
        <w:autoSpaceDE w:val="0"/>
        <w:autoSpaceDN w:val="0"/>
        <w:adjustRightInd w:val="0"/>
        <w:spacing w:afterLines="10" w:after="24" w:line="240" w:lineRule="auto"/>
        <w:ind w:hanging="153"/>
        <w:jc w:val="both"/>
        <w:rPr>
          <w:rFonts w:asciiTheme="minorHAnsi" w:hAnsiTheme="minorHAnsi" w:cs="Open Sans"/>
          <w:color w:val="000000" w:themeColor="text1"/>
          <w:shd w:val="clear" w:color="auto" w:fill="FFFFFF"/>
        </w:rPr>
      </w:pPr>
      <w:r w:rsidRPr="00F3069A">
        <w:rPr>
          <w:rFonts w:asciiTheme="minorHAnsi" w:hAnsiTheme="minorHAnsi" w:cs="Open Sans"/>
          <w:color w:val="000000" w:themeColor="text1"/>
          <w:shd w:val="clear" w:color="auto" w:fill="FFFFFF"/>
        </w:rPr>
        <w:t>33161000-6 Urządzenia elektrochirurgiczne</w:t>
      </w:r>
    </w:p>
    <w:p w14:paraId="29271AFD" w14:textId="5123704C" w:rsidR="00180833" w:rsidRPr="00F3069A" w:rsidRDefault="00180833" w:rsidP="004610F9">
      <w:pPr>
        <w:pStyle w:val="Akapitzlist"/>
        <w:autoSpaceDE w:val="0"/>
        <w:autoSpaceDN w:val="0"/>
        <w:adjustRightInd w:val="0"/>
        <w:spacing w:afterLines="10" w:after="24" w:line="240" w:lineRule="auto"/>
        <w:ind w:hanging="153"/>
        <w:jc w:val="both"/>
        <w:rPr>
          <w:rFonts w:asciiTheme="minorHAnsi" w:hAnsiTheme="minorHAnsi" w:cs="Open Sans"/>
          <w:color w:val="000000" w:themeColor="text1"/>
          <w:shd w:val="clear" w:color="auto" w:fill="FFFFFF"/>
        </w:rPr>
      </w:pPr>
      <w:r w:rsidRPr="00F3069A">
        <w:rPr>
          <w:rFonts w:asciiTheme="minorHAnsi" w:hAnsiTheme="minorHAnsi" w:cs="Open Sans"/>
          <w:color w:val="000000" w:themeColor="text1"/>
          <w:shd w:val="clear" w:color="auto" w:fill="FFFFFF"/>
        </w:rPr>
        <w:t>33169000-2 Przyrządy chirurgiczne</w:t>
      </w:r>
    </w:p>
    <w:p w14:paraId="790D3700" w14:textId="2C468FCC" w:rsidR="00180833" w:rsidRPr="00F3069A" w:rsidRDefault="00180833" w:rsidP="004610F9">
      <w:pPr>
        <w:pStyle w:val="Akapitzlist"/>
        <w:autoSpaceDE w:val="0"/>
        <w:autoSpaceDN w:val="0"/>
        <w:adjustRightInd w:val="0"/>
        <w:spacing w:afterLines="10" w:after="24" w:line="240" w:lineRule="auto"/>
        <w:ind w:hanging="153"/>
        <w:jc w:val="both"/>
        <w:rPr>
          <w:rFonts w:asciiTheme="minorHAnsi" w:hAnsiTheme="minorHAnsi" w:cs="Open Sans"/>
          <w:color w:val="000000" w:themeColor="text1"/>
          <w:shd w:val="clear" w:color="auto" w:fill="FFFFFF"/>
        </w:rPr>
      </w:pPr>
      <w:r w:rsidRPr="00F3069A">
        <w:rPr>
          <w:rFonts w:asciiTheme="minorHAnsi" w:hAnsiTheme="minorHAnsi" w:cs="Open Sans"/>
          <w:color w:val="000000" w:themeColor="text1"/>
          <w:shd w:val="clear" w:color="auto" w:fill="FFFFFF"/>
        </w:rPr>
        <w:t>38341000-7 Aparatura do mierzenia promieniowania</w:t>
      </w:r>
    </w:p>
    <w:p w14:paraId="097F0DE0" w14:textId="77777777" w:rsidR="003747ED" w:rsidRDefault="003747ED" w:rsidP="006B50AD">
      <w:pPr>
        <w:tabs>
          <w:tab w:val="left" w:pos="568"/>
        </w:tabs>
        <w:spacing w:after="0"/>
        <w:ind w:right="68"/>
        <w:jc w:val="both"/>
        <w:rPr>
          <w:rFonts w:asciiTheme="minorHAnsi" w:hAnsiTheme="minorHAnsi"/>
          <w:b/>
          <w:sz w:val="22"/>
          <w:szCs w:val="22"/>
        </w:rPr>
      </w:pPr>
    </w:p>
    <w:p w14:paraId="5435C51B" w14:textId="1FAEA1BA" w:rsidR="000F27FA" w:rsidRPr="006B50AD" w:rsidRDefault="00BA714F" w:rsidP="006B50AD">
      <w:pPr>
        <w:tabs>
          <w:tab w:val="left" w:pos="568"/>
        </w:tabs>
        <w:spacing w:after="0"/>
        <w:ind w:right="68"/>
        <w:jc w:val="both"/>
        <w:rPr>
          <w:rFonts w:asciiTheme="minorHAnsi" w:hAnsiTheme="minorHAnsi"/>
          <w:b/>
          <w:sz w:val="22"/>
          <w:szCs w:val="22"/>
        </w:rPr>
      </w:pPr>
      <w:r w:rsidRPr="00E4314A">
        <w:rPr>
          <w:rFonts w:asciiTheme="minorHAnsi" w:hAnsiTheme="minorHAnsi"/>
          <w:b/>
          <w:sz w:val="22"/>
          <w:szCs w:val="22"/>
        </w:rPr>
        <w:t xml:space="preserve">ROZDZIAŁ III – TERMIN </w:t>
      </w:r>
      <w:r w:rsidR="00D61A9E">
        <w:rPr>
          <w:rFonts w:asciiTheme="minorHAnsi" w:hAnsiTheme="minorHAnsi"/>
          <w:b/>
          <w:sz w:val="22"/>
          <w:szCs w:val="22"/>
        </w:rPr>
        <w:t xml:space="preserve">I MIEJSCE </w:t>
      </w:r>
      <w:r w:rsidRPr="00E4314A">
        <w:rPr>
          <w:rFonts w:asciiTheme="minorHAnsi" w:hAnsiTheme="minorHAnsi"/>
          <w:b/>
          <w:sz w:val="22"/>
          <w:szCs w:val="22"/>
        </w:rPr>
        <w:t>WYKONANIA ZAMÓWIENIA</w:t>
      </w:r>
      <w:r w:rsidR="00F310A4" w:rsidRPr="00E4314A">
        <w:rPr>
          <w:rFonts w:asciiTheme="minorHAnsi" w:hAnsiTheme="minorHAnsi"/>
          <w:b/>
          <w:sz w:val="22"/>
          <w:szCs w:val="22"/>
        </w:rPr>
        <w:t xml:space="preserve"> tj. </w:t>
      </w:r>
    </w:p>
    <w:p w14:paraId="323C1C1E" w14:textId="77777777" w:rsidR="00B60617" w:rsidRPr="00B60617" w:rsidRDefault="00B60617" w:rsidP="00B60617">
      <w:pPr>
        <w:autoSpaceDE w:val="0"/>
        <w:autoSpaceDN w:val="0"/>
        <w:adjustRightInd w:val="0"/>
        <w:spacing w:after="0" w:line="240" w:lineRule="auto"/>
        <w:jc w:val="both"/>
        <w:rPr>
          <w:rFonts w:asciiTheme="minorHAnsi" w:hAnsiTheme="minorHAnsi"/>
          <w:b/>
          <w:sz w:val="22"/>
          <w:szCs w:val="22"/>
        </w:rPr>
      </w:pPr>
      <w:r w:rsidRPr="00B60617">
        <w:rPr>
          <w:rFonts w:asciiTheme="minorHAnsi" w:hAnsiTheme="minorHAnsi" w:cstheme="minorHAnsi"/>
          <w:sz w:val="22"/>
          <w:szCs w:val="22"/>
        </w:rPr>
        <w:t>Termin realizacji zamówienia</w:t>
      </w:r>
      <w:r w:rsidRPr="00B60617">
        <w:rPr>
          <w:rFonts w:asciiTheme="minorHAnsi" w:hAnsiTheme="minorHAnsi"/>
          <w:sz w:val="22"/>
          <w:szCs w:val="22"/>
        </w:rPr>
        <w:t>:</w:t>
      </w:r>
      <w:r w:rsidRPr="00B60617">
        <w:rPr>
          <w:rFonts w:asciiTheme="minorHAnsi" w:hAnsiTheme="minorHAnsi"/>
          <w:b/>
          <w:sz w:val="22"/>
          <w:szCs w:val="22"/>
        </w:rPr>
        <w:t xml:space="preserve"> do 60 dni od daty podpisania umowy</w:t>
      </w:r>
    </w:p>
    <w:p w14:paraId="605C2772" w14:textId="3BA8DBAE" w:rsidR="00E4314A" w:rsidRPr="00D61A9E" w:rsidRDefault="00D61A9E" w:rsidP="006F1DAF">
      <w:pPr>
        <w:tabs>
          <w:tab w:val="left" w:pos="568"/>
        </w:tabs>
        <w:spacing w:after="0"/>
        <w:ind w:right="68"/>
        <w:jc w:val="both"/>
        <w:rPr>
          <w:rFonts w:asciiTheme="minorHAnsi" w:hAnsiTheme="minorHAnsi"/>
          <w:sz w:val="22"/>
          <w:szCs w:val="22"/>
        </w:rPr>
      </w:pPr>
      <w:r w:rsidRPr="00D61A9E">
        <w:rPr>
          <w:rFonts w:asciiTheme="minorHAnsi" w:hAnsiTheme="minorHAnsi"/>
          <w:sz w:val="22"/>
          <w:szCs w:val="22"/>
        </w:rPr>
        <w:t>Miejsce realizacji zamówienia</w:t>
      </w:r>
      <w:r>
        <w:rPr>
          <w:rFonts w:asciiTheme="minorHAnsi" w:hAnsiTheme="minorHAnsi"/>
          <w:sz w:val="22"/>
          <w:szCs w:val="22"/>
        </w:rPr>
        <w:t xml:space="preserve">: </w:t>
      </w:r>
      <w:r w:rsidR="0060777F">
        <w:rPr>
          <w:rFonts w:asciiTheme="minorHAnsi" w:hAnsiTheme="minorHAnsi"/>
          <w:sz w:val="22"/>
          <w:szCs w:val="22"/>
        </w:rPr>
        <w:t>Blok Operacyjny</w:t>
      </w:r>
      <w:r>
        <w:rPr>
          <w:rFonts w:asciiTheme="minorHAnsi" w:hAnsiTheme="minorHAnsi"/>
          <w:sz w:val="22"/>
          <w:szCs w:val="22"/>
        </w:rPr>
        <w:t xml:space="preserve"> Świętokrzyskiego Centrum Onkologii w Kielcach.</w:t>
      </w:r>
    </w:p>
    <w:p w14:paraId="12D21C1A" w14:textId="77777777" w:rsidR="00D61A9E" w:rsidRPr="00F97A84" w:rsidRDefault="00D61A9E" w:rsidP="006F1DAF">
      <w:pPr>
        <w:tabs>
          <w:tab w:val="left" w:pos="568"/>
        </w:tabs>
        <w:spacing w:after="0"/>
        <w:ind w:right="68"/>
        <w:jc w:val="both"/>
        <w:rPr>
          <w:rFonts w:asciiTheme="minorHAnsi" w:hAnsiTheme="minorHAnsi"/>
          <w:b/>
          <w:sz w:val="22"/>
          <w:szCs w:val="22"/>
          <w:highlight w:val="yellow"/>
        </w:rPr>
      </w:pPr>
    </w:p>
    <w:p w14:paraId="4A62371A"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7E6D3C0C" w14:textId="66F38EBB" w:rsidR="0059095E" w:rsidRDefault="00BA714F" w:rsidP="00BA40A5">
      <w:pPr>
        <w:spacing w:before="10" w:afterLines="10" w:after="24" w:line="276" w:lineRule="auto"/>
        <w:jc w:val="both"/>
        <w:rPr>
          <w:rFonts w:asciiTheme="minorHAnsi" w:hAnsiTheme="minorHAnsi"/>
          <w:b/>
          <w:sz w:val="22"/>
          <w:szCs w:val="22"/>
        </w:rPr>
      </w:pPr>
      <w:r w:rsidRPr="008E5B2E">
        <w:rPr>
          <w:rFonts w:asciiTheme="minorHAnsi" w:hAnsiTheme="minorHAnsi"/>
          <w:sz w:val="22"/>
          <w:szCs w:val="22"/>
        </w:rPr>
        <w:t xml:space="preserve">Wzór umowy stanowi </w:t>
      </w:r>
      <w:r w:rsidRPr="008E5B2E">
        <w:rPr>
          <w:rFonts w:asciiTheme="minorHAnsi" w:hAnsiTheme="minorHAnsi"/>
          <w:b/>
          <w:sz w:val="22"/>
          <w:szCs w:val="22"/>
        </w:rPr>
        <w:t xml:space="preserve">Załącznik nr </w:t>
      </w:r>
      <w:r w:rsidR="009B4B3F" w:rsidRPr="008E5B2E">
        <w:rPr>
          <w:rFonts w:asciiTheme="minorHAnsi" w:hAnsiTheme="minorHAnsi"/>
          <w:b/>
          <w:sz w:val="22"/>
          <w:szCs w:val="22"/>
        </w:rPr>
        <w:t>5</w:t>
      </w:r>
      <w:r w:rsidR="000F27FA" w:rsidRPr="008E5B2E">
        <w:rPr>
          <w:rFonts w:asciiTheme="minorHAnsi" w:hAnsiTheme="minorHAnsi"/>
          <w:b/>
          <w:sz w:val="22"/>
          <w:szCs w:val="22"/>
        </w:rPr>
        <w:t xml:space="preserve"> </w:t>
      </w:r>
      <w:r w:rsidRPr="008E5B2E">
        <w:rPr>
          <w:rFonts w:asciiTheme="minorHAnsi" w:hAnsiTheme="minorHAnsi"/>
          <w:b/>
          <w:sz w:val="22"/>
          <w:szCs w:val="22"/>
        </w:rPr>
        <w:t>do SWZ.</w:t>
      </w:r>
      <w:r w:rsidRPr="00226E09">
        <w:rPr>
          <w:rFonts w:asciiTheme="minorHAnsi" w:hAnsiTheme="minorHAnsi"/>
          <w:b/>
          <w:sz w:val="22"/>
          <w:szCs w:val="22"/>
        </w:rPr>
        <w:t xml:space="preserve"> </w:t>
      </w:r>
    </w:p>
    <w:p w14:paraId="4FD841FE" w14:textId="77777777" w:rsidR="008D734C" w:rsidRPr="007C6431" w:rsidRDefault="008D734C" w:rsidP="00BA40A5">
      <w:pPr>
        <w:spacing w:before="10" w:afterLines="10" w:after="24" w:line="276" w:lineRule="auto"/>
        <w:jc w:val="both"/>
        <w:rPr>
          <w:rFonts w:asciiTheme="minorHAnsi" w:hAnsiTheme="minorHAnsi"/>
          <w:b/>
          <w:sz w:val="22"/>
          <w:szCs w:val="22"/>
        </w:rPr>
      </w:pPr>
    </w:p>
    <w:p w14:paraId="4B7FC9D4" w14:textId="393F9FD0" w:rsidR="00F527C7" w:rsidRPr="00377049" w:rsidRDefault="00FA4938" w:rsidP="00377049">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 xml:space="preserve">V – INFORMACJE O ŚRODKACH KOMUNIKACJI ELEKTRONICZNEJ, PRZY UŻYCIU KTÓRYCH ZAMAWIAJĄCY BĘDZIE KOMUNIKOWAŁ SIĘ Z WYKONAWCAMI, ORAZ INFORMACJE O WYMAGANIACH TECHNICZNYCH </w:t>
      </w:r>
      <w:r w:rsidR="00F445B1">
        <w:rPr>
          <w:rFonts w:asciiTheme="minorHAnsi" w:hAnsiTheme="minorHAnsi"/>
          <w:b/>
          <w:color w:val="000000" w:themeColor="text1"/>
          <w:sz w:val="22"/>
          <w:szCs w:val="22"/>
        </w:rPr>
        <w:br/>
      </w:r>
      <w:r w:rsidR="00BA714F" w:rsidRPr="00226E09">
        <w:rPr>
          <w:rFonts w:asciiTheme="minorHAnsi" w:hAnsiTheme="minorHAnsi"/>
          <w:b/>
          <w:color w:val="000000" w:themeColor="text1"/>
          <w:sz w:val="22"/>
          <w:szCs w:val="22"/>
        </w:rPr>
        <w:t>I ORGANIZACYJNYCH SPORZĄDZANIA, WYSYŁANIA I ODBIERANIA KORESPONDENCJI ELEKTRONICZNEJ</w:t>
      </w:r>
    </w:p>
    <w:p w14:paraId="006E9E2A"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8"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19"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2EB66410" w14:textId="77777777" w:rsidR="00F527C7"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20"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26297323"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F32C2F9"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2"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796E7D98"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1ED51C15" w14:textId="04A5EF08"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Zamawiający, określa niezbędne wymagania sprzętowo - aplikacyjne umożliwiające pracę na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70A3040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38DF704B"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6EE3B39A"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306E0A4A"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088D8FBA"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39CF9A0D"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C55C98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3220191B"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146FDFFA"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6"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22F03205"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7"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73BBA621" w14:textId="2DB31EFB" w:rsidR="00AB5000" w:rsidRPr="008D734C" w:rsidRDefault="00F527C7">
      <w:pPr>
        <w:pStyle w:val="Akapitzlist"/>
        <w:numPr>
          <w:ilvl w:val="0"/>
          <w:numId w:val="15"/>
        </w:numPr>
        <w:spacing w:after="0" w:line="240" w:lineRule="auto"/>
        <w:textAlignment w:val="baseline"/>
        <w:rPr>
          <w:rFonts w:asciiTheme="minorHAnsi" w:hAnsiTheme="minorHAnsi" w:cstheme="minorHAnsi"/>
        </w:rPr>
      </w:pPr>
      <w:r w:rsidRPr="00DC3989">
        <w:rPr>
          <w:rFonts w:asciiTheme="minorHAnsi" w:hAnsiTheme="minorHAnsi" w:cstheme="minorHAnsi"/>
        </w:rPr>
        <w:t xml:space="preserve">Zamawiający informuje, że instrukcje korzystania z </w:t>
      </w:r>
      <w:hyperlink r:id="rId28" w:history="1">
        <w:r w:rsidRPr="00DC3989">
          <w:rPr>
            <w:rFonts w:asciiTheme="minorHAnsi" w:hAnsiTheme="minorHAnsi" w:cstheme="minorHAnsi"/>
            <w:u w:val="single"/>
          </w:rPr>
          <w:t>platformazakupowa.pl</w:t>
        </w:r>
      </w:hyperlink>
      <w:r w:rsidRPr="00DC3989">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29" w:history="1">
        <w:r w:rsidRPr="00DC3989">
          <w:rPr>
            <w:rFonts w:asciiTheme="minorHAnsi" w:hAnsiTheme="minorHAnsi" w:cstheme="minorHAnsi"/>
            <w:u w:val="single"/>
          </w:rPr>
          <w:t>platformazakupowa.pl</w:t>
        </w:r>
      </w:hyperlink>
      <w:r w:rsidRPr="00DC3989">
        <w:rPr>
          <w:rFonts w:asciiTheme="minorHAnsi" w:hAnsiTheme="minorHAnsi" w:cstheme="minorHAnsi"/>
        </w:rPr>
        <w:t xml:space="preserve"> znajdują się w zakł</w:t>
      </w:r>
      <w:r w:rsidR="00C60CD0" w:rsidRPr="00DC3989">
        <w:rPr>
          <w:rFonts w:asciiTheme="minorHAnsi" w:hAnsiTheme="minorHAnsi" w:cstheme="minorHAnsi"/>
        </w:rPr>
        <w:t>adce „Instrukcje dla Wykonawców”</w:t>
      </w:r>
      <w:r w:rsidRPr="00DC3989">
        <w:rPr>
          <w:rFonts w:asciiTheme="minorHAnsi" w:hAnsiTheme="minorHAnsi" w:cstheme="minorHAnsi"/>
        </w:rPr>
        <w:t xml:space="preserve"> na stronie internetowej pod adresem: </w:t>
      </w:r>
      <w:hyperlink r:id="rId30" w:history="1">
        <w:r w:rsidRPr="00DC3989">
          <w:rPr>
            <w:rFonts w:asciiTheme="minorHAnsi" w:hAnsiTheme="minorHAnsi" w:cstheme="minorHAnsi"/>
            <w:u w:val="single"/>
          </w:rPr>
          <w:t>https://platformazakupowa.pl/strona/45-instrukcje</w:t>
        </w:r>
      </w:hyperlink>
    </w:p>
    <w:p w14:paraId="4BB840ED" w14:textId="77777777" w:rsidR="008D734C" w:rsidRPr="008D734C" w:rsidRDefault="008D734C" w:rsidP="008D734C">
      <w:pPr>
        <w:spacing w:after="0" w:line="240" w:lineRule="auto"/>
        <w:textAlignment w:val="baseline"/>
        <w:rPr>
          <w:rFonts w:asciiTheme="minorHAnsi" w:hAnsiTheme="minorHAnsi" w:cstheme="minorHAnsi"/>
        </w:rPr>
      </w:pPr>
    </w:p>
    <w:p w14:paraId="00E148A9"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1D890FD1" w14:textId="0AF01402" w:rsidR="0059095E" w:rsidRDefault="007C202D" w:rsidP="00306405">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F61859">
        <w:rPr>
          <w:rFonts w:asciiTheme="minorHAnsi" w:hAnsiTheme="minorHAnsi"/>
        </w:rPr>
        <w:t>Maja Motyka</w:t>
      </w:r>
    </w:p>
    <w:p w14:paraId="28933413" w14:textId="77777777" w:rsidR="008D734C" w:rsidRPr="008846FE" w:rsidRDefault="008D734C" w:rsidP="008846FE">
      <w:pPr>
        <w:spacing w:before="10" w:after="2"/>
        <w:jc w:val="both"/>
        <w:rPr>
          <w:rFonts w:asciiTheme="minorHAnsi" w:hAnsiTheme="minorHAnsi"/>
        </w:rPr>
      </w:pPr>
    </w:p>
    <w:p w14:paraId="7DCC36EE"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1E644A9D" w14:textId="53BBBDC0"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AC6B54">
        <w:rPr>
          <w:rFonts w:asciiTheme="minorHAnsi" w:hAnsiTheme="minorHAnsi"/>
          <w:sz w:val="22"/>
          <w:szCs w:val="22"/>
        </w:rPr>
        <w:t>do dnia</w:t>
      </w:r>
      <w:r w:rsidR="00055E6A" w:rsidRPr="00AC6B54">
        <w:rPr>
          <w:rFonts w:asciiTheme="minorHAnsi" w:hAnsiTheme="minorHAnsi"/>
          <w:color w:val="FF0000"/>
          <w:sz w:val="22"/>
          <w:szCs w:val="22"/>
        </w:rPr>
        <w:t xml:space="preserve"> </w:t>
      </w:r>
      <w:r w:rsidR="003978C8" w:rsidRPr="003978C8">
        <w:rPr>
          <w:rFonts w:asciiTheme="minorHAnsi" w:hAnsiTheme="minorHAnsi"/>
          <w:b/>
          <w:sz w:val="22"/>
          <w:szCs w:val="22"/>
        </w:rPr>
        <w:t>14</w:t>
      </w:r>
      <w:r w:rsidR="00FC202C" w:rsidRPr="003978C8">
        <w:rPr>
          <w:rFonts w:asciiTheme="minorHAnsi" w:hAnsiTheme="minorHAnsi"/>
          <w:b/>
          <w:sz w:val="22"/>
          <w:szCs w:val="22"/>
        </w:rPr>
        <w:t>.</w:t>
      </w:r>
      <w:r w:rsidR="00F445B1" w:rsidRPr="003978C8">
        <w:rPr>
          <w:rFonts w:asciiTheme="minorHAnsi" w:hAnsiTheme="minorHAnsi"/>
          <w:b/>
          <w:sz w:val="22"/>
          <w:szCs w:val="22"/>
        </w:rPr>
        <w:t>10</w:t>
      </w:r>
      <w:r w:rsidR="00FA2495" w:rsidRPr="003978C8">
        <w:rPr>
          <w:rFonts w:asciiTheme="minorHAnsi" w:hAnsiTheme="minorHAnsi"/>
          <w:b/>
          <w:sz w:val="22"/>
          <w:szCs w:val="22"/>
        </w:rPr>
        <w:t>.202</w:t>
      </w:r>
      <w:r w:rsidR="006B50AD" w:rsidRPr="003978C8">
        <w:rPr>
          <w:rFonts w:asciiTheme="minorHAnsi" w:hAnsiTheme="minorHAnsi"/>
          <w:b/>
          <w:sz w:val="22"/>
          <w:szCs w:val="22"/>
        </w:rPr>
        <w:t>3</w:t>
      </w:r>
      <w:r w:rsidR="006B50AD" w:rsidRPr="008E5B2E">
        <w:rPr>
          <w:rFonts w:asciiTheme="minorHAnsi" w:hAnsiTheme="minorHAnsi"/>
          <w:b/>
          <w:sz w:val="22"/>
          <w:szCs w:val="22"/>
        </w:rPr>
        <w:t xml:space="preserve"> </w:t>
      </w:r>
      <w:r w:rsidR="00055E6A" w:rsidRPr="008E5B2E">
        <w:rPr>
          <w:rFonts w:asciiTheme="minorHAnsi" w:hAnsiTheme="minorHAnsi"/>
          <w:b/>
          <w:sz w:val="22"/>
          <w:szCs w:val="22"/>
        </w:rPr>
        <w:t>r</w:t>
      </w:r>
      <w:r w:rsidR="007542D6" w:rsidRPr="008E5B2E">
        <w:rPr>
          <w:rFonts w:asciiTheme="minorHAnsi" w:hAnsiTheme="minorHAnsi"/>
          <w:sz w:val="22"/>
          <w:szCs w:val="22"/>
        </w:rPr>
        <w:t>.</w:t>
      </w:r>
      <w:r w:rsidR="007542D6" w:rsidRPr="00226E09">
        <w:rPr>
          <w:rFonts w:asciiTheme="minorHAnsi" w:hAnsiTheme="minorHAnsi"/>
          <w:sz w:val="22"/>
          <w:szCs w:val="22"/>
        </w:rPr>
        <w:t xml:space="preserve"> Bieg terminu związania ofertą rozpoczyna się wraz z upływem</w:t>
      </w:r>
      <w:r w:rsidR="00D97D5D" w:rsidRPr="00226E09">
        <w:rPr>
          <w:rFonts w:asciiTheme="minorHAnsi" w:hAnsiTheme="minorHAnsi"/>
          <w:sz w:val="22"/>
          <w:szCs w:val="22"/>
        </w:rPr>
        <w:t xml:space="preserve"> terminu składania ofert.</w:t>
      </w:r>
    </w:p>
    <w:p w14:paraId="088F3025"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2.W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7836BD60" w14:textId="79F06049"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3.Przedłużenie terminu związania oferta, o którym mowa w ust. 2 </w:t>
      </w:r>
      <w:proofErr w:type="spellStart"/>
      <w:r w:rsidR="00F85E55">
        <w:rPr>
          <w:rFonts w:asciiTheme="minorHAnsi" w:hAnsiTheme="minorHAnsi"/>
          <w:sz w:val="22"/>
          <w:szCs w:val="22"/>
        </w:rPr>
        <w:t>P</w:t>
      </w:r>
      <w:r w:rsidRPr="00226E09">
        <w:rPr>
          <w:rFonts w:asciiTheme="minorHAnsi" w:hAnsiTheme="minorHAnsi"/>
          <w:sz w:val="22"/>
          <w:szCs w:val="22"/>
        </w:rPr>
        <w:t>zp</w:t>
      </w:r>
      <w:proofErr w:type="spellEnd"/>
      <w:r w:rsidRPr="00226E09">
        <w:rPr>
          <w:rFonts w:asciiTheme="minorHAnsi" w:hAnsiTheme="minorHAnsi"/>
          <w:sz w:val="22"/>
          <w:szCs w:val="22"/>
        </w:rPr>
        <w:t>, wymaga złożenia przez Wykonawcę pisemnego oświadczenia o wyrażeniu zgody na przedłużenie terminu związania ofertą.</w:t>
      </w:r>
    </w:p>
    <w:p w14:paraId="4C81D92A" w14:textId="77777777" w:rsidR="0059095E" w:rsidRPr="00226E09" w:rsidRDefault="0059095E" w:rsidP="00BA40A5">
      <w:pPr>
        <w:spacing w:before="10" w:afterLines="10" w:after="24" w:line="276" w:lineRule="auto"/>
        <w:jc w:val="both"/>
        <w:rPr>
          <w:rFonts w:asciiTheme="minorHAnsi" w:hAnsiTheme="minorHAnsi"/>
          <w:b/>
          <w:color w:val="00B050"/>
          <w:sz w:val="22"/>
          <w:szCs w:val="22"/>
        </w:rPr>
      </w:pPr>
    </w:p>
    <w:p w14:paraId="1422953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0DC271AA" w14:textId="77777777" w:rsidR="0018047C" w:rsidRPr="00DA31C1"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Przedmiotowe środki dowodowe Wykonawca składa wraz z ofertą.</w:t>
      </w:r>
    </w:p>
    <w:p w14:paraId="454E6AF2" w14:textId="3B39F382" w:rsidR="00463442" w:rsidRPr="00F445B1" w:rsidRDefault="0018047C" w:rsidP="00921326">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bookmarkStart w:id="0" w:name="_Hlk107562982"/>
    </w:p>
    <w:bookmarkEnd w:id="0"/>
    <w:p w14:paraId="078B1E82" w14:textId="6E7FE325" w:rsidR="00F445B1" w:rsidRPr="00F445B1" w:rsidRDefault="00F445B1">
      <w:pPr>
        <w:pStyle w:val="Akapitzlist"/>
        <w:numPr>
          <w:ilvl w:val="1"/>
          <w:numId w:val="25"/>
        </w:numPr>
        <w:spacing w:before="240" w:after="120" w:line="240" w:lineRule="auto"/>
        <w:ind w:left="714" w:hanging="357"/>
        <w:contextualSpacing w:val="0"/>
        <w:jc w:val="both"/>
        <w:rPr>
          <w:rFonts w:asciiTheme="minorHAnsi" w:hAnsiTheme="minorHAnsi" w:cstheme="minorHAnsi"/>
          <w:bCs/>
          <w:color w:val="000000" w:themeColor="text1"/>
        </w:rPr>
      </w:pPr>
      <w:r w:rsidRPr="00F445B1">
        <w:rPr>
          <w:rFonts w:asciiTheme="minorHAnsi" w:hAnsiTheme="minorHAnsi" w:cstheme="minorHAnsi"/>
          <w:b/>
        </w:rPr>
        <w:t>Potwierdzenie zgłoszenia</w:t>
      </w:r>
      <w:r w:rsidRPr="00F445B1">
        <w:rPr>
          <w:rFonts w:asciiTheme="minorHAnsi" w:hAnsiTheme="minorHAnsi" w:cstheme="minorHAnsi"/>
        </w:rPr>
        <w:t xml:space="preserve"> lub </w:t>
      </w:r>
      <w:r w:rsidRPr="00F445B1">
        <w:rPr>
          <w:rFonts w:asciiTheme="minorHAnsi" w:hAnsiTheme="minorHAnsi" w:cstheme="minorHAnsi"/>
          <w:b/>
        </w:rPr>
        <w:t>powiadomienie</w:t>
      </w:r>
      <w:r w:rsidRPr="00F445B1">
        <w:rPr>
          <w:rFonts w:asciiTheme="minorHAnsi" w:hAnsiTheme="minorHAnsi" w:cstheme="minorHAnsi"/>
        </w:rPr>
        <w:t xml:space="preserve"> do Urzędu Produktów Leczniczych, Wyrobów Medycznych i Produktów Biobójczych lub innego właściwego rejestru zgodnie zobowiązującymi Dyrektywami UE i zgodnie z wymaganiami ustawy dnia 07.04.2022 r. o wyrobach medycznych dla elementów przedmiotu zamówienia będących wyrobami medycznymi. </w:t>
      </w:r>
    </w:p>
    <w:p w14:paraId="7F1E234F" w14:textId="77777777" w:rsidR="00F445B1" w:rsidRPr="00F445B1" w:rsidRDefault="00F445B1">
      <w:pPr>
        <w:pStyle w:val="Akapitzlist"/>
        <w:numPr>
          <w:ilvl w:val="1"/>
          <w:numId w:val="25"/>
        </w:numPr>
        <w:spacing w:before="240" w:after="120" w:line="240" w:lineRule="auto"/>
        <w:ind w:left="714" w:hanging="357"/>
        <w:contextualSpacing w:val="0"/>
        <w:jc w:val="both"/>
        <w:rPr>
          <w:rFonts w:asciiTheme="minorHAnsi" w:hAnsiTheme="minorHAnsi" w:cstheme="minorHAnsi"/>
        </w:rPr>
      </w:pPr>
      <w:r w:rsidRPr="00F445B1">
        <w:rPr>
          <w:rFonts w:asciiTheme="minorHAnsi" w:hAnsiTheme="minorHAnsi" w:cstheme="minorHAnsi"/>
          <w:b/>
        </w:rPr>
        <w:t>Deklaracje zgodności</w:t>
      </w:r>
      <w:r w:rsidRPr="00F445B1">
        <w:rPr>
          <w:rFonts w:asciiTheme="minorHAnsi" w:hAnsiTheme="minorHAnsi" w:cstheme="minorHAnsi"/>
        </w:rPr>
        <w:t xml:space="preserve"> wystawione przez wytwórcę lub </w:t>
      </w:r>
      <w:r w:rsidRPr="00F445B1">
        <w:rPr>
          <w:rFonts w:asciiTheme="minorHAnsi" w:hAnsiTheme="minorHAnsi" w:cstheme="minorHAnsi"/>
          <w:b/>
        </w:rPr>
        <w:t>certyfikat CE</w:t>
      </w:r>
      <w:r w:rsidRPr="00F445B1">
        <w:rPr>
          <w:rFonts w:asciiTheme="minorHAnsi" w:hAnsiTheme="minorHAnsi" w:cstheme="minorHAnsi"/>
        </w:rPr>
        <w:t xml:space="preserve"> na poszczególne elementy przedmiotu zamówienia.</w:t>
      </w:r>
    </w:p>
    <w:p w14:paraId="423D95D8" w14:textId="77777777" w:rsidR="00F445B1" w:rsidRPr="00F445B1" w:rsidRDefault="00F445B1">
      <w:pPr>
        <w:pStyle w:val="Akapitzlist"/>
        <w:numPr>
          <w:ilvl w:val="1"/>
          <w:numId w:val="25"/>
        </w:numPr>
        <w:spacing w:before="240" w:after="0" w:line="240" w:lineRule="auto"/>
        <w:ind w:left="714" w:hanging="357"/>
        <w:contextualSpacing w:val="0"/>
        <w:jc w:val="both"/>
        <w:rPr>
          <w:rFonts w:asciiTheme="minorHAnsi" w:hAnsiTheme="minorHAnsi" w:cstheme="minorHAnsi"/>
          <w:bCs/>
          <w:color w:val="000000" w:themeColor="text1"/>
        </w:rPr>
      </w:pPr>
      <w:r w:rsidRPr="00F445B1">
        <w:rPr>
          <w:rFonts w:asciiTheme="minorHAnsi" w:hAnsiTheme="minorHAnsi" w:cstheme="minorHAnsi"/>
          <w:b/>
        </w:rPr>
        <w:t>Materiały informacyjne</w:t>
      </w:r>
      <w:r w:rsidRPr="00F445B1">
        <w:rPr>
          <w:rFonts w:asciiTheme="minorHAnsi" w:hAnsiTheme="minorHAnsi" w:cstheme="minorHAnsi"/>
        </w:rPr>
        <w:t xml:space="preserve"> potwierdzające, że oferowany przedmiot zamówienia spełnia wymagania określone przez Zamawiającego tj. prospekty, broszury, katalogi, ulotki, dane techniczne, materiały źródłowe </w:t>
      </w:r>
      <w:r w:rsidRPr="00F445B1">
        <w:rPr>
          <w:rFonts w:asciiTheme="minorHAnsi" w:hAnsiTheme="minorHAnsi" w:cstheme="minorHAnsi"/>
        </w:rPr>
        <w:lastRenderedPageBreak/>
        <w:t>producenta lub inne. Zaleca się, aby w ww. materiałach zaznaczyć wymagane przez Zamawiającego parametry przedmiotu zamówienia.</w:t>
      </w:r>
    </w:p>
    <w:p w14:paraId="4FAA5AF5" w14:textId="77777777" w:rsidR="00F445B1" w:rsidRPr="00F445B1" w:rsidRDefault="00F445B1" w:rsidP="00F445B1">
      <w:pPr>
        <w:pStyle w:val="Akapitzlist"/>
        <w:spacing w:after="120" w:line="240" w:lineRule="auto"/>
        <w:ind w:left="714"/>
        <w:contextualSpacing w:val="0"/>
        <w:jc w:val="both"/>
        <w:rPr>
          <w:rFonts w:asciiTheme="minorHAnsi" w:hAnsiTheme="minorHAnsi" w:cstheme="minorHAnsi"/>
        </w:rPr>
      </w:pPr>
      <w:r w:rsidRPr="00F445B1">
        <w:rPr>
          <w:rFonts w:asciiTheme="minorHAnsi" w:hAnsiTheme="minorHAnsi" w:cstheme="minorHAnsi"/>
        </w:rPr>
        <w:t>W przypadku gdy w ww. materiałach przedstawiona jest tylko część parametrów i funkcjonalności sprzętu, Zamawiający w odniesieniu do wymaganych przez siebie parametrów które nie są prezentowane w tych dokumentach dopuszcza ich potwierdzenie oświadczeniem producenta aparatu.</w:t>
      </w:r>
    </w:p>
    <w:p w14:paraId="2EB500AB" w14:textId="77777777" w:rsidR="0059095E" w:rsidRPr="00F445B1" w:rsidRDefault="0059095E" w:rsidP="002B1DC7">
      <w:pPr>
        <w:spacing w:after="0" w:line="240" w:lineRule="auto"/>
        <w:rPr>
          <w:rFonts w:asciiTheme="minorHAnsi" w:hAnsiTheme="minorHAnsi"/>
          <w:bCs/>
        </w:rPr>
      </w:pPr>
    </w:p>
    <w:p w14:paraId="37A378A4" w14:textId="77777777" w:rsidR="0018047C" w:rsidRPr="00CD1FE6" w:rsidRDefault="0018047C">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1557FB9B" w14:textId="77777777" w:rsidR="0018047C" w:rsidRPr="00CD1FE6" w:rsidRDefault="0018047C">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6B5C1C7B" w14:textId="77777777" w:rsidR="0018047C" w:rsidRPr="00CD1FE6" w:rsidRDefault="0018047C">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Zamawiający akceptuje odpowiednie przedmiotowe środki dowodowe, inne niż te,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47BD9D35" w14:textId="77777777" w:rsidR="00E4314A" w:rsidRDefault="00E4314A" w:rsidP="00BA40A5">
      <w:pPr>
        <w:spacing w:before="10" w:afterLines="10" w:after="24" w:line="276" w:lineRule="auto"/>
        <w:jc w:val="both"/>
        <w:rPr>
          <w:rFonts w:asciiTheme="minorHAnsi" w:hAnsiTheme="minorHAnsi"/>
          <w:b/>
          <w:sz w:val="22"/>
          <w:szCs w:val="22"/>
        </w:rPr>
      </w:pPr>
    </w:p>
    <w:p w14:paraId="5044E447" w14:textId="77777777" w:rsidR="007D4C84" w:rsidRPr="006A03F2"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7DF65274" w14:textId="77777777" w:rsidR="006A03F2" w:rsidRPr="006A03F2" w:rsidRDefault="006A03F2">
      <w:pPr>
        <w:pStyle w:val="Akapitzlist"/>
        <w:numPr>
          <w:ilvl w:val="0"/>
          <w:numId w:val="22"/>
        </w:numPr>
        <w:spacing w:after="160" w:line="240" w:lineRule="auto"/>
        <w:jc w:val="both"/>
        <w:rPr>
          <w:rFonts w:asciiTheme="minorHAnsi" w:hAnsiTheme="minorHAnsi" w:cs="Arial"/>
        </w:rPr>
      </w:pPr>
      <w:r w:rsidRPr="006A03F2">
        <w:rPr>
          <w:rFonts w:asciiTheme="minorHAnsi" w:hAnsiTheme="minorHAnsi" w:cs="Arial"/>
        </w:rPr>
        <w:t xml:space="preserve">Zamawiający wykluczy z postępowania o udzielenie zamówienia Wykonawcę </w:t>
      </w:r>
      <w:r w:rsidRPr="006A03F2">
        <w:rPr>
          <w:rFonts w:asciiTheme="minorHAnsi" w:hAnsiTheme="minorHAnsi" w:cs="Calibri"/>
        </w:rPr>
        <w:t xml:space="preserve">wobec którego zachodzi, co najmniej jedna z przesłanek określonych w art. 108 ust. 1 </w:t>
      </w:r>
      <w:proofErr w:type="spellStart"/>
      <w:r w:rsidRPr="006A03F2">
        <w:rPr>
          <w:rFonts w:asciiTheme="minorHAnsi" w:hAnsiTheme="minorHAnsi" w:cs="Calibri"/>
        </w:rPr>
        <w:t>uPzp</w:t>
      </w:r>
      <w:proofErr w:type="spellEnd"/>
      <w:r w:rsidRPr="006A03F2">
        <w:rPr>
          <w:rFonts w:asciiTheme="minorHAnsi" w:hAnsiTheme="minorHAnsi" w:cs="Calibri"/>
        </w:rPr>
        <w:t xml:space="preserve"> </w:t>
      </w:r>
      <w:proofErr w:type="spellStart"/>
      <w:r w:rsidRPr="006A03F2">
        <w:rPr>
          <w:rFonts w:asciiTheme="minorHAnsi" w:hAnsiTheme="minorHAnsi" w:cs="Calibri"/>
        </w:rPr>
        <w:t>tj</w:t>
      </w:r>
      <w:proofErr w:type="spellEnd"/>
      <w:r w:rsidRPr="006A03F2">
        <w:rPr>
          <w:rFonts w:asciiTheme="minorHAnsi" w:hAnsiTheme="minorHAnsi" w:cs="Arial"/>
        </w:rPr>
        <w:t>:</w:t>
      </w:r>
    </w:p>
    <w:p w14:paraId="6DC62419" w14:textId="77777777" w:rsidR="006A03F2" w:rsidRPr="006A03F2" w:rsidRDefault="006A03F2">
      <w:pPr>
        <w:pStyle w:val="Akapitzlist"/>
        <w:numPr>
          <w:ilvl w:val="1"/>
          <w:numId w:val="22"/>
        </w:numPr>
        <w:spacing w:after="160" w:line="240" w:lineRule="auto"/>
        <w:ind w:left="709"/>
        <w:jc w:val="both"/>
        <w:rPr>
          <w:rFonts w:asciiTheme="minorHAnsi" w:hAnsiTheme="minorHAnsi" w:cs="Arial"/>
        </w:rPr>
      </w:pPr>
      <w:r w:rsidRPr="006A03F2">
        <w:rPr>
          <w:rFonts w:asciiTheme="minorHAnsi" w:hAnsiTheme="minorHAnsi" w:cs="Arial"/>
        </w:rPr>
        <w:t>będącego osobą fizyczną, którego prawomocnie skazano za przestępstwo:</w:t>
      </w:r>
    </w:p>
    <w:p w14:paraId="6563CBF0" w14:textId="77777777" w:rsidR="006A03F2" w:rsidRPr="006A03F2" w:rsidRDefault="006A03F2">
      <w:pPr>
        <w:pStyle w:val="Akapitzlist"/>
        <w:numPr>
          <w:ilvl w:val="2"/>
          <w:numId w:val="22"/>
        </w:numPr>
        <w:spacing w:after="160" w:line="240" w:lineRule="auto"/>
        <w:ind w:left="993" w:hanging="284"/>
        <w:jc w:val="both"/>
        <w:rPr>
          <w:rFonts w:asciiTheme="minorHAnsi" w:hAnsiTheme="minorHAnsi" w:cs="Arial"/>
        </w:rPr>
      </w:pPr>
      <w:r w:rsidRPr="006A03F2">
        <w:rPr>
          <w:rFonts w:asciiTheme="minorHAnsi" w:hAnsiTheme="minorHAnsi" w:cs="Arial"/>
        </w:rPr>
        <w:t>udziału w zorganizowanej grupie przestępczej albo związku mającym na celu popełnienie przestępstwa lub przestępstwa skarbowego, o którym mowa w art. 258 Kodeksu karnego,</w:t>
      </w:r>
    </w:p>
    <w:p w14:paraId="4093B5F1" w14:textId="77777777" w:rsidR="006A03F2" w:rsidRPr="006A03F2" w:rsidRDefault="006A03F2">
      <w:pPr>
        <w:pStyle w:val="Akapitzlist"/>
        <w:numPr>
          <w:ilvl w:val="2"/>
          <w:numId w:val="22"/>
        </w:numPr>
        <w:spacing w:after="160" w:line="240" w:lineRule="auto"/>
        <w:ind w:left="993" w:hanging="284"/>
        <w:jc w:val="both"/>
        <w:rPr>
          <w:rFonts w:asciiTheme="minorHAnsi" w:hAnsiTheme="minorHAnsi" w:cs="Arial"/>
        </w:rPr>
      </w:pPr>
      <w:r w:rsidRPr="006A03F2">
        <w:rPr>
          <w:rFonts w:asciiTheme="minorHAnsi" w:hAnsiTheme="minorHAnsi" w:cs="Arial"/>
        </w:rPr>
        <w:t>handlu ludźmi, o którym mowa w art. 189a Kodeksu karnego,</w:t>
      </w:r>
    </w:p>
    <w:p w14:paraId="7DB7ACC6" w14:textId="77777777" w:rsidR="006A03F2" w:rsidRPr="006A03F2" w:rsidRDefault="006A03F2">
      <w:pPr>
        <w:pStyle w:val="Akapitzlist"/>
        <w:numPr>
          <w:ilvl w:val="2"/>
          <w:numId w:val="22"/>
        </w:numPr>
        <w:spacing w:after="160" w:line="240" w:lineRule="auto"/>
        <w:ind w:left="993" w:hanging="284"/>
        <w:jc w:val="both"/>
        <w:rPr>
          <w:rFonts w:asciiTheme="minorHAnsi" w:hAnsiTheme="minorHAnsi" w:cs="Arial"/>
        </w:rPr>
      </w:pPr>
      <w:r w:rsidRPr="006A03F2">
        <w:rPr>
          <w:rFonts w:asciiTheme="minorHAnsi" w:hAnsiTheme="minorHAnsi" w:cs="Aria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A6C1A0D" w14:textId="77777777" w:rsidR="006A03F2" w:rsidRPr="006A03F2" w:rsidRDefault="006A03F2">
      <w:pPr>
        <w:pStyle w:val="Akapitzlist"/>
        <w:numPr>
          <w:ilvl w:val="2"/>
          <w:numId w:val="22"/>
        </w:numPr>
        <w:spacing w:after="160" w:line="240" w:lineRule="auto"/>
        <w:ind w:left="993" w:hanging="284"/>
        <w:jc w:val="both"/>
        <w:rPr>
          <w:rFonts w:asciiTheme="minorHAnsi" w:hAnsiTheme="minorHAnsi" w:cs="Arial"/>
        </w:rPr>
      </w:pPr>
      <w:r w:rsidRPr="006A03F2">
        <w:rPr>
          <w:rFonts w:asciiTheme="minorHAnsi" w:hAnsiTheme="minorHAnsi"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300A69" w14:textId="77777777" w:rsidR="006A03F2" w:rsidRPr="006A03F2" w:rsidRDefault="006A03F2">
      <w:pPr>
        <w:pStyle w:val="Akapitzlist"/>
        <w:numPr>
          <w:ilvl w:val="2"/>
          <w:numId w:val="22"/>
        </w:numPr>
        <w:spacing w:after="160" w:line="240" w:lineRule="auto"/>
        <w:ind w:left="993" w:hanging="284"/>
        <w:jc w:val="both"/>
        <w:rPr>
          <w:rFonts w:asciiTheme="minorHAnsi" w:hAnsiTheme="minorHAnsi" w:cs="Arial"/>
        </w:rPr>
      </w:pPr>
      <w:r w:rsidRPr="006A03F2">
        <w:rPr>
          <w:rFonts w:asciiTheme="minorHAnsi" w:hAnsiTheme="minorHAnsi" w:cs="Arial"/>
        </w:rPr>
        <w:t>o charakterze terrorystycznym, o którym mowa w art. 115 § 20 Kodeksu karnego, lub mające na celu popełnienie tego przestępstwa,</w:t>
      </w:r>
    </w:p>
    <w:p w14:paraId="7E0C45FE" w14:textId="77777777" w:rsidR="006A03F2" w:rsidRPr="006A03F2" w:rsidRDefault="006A03F2">
      <w:pPr>
        <w:pStyle w:val="Akapitzlist"/>
        <w:numPr>
          <w:ilvl w:val="2"/>
          <w:numId w:val="22"/>
        </w:numPr>
        <w:spacing w:after="160" w:line="240" w:lineRule="auto"/>
        <w:ind w:left="993" w:hanging="284"/>
        <w:jc w:val="both"/>
        <w:rPr>
          <w:rFonts w:asciiTheme="minorHAnsi" w:hAnsiTheme="minorHAnsi" w:cs="Arial"/>
        </w:rPr>
      </w:pPr>
      <w:r w:rsidRPr="006A03F2">
        <w:rPr>
          <w:rFonts w:asciiTheme="minorHAnsi" w:hAnsiTheme="minorHAnsi" w:cs="Aria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7E6182F" w14:textId="77777777" w:rsidR="006A03F2" w:rsidRPr="006A03F2" w:rsidRDefault="006A03F2">
      <w:pPr>
        <w:pStyle w:val="Akapitzlist"/>
        <w:numPr>
          <w:ilvl w:val="2"/>
          <w:numId w:val="22"/>
        </w:numPr>
        <w:spacing w:after="0" w:line="240" w:lineRule="auto"/>
        <w:ind w:left="993" w:hanging="284"/>
        <w:jc w:val="both"/>
        <w:rPr>
          <w:rFonts w:asciiTheme="minorHAnsi" w:hAnsiTheme="minorHAnsi" w:cs="Arial"/>
        </w:rPr>
      </w:pPr>
      <w:r w:rsidRPr="006A03F2">
        <w:rPr>
          <w:rFonts w:asciiTheme="minorHAnsi" w:hAnsiTheme="minorHAnsi"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13AA71B" w14:textId="77777777" w:rsidR="006A03F2" w:rsidRPr="006A03F2" w:rsidRDefault="006A03F2">
      <w:pPr>
        <w:pStyle w:val="Akapitzlist"/>
        <w:numPr>
          <w:ilvl w:val="2"/>
          <w:numId w:val="22"/>
        </w:numPr>
        <w:spacing w:after="0" w:line="240" w:lineRule="auto"/>
        <w:ind w:left="993" w:hanging="284"/>
        <w:jc w:val="both"/>
        <w:rPr>
          <w:rFonts w:asciiTheme="minorHAnsi" w:hAnsiTheme="minorHAnsi" w:cs="Arial"/>
        </w:rPr>
      </w:pPr>
      <w:r w:rsidRPr="006A03F2">
        <w:rPr>
          <w:rFonts w:asciiTheme="minorHAnsi" w:hAnsiTheme="minorHAnsi" w:cs="Arial"/>
        </w:rPr>
        <w:t xml:space="preserve">o którym mowa w art. 9 ust. 1 i 3 lub art. 10 ustawy z dnia 15 czerwca 2012 r. o skutkach powierzania wykonywania pracy cudzoziemcom przebywającym wbrew przepisom na terytorium Rzeczypospolitej Polskiej </w:t>
      </w:r>
    </w:p>
    <w:p w14:paraId="12297D18" w14:textId="77777777" w:rsidR="006A03F2" w:rsidRPr="006A03F2" w:rsidRDefault="006A03F2" w:rsidP="006A03F2">
      <w:pPr>
        <w:spacing w:after="0" w:line="240" w:lineRule="auto"/>
        <w:ind w:left="709"/>
        <w:jc w:val="both"/>
        <w:rPr>
          <w:rFonts w:asciiTheme="minorHAnsi" w:hAnsiTheme="minorHAnsi" w:cs="Arial"/>
          <w:sz w:val="22"/>
          <w:szCs w:val="22"/>
        </w:rPr>
      </w:pPr>
      <w:r w:rsidRPr="006A03F2">
        <w:rPr>
          <w:rFonts w:asciiTheme="minorHAnsi" w:hAnsiTheme="minorHAnsi" w:cs="Arial"/>
          <w:sz w:val="22"/>
          <w:szCs w:val="22"/>
        </w:rPr>
        <w:t>– lub za odpowiedni czyn zabroniony określony w przepisach prawa obcego;</w:t>
      </w:r>
    </w:p>
    <w:p w14:paraId="5CB0C3BB" w14:textId="77777777" w:rsidR="006A03F2" w:rsidRPr="006A03F2" w:rsidRDefault="006A03F2">
      <w:pPr>
        <w:pStyle w:val="Akapitzlist"/>
        <w:numPr>
          <w:ilvl w:val="1"/>
          <w:numId w:val="22"/>
        </w:numPr>
        <w:spacing w:after="0" w:line="240" w:lineRule="auto"/>
        <w:ind w:left="709" w:hanging="283"/>
        <w:jc w:val="both"/>
        <w:rPr>
          <w:rFonts w:asciiTheme="minorHAnsi" w:hAnsiTheme="minorHAnsi" w:cs="Arial"/>
        </w:rPr>
      </w:pPr>
      <w:r w:rsidRPr="006A03F2">
        <w:rPr>
          <w:rFonts w:asciiTheme="minorHAnsi" w:hAnsiTheme="minorHAnsi"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451B7C0" w14:textId="77777777" w:rsidR="006A03F2" w:rsidRPr="006A03F2" w:rsidRDefault="006A03F2">
      <w:pPr>
        <w:pStyle w:val="Akapitzlist"/>
        <w:numPr>
          <w:ilvl w:val="1"/>
          <w:numId w:val="22"/>
        </w:numPr>
        <w:spacing w:after="160" w:line="240" w:lineRule="auto"/>
        <w:ind w:left="709" w:hanging="283"/>
        <w:jc w:val="both"/>
        <w:rPr>
          <w:rFonts w:asciiTheme="minorHAnsi" w:hAnsiTheme="minorHAnsi" w:cs="Arial"/>
        </w:rPr>
      </w:pPr>
      <w:r w:rsidRPr="006A03F2">
        <w:rPr>
          <w:rFonts w:asciiTheme="minorHAnsi" w:hAnsiTheme="minorHAnsi"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02F9EB" w14:textId="77777777" w:rsidR="006A03F2" w:rsidRPr="006A03F2" w:rsidRDefault="006A03F2">
      <w:pPr>
        <w:pStyle w:val="Akapitzlist"/>
        <w:numPr>
          <w:ilvl w:val="1"/>
          <w:numId w:val="22"/>
        </w:numPr>
        <w:spacing w:after="160" w:line="240" w:lineRule="auto"/>
        <w:ind w:left="709" w:hanging="283"/>
        <w:jc w:val="both"/>
        <w:rPr>
          <w:rFonts w:asciiTheme="minorHAnsi" w:hAnsiTheme="minorHAnsi" w:cs="Arial"/>
        </w:rPr>
      </w:pPr>
      <w:r w:rsidRPr="006A03F2">
        <w:rPr>
          <w:rFonts w:asciiTheme="minorHAnsi" w:hAnsiTheme="minorHAnsi" w:cs="Arial"/>
        </w:rPr>
        <w:t>wobec którego prawomocnie  orzeczono zakaz ubiegania się o zamówienia publiczne;</w:t>
      </w:r>
    </w:p>
    <w:p w14:paraId="633A9CE9" w14:textId="77777777" w:rsidR="006A03F2" w:rsidRPr="006A03F2" w:rsidRDefault="006A03F2">
      <w:pPr>
        <w:pStyle w:val="Akapitzlist"/>
        <w:numPr>
          <w:ilvl w:val="1"/>
          <w:numId w:val="22"/>
        </w:numPr>
        <w:spacing w:after="160" w:line="240" w:lineRule="auto"/>
        <w:ind w:left="709" w:hanging="283"/>
        <w:jc w:val="both"/>
        <w:rPr>
          <w:rFonts w:asciiTheme="minorHAnsi" w:hAnsiTheme="minorHAnsi" w:cs="Arial"/>
        </w:rPr>
      </w:pPr>
      <w:r w:rsidRPr="006A03F2">
        <w:rPr>
          <w:rFonts w:asciiTheme="minorHAnsi" w:hAnsiTheme="minorHAnsi" w:cs="Arial"/>
        </w:rPr>
        <w:t xml:space="preserve">jeżeli zamawiający może stwierdzić, na podstawie wiarygodnych przesłanek, że wykonawca zawarł z innymi wykonawcami porozumienie mające na celu zakłócenie konkurencji, w szczególności jeżeli należąc do tej </w:t>
      </w:r>
      <w:r w:rsidRPr="006A03F2">
        <w:rPr>
          <w:rFonts w:asciiTheme="minorHAnsi" w:hAnsiTheme="minorHAnsi" w:cs="Arial"/>
        </w:rPr>
        <w:lastRenderedPageBreak/>
        <w:t>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623DFAA" w14:textId="123099E4" w:rsidR="00685A40" w:rsidRPr="004071E5" w:rsidRDefault="006A03F2" w:rsidP="004071E5">
      <w:pPr>
        <w:pStyle w:val="Akapitzlist"/>
        <w:numPr>
          <w:ilvl w:val="1"/>
          <w:numId w:val="22"/>
        </w:numPr>
        <w:spacing w:after="160" w:line="240" w:lineRule="auto"/>
        <w:ind w:left="709" w:hanging="283"/>
        <w:jc w:val="both"/>
        <w:rPr>
          <w:rFonts w:asciiTheme="minorHAnsi" w:hAnsiTheme="minorHAnsi" w:cs="Arial"/>
        </w:rPr>
      </w:pPr>
      <w:r w:rsidRPr="006A03F2">
        <w:rPr>
          <w:rFonts w:asciiTheme="minorHAnsi" w:hAnsiTheme="minorHAnsi" w:cs="Arial"/>
        </w:rPr>
        <w:t xml:space="preserve">jeżeli, w przypadkach, o których mowa w art. 85 ust. 1 </w:t>
      </w:r>
      <w:proofErr w:type="spellStart"/>
      <w:r w:rsidRPr="006A03F2">
        <w:rPr>
          <w:rFonts w:asciiTheme="minorHAnsi" w:hAnsiTheme="minorHAnsi" w:cs="Arial"/>
        </w:rPr>
        <w:t>uPzp</w:t>
      </w:r>
      <w:proofErr w:type="spellEnd"/>
      <w:r w:rsidRPr="006A03F2">
        <w:rPr>
          <w:rFonts w:asciiTheme="minorHAnsi" w:hAnsiTheme="minorHAnsi"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7E6172F" w14:textId="6A1B45A7" w:rsidR="00892159" w:rsidRPr="008846FE" w:rsidRDefault="00685A40">
      <w:pPr>
        <w:pStyle w:val="Akapitzlist"/>
        <w:numPr>
          <w:ilvl w:val="0"/>
          <w:numId w:val="22"/>
        </w:numPr>
        <w:autoSpaceDE w:val="0"/>
        <w:autoSpaceDN w:val="0"/>
        <w:spacing w:after="120"/>
        <w:jc w:val="both"/>
        <w:rPr>
          <w:rFonts w:asciiTheme="minorHAnsi" w:eastAsia="Times New Roman" w:hAnsiTheme="minorHAnsi" w:cstheme="minorHAnsi"/>
          <w:lang w:eastAsia="pl-PL"/>
        </w:rPr>
      </w:pPr>
      <w:r w:rsidRPr="00685A40">
        <w:rPr>
          <w:rFonts w:asciiTheme="minorHAnsi" w:eastAsia="Times New Roman" w:hAnsiTheme="minorHAnsi" w:cstheme="minorHAnsi"/>
          <w:lang w:eastAsia="pl-PL"/>
        </w:rPr>
        <w:t xml:space="preserve">Zgodnie z art. 1 pkt 3 ustawy </w:t>
      </w:r>
      <w:r w:rsidRPr="00685A40">
        <w:rPr>
          <w:rFonts w:asciiTheme="minorHAnsi" w:hAnsiTheme="minorHAnsi" w:cstheme="minorHAnsi"/>
        </w:rPr>
        <w:t>z dnia 13 kwietnia 2022 r. o szczególnych rozwiązaniach w zakresie przeciwdziałania</w:t>
      </w:r>
      <w:r>
        <w:rPr>
          <w:rFonts w:asciiTheme="minorHAnsi" w:hAnsiTheme="minorHAnsi" w:cstheme="minorHAnsi"/>
        </w:rPr>
        <w:t xml:space="preserve"> </w:t>
      </w:r>
      <w:r w:rsidRPr="00685A40">
        <w:rPr>
          <w:rFonts w:asciiTheme="minorHAnsi" w:hAnsiTheme="minorHAnsi" w:cstheme="minorHAnsi"/>
        </w:rPr>
        <w:t xml:space="preserve">wspieraniu agresji na Ukrainę oraz służących ochronie bezpieczeństwa narodowego, została w dniu 15 kwietnia 2022 r. ogłoszona w Dzienniku Ustaw pod poz. 835 </w:t>
      </w:r>
      <w:r w:rsidRPr="00685A40">
        <w:rPr>
          <w:rFonts w:asciiTheme="minorHAnsi" w:eastAsia="Times New Roman" w:hAnsiTheme="minorHAnsi" w:cstheme="minorHAnsi"/>
          <w:lang w:eastAsia="pl-PL"/>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685A40">
        <w:rPr>
          <w:rFonts w:asciiTheme="minorHAnsi" w:eastAsia="Times New Roman" w:hAnsiTheme="minorHAnsi" w:cstheme="minorHAnsi"/>
          <w:lang w:eastAsia="pl-PL"/>
        </w:rPr>
        <w:t>późn</w:t>
      </w:r>
      <w:proofErr w:type="spellEnd"/>
      <w:r w:rsidRPr="00685A40">
        <w:rPr>
          <w:rFonts w:asciiTheme="minorHAnsi" w:eastAsia="Times New Roman" w:hAnsiTheme="minorHAnsi" w:cstheme="minorHAnsi"/>
          <w:lang w:eastAsia="pl-PL"/>
        </w:rPr>
        <w:t xml:space="preserve">. zm.), zwanej dalej „ustawą </w:t>
      </w:r>
      <w:proofErr w:type="spellStart"/>
      <w:r w:rsidRPr="00685A40">
        <w:rPr>
          <w:rFonts w:asciiTheme="minorHAnsi" w:eastAsia="Times New Roman" w:hAnsiTheme="minorHAnsi" w:cstheme="minorHAnsi"/>
          <w:lang w:eastAsia="pl-PL"/>
        </w:rPr>
        <w:t>Pzp</w:t>
      </w:r>
      <w:proofErr w:type="spellEnd"/>
      <w:r w:rsidRPr="00685A40">
        <w:rPr>
          <w:rFonts w:asciiTheme="minorHAnsi" w:eastAsia="Times New Roman" w:hAnsiTheme="minorHAnsi" w:cstheme="minorHAnsi"/>
          <w:lang w:eastAsia="pl-PL"/>
        </w:rPr>
        <w:t>”.</w:t>
      </w:r>
    </w:p>
    <w:p w14:paraId="34DFA8F4" w14:textId="77777777" w:rsidR="00892159" w:rsidRDefault="00892159" w:rsidP="00892159">
      <w:pPr>
        <w:spacing w:before="100" w:beforeAutospacing="1" w:after="100" w:afterAutospacing="1" w:line="240" w:lineRule="auto"/>
        <w:jc w:val="both"/>
        <w:rPr>
          <w:rFonts w:asciiTheme="minorHAnsi" w:hAnsiTheme="minorHAnsi" w:cstheme="minorHAnsi"/>
          <w:color w:val="222222"/>
          <w:sz w:val="22"/>
          <w:szCs w:val="22"/>
        </w:rPr>
      </w:pPr>
      <w:r>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Pr>
          <w:rFonts w:asciiTheme="minorHAnsi" w:hAnsiTheme="minorHAnsi" w:cstheme="minorHAnsi"/>
          <w:color w:val="222222"/>
          <w:sz w:val="22"/>
          <w:szCs w:val="22"/>
        </w:rPr>
        <w:t>Pzp</w:t>
      </w:r>
      <w:proofErr w:type="spellEnd"/>
      <w:r>
        <w:rPr>
          <w:rFonts w:asciiTheme="minorHAnsi" w:hAnsiTheme="minorHAnsi" w:cstheme="minorHAnsi"/>
          <w:color w:val="222222"/>
          <w:sz w:val="22"/>
          <w:szCs w:val="22"/>
        </w:rPr>
        <w:t xml:space="preserve"> wyklucza się:</w:t>
      </w:r>
    </w:p>
    <w:p w14:paraId="03617029" w14:textId="77777777" w:rsidR="00892159" w:rsidRDefault="00892159">
      <w:pPr>
        <w:pStyle w:val="Akapitzlist"/>
        <w:numPr>
          <w:ilvl w:val="0"/>
          <w:numId w:val="23"/>
        </w:numPr>
        <w:spacing w:before="100" w:beforeAutospacing="1" w:after="100" w:afterAutospacing="1" w:line="240" w:lineRule="auto"/>
        <w:jc w:val="both"/>
        <w:rPr>
          <w:rFonts w:asciiTheme="minorHAnsi" w:hAnsiTheme="minorHAnsi" w:cstheme="minorHAnsi"/>
          <w:color w:val="222222"/>
        </w:rPr>
      </w:pPr>
      <w:r>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C188E5D" w14:textId="77777777" w:rsidR="00892159" w:rsidRDefault="00892159">
      <w:pPr>
        <w:numPr>
          <w:ilvl w:val="0"/>
          <w:numId w:val="23"/>
        </w:numPr>
        <w:spacing w:before="100" w:beforeAutospacing="1" w:after="100" w:afterAutospacing="1" w:line="240" w:lineRule="auto"/>
        <w:jc w:val="both"/>
        <w:rPr>
          <w:rFonts w:asciiTheme="minorHAnsi" w:hAnsiTheme="minorHAnsi" w:cstheme="minorHAnsi"/>
          <w:color w:val="222222"/>
          <w:sz w:val="22"/>
          <w:szCs w:val="22"/>
        </w:rPr>
      </w:pPr>
      <w:r>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E4EC4F5" w14:textId="2682F3F0" w:rsidR="006435EC" w:rsidRPr="00892159" w:rsidRDefault="00892159">
      <w:pPr>
        <w:pStyle w:val="Akapitzlist"/>
        <w:numPr>
          <w:ilvl w:val="0"/>
          <w:numId w:val="23"/>
        </w:numPr>
        <w:spacing w:before="100" w:beforeAutospacing="1" w:after="100" w:afterAutospacing="1" w:line="240" w:lineRule="auto"/>
        <w:jc w:val="both"/>
        <w:rPr>
          <w:rFonts w:ascii="Open Sans" w:hAnsi="Open Sans" w:cs="Open Sans"/>
          <w:color w:val="222222"/>
          <w:sz w:val="18"/>
          <w:szCs w:val="18"/>
        </w:rPr>
      </w:pPr>
      <w:r>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97F2025"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0D00F819"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793A8396"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4D70DA6"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593372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25B86569"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2E17230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48A7414C"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p>
    <w:p w14:paraId="5380C937"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0EB41D33"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2ED0D551" w14:textId="77777777" w:rsidR="00DD1DB2" w:rsidRDefault="00651FC1" w:rsidP="006A03F2">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25F4292D" w14:textId="77777777" w:rsidR="003747ED" w:rsidRPr="004071E5" w:rsidRDefault="003747ED" w:rsidP="004071E5">
      <w:pPr>
        <w:spacing w:before="10" w:afterLines="10" w:after="24" w:line="240" w:lineRule="auto"/>
        <w:jc w:val="both"/>
        <w:rPr>
          <w:rFonts w:asciiTheme="minorHAnsi" w:hAnsiTheme="minorHAnsi" w:cs="Palatino Linotype"/>
        </w:rPr>
      </w:pPr>
    </w:p>
    <w:p w14:paraId="7FC96CB6" w14:textId="77777777" w:rsidR="001303DC" w:rsidRPr="0018773D" w:rsidRDefault="00EB4898" w:rsidP="001303DC">
      <w:pPr>
        <w:spacing w:after="0" w:line="240" w:lineRule="auto"/>
        <w:jc w:val="both"/>
        <w:rPr>
          <w:rFonts w:asciiTheme="minorHAnsi" w:hAnsiTheme="minorHAnsi"/>
          <w:b/>
          <w:sz w:val="22"/>
          <w:szCs w:val="22"/>
        </w:rPr>
      </w:pPr>
      <w:r w:rsidRPr="0018773D">
        <w:rPr>
          <w:rFonts w:asciiTheme="minorHAnsi" w:hAnsiTheme="minorHAnsi" w:cs="Arial"/>
          <w:b/>
          <w:sz w:val="22"/>
          <w:szCs w:val="22"/>
        </w:rPr>
        <w:t>ROZD</w:t>
      </w:r>
      <w:r w:rsidR="00FA4938" w:rsidRPr="0018773D">
        <w:rPr>
          <w:rFonts w:asciiTheme="minorHAnsi" w:hAnsiTheme="minorHAnsi" w:cs="Arial"/>
          <w:b/>
          <w:sz w:val="22"/>
          <w:szCs w:val="22"/>
        </w:rPr>
        <w:t>Z</w:t>
      </w:r>
      <w:r w:rsidRPr="0018773D">
        <w:rPr>
          <w:rFonts w:asciiTheme="minorHAnsi" w:hAnsiTheme="minorHAnsi" w:cs="Arial"/>
          <w:b/>
          <w:sz w:val="22"/>
          <w:szCs w:val="22"/>
        </w:rPr>
        <w:t xml:space="preserve">IAŁ </w:t>
      </w:r>
      <w:r w:rsidR="008C422B" w:rsidRPr="0018773D">
        <w:rPr>
          <w:rFonts w:asciiTheme="minorHAnsi" w:hAnsiTheme="minorHAnsi" w:cs="Arial"/>
          <w:b/>
          <w:sz w:val="22"/>
          <w:szCs w:val="22"/>
        </w:rPr>
        <w:t xml:space="preserve">X. </w:t>
      </w:r>
      <w:r w:rsidR="001303DC" w:rsidRPr="0018773D">
        <w:rPr>
          <w:rFonts w:asciiTheme="minorHAnsi" w:hAnsiTheme="minorHAnsi"/>
          <w:b/>
          <w:sz w:val="22"/>
          <w:szCs w:val="22"/>
        </w:rPr>
        <w:t>WYKAZ PODMIOTOWYCH ŚRODKÓW DOWODOWYCH</w:t>
      </w:r>
    </w:p>
    <w:p w14:paraId="3D07D86A" w14:textId="003BFFB4" w:rsidR="00930D6D" w:rsidRPr="002B1DC7" w:rsidRDefault="001303DC" w:rsidP="00BA40A5">
      <w:pPr>
        <w:spacing w:before="10" w:afterLines="10" w:after="24" w:line="276" w:lineRule="auto"/>
        <w:jc w:val="both"/>
        <w:rPr>
          <w:rFonts w:asciiTheme="minorHAnsi" w:hAnsiTheme="minorHAnsi" w:cstheme="minorHAnsi"/>
          <w:bCs/>
          <w:color w:val="000000" w:themeColor="text1"/>
          <w:sz w:val="22"/>
          <w:szCs w:val="22"/>
        </w:rPr>
      </w:pPr>
      <w:r w:rsidRPr="0018773D">
        <w:rPr>
          <w:rFonts w:asciiTheme="minorHAnsi" w:hAnsiTheme="minorHAnsi" w:cstheme="minorHAnsi"/>
          <w:bCs/>
          <w:color w:val="000000" w:themeColor="text1"/>
          <w:sz w:val="22"/>
          <w:szCs w:val="22"/>
        </w:rPr>
        <w:t>Zamawiający nie przewiduje obowiązku składania podmiotowych środków dowodowych.</w:t>
      </w:r>
      <w:r w:rsidRPr="001303DC">
        <w:rPr>
          <w:rFonts w:asciiTheme="minorHAnsi" w:hAnsiTheme="minorHAnsi" w:cstheme="minorHAnsi"/>
          <w:bCs/>
          <w:color w:val="000000" w:themeColor="text1"/>
          <w:sz w:val="22"/>
          <w:szCs w:val="22"/>
        </w:rPr>
        <w:t xml:space="preserve"> </w:t>
      </w:r>
    </w:p>
    <w:p w14:paraId="7C9C500F" w14:textId="77777777" w:rsidR="003747ED" w:rsidRDefault="003747ED" w:rsidP="00BA40A5">
      <w:pPr>
        <w:spacing w:before="10" w:afterLines="10" w:after="24" w:line="276" w:lineRule="auto"/>
        <w:jc w:val="both"/>
        <w:rPr>
          <w:rFonts w:asciiTheme="minorHAnsi" w:hAnsiTheme="minorHAnsi"/>
          <w:b/>
          <w:sz w:val="22"/>
          <w:szCs w:val="22"/>
        </w:rPr>
      </w:pPr>
    </w:p>
    <w:p w14:paraId="2B56399A" w14:textId="22DC685C"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25EC991F" w14:textId="7B6550EA"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r w:rsidRPr="00360483">
        <w:rPr>
          <w:rFonts w:asciiTheme="minorHAnsi" w:hAnsiTheme="minorHAnsi" w:cstheme="minorHAnsi"/>
          <w:sz w:val="22"/>
          <w:szCs w:val="22"/>
        </w:rPr>
        <w:lastRenderedPageBreak/>
        <w:t>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1"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00BAFB61"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04A65CC"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6130075E"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0A9798B3"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2"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4C9CA44" w14:textId="5C0C450C" w:rsidR="00360483" w:rsidRPr="00360483" w:rsidRDefault="00F750E4"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3"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4"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osobistym</w:t>
        </w:r>
      </w:hyperlink>
      <w:r w:rsidR="002706AE" w:rsidRPr="002706AE">
        <w:rPr>
          <w:rFonts w:asciiTheme="minorHAnsi" w:hAnsiTheme="minorHAnsi" w:cstheme="minorHAnsi"/>
          <w:b/>
          <w:bCs/>
        </w:rPr>
        <w:t xml:space="preserve">  </w:t>
      </w:r>
      <w:r w:rsidR="00360483" w:rsidRPr="00360483">
        <w:rPr>
          <w:rFonts w:asciiTheme="minorHAnsi" w:hAnsiTheme="minorHAnsi" w:cstheme="minorHAnsi"/>
        </w:rPr>
        <w:t>przez osobę/osoby upoważnioną/upoważnione.</w:t>
      </w:r>
    </w:p>
    <w:p w14:paraId="7C61783A" w14:textId="41B632A6"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szelkich plików muszą spełniać</w:t>
      </w:r>
      <w:r w:rsidR="002E19DE">
        <w:rPr>
          <w:rFonts w:asciiTheme="minorHAnsi" w:hAnsiTheme="minorHAnsi" w:cstheme="minorHAnsi"/>
        </w:rPr>
        <w:t xml:space="preserve"> wymogi</w:t>
      </w:r>
      <w:r w:rsidR="002A701E">
        <w:rPr>
          <w:rFonts w:asciiTheme="minorHAnsi" w:hAnsiTheme="minorHAnsi" w:cstheme="minorHAnsi"/>
        </w:rPr>
        <w:t xml:space="preserve"> „</w:t>
      </w:r>
      <w:r w:rsidRPr="00360483">
        <w:rPr>
          <w:rFonts w:asciiTheme="minorHAnsi" w:hAnsiTheme="minorHAnsi" w:cstheme="minorHAnsi"/>
        </w:rPr>
        <w:t>Rozporządzeni</w:t>
      </w:r>
      <w:r w:rsidR="002E19DE">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p>
    <w:p w14:paraId="424E4E11"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5115CBE6" w14:textId="09700E25"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2E19DE" w:rsidRPr="002E19DE">
        <w:rPr>
          <w:rFonts w:asciiTheme="minorHAnsi" w:hAnsiTheme="minorHAnsi" w:cstheme="minorHAnsi"/>
        </w:rPr>
        <w:t>wraz z przekazaniem takich informacji</w:t>
      </w:r>
      <w:r w:rsidR="002E19DE" w:rsidRPr="00360483">
        <w:rPr>
          <w:rFonts w:asciiTheme="minorHAnsi" w:hAnsiTheme="minorHAnsi" w:cstheme="minorHAnsi"/>
        </w:rPr>
        <w:t xml:space="preserve"> </w:t>
      </w:r>
      <w:r w:rsidRPr="00360483">
        <w:rPr>
          <w:rFonts w:asciiTheme="minorHAnsi" w:hAnsiTheme="minorHAnsi" w:cstheme="minorHAnsi"/>
        </w:rPr>
        <w:t>w sposób niebudzący wątpliwości zastrzegł, że nie mogą być one udostępniane oraz wykazał, załączając stosowne wyjaśnienia</w:t>
      </w:r>
      <w:r w:rsidR="002E19DE">
        <w:rPr>
          <w:rFonts w:asciiTheme="minorHAnsi" w:hAnsiTheme="minorHAnsi" w:cstheme="minorHAnsi"/>
        </w:rPr>
        <w:t xml:space="preserve"> 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4C3C1BB5"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6"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38FFD0D6"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7" w:history="1">
        <w:r w:rsidR="00360483" w:rsidRPr="00360483">
          <w:rPr>
            <w:rFonts w:asciiTheme="minorHAnsi" w:hAnsiTheme="minorHAnsi" w:cstheme="minorHAnsi"/>
            <w:sz w:val="22"/>
            <w:szCs w:val="22"/>
            <w:u w:val="single"/>
          </w:rPr>
          <w:t>https://platformazakupowa.pl/strona/45-instrukcje</w:t>
        </w:r>
      </w:hyperlink>
    </w:p>
    <w:p w14:paraId="48FB72AA" w14:textId="3EB9F935"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 xml:space="preserve">odrzucenie </w:t>
      </w:r>
      <w:r w:rsidR="002E19DE">
        <w:rPr>
          <w:rFonts w:asciiTheme="minorHAnsi" w:hAnsiTheme="minorHAnsi" w:cstheme="minorHAnsi"/>
        </w:rPr>
        <w:t xml:space="preserve">wszystkich </w:t>
      </w:r>
      <w:r w:rsidR="000D6D8F" w:rsidRPr="000E4099">
        <w:rPr>
          <w:rFonts w:asciiTheme="minorHAnsi" w:hAnsiTheme="minorHAnsi" w:cstheme="minorHAnsi"/>
        </w:rPr>
        <w:t>ofert</w:t>
      </w:r>
      <w:r w:rsidRPr="000E4099">
        <w:rPr>
          <w:rFonts w:asciiTheme="minorHAnsi" w:hAnsiTheme="minorHAnsi" w:cstheme="minorHAnsi"/>
        </w:rPr>
        <w:t>.</w:t>
      </w:r>
    </w:p>
    <w:p w14:paraId="716AC430"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7F55CE0"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CE75895" w14:textId="38239C0A" w:rsidR="002E19DE" w:rsidRPr="00360483" w:rsidRDefault="002E19DE">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2E19DE">
        <w:rPr>
          <w:rFonts w:asciiTheme="minorHAnsi" w:hAnsiTheme="minorHAnsi" w:cstheme="minorHAnsi"/>
        </w:rPr>
        <w:t>3 ust. 2 Ustawy z dnia 17 lutego 2005 r. o informatyzacji działalności podmiotów realizujących zadania publiczne (</w:t>
      </w:r>
      <w:proofErr w:type="spellStart"/>
      <w:r w:rsidRPr="002E19DE">
        <w:rPr>
          <w:rFonts w:asciiTheme="minorHAnsi" w:hAnsiTheme="minorHAnsi" w:cstheme="minorHAnsi"/>
        </w:rPr>
        <w:t>t.j</w:t>
      </w:r>
      <w:proofErr w:type="spellEnd"/>
      <w:r w:rsidRPr="002E19DE">
        <w:rPr>
          <w:rFonts w:asciiTheme="minorHAnsi" w:hAnsiTheme="minorHAnsi" w:cstheme="minorHAnsi"/>
        </w:rPr>
        <w:t>. Dz.U. z 2021 r. poz. 2070),</w:t>
      </w:r>
      <w:r w:rsidRPr="00360483">
        <w:rPr>
          <w:rFonts w:asciiTheme="minorHAnsi" w:hAnsiTheme="minorHAnsi" w:cstheme="minorHAnsi"/>
        </w:rPr>
        <w:t xml:space="preserv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FFA153F" w14:textId="38C0B192" w:rsidR="003747ED" w:rsidRPr="004071E5" w:rsidRDefault="00360483" w:rsidP="004071E5">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263883DD"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12777D2"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F61859">
        <w:rPr>
          <w:rFonts w:asciiTheme="minorHAnsi" w:hAnsiTheme="minorHAnsi"/>
          <w:b/>
        </w:rPr>
        <w:t>Formularz</w:t>
      </w:r>
      <w:r w:rsidRPr="00226E09">
        <w:rPr>
          <w:rFonts w:asciiTheme="minorHAnsi" w:hAnsiTheme="minorHAnsi"/>
          <w:b/>
        </w:rPr>
        <w:t xml:space="preserve"> oferty</w:t>
      </w:r>
      <w:r w:rsidR="004C081A" w:rsidRPr="00226E09">
        <w:rPr>
          <w:rFonts w:asciiTheme="minorHAnsi" w:hAnsiTheme="minorHAnsi"/>
        </w:rPr>
        <w:t xml:space="preserve"> </w:t>
      </w:r>
      <w:r w:rsidR="00D54260">
        <w:rPr>
          <w:rFonts w:asciiTheme="minorHAnsi" w:hAnsiTheme="minorHAnsi"/>
        </w:rPr>
        <w:t xml:space="preserve">- </w:t>
      </w:r>
      <w:r w:rsidR="004C081A" w:rsidRPr="00226E09">
        <w:rPr>
          <w:rFonts w:asciiTheme="minorHAnsi" w:hAnsiTheme="minorHAnsi"/>
        </w:rPr>
        <w:t>(Załącznik nr 1 do SWZ).</w:t>
      </w:r>
    </w:p>
    <w:p w14:paraId="422C9884" w14:textId="4F9C0684" w:rsidR="004C081A" w:rsidRPr="002049E7" w:rsidRDefault="004C081A" w:rsidP="00BA40A5">
      <w:pPr>
        <w:pStyle w:val="Akapitzlist"/>
        <w:numPr>
          <w:ilvl w:val="7"/>
          <w:numId w:val="5"/>
        </w:numPr>
        <w:spacing w:before="10" w:afterLines="10" w:after="24"/>
        <w:ind w:left="851" w:hanging="284"/>
        <w:jc w:val="both"/>
        <w:rPr>
          <w:rFonts w:asciiTheme="minorHAnsi" w:hAnsiTheme="minorHAnsi"/>
        </w:rPr>
      </w:pPr>
      <w:r w:rsidRPr="002049E7">
        <w:rPr>
          <w:rFonts w:asciiTheme="minorHAnsi" w:hAnsiTheme="minorHAnsi"/>
          <w:b/>
        </w:rPr>
        <w:t>Formularz</w:t>
      </w:r>
      <w:r w:rsidR="00454AD7" w:rsidRPr="002049E7">
        <w:rPr>
          <w:rFonts w:asciiTheme="minorHAnsi" w:hAnsiTheme="minorHAnsi"/>
          <w:b/>
        </w:rPr>
        <w:t xml:space="preserve"> asortymentowo-cenowy</w:t>
      </w:r>
      <w:r w:rsidR="00EB4898" w:rsidRPr="002049E7">
        <w:rPr>
          <w:rFonts w:asciiTheme="minorHAnsi" w:hAnsiTheme="minorHAnsi"/>
        </w:rPr>
        <w:t xml:space="preserve"> </w:t>
      </w:r>
      <w:r w:rsidR="00D83DA5" w:rsidRPr="002049E7">
        <w:rPr>
          <w:rFonts w:asciiTheme="minorHAnsi" w:hAnsiTheme="minorHAnsi"/>
        </w:rPr>
        <w:t xml:space="preserve"> </w:t>
      </w:r>
      <w:r w:rsidR="00D54260" w:rsidRPr="002049E7">
        <w:rPr>
          <w:rFonts w:asciiTheme="minorHAnsi" w:hAnsiTheme="minorHAnsi"/>
        </w:rPr>
        <w:t xml:space="preserve">- </w:t>
      </w:r>
      <w:r w:rsidR="00EB4898" w:rsidRPr="002049E7">
        <w:rPr>
          <w:rFonts w:asciiTheme="minorHAnsi" w:hAnsiTheme="minorHAnsi"/>
        </w:rPr>
        <w:t xml:space="preserve">(Załącznik nr 2 </w:t>
      </w:r>
      <w:r w:rsidR="000E4099" w:rsidRPr="002049E7">
        <w:rPr>
          <w:rFonts w:asciiTheme="minorHAnsi" w:hAnsiTheme="minorHAnsi"/>
        </w:rPr>
        <w:t xml:space="preserve">do </w:t>
      </w:r>
      <w:r w:rsidR="00EB4898" w:rsidRPr="002049E7">
        <w:rPr>
          <w:rFonts w:asciiTheme="minorHAnsi" w:hAnsiTheme="minorHAnsi"/>
        </w:rPr>
        <w:t>SWZ).</w:t>
      </w:r>
    </w:p>
    <w:p w14:paraId="2FB2C621" w14:textId="40A257B7" w:rsidR="008846FE" w:rsidRPr="002049E7" w:rsidRDefault="008846FE" w:rsidP="0096259A">
      <w:pPr>
        <w:pStyle w:val="Akapitzlist"/>
        <w:numPr>
          <w:ilvl w:val="7"/>
          <w:numId w:val="5"/>
        </w:numPr>
        <w:spacing w:before="10" w:afterLines="10" w:after="24"/>
        <w:ind w:left="851" w:hanging="284"/>
        <w:jc w:val="both"/>
        <w:rPr>
          <w:rFonts w:asciiTheme="minorHAnsi" w:hAnsiTheme="minorHAnsi"/>
        </w:rPr>
      </w:pPr>
      <w:r w:rsidRPr="002049E7">
        <w:rPr>
          <w:rFonts w:asciiTheme="minorHAnsi" w:hAnsiTheme="minorHAnsi"/>
          <w:b/>
        </w:rPr>
        <w:t>Wypełniony opis przedmiotu zamówienia</w:t>
      </w:r>
      <w:r w:rsidR="0096259A" w:rsidRPr="002049E7">
        <w:rPr>
          <w:rFonts w:asciiTheme="minorHAnsi" w:hAnsiTheme="minorHAnsi"/>
        </w:rPr>
        <w:t xml:space="preserve"> </w:t>
      </w:r>
      <w:r w:rsidRPr="002049E7">
        <w:rPr>
          <w:rFonts w:asciiTheme="minorHAnsi" w:hAnsiTheme="minorHAnsi"/>
        </w:rPr>
        <w:t>– Załącznik nr 3 do SWZ/Wykonawca wypełnia w zakresie pakietu na który składa ofertę/.</w:t>
      </w:r>
    </w:p>
    <w:p w14:paraId="196E982B" w14:textId="145437A5" w:rsidR="00ED6BBD" w:rsidRPr="00226E09" w:rsidRDefault="00ED6BBD" w:rsidP="00ED6BBD">
      <w:pPr>
        <w:pStyle w:val="Akapitzlist"/>
        <w:numPr>
          <w:ilvl w:val="7"/>
          <w:numId w:val="5"/>
        </w:numPr>
        <w:spacing w:before="10" w:afterLines="10" w:after="24"/>
        <w:ind w:left="851" w:hanging="284"/>
        <w:jc w:val="both"/>
        <w:rPr>
          <w:rFonts w:asciiTheme="minorHAnsi" w:hAnsiTheme="minorHAnsi"/>
          <w:b/>
          <w:color w:val="000000" w:themeColor="text1"/>
        </w:rPr>
      </w:pPr>
      <w:r w:rsidRPr="00226E09">
        <w:rPr>
          <w:rFonts w:asciiTheme="minorHAnsi" w:hAnsiTheme="minorHAnsi"/>
          <w:b/>
          <w:color w:val="000000" w:themeColor="text1"/>
        </w:rPr>
        <w:t xml:space="preserve">Oświadczenie o niepodleganiu wykluczeniu w postępowaniu. </w:t>
      </w:r>
      <w:r w:rsidRPr="00226E09">
        <w:rPr>
          <w:rFonts w:asciiTheme="minorHAnsi" w:hAnsiTheme="minorHAnsi"/>
          <w:b/>
          <w:color w:val="000000" w:themeColor="text1"/>
          <w:shd w:val="clear" w:color="auto" w:fill="FFFFFF"/>
        </w:rPr>
        <w:t xml:space="preserve">Wzór oświadczenia stanowi </w:t>
      </w:r>
      <w:r w:rsidRPr="00226E09">
        <w:rPr>
          <w:rFonts w:asciiTheme="minorHAnsi" w:hAnsiTheme="minorHAnsi"/>
          <w:b/>
          <w:shd w:val="clear" w:color="auto" w:fill="FFFFFF"/>
        </w:rPr>
        <w:t xml:space="preserve">Załącznik nr </w:t>
      </w:r>
      <w:r w:rsidR="0096259A">
        <w:rPr>
          <w:rFonts w:asciiTheme="minorHAnsi" w:hAnsiTheme="minorHAnsi"/>
          <w:b/>
          <w:shd w:val="clear" w:color="auto" w:fill="FFFFFF"/>
        </w:rPr>
        <w:t>4</w:t>
      </w:r>
      <w:r w:rsidRPr="00226E09">
        <w:rPr>
          <w:rFonts w:asciiTheme="minorHAnsi" w:hAnsiTheme="minorHAnsi"/>
          <w:b/>
          <w:color w:val="000000" w:themeColor="text1"/>
          <w:shd w:val="clear" w:color="auto" w:fill="FFFFFF"/>
        </w:rPr>
        <w:t xml:space="preserve"> do SWZ. </w:t>
      </w:r>
    </w:p>
    <w:p w14:paraId="42D06411" w14:textId="77777777" w:rsidR="00ED6BBD" w:rsidRPr="00ED6BBD" w:rsidRDefault="00ED6BBD" w:rsidP="00ED6BBD">
      <w:pPr>
        <w:pStyle w:val="Akapitzlist"/>
        <w:spacing w:before="10" w:after="2"/>
        <w:ind w:left="851"/>
        <w:jc w:val="both"/>
        <w:rPr>
          <w:rFonts w:asciiTheme="minorHAnsi" w:hAnsiTheme="minorHAnsi"/>
          <w:color w:val="000000" w:themeColor="text1"/>
          <w:shd w:val="clear" w:color="auto" w:fill="FFFFFF"/>
        </w:rPr>
      </w:pPr>
      <w:r w:rsidRPr="00226E09">
        <w:rPr>
          <w:rFonts w:asciiTheme="minorHAnsi" w:hAnsiTheme="minorHAnsi"/>
          <w:color w:val="000000" w:themeColor="text1"/>
          <w:shd w:val="clear" w:color="auto" w:fill="FFFFFF"/>
        </w:rPr>
        <w:t>W przypadku wspólnego ubiegania się o zamówienie przez Wykonawców, oświadczenie, o k</w:t>
      </w:r>
      <w:r>
        <w:rPr>
          <w:rFonts w:asciiTheme="minorHAnsi" w:hAnsiTheme="minorHAnsi"/>
          <w:color w:val="000000" w:themeColor="text1"/>
          <w:shd w:val="clear" w:color="auto" w:fill="FFFFFF"/>
        </w:rPr>
        <w:t>tórym mowa powyżej składa każdy z Wykonawców.</w:t>
      </w:r>
    </w:p>
    <w:p w14:paraId="4F9BADBA" w14:textId="2AFF6034" w:rsidR="00ED6BBD" w:rsidRPr="00ED6BBD" w:rsidRDefault="004F080E" w:rsidP="00ED6BBD">
      <w:pPr>
        <w:spacing w:after="0" w:line="240" w:lineRule="auto"/>
        <w:ind w:left="851" w:hanging="284"/>
        <w:jc w:val="both"/>
        <w:textAlignment w:val="baseline"/>
        <w:rPr>
          <w:rFonts w:asciiTheme="minorHAnsi" w:hAnsiTheme="minorHAnsi" w:cstheme="minorHAnsi"/>
          <w:color w:val="000000" w:themeColor="text1"/>
          <w:sz w:val="22"/>
          <w:szCs w:val="22"/>
        </w:rPr>
      </w:pPr>
      <w:r>
        <w:rPr>
          <w:rFonts w:asciiTheme="minorHAnsi" w:hAnsiTheme="minorHAnsi"/>
          <w:sz w:val="22"/>
          <w:szCs w:val="22"/>
        </w:rPr>
        <w:lastRenderedPageBreak/>
        <w:t>e</w:t>
      </w:r>
      <w:r w:rsidR="00ED6BBD" w:rsidRPr="00ED6BBD">
        <w:rPr>
          <w:rFonts w:asciiTheme="minorHAnsi" w:hAnsiTheme="minorHAnsi"/>
          <w:sz w:val="22"/>
          <w:szCs w:val="22"/>
        </w:rPr>
        <w:t>.</w:t>
      </w:r>
      <w:r w:rsidR="00ED6BBD">
        <w:rPr>
          <w:rFonts w:asciiTheme="minorHAnsi" w:hAnsiTheme="minorHAnsi"/>
          <w:b/>
          <w:sz w:val="22"/>
          <w:szCs w:val="22"/>
        </w:rPr>
        <w:t xml:space="preserve"> </w:t>
      </w:r>
      <w:r w:rsidR="00ED6BBD" w:rsidRPr="00ED6BBD">
        <w:rPr>
          <w:rFonts w:asciiTheme="minorHAnsi" w:hAnsiTheme="minorHAnsi"/>
          <w:b/>
          <w:sz w:val="22"/>
          <w:szCs w:val="22"/>
        </w:rPr>
        <w:t xml:space="preserve">Dokument, z którego wynika zakres umocowania do działania w imieniu Wykonawcy w postępowaniu </w:t>
      </w:r>
      <w:r w:rsidR="00ED6BBD">
        <w:rPr>
          <w:rFonts w:asciiTheme="minorHAnsi" w:hAnsiTheme="minorHAnsi"/>
          <w:b/>
          <w:sz w:val="22"/>
          <w:szCs w:val="22"/>
        </w:rPr>
        <w:t xml:space="preserve">         </w:t>
      </w:r>
      <w:r w:rsidR="00ED6BBD" w:rsidRPr="00ED6BBD">
        <w:rPr>
          <w:rFonts w:asciiTheme="minorHAnsi" w:hAnsiTheme="minorHAnsi"/>
          <w:b/>
          <w:sz w:val="22"/>
          <w:szCs w:val="22"/>
        </w:rPr>
        <w:t>o udzielenie zamówienia:</w:t>
      </w:r>
    </w:p>
    <w:p w14:paraId="22649256" w14:textId="77777777" w:rsidR="00ED6BBD" w:rsidRPr="00ED6BBD" w:rsidRDefault="00ED6BBD">
      <w:pPr>
        <w:pStyle w:val="Akapitzlist"/>
        <w:numPr>
          <w:ilvl w:val="0"/>
          <w:numId w:val="18"/>
        </w:numPr>
        <w:autoSpaceDE w:val="0"/>
        <w:autoSpaceDN w:val="0"/>
        <w:adjustRightInd w:val="0"/>
        <w:spacing w:afterLines="10" w:after="24"/>
        <w:contextualSpacing w:val="0"/>
        <w:jc w:val="both"/>
        <w:rPr>
          <w:rFonts w:asciiTheme="minorHAnsi" w:hAnsiTheme="minorHAnsi"/>
          <w:bCs/>
        </w:rPr>
      </w:pPr>
      <w:r w:rsidRPr="00ED6BBD">
        <w:rPr>
          <w:rFonts w:asciiTheme="minorHAnsi" w:hAnsiTheme="minorHAnsi"/>
          <w:b/>
        </w:rPr>
        <w:t>odpis</w:t>
      </w:r>
      <w:r w:rsidRPr="00ED6BBD">
        <w:rPr>
          <w:rFonts w:asciiTheme="minorHAnsi" w:hAnsiTheme="minorHAnsi"/>
          <w:bCs/>
        </w:rPr>
        <w:t xml:space="preserve"> lub </w:t>
      </w:r>
      <w:r w:rsidRPr="00ED6BBD">
        <w:rPr>
          <w:rFonts w:asciiTheme="minorHAnsi" w:hAnsiTheme="minorHAnsi"/>
          <w:b/>
        </w:rPr>
        <w:t>informacja</w:t>
      </w:r>
      <w:r w:rsidRPr="00ED6BBD">
        <w:rPr>
          <w:rFonts w:asciiTheme="minorHAnsi" w:hAnsiTheme="minorHAnsi"/>
          <w:bCs/>
        </w:rPr>
        <w:t xml:space="preserve"> z Krajowego Rejestru Sądowego, Centralnej Ewidencji i Informacji o Działalności Gospodarczej lub inny właściwy rejestr.</w:t>
      </w:r>
    </w:p>
    <w:p w14:paraId="074EB7F3" w14:textId="77777777" w:rsidR="00ED6BBD" w:rsidRPr="00ED6BBD" w:rsidRDefault="00ED6BBD" w:rsidP="00ED6BBD">
      <w:pPr>
        <w:pStyle w:val="Akapitzlist"/>
        <w:autoSpaceDE w:val="0"/>
        <w:autoSpaceDN w:val="0"/>
        <w:adjustRightInd w:val="0"/>
        <w:spacing w:afterLines="10" w:after="24"/>
        <w:ind w:left="1069"/>
        <w:contextualSpacing w:val="0"/>
        <w:jc w:val="both"/>
        <w:rPr>
          <w:rFonts w:asciiTheme="minorHAnsi" w:hAnsiTheme="minorHAnsi"/>
          <w:bCs/>
          <w:color w:val="FF0000"/>
        </w:rPr>
      </w:pPr>
      <w:r w:rsidRPr="00ED6BBD">
        <w:rPr>
          <w:rFonts w:asciiTheme="minorHAnsi" w:hAnsiTheme="minorHAnsi"/>
          <w:b/>
        </w:rPr>
        <w:t>UWAGA:</w:t>
      </w:r>
      <w:r w:rsidRPr="00ED6BBD">
        <w:rPr>
          <w:rFonts w:asciiTheme="minorHAnsi" w:hAnsiTheme="minorHAnsi"/>
          <w:bCs/>
        </w:rPr>
        <w:t xml:space="preserve"> Wykonawca nie jest zobowiązany do złożenia dokumentu, jeżeli dokument Zamawiający może uzyskać za pomocą bezpłatnych i ogólnodostępnych baz danych, </w:t>
      </w:r>
      <w:r w:rsidRPr="00ED6BBD">
        <w:rPr>
          <w:rFonts w:asciiTheme="minorHAnsi" w:hAnsiTheme="minorHAnsi"/>
          <w:b/>
        </w:rPr>
        <w:t>o ile Wykonawca wskazał dane umożliwiające dostęp do tych dokumentów</w:t>
      </w:r>
      <w:r w:rsidRPr="00ED6BBD">
        <w:rPr>
          <w:rFonts w:asciiTheme="minorHAnsi" w:hAnsiTheme="minorHAnsi"/>
          <w:bCs/>
        </w:rPr>
        <w:t>.</w:t>
      </w:r>
    </w:p>
    <w:p w14:paraId="71F39C6C" w14:textId="77777777" w:rsidR="00ED6BBD" w:rsidRPr="00ED6BBD" w:rsidRDefault="00ED6BBD">
      <w:pPr>
        <w:pStyle w:val="Akapitzlist"/>
        <w:numPr>
          <w:ilvl w:val="0"/>
          <w:numId w:val="18"/>
        </w:numPr>
        <w:autoSpaceDE w:val="0"/>
        <w:autoSpaceDN w:val="0"/>
        <w:adjustRightInd w:val="0"/>
        <w:spacing w:afterLines="10" w:after="24"/>
        <w:contextualSpacing w:val="0"/>
        <w:jc w:val="both"/>
        <w:rPr>
          <w:rFonts w:asciiTheme="minorHAnsi" w:hAnsiTheme="minorHAnsi"/>
        </w:rPr>
      </w:pPr>
      <w:r w:rsidRPr="00ED6BBD">
        <w:rPr>
          <w:rFonts w:asciiTheme="minorHAnsi" w:hAnsiTheme="minorHAnsi"/>
          <w:b/>
        </w:rPr>
        <w:t xml:space="preserve">pełnomocnictwo </w:t>
      </w:r>
      <w:r w:rsidRPr="00ED6BBD">
        <w:rPr>
          <w:rFonts w:asciiTheme="minorHAnsi" w:hAnsiTheme="minorHAnsi"/>
          <w:bCs/>
        </w:rPr>
        <w:t xml:space="preserve">lub </w:t>
      </w:r>
      <w:r w:rsidRPr="00ED6BBD">
        <w:rPr>
          <w:rFonts w:asciiTheme="minorHAnsi" w:hAnsiTheme="minorHAnsi"/>
          <w:b/>
        </w:rPr>
        <w:t>innego dokument</w:t>
      </w:r>
      <w:r w:rsidRPr="00ED6BBD">
        <w:rPr>
          <w:rFonts w:asciiTheme="minorHAnsi" w:hAnsiTheme="minorHAnsi"/>
          <w:bCs/>
        </w:rPr>
        <w:t xml:space="preserve"> potwierdzającego umocowanie do reprezentowania Wykonawcy, jeżeli w imieniu Wykonawcy działa osoba, której umocowanie do jego reprezentowania nie wynika z dokumentów, o których mowa w lit. a.</w:t>
      </w:r>
    </w:p>
    <w:p w14:paraId="303F7A7A" w14:textId="3A6B3928" w:rsidR="004A1A2E" w:rsidRPr="00F445B1" w:rsidRDefault="00ED6BBD" w:rsidP="00F445B1">
      <w:pPr>
        <w:pStyle w:val="Akapitzlist"/>
        <w:autoSpaceDE w:val="0"/>
        <w:autoSpaceDN w:val="0"/>
        <w:adjustRightInd w:val="0"/>
        <w:spacing w:afterLines="10" w:after="24"/>
        <w:ind w:left="1069"/>
        <w:contextualSpacing w:val="0"/>
        <w:jc w:val="both"/>
        <w:rPr>
          <w:rFonts w:asciiTheme="minorHAnsi" w:hAnsiTheme="minorHAnsi"/>
          <w:bCs/>
        </w:rPr>
      </w:pPr>
      <w:r w:rsidRPr="00ED6BBD">
        <w:rPr>
          <w:rFonts w:asciiTheme="minorHAnsi" w:hAnsiTheme="minorHAnsi"/>
          <w:b/>
        </w:rPr>
        <w:t xml:space="preserve">UWAGA: </w:t>
      </w:r>
      <w:r w:rsidRPr="00ED6BBD">
        <w:rPr>
          <w:rFonts w:asciiTheme="minorHAnsi" w:hAnsiTheme="minorHAnsi"/>
          <w:bCs/>
        </w:rPr>
        <w:t>Wykonawcy wspólnie ubiegający się o udzielenie zamówienia ustanawiają  pełnomocnika do reprezentowania ich w postępowaniu o udzielenie zamówienia albo do reprezentowania w postępowaniu i zawarcia umowy w sprawie zamówienia publicznego.</w:t>
      </w:r>
    </w:p>
    <w:p w14:paraId="742F0B36" w14:textId="328F9F7F" w:rsidR="00F445B1" w:rsidRDefault="00F445B1">
      <w:pPr>
        <w:pStyle w:val="Akapitzlist"/>
        <w:numPr>
          <w:ilvl w:val="2"/>
          <w:numId w:val="15"/>
        </w:numPr>
        <w:spacing w:before="240" w:after="120" w:line="240" w:lineRule="auto"/>
        <w:ind w:left="993" w:hanging="426"/>
        <w:contextualSpacing w:val="0"/>
        <w:jc w:val="both"/>
        <w:rPr>
          <w:rFonts w:asciiTheme="minorHAnsi" w:hAnsiTheme="minorHAnsi" w:cstheme="minorHAnsi"/>
        </w:rPr>
      </w:pPr>
      <w:r w:rsidRPr="00F445B1">
        <w:rPr>
          <w:rFonts w:asciiTheme="minorHAnsi" w:hAnsiTheme="minorHAnsi" w:cstheme="minorHAnsi"/>
          <w:b/>
        </w:rPr>
        <w:t>Potwierdzenie zgłoszenia</w:t>
      </w:r>
      <w:r w:rsidRPr="00F445B1">
        <w:rPr>
          <w:rFonts w:asciiTheme="minorHAnsi" w:hAnsiTheme="minorHAnsi" w:cstheme="minorHAnsi"/>
        </w:rPr>
        <w:t xml:space="preserve"> lub </w:t>
      </w:r>
      <w:r w:rsidRPr="00F445B1">
        <w:rPr>
          <w:rFonts w:asciiTheme="minorHAnsi" w:hAnsiTheme="minorHAnsi" w:cstheme="minorHAnsi"/>
          <w:b/>
        </w:rPr>
        <w:t>powiadomienie</w:t>
      </w:r>
      <w:r w:rsidRPr="00F445B1">
        <w:rPr>
          <w:rFonts w:asciiTheme="minorHAnsi" w:hAnsiTheme="minorHAnsi" w:cstheme="minorHAnsi"/>
        </w:rPr>
        <w:t xml:space="preserve"> do Urzędu Produktów Leczniczych, Wyrobów Medycznych </w:t>
      </w:r>
      <w:r>
        <w:rPr>
          <w:rFonts w:asciiTheme="minorHAnsi" w:hAnsiTheme="minorHAnsi" w:cstheme="minorHAnsi"/>
        </w:rPr>
        <w:br/>
      </w:r>
      <w:r w:rsidRPr="00F445B1">
        <w:rPr>
          <w:rFonts w:asciiTheme="minorHAnsi" w:hAnsiTheme="minorHAnsi" w:cstheme="minorHAnsi"/>
        </w:rPr>
        <w:t xml:space="preserve">i Produktów Biobójczych lub innego właściwego rejestru zgodnie zobowiązującymi Dyrektywami UE </w:t>
      </w:r>
      <w:r>
        <w:rPr>
          <w:rFonts w:asciiTheme="minorHAnsi" w:hAnsiTheme="minorHAnsi" w:cstheme="minorHAnsi"/>
        </w:rPr>
        <w:br/>
      </w:r>
      <w:r w:rsidRPr="00F445B1">
        <w:rPr>
          <w:rFonts w:asciiTheme="minorHAnsi" w:hAnsiTheme="minorHAnsi" w:cstheme="minorHAnsi"/>
        </w:rPr>
        <w:t xml:space="preserve">i zgodnie z wymaganiami ustawy dnia 07.04.2022 r. o wyrobach medycznych dla elementów przedmiotu zamówienia będących wyrobami medycznymi. </w:t>
      </w:r>
    </w:p>
    <w:p w14:paraId="4BCE061C" w14:textId="17664B3C" w:rsidR="00F445B1" w:rsidRPr="00F445B1" w:rsidRDefault="00F445B1">
      <w:pPr>
        <w:pStyle w:val="Akapitzlist"/>
        <w:numPr>
          <w:ilvl w:val="2"/>
          <w:numId w:val="15"/>
        </w:numPr>
        <w:spacing w:before="240" w:after="120" w:line="240" w:lineRule="auto"/>
        <w:ind w:left="993" w:hanging="426"/>
        <w:contextualSpacing w:val="0"/>
        <w:jc w:val="both"/>
        <w:rPr>
          <w:rFonts w:asciiTheme="minorHAnsi" w:hAnsiTheme="minorHAnsi" w:cstheme="minorHAnsi"/>
        </w:rPr>
      </w:pPr>
      <w:r w:rsidRPr="00F445B1">
        <w:rPr>
          <w:rFonts w:asciiTheme="minorHAnsi" w:hAnsiTheme="minorHAnsi" w:cstheme="minorHAnsi"/>
          <w:b/>
        </w:rPr>
        <w:t>Deklaracje zgodności</w:t>
      </w:r>
      <w:r w:rsidRPr="00F445B1">
        <w:rPr>
          <w:rFonts w:asciiTheme="minorHAnsi" w:hAnsiTheme="minorHAnsi" w:cstheme="minorHAnsi"/>
        </w:rPr>
        <w:t xml:space="preserve"> wystawione przez wytwórcę lub </w:t>
      </w:r>
      <w:r w:rsidRPr="00F445B1">
        <w:rPr>
          <w:rFonts w:asciiTheme="minorHAnsi" w:hAnsiTheme="minorHAnsi" w:cstheme="minorHAnsi"/>
          <w:b/>
        </w:rPr>
        <w:t>certyfikat CE</w:t>
      </w:r>
      <w:r w:rsidRPr="00F445B1">
        <w:rPr>
          <w:rFonts w:asciiTheme="minorHAnsi" w:hAnsiTheme="minorHAnsi" w:cstheme="minorHAnsi"/>
        </w:rPr>
        <w:t xml:space="preserve"> na poszczególne elementy przedmiotu zamówienia.</w:t>
      </w:r>
    </w:p>
    <w:p w14:paraId="17CF857D" w14:textId="77777777" w:rsidR="00F445B1" w:rsidRPr="00F445B1" w:rsidRDefault="00F445B1">
      <w:pPr>
        <w:pStyle w:val="Akapitzlist"/>
        <w:numPr>
          <w:ilvl w:val="2"/>
          <w:numId w:val="15"/>
        </w:numPr>
        <w:spacing w:before="240" w:after="120" w:line="240" w:lineRule="auto"/>
        <w:ind w:left="993" w:hanging="426"/>
        <w:jc w:val="both"/>
        <w:rPr>
          <w:rFonts w:asciiTheme="minorHAnsi" w:hAnsiTheme="minorHAnsi" w:cstheme="minorHAnsi"/>
        </w:rPr>
      </w:pPr>
      <w:r w:rsidRPr="00F445B1">
        <w:rPr>
          <w:rFonts w:asciiTheme="minorHAnsi" w:hAnsiTheme="minorHAnsi" w:cstheme="minorHAnsi"/>
          <w:b/>
        </w:rPr>
        <w:t>Materiały informacyjne</w:t>
      </w:r>
      <w:r w:rsidRPr="00F445B1">
        <w:rPr>
          <w:rFonts w:asciiTheme="minorHAnsi" w:hAnsiTheme="minorHAnsi" w:cstheme="minorHAnsi"/>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12D54424" w14:textId="518404F1" w:rsidR="00F445B1" w:rsidRPr="00F445B1" w:rsidRDefault="00F445B1" w:rsidP="00F445B1">
      <w:pPr>
        <w:pStyle w:val="Akapitzlist"/>
        <w:spacing w:before="240" w:after="120" w:line="240" w:lineRule="auto"/>
        <w:ind w:left="993" w:hanging="426"/>
        <w:jc w:val="both"/>
        <w:rPr>
          <w:rFonts w:asciiTheme="minorHAnsi" w:hAnsiTheme="minorHAnsi" w:cstheme="minorHAnsi"/>
        </w:rPr>
      </w:pPr>
      <w:r>
        <w:rPr>
          <w:rFonts w:asciiTheme="minorHAnsi" w:hAnsiTheme="minorHAnsi" w:cstheme="minorHAnsi"/>
        </w:rPr>
        <w:t xml:space="preserve">         </w:t>
      </w:r>
      <w:r w:rsidRPr="00F445B1">
        <w:rPr>
          <w:rFonts w:asciiTheme="minorHAnsi" w:hAnsiTheme="minorHAnsi" w:cstheme="minorHAnsi"/>
        </w:rPr>
        <w:t>W przypadku gdy w ww. materiałach przedstawiona jest tylko część parametrów i funkcjonalności sprzętu, Zamawiający w odniesieniu do wymaganych przez siebie parametrów które nie są prezentowane w tych dokumentach dopuszcza ich potwierdzenie oświadczeniem producenta aparatu.</w:t>
      </w:r>
    </w:p>
    <w:p w14:paraId="362E3FEA" w14:textId="1AA3E07D" w:rsidR="00306405" w:rsidRPr="00F445B1" w:rsidRDefault="00306405" w:rsidP="00F445B1">
      <w:pPr>
        <w:spacing w:after="0" w:line="240" w:lineRule="auto"/>
        <w:ind w:left="709" w:hanging="567"/>
        <w:contextualSpacing/>
        <w:rPr>
          <w:rFonts w:asciiTheme="minorHAnsi" w:hAnsiTheme="minorHAnsi" w:cstheme="minorHAnsi"/>
          <w:bCs/>
          <w:sz w:val="22"/>
          <w:szCs w:val="22"/>
          <w:lang w:eastAsia="x-none"/>
        </w:rPr>
      </w:pPr>
    </w:p>
    <w:p w14:paraId="170FB6EB" w14:textId="79DD2B70" w:rsidR="00BA277B"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50E91BCE" w14:textId="1375F520"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226E09">
        <w:rPr>
          <w:rFonts w:asciiTheme="minorHAnsi" w:hAnsiTheme="minorHAnsi"/>
          <w:b/>
        </w:rPr>
        <w:t xml:space="preserve">dnia </w:t>
      </w:r>
      <w:r w:rsidR="003978C8">
        <w:rPr>
          <w:rFonts w:asciiTheme="minorHAnsi" w:hAnsiTheme="minorHAnsi"/>
          <w:b/>
        </w:rPr>
        <w:t>15</w:t>
      </w:r>
      <w:r w:rsidR="00D54260">
        <w:rPr>
          <w:rFonts w:asciiTheme="minorHAnsi" w:hAnsiTheme="minorHAnsi"/>
          <w:b/>
        </w:rPr>
        <w:t>.</w:t>
      </w:r>
      <w:r w:rsidR="00447048">
        <w:rPr>
          <w:rFonts w:asciiTheme="minorHAnsi" w:hAnsiTheme="minorHAnsi"/>
          <w:b/>
        </w:rPr>
        <w:t>0</w:t>
      </w:r>
      <w:r w:rsidR="003978C8">
        <w:rPr>
          <w:rFonts w:asciiTheme="minorHAnsi" w:hAnsiTheme="minorHAnsi"/>
          <w:b/>
        </w:rPr>
        <w:t>9</w:t>
      </w:r>
      <w:r w:rsidR="009742FD">
        <w:rPr>
          <w:rFonts w:asciiTheme="minorHAnsi" w:hAnsiTheme="minorHAnsi"/>
          <w:b/>
        </w:rPr>
        <w:t>.202</w:t>
      </w:r>
      <w:r w:rsidR="00447048">
        <w:rPr>
          <w:rFonts w:asciiTheme="minorHAnsi" w:hAnsiTheme="minorHAnsi"/>
          <w:b/>
        </w:rPr>
        <w:t>3</w:t>
      </w:r>
      <w:r w:rsidR="0074752D" w:rsidRPr="00226E09">
        <w:rPr>
          <w:rFonts w:asciiTheme="minorHAnsi" w:hAnsiTheme="minorHAnsi"/>
          <w:b/>
        </w:rPr>
        <w:t xml:space="preserve"> do godz. </w:t>
      </w:r>
      <w:r w:rsidR="00447048">
        <w:rPr>
          <w:rFonts w:asciiTheme="minorHAnsi" w:hAnsiTheme="minorHAnsi"/>
          <w:b/>
        </w:rPr>
        <w:t>8</w:t>
      </w:r>
      <w:r w:rsidR="006152BA" w:rsidRPr="00226E09">
        <w:rPr>
          <w:rFonts w:asciiTheme="minorHAnsi" w:hAnsiTheme="minorHAnsi"/>
          <w:b/>
        </w:rPr>
        <w:t>:00</w:t>
      </w:r>
    </w:p>
    <w:p w14:paraId="19DC7DC9"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8"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3AD25A97" w14:textId="753FC77C"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6152BA" w:rsidRPr="00226E09">
        <w:rPr>
          <w:rFonts w:asciiTheme="minorHAnsi" w:hAnsiTheme="minorHAnsi"/>
          <w:color w:val="FF0000"/>
        </w:rPr>
        <w:t xml:space="preserve"> </w:t>
      </w:r>
      <w:r w:rsidR="003978C8">
        <w:rPr>
          <w:rFonts w:asciiTheme="minorHAnsi" w:hAnsiTheme="minorHAnsi"/>
          <w:b/>
        </w:rPr>
        <w:t>15</w:t>
      </w:r>
      <w:r w:rsidR="00D54260">
        <w:rPr>
          <w:rFonts w:asciiTheme="minorHAnsi" w:hAnsiTheme="minorHAnsi"/>
          <w:b/>
        </w:rPr>
        <w:t>.</w:t>
      </w:r>
      <w:r w:rsidR="00F445B1">
        <w:rPr>
          <w:rFonts w:asciiTheme="minorHAnsi" w:hAnsiTheme="minorHAnsi"/>
          <w:b/>
        </w:rPr>
        <w:t>0</w:t>
      </w:r>
      <w:r w:rsidR="003978C8">
        <w:rPr>
          <w:rFonts w:asciiTheme="minorHAnsi" w:hAnsiTheme="minorHAnsi"/>
          <w:b/>
        </w:rPr>
        <w:t>9</w:t>
      </w:r>
      <w:r w:rsidR="009742FD">
        <w:rPr>
          <w:rFonts w:asciiTheme="minorHAnsi" w:hAnsiTheme="minorHAnsi"/>
          <w:b/>
        </w:rPr>
        <w:t>.202</w:t>
      </w:r>
      <w:r w:rsidR="00447048">
        <w:rPr>
          <w:rFonts w:asciiTheme="minorHAnsi" w:hAnsiTheme="minorHAnsi"/>
          <w:b/>
        </w:rPr>
        <w:t>3</w:t>
      </w:r>
      <w:r w:rsidR="00DC316B">
        <w:rPr>
          <w:rFonts w:asciiTheme="minorHAnsi" w:hAnsiTheme="minorHAnsi"/>
          <w:b/>
        </w:rPr>
        <w:t xml:space="preserve"> </w:t>
      </w:r>
      <w:r w:rsidR="006152BA" w:rsidRPr="00226E09">
        <w:rPr>
          <w:rFonts w:asciiTheme="minorHAnsi" w:hAnsiTheme="minorHAnsi"/>
          <w:b/>
        </w:rPr>
        <w:t xml:space="preserve">o godz. </w:t>
      </w:r>
      <w:r w:rsidR="00447048">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32EA332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5DB8AF3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126A13B"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39"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041C85"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42C6C3C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1" w:history="1">
        <w:r w:rsidRPr="007D655F">
          <w:rPr>
            <w:rFonts w:asciiTheme="minorHAnsi" w:hAnsiTheme="minorHAnsi" w:cs="Arial"/>
            <w:u w:val="single"/>
          </w:rPr>
          <w:t>https://platformazakupowa.pl/strona/45-instrukcje</w:t>
        </w:r>
      </w:hyperlink>
    </w:p>
    <w:p w14:paraId="5E5087BF"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lastRenderedPageBreak/>
        <w:t>Zamawiający, najpóźniej przed otwarciem ofert, udostępni na stronie internetowej prowadzonego postępowania informację o kwocie, jaką zamierza przeznaczyć na sfinansowanie zamówienia.</w:t>
      </w:r>
    </w:p>
    <w:p w14:paraId="527492E9"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5D34DD65"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01E42FB"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3FC887A"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7A0C7C5F"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w:t>
      </w:r>
      <w:r w:rsidR="000E4099">
        <w:rPr>
          <w:rFonts w:asciiTheme="minorHAnsi" w:hAnsiTheme="minorHAnsi" w:cs="Arial"/>
          <w:sz w:val="22"/>
          <w:szCs w:val="22"/>
        </w:rPr>
        <w:br/>
      </w:r>
      <w:r w:rsidRPr="007D655F">
        <w:rPr>
          <w:rFonts w:asciiTheme="minorHAnsi" w:hAnsiTheme="minorHAnsi" w:cs="Arial"/>
          <w:sz w:val="22"/>
          <w:szCs w:val="22"/>
        </w:rPr>
        <w:t xml:space="preserve">z udziałem Wykonawców lub transmitowania sesji otwarcia za pośrednictwem elektronicznych narzędzi do przekazu wideo on-line a ma jedynie takie uprawnienie.   </w:t>
      </w:r>
    </w:p>
    <w:p w14:paraId="4C0C305D" w14:textId="77777777" w:rsidR="00BA277B" w:rsidRPr="007D655F" w:rsidRDefault="00BA277B" w:rsidP="007D655F">
      <w:pPr>
        <w:spacing w:after="0" w:line="276" w:lineRule="auto"/>
        <w:jc w:val="both"/>
        <w:rPr>
          <w:rFonts w:asciiTheme="minorHAnsi" w:hAnsiTheme="minorHAnsi"/>
          <w:sz w:val="22"/>
          <w:szCs w:val="22"/>
        </w:rPr>
      </w:pPr>
    </w:p>
    <w:p w14:paraId="0AA83056"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715310D5"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3975CEAC" w14:textId="77777777" w:rsidR="008E5B2E" w:rsidRPr="00226E09" w:rsidRDefault="008E5B2E" w:rsidP="00BA40A5">
      <w:pPr>
        <w:pStyle w:val="Akapitzlist"/>
        <w:spacing w:before="10" w:afterLines="10" w:after="24"/>
        <w:ind w:left="0"/>
        <w:contextualSpacing w:val="0"/>
        <w:jc w:val="both"/>
        <w:rPr>
          <w:rFonts w:asciiTheme="minorHAnsi" w:hAnsiTheme="minorHAnsi"/>
          <w:b/>
          <w:sz w:val="24"/>
          <w:szCs w:val="24"/>
        </w:rPr>
      </w:pPr>
    </w:p>
    <w:p w14:paraId="5E6482A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50F5487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6CE8CF9F"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F61859">
        <w:rPr>
          <w:rFonts w:asciiTheme="minorHAnsi" w:hAnsiTheme="minorHAnsi"/>
          <w:b/>
          <w:noProof/>
          <w:sz w:val="22"/>
          <w:szCs w:val="22"/>
        </w:rPr>
        <w:t>Formularzu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3A71E5EC" w14:textId="3084758B" w:rsidR="00AE45F6"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649E21D9" w14:textId="3BA89761" w:rsidR="002E19DE" w:rsidRPr="001D1AD2" w:rsidRDefault="001D1AD2" w:rsidP="001D1AD2">
      <w:pPr>
        <w:spacing w:before="10" w:afterLines="10" w:after="24"/>
        <w:jc w:val="both"/>
        <w:rPr>
          <w:rFonts w:asciiTheme="minorHAnsi" w:hAnsiTheme="minorHAnsi"/>
          <w:b/>
          <w:color w:val="000000" w:themeColor="text1"/>
          <w:sz w:val="22"/>
          <w:szCs w:val="22"/>
        </w:rPr>
      </w:pPr>
      <w:r>
        <w:rPr>
          <w:rFonts w:asciiTheme="minorHAnsi" w:hAnsiTheme="minorHAnsi"/>
          <w:color w:val="000000" w:themeColor="text1"/>
          <w:sz w:val="22"/>
          <w:szCs w:val="22"/>
        </w:rPr>
        <w:t>4.</w:t>
      </w:r>
      <w:r w:rsidRPr="00226E09">
        <w:rPr>
          <w:rFonts w:asciiTheme="minorHAnsi" w:hAnsiTheme="minorHAnsi"/>
          <w:color w:val="000000" w:themeColor="text1"/>
          <w:sz w:val="22"/>
          <w:szCs w:val="22"/>
        </w:rPr>
        <w:t>Jeżeli została złożona oferta, której wybór prowadziłby do powstania u Zamawiającego obowiązku podatkowego zgodnie z ustawą z dnia 11 marca 2004 r. o podatku od towarów i usług (Dz.U. z </w:t>
      </w:r>
      <w:r>
        <w:rPr>
          <w:rFonts w:asciiTheme="minorHAnsi" w:hAnsiTheme="minorHAnsi"/>
          <w:color w:val="000000" w:themeColor="text1"/>
          <w:sz w:val="22"/>
          <w:szCs w:val="22"/>
        </w:rPr>
        <w:t xml:space="preserve">2021 </w:t>
      </w:r>
      <w:hyperlink r:id="rId42" w:history="1">
        <w:r w:rsidRPr="00226E09">
          <w:rPr>
            <w:rStyle w:val="Hipercze"/>
            <w:rFonts w:asciiTheme="minorHAnsi" w:hAnsiTheme="minorHAnsi"/>
            <w:color w:val="000000" w:themeColor="text1"/>
            <w:sz w:val="22"/>
            <w:szCs w:val="22"/>
            <w:u w:val="none"/>
          </w:rPr>
          <w:t xml:space="preserve">poz. </w:t>
        </w:r>
      </w:hyperlink>
      <w:r>
        <w:rPr>
          <w:rFonts w:asciiTheme="minorHAnsi" w:hAnsiTheme="minorHAnsi"/>
          <w:color w:val="000000" w:themeColor="text1"/>
          <w:sz w:val="22"/>
          <w:szCs w:val="22"/>
        </w:rPr>
        <w:t xml:space="preserve"> </w:t>
      </w:r>
      <w:r w:rsidRPr="001D1AD2">
        <w:rPr>
          <w:rFonts w:asciiTheme="minorHAnsi" w:hAnsiTheme="minorHAnsi"/>
          <w:color w:val="000000" w:themeColor="text1"/>
          <w:sz w:val="22"/>
          <w:szCs w:val="22"/>
        </w:rPr>
        <w:t>685</w:t>
      </w:r>
      <w:r>
        <w:rPr>
          <w:rFonts w:asciiTheme="minorHAnsi" w:hAnsiTheme="minorHAnsi"/>
          <w:color w:val="000000" w:themeColor="text1"/>
          <w:sz w:val="22"/>
          <w:szCs w:val="22"/>
        </w:rPr>
        <w:t xml:space="preserve"> </w:t>
      </w:r>
      <w:r w:rsidRPr="00226E09">
        <w:rPr>
          <w:rFonts w:asciiTheme="minorHAnsi" w:hAnsiTheme="minorHAnsi"/>
          <w:color w:val="000000" w:themeColor="text1"/>
          <w:sz w:val="22"/>
          <w:szCs w:val="22"/>
        </w:rPr>
        <w:t xml:space="preserve"> z </w:t>
      </w:r>
      <w:proofErr w:type="spellStart"/>
      <w:r w:rsidRPr="00226E09">
        <w:rPr>
          <w:rFonts w:asciiTheme="minorHAnsi" w:hAnsiTheme="minorHAnsi"/>
          <w:color w:val="000000" w:themeColor="text1"/>
          <w:sz w:val="22"/>
          <w:szCs w:val="22"/>
        </w:rPr>
        <w:t>późn</w:t>
      </w:r>
      <w:proofErr w:type="spellEnd"/>
      <w:r w:rsidRPr="00226E09">
        <w:rPr>
          <w:rFonts w:asciiTheme="minorHAnsi" w:hAnsiTheme="minorHAnsi"/>
          <w:color w:val="000000" w:themeColor="text1"/>
          <w:sz w:val="22"/>
          <w:szCs w:val="22"/>
        </w:rPr>
        <w:t>. zm.</w:t>
      </w:r>
      <w:hyperlink r:id="rId43" w:history="1">
        <w:r w:rsidRPr="00226E09">
          <w:rPr>
            <w:rStyle w:val="Hipercze"/>
            <w:rFonts w:asciiTheme="minorHAnsi" w:hAnsiTheme="minorHAnsi"/>
            <w:color w:val="000000" w:themeColor="text1"/>
            <w:sz w:val="22"/>
            <w:szCs w:val="22"/>
            <w:u w:val="none"/>
            <w:vertAlign w:val="superscript"/>
          </w:rPr>
          <w:t>79)</w:t>
        </w:r>
      </w:hyperlink>
      <w:r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 W ofercie, o której mowa w zdaniu pierwszym, Wykonawca ma obowiązek:</w:t>
      </w:r>
    </w:p>
    <w:p w14:paraId="7682B5C3"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1" w:name="mip51081281"/>
      <w:bookmarkEnd w:id="1"/>
      <w:r w:rsidRPr="00226E09">
        <w:rPr>
          <w:rFonts w:asciiTheme="minorHAnsi" w:hAnsiTheme="minorHAnsi"/>
          <w:color w:val="000000" w:themeColor="text1"/>
        </w:rPr>
        <w:t>.</w:t>
      </w:r>
    </w:p>
    <w:p w14:paraId="0F8400CA"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2" w:name="mip51081282"/>
      <w:bookmarkEnd w:id="2"/>
      <w:r w:rsidRPr="00226E09">
        <w:rPr>
          <w:rFonts w:asciiTheme="minorHAnsi" w:hAnsiTheme="minorHAnsi"/>
          <w:color w:val="000000" w:themeColor="text1"/>
        </w:rPr>
        <w:t>.</w:t>
      </w:r>
    </w:p>
    <w:p w14:paraId="561EFE1A"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3" w:name="mip51081283"/>
      <w:bookmarkEnd w:id="3"/>
      <w:r w:rsidRPr="00226E09">
        <w:rPr>
          <w:rFonts w:asciiTheme="minorHAnsi" w:hAnsiTheme="minorHAnsi"/>
          <w:color w:val="000000" w:themeColor="text1"/>
        </w:rPr>
        <w:t>.</w:t>
      </w:r>
    </w:p>
    <w:p w14:paraId="7E07188A" w14:textId="77777777" w:rsidR="00430AA0" w:rsidRPr="00D10F68"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714551F4" w14:textId="77777777" w:rsidR="00430AA0" w:rsidRPr="00226E09" w:rsidRDefault="00430AA0" w:rsidP="00BA40A5">
      <w:pPr>
        <w:spacing w:before="10" w:afterLines="10" w:after="24"/>
        <w:jc w:val="both"/>
        <w:rPr>
          <w:rFonts w:asciiTheme="minorHAnsi" w:hAnsiTheme="minorHAnsi"/>
          <w:b/>
          <w:color w:val="000000" w:themeColor="text1"/>
        </w:rPr>
      </w:pPr>
    </w:p>
    <w:p w14:paraId="1ADCC550" w14:textId="2AD4C7D3" w:rsidR="0058719B"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 – OPIS KRYTERIÓW OCENY OFERT, WRAZ Z PODANIEM WAG TYCH KRYTERIÓW, I SPOSOBU OCENY OFERT</w:t>
      </w:r>
    </w:p>
    <w:p w14:paraId="60F9A8C9" w14:textId="77777777" w:rsidR="0058719B" w:rsidRPr="0058719B" w:rsidRDefault="0058719B" w:rsidP="0058719B">
      <w:pPr>
        <w:pStyle w:val="Nagwek2"/>
        <w:spacing w:afterLines="10" w:after="24" w:line="240" w:lineRule="auto"/>
        <w:jc w:val="both"/>
        <w:rPr>
          <w:rFonts w:asciiTheme="minorHAnsi" w:hAnsiTheme="minorHAnsi"/>
          <w:sz w:val="22"/>
          <w:szCs w:val="22"/>
          <w:u w:val="none"/>
        </w:rPr>
      </w:pPr>
      <w:r w:rsidRPr="0058719B">
        <w:rPr>
          <w:rFonts w:asciiTheme="minorHAnsi" w:hAnsiTheme="minorHAnsi"/>
          <w:sz w:val="22"/>
          <w:szCs w:val="22"/>
          <w:u w:val="none"/>
        </w:rPr>
        <w:t>KRYTERIA OCENY OFERT</w:t>
      </w:r>
    </w:p>
    <w:p w14:paraId="64CD1024" w14:textId="77777777" w:rsidR="0058719B" w:rsidRPr="0058719B" w:rsidRDefault="0058719B" w:rsidP="0058719B">
      <w:pPr>
        <w:pStyle w:val="Akapitzlist"/>
        <w:numPr>
          <w:ilvl w:val="0"/>
          <w:numId w:val="26"/>
        </w:numPr>
        <w:suppressAutoHyphens/>
        <w:spacing w:before="120" w:after="0" w:line="240" w:lineRule="auto"/>
        <w:ind w:left="426" w:hanging="426"/>
        <w:contextualSpacing w:val="0"/>
        <w:jc w:val="both"/>
        <w:rPr>
          <w:rFonts w:asciiTheme="minorHAnsi" w:hAnsiTheme="minorHAnsi" w:cs="Arial"/>
        </w:rPr>
      </w:pPr>
      <w:r w:rsidRPr="0058719B">
        <w:rPr>
          <w:rFonts w:asciiTheme="minorHAnsi" w:eastAsia="Times New Roman" w:hAnsiTheme="minorHAnsi" w:cs="Arial"/>
        </w:rPr>
        <w:t>Ocena ofert dokonana zostanie według następujących kryteriów:</w:t>
      </w:r>
    </w:p>
    <w:p w14:paraId="29F12F37" w14:textId="77777777" w:rsidR="0058719B" w:rsidRPr="0058719B" w:rsidRDefault="0058719B" w:rsidP="0058719B">
      <w:pPr>
        <w:suppressAutoHyphens/>
        <w:spacing w:before="120" w:after="0" w:line="240" w:lineRule="auto"/>
        <w:jc w:val="both"/>
        <w:rPr>
          <w:rFonts w:asciiTheme="minorHAnsi" w:eastAsia="Calibri" w:hAnsiTheme="minorHAnsi" w:cs="Arial"/>
          <w:sz w:val="22"/>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662"/>
        <w:gridCol w:w="1769"/>
      </w:tblGrid>
      <w:tr w:rsidR="0058719B" w:rsidRPr="0058719B" w14:paraId="5ECCA197" w14:textId="77777777" w:rsidTr="00F140B8">
        <w:trPr>
          <w:trHeight w:val="303"/>
        </w:trPr>
        <w:tc>
          <w:tcPr>
            <w:tcW w:w="709" w:type="dxa"/>
            <w:shd w:val="pct15" w:color="000000" w:fill="FFFFFF"/>
          </w:tcPr>
          <w:p w14:paraId="24AD074E" w14:textId="77777777" w:rsidR="0058719B" w:rsidRPr="0058719B" w:rsidRDefault="0058719B" w:rsidP="00F140B8">
            <w:pPr>
              <w:spacing w:after="0" w:line="240" w:lineRule="auto"/>
              <w:jc w:val="center"/>
              <w:rPr>
                <w:rFonts w:ascii="Calibri" w:hAnsi="Calibri"/>
                <w:b/>
                <w:sz w:val="22"/>
                <w:szCs w:val="22"/>
              </w:rPr>
            </w:pPr>
            <w:r w:rsidRPr="0058719B">
              <w:rPr>
                <w:rFonts w:ascii="Calibri" w:hAnsi="Calibri"/>
                <w:b/>
                <w:sz w:val="22"/>
                <w:szCs w:val="22"/>
              </w:rPr>
              <w:t>Lp.</w:t>
            </w:r>
          </w:p>
        </w:tc>
        <w:tc>
          <w:tcPr>
            <w:tcW w:w="6662" w:type="dxa"/>
            <w:shd w:val="pct15" w:color="000000" w:fill="FFFFFF"/>
          </w:tcPr>
          <w:p w14:paraId="1CFE0944" w14:textId="77777777" w:rsidR="0058719B" w:rsidRPr="0058719B" w:rsidRDefault="0058719B" w:rsidP="00F140B8">
            <w:pPr>
              <w:keepNext/>
              <w:spacing w:after="0" w:line="240" w:lineRule="auto"/>
              <w:jc w:val="center"/>
              <w:outlineLvl w:val="2"/>
              <w:rPr>
                <w:rFonts w:ascii="Calibri" w:hAnsi="Calibri"/>
                <w:b/>
                <w:sz w:val="22"/>
                <w:szCs w:val="22"/>
              </w:rPr>
            </w:pPr>
            <w:r w:rsidRPr="0058719B">
              <w:rPr>
                <w:rFonts w:ascii="Calibri" w:hAnsi="Calibri"/>
                <w:b/>
                <w:sz w:val="22"/>
                <w:szCs w:val="22"/>
              </w:rPr>
              <w:t>KRYTERIUM</w:t>
            </w:r>
          </w:p>
        </w:tc>
        <w:tc>
          <w:tcPr>
            <w:tcW w:w="1769" w:type="dxa"/>
            <w:shd w:val="pct15" w:color="000000" w:fill="FFFFFF"/>
          </w:tcPr>
          <w:p w14:paraId="58B62595" w14:textId="77777777" w:rsidR="0058719B" w:rsidRPr="0058719B" w:rsidRDefault="0058719B" w:rsidP="00F140B8">
            <w:pPr>
              <w:spacing w:after="0" w:line="240" w:lineRule="auto"/>
              <w:jc w:val="center"/>
              <w:rPr>
                <w:rFonts w:ascii="Calibri" w:hAnsi="Calibri"/>
                <w:b/>
                <w:sz w:val="22"/>
                <w:szCs w:val="22"/>
              </w:rPr>
            </w:pPr>
            <w:r w:rsidRPr="0058719B">
              <w:rPr>
                <w:rFonts w:ascii="Calibri" w:hAnsi="Calibri"/>
                <w:b/>
                <w:sz w:val="22"/>
                <w:szCs w:val="22"/>
              </w:rPr>
              <w:t>WAGA</w:t>
            </w:r>
          </w:p>
        </w:tc>
      </w:tr>
      <w:tr w:rsidR="0058719B" w:rsidRPr="0058719B" w14:paraId="5C555114" w14:textId="77777777" w:rsidTr="00F140B8">
        <w:trPr>
          <w:trHeight w:val="306"/>
        </w:trPr>
        <w:tc>
          <w:tcPr>
            <w:tcW w:w="709" w:type="dxa"/>
            <w:vAlign w:val="center"/>
          </w:tcPr>
          <w:p w14:paraId="6B5FFD3D" w14:textId="77777777" w:rsidR="0058719B" w:rsidRPr="0058719B" w:rsidRDefault="0058719B" w:rsidP="00F140B8">
            <w:pPr>
              <w:spacing w:after="0" w:line="240" w:lineRule="auto"/>
              <w:jc w:val="center"/>
              <w:rPr>
                <w:rFonts w:ascii="Calibri" w:hAnsi="Calibri"/>
                <w:sz w:val="22"/>
                <w:szCs w:val="22"/>
              </w:rPr>
            </w:pPr>
            <w:r w:rsidRPr="0058719B">
              <w:rPr>
                <w:rFonts w:ascii="Calibri" w:hAnsi="Calibri"/>
                <w:sz w:val="22"/>
                <w:szCs w:val="22"/>
              </w:rPr>
              <w:t>1.</w:t>
            </w:r>
          </w:p>
        </w:tc>
        <w:tc>
          <w:tcPr>
            <w:tcW w:w="6662" w:type="dxa"/>
            <w:vAlign w:val="center"/>
          </w:tcPr>
          <w:p w14:paraId="5C82EFC4" w14:textId="77777777" w:rsidR="0058719B" w:rsidRPr="0058719B" w:rsidRDefault="0058719B" w:rsidP="00F140B8">
            <w:pPr>
              <w:spacing w:after="0" w:line="240" w:lineRule="auto"/>
              <w:rPr>
                <w:rFonts w:ascii="Calibri" w:hAnsi="Calibri"/>
                <w:sz w:val="22"/>
                <w:szCs w:val="22"/>
              </w:rPr>
            </w:pPr>
            <w:r w:rsidRPr="0058719B">
              <w:rPr>
                <w:rFonts w:ascii="Calibri" w:hAnsi="Calibri"/>
                <w:sz w:val="22"/>
                <w:szCs w:val="22"/>
              </w:rPr>
              <w:t>Cena</w:t>
            </w:r>
          </w:p>
        </w:tc>
        <w:tc>
          <w:tcPr>
            <w:tcW w:w="1769" w:type="dxa"/>
            <w:vAlign w:val="center"/>
          </w:tcPr>
          <w:p w14:paraId="26350D8B" w14:textId="77777777" w:rsidR="0058719B" w:rsidRPr="0058719B" w:rsidRDefault="0058719B" w:rsidP="00F140B8">
            <w:pPr>
              <w:spacing w:after="0" w:line="240" w:lineRule="auto"/>
              <w:jc w:val="center"/>
              <w:rPr>
                <w:rFonts w:ascii="Calibri" w:hAnsi="Calibri"/>
                <w:sz w:val="22"/>
                <w:szCs w:val="22"/>
              </w:rPr>
            </w:pPr>
            <w:r w:rsidRPr="0058719B">
              <w:rPr>
                <w:rFonts w:ascii="Calibri" w:hAnsi="Calibri"/>
                <w:sz w:val="22"/>
                <w:szCs w:val="22"/>
              </w:rPr>
              <w:t>60 pkt</w:t>
            </w:r>
          </w:p>
        </w:tc>
      </w:tr>
      <w:tr w:rsidR="0058719B" w:rsidRPr="0058719B" w14:paraId="53C76951" w14:textId="77777777" w:rsidTr="00F140B8">
        <w:trPr>
          <w:trHeight w:val="306"/>
        </w:trPr>
        <w:tc>
          <w:tcPr>
            <w:tcW w:w="709" w:type="dxa"/>
            <w:vAlign w:val="center"/>
          </w:tcPr>
          <w:p w14:paraId="50146653" w14:textId="77777777" w:rsidR="0058719B" w:rsidRPr="0058719B" w:rsidRDefault="0058719B" w:rsidP="00F140B8">
            <w:pPr>
              <w:spacing w:after="0" w:line="240" w:lineRule="auto"/>
              <w:jc w:val="center"/>
              <w:rPr>
                <w:rFonts w:ascii="Calibri" w:hAnsi="Calibri"/>
                <w:sz w:val="22"/>
                <w:szCs w:val="22"/>
              </w:rPr>
            </w:pPr>
            <w:r w:rsidRPr="0058719B">
              <w:rPr>
                <w:rFonts w:ascii="Calibri" w:hAnsi="Calibri"/>
                <w:sz w:val="22"/>
                <w:szCs w:val="22"/>
              </w:rPr>
              <w:t xml:space="preserve">2. </w:t>
            </w:r>
          </w:p>
        </w:tc>
        <w:tc>
          <w:tcPr>
            <w:tcW w:w="6662" w:type="dxa"/>
            <w:vAlign w:val="center"/>
          </w:tcPr>
          <w:p w14:paraId="39A653DF" w14:textId="77777777" w:rsidR="0058719B" w:rsidRPr="0058719B" w:rsidRDefault="0058719B" w:rsidP="00F140B8">
            <w:pPr>
              <w:keepNext/>
              <w:spacing w:after="0" w:line="240" w:lineRule="auto"/>
              <w:outlineLvl w:val="2"/>
              <w:rPr>
                <w:rFonts w:ascii="Calibri" w:hAnsi="Calibri"/>
                <w:sz w:val="22"/>
                <w:szCs w:val="22"/>
              </w:rPr>
            </w:pPr>
            <w:r w:rsidRPr="0058719B">
              <w:rPr>
                <w:rFonts w:ascii="Calibri" w:hAnsi="Calibri"/>
                <w:sz w:val="22"/>
                <w:szCs w:val="22"/>
              </w:rPr>
              <w:t>Termin gwarancji</w:t>
            </w:r>
          </w:p>
        </w:tc>
        <w:tc>
          <w:tcPr>
            <w:tcW w:w="1769" w:type="dxa"/>
            <w:vAlign w:val="center"/>
          </w:tcPr>
          <w:p w14:paraId="3CEC640F" w14:textId="77777777" w:rsidR="0058719B" w:rsidRPr="0058719B" w:rsidRDefault="0058719B" w:rsidP="00F140B8">
            <w:pPr>
              <w:spacing w:after="0" w:line="240" w:lineRule="auto"/>
              <w:jc w:val="center"/>
              <w:rPr>
                <w:rFonts w:ascii="Calibri" w:hAnsi="Calibri"/>
                <w:sz w:val="22"/>
                <w:szCs w:val="22"/>
              </w:rPr>
            </w:pPr>
            <w:r w:rsidRPr="0058719B">
              <w:rPr>
                <w:rFonts w:ascii="Calibri" w:hAnsi="Calibri"/>
                <w:sz w:val="22"/>
                <w:szCs w:val="22"/>
              </w:rPr>
              <w:t>40 pkt</w:t>
            </w:r>
          </w:p>
        </w:tc>
      </w:tr>
    </w:tbl>
    <w:p w14:paraId="00BB11C6" w14:textId="77777777" w:rsidR="0058719B" w:rsidRPr="0058719B" w:rsidRDefault="0058719B" w:rsidP="0058719B">
      <w:pPr>
        <w:suppressAutoHyphens/>
        <w:spacing w:after="0" w:line="240" w:lineRule="auto"/>
        <w:jc w:val="both"/>
        <w:rPr>
          <w:rFonts w:asciiTheme="minorHAnsi" w:hAnsiTheme="minorHAnsi" w:cs="Arial"/>
        </w:rPr>
      </w:pPr>
    </w:p>
    <w:p w14:paraId="23A5934D" w14:textId="77777777" w:rsidR="0058719B" w:rsidRPr="0058719B" w:rsidRDefault="0058719B" w:rsidP="0058719B">
      <w:pPr>
        <w:spacing w:after="0" w:line="240" w:lineRule="auto"/>
        <w:rPr>
          <w:rFonts w:asciiTheme="minorHAnsi" w:hAnsiTheme="minorHAnsi"/>
          <w:b/>
          <w:sz w:val="22"/>
          <w:szCs w:val="22"/>
        </w:rPr>
      </w:pPr>
    </w:p>
    <w:p w14:paraId="2210B78F" w14:textId="77777777" w:rsidR="0058719B" w:rsidRPr="0058719B" w:rsidRDefault="0058719B" w:rsidP="0058719B">
      <w:pPr>
        <w:spacing w:line="240" w:lineRule="auto"/>
        <w:ind w:left="426"/>
        <w:rPr>
          <w:rFonts w:asciiTheme="minorHAnsi" w:hAnsiTheme="minorHAnsi"/>
          <w:b/>
          <w:sz w:val="22"/>
          <w:szCs w:val="22"/>
        </w:rPr>
      </w:pPr>
      <w:r w:rsidRPr="0058719B">
        <w:rPr>
          <w:rFonts w:asciiTheme="minorHAnsi" w:hAnsiTheme="minorHAnsi"/>
          <w:b/>
          <w:sz w:val="22"/>
          <w:szCs w:val="22"/>
        </w:rPr>
        <w:lastRenderedPageBreak/>
        <w:t xml:space="preserve">Oceny ofert w zakresie przedstawionych powyżej kryteriów zostaną dokonane według następujących zasad: </w:t>
      </w:r>
    </w:p>
    <w:p w14:paraId="765EABF8" w14:textId="77777777" w:rsidR="0058719B" w:rsidRPr="0058719B" w:rsidRDefault="0058719B" w:rsidP="00F3069A">
      <w:pPr>
        <w:pStyle w:val="Akapitzlist"/>
        <w:numPr>
          <w:ilvl w:val="1"/>
          <w:numId w:val="28"/>
        </w:numPr>
        <w:spacing w:after="120" w:line="240" w:lineRule="auto"/>
        <w:ind w:left="709" w:hanging="283"/>
        <w:contextualSpacing w:val="0"/>
        <w:jc w:val="both"/>
        <w:rPr>
          <w:rFonts w:asciiTheme="minorHAnsi" w:hAnsiTheme="minorHAnsi"/>
        </w:rPr>
      </w:pPr>
      <w:r w:rsidRPr="0058719B">
        <w:rPr>
          <w:rFonts w:asciiTheme="minorHAnsi" w:hAnsiTheme="minorHAnsi"/>
        </w:rPr>
        <w:t xml:space="preserve">Kryterium </w:t>
      </w:r>
      <w:r w:rsidRPr="0058719B">
        <w:rPr>
          <w:rFonts w:asciiTheme="minorHAnsi" w:hAnsiTheme="minorHAnsi"/>
          <w:b/>
        </w:rPr>
        <w:t>„Cena”</w:t>
      </w:r>
      <w:r w:rsidRPr="0058719B">
        <w:rPr>
          <w:rFonts w:asciiTheme="minorHAnsi" w:hAnsiTheme="minorHAnsi"/>
        </w:rPr>
        <w:t xml:space="preserve"> zostanie obliczone wg formuły: </w:t>
      </w:r>
    </w:p>
    <w:p w14:paraId="28F84870" w14:textId="77777777" w:rsidR="0058719B" w:rsidRPr="0058719B" w:rsidRDefault="0058719B" w:rsidP="0058719B">
      <w:pPr>
        <w:pStyle w:val="Akapitzlist"/>
        <w:spacing w:afterLines="10" w:after="24" w:line="240" w:lineRule="auto"/>
        <w:ind w:left="425"/>
        <w:jc w:val="center"/>
        <w:rPr>
          <w:rFonts w:asciiTheme="minorHAnsi" w:hAnsiTheme="minorHAnsi" w:cs="Calibri"/>
        </w:rPr>
      </w:pPr>
      <w:r w:rsidRPr="0058719B">
        <w:rPr>
          <w:rFonts w:asciiTheme="minorHAnsi" w:hAnsiTheme="minorHAnsi" w:cs="Calibri"/>
        </w:rPr>
        <w:t>najniższa cena spośród ofert ocenianych</w:t>
      </w:r>
    </w:p>
    <w:p w14:paraId="57FFABCE" w14:textId="77777777" w:rsidR="0058719B" w:rsidRPr="0058719B" w:rsidRDefault="0058719B" w:rsidP="0058719B">
      <w:pPr>
        <w:pStyle w:val="Akapitzlist"/>
        <w:spacing w:before="10" w:afterLines="10" w:after="24" w:line="240" w:lineRule="auto"/>
        <w:ind w:left="425"/>
        <w:jc w:val="center"/>
        <w:rPr>
          <w:rFonts w:asciiTheme="minorHAnsi" w:hAnsiTheme="minorHAnsi" w:cs="Calibri"/>
        </w:rPr>
      </w:pPr>
      <w:r w:rsidRPr="0058719B">
        <w:rPr>
          <w:rFonts w:asciiTheme="minorHAnsi" w:hAnsiTheme="minorHAnsi" w:cs="Calibri"/>
          <w:b/>
          <w:bCs/>
        </w:rPr>
        <w:t>Cena =</w:t>
      </w:r>
      <w:r w:rsidRPr="0058719B">
        <w:rPr>
          <w:rFonts w:asciiTheme="minorHAnsi" w:hAnsiTheme="minorHAnsi" w:cs="Calibri"/>
        </w:rPr>
        <w:t xml:space="preserve"> -------------------------------------------------------------------------------   x   60 pkt</w:t>
      </w:r>
    </w:p>
    <w:p w14:paraId="066EE3BE" w14:textId="77777777" w:rsidR="0058719B" w:rsidRPr="0058719B" w:rsidRDefault="0058719B" w:rsidP="0058719B">
      <w:pPr>
        <w:pStyle w:val="Akapitzlist"/>
        <w:spacing w:before="10" w:afterLines="100" w:after="240" w:line="240" w:lineRule="auto"/>
        <w:ind w:left="425"/>
        <w:contextualSpacing w:val="0"/>
        <w:jc w:val="center"/>
        <w:rPr>
          <w:rFonts w:asciiTheme="minorHAnsi" w:hAnsiTheme="minorHAnsi" w:cs="Calibri"/>
        </w:rPr>
      </w:pPr>
      <w:r w:rsidRPr="0058719B">
        <w:rPr>
          <w:rFonts w:asciiTheme="minorHAnsi" w:hAnsiTheme="minorHAnsi" w:cs="Calibri"/>
        </w:rPr>
        <w:t>cena w ofercie ocenianej</w:t>
      </w:r>
    </w:p>
    <w:p w14:paraId="6723A4B2" w14:textId="77777777" w:rsidR="0058719B" w:rsidRPr="0058719B" w:rsidRDefault="0058719B" w:rsidP="0058719B">
      <w:pPr>
        <w:suppressAutoHyphens/>
        <w:spacing w:after="240" w:line="240" w:lineRule="auto"/>
        <w:ind w:left="708"/>
        <w:jc w:val="both"/>
        <w:rPr>
          <w:rFonts w:asciiTheme="minorHAnsi" w:hAnsiTheme="minorHAnsi" w:cs="Arial"/>
          <w:sz w:val="22"/>
          <w:szCs w:val="22"/>
        </w:rPr>
      </w:pPr>
      <w:r w:rsidRPr="0058719B">
        <w:rPr>
          <w:rFonts w:asciiTheme="minorHAnsi" w:hAnsiTheme="minorHAnsi" w:cs="Arial"/>
          <w:sz w:val="22"/>
          <w:szCs w:val="22"/>
        </w:rPr>
        <w:t>Maksymalna liczba punktów jaką Wykonawca może uzyskać za to kryterium: 60 punktów.</w:t>
      </w:r>
    </w:p>
    <w:p w14:paraId="5D72351A" w14:textId="77777777" w:rsidR="0058719B" w:rsidRPr="0058719B" w:rsidRDefault="0058719B" w:rsidP="0058719B">
      <w:pPr>
        <w:suppressAutoHyphens/>
        <w:spacing w:after="240" w:line="240" w:lineRule="auto"/>
        <w:ind w:left="708"/>
        <w:jc w:val="both"/>
        <w:rPr>
          <w:rFonts w:asciiTheme="minorHAnsi" w:hAnsiTheme="minorHAnsi" w:cs="Arial"/>
          <w:sz w:val="22"/>
          <w:szCs w:val="22"/>
        </w:rPr>
      </w:pPr>
    </w:p>
    <w:p w14:paraId="016C0AA1" w14:textId="77777777" w:rsidR="0058719B" w:rsidRPr="0058719B" w:rsidRDefault="0058719B" w:rsidP="00F3069A">
      <w:pPr>
        <w:pStyle w:val="Akapitzlist"/>
        <w:numPr>
          <w:ilvl w:val="1"/>
          <w:numId w:val="28"/>
        </w:numPr>
        <w:spacing w:line="240" w:lineRule="auto"/>
        <w:ind w:left="426" w:firstLine="0"/>
        <w:jc w:val="both"/>
        <w:rPr>
          <w:rFonts w:asciiTheme="minorHAnsi" w:hAnsiTheme="minorHAnsi"/>
        </w:rPr>
      </w:pPr>
      <w:r w:rsidRPr="0058719B">
        <w:rPr>
          <w:rFonts w:asciiTheme="minorHAnsi" w:hAnsiTheme="minorHAnsi"/>
        </w:rPr>
        <w:t>Kryterium</w:t>
      </w:r>
      <w:r w:rsidRPr="0058719B">
        <w:rPr>
          <w:rFonts w:asciiTheme="minorHAnsi" w:hAnsiTheme="minorHAnsi"/>
          <w:b/>
        </w:rPr>
        <w:t xml:space="preserve"> „Termin gwarancji” </w:t>
      </w:r>
      <w:r w:rsidRPr="0058719B">
        <w:rPr>
          <w:rFonts w:asciiTheme="minorHAnsi" w:hAnsiTheme="minorHAnsi"/>
        </w:rPr>
        <w:t>zostanie obliczone wg formuły:</w:t>
      </w:r>
    </w:p>
    <w:p w14:paraId="28E07059" w14:textId="77777777" w:rsidR="0058719B" w:rsidRPr="0058719B" w:rsidRDefault="0058719B" w:rsidP="0058719B">
      <w:pPr>
        <w:pStyle w:val="Akapitzlist"/>
        <w:spacing w:line="240" w:lineRule="auto"/>
        <w:ind w:left="927"/>
        <w:jc w:val="both"/>
        <w:rPr>
          <w:rFonts w:asciiTheme="minorHAnsi" w:hAnsiTheme="minorHAnsi"/>
        </w:rPr>
      </w:pPr>
    </w:p>
    <w:p w14:paraId="4542C01A" w14:textId="77777777" w:rsidR="0058719B" w:rsidRPr="0058719B" w:rsidRDefault="0058719B" w:rsidP="0058719B">
      <w:pPr>
        <w:pStyle w:val="Akapitzlist"/>
        <w:spacing w:afterLines="10" w:after="24" w:line="240" w:lineRule="auto"/>
        <w:ind w:left="1647"/>
        <w:jc w:val="center"/>
        <w:rPr>
          <w:rFonts w:asciiTheme="minorHAnsi" w:hAnsiTheme="minorHAnsi" w:cs="Calibri"/>
        </w:rPr>
      </w:pPr>
      <w:r w:rsidRPr="0058719B">
        <w:rPr>
          <w:rFonts w:asciiTheme="minorHAnsi" w:hAnsiTheme="minorHAnsi" w:cs="Calibri"/>
        </w:rPr>
        <w:t>liczba miesięcy gwarancji zaoferowana w ofercie ponad 24 m-ce</w:t>
      </w:r>
    </w:p>
    <w:p w14:paraId="2CD08C83" w14:textId="6886C54F" w:rsidR="0058719B" w:rsidRPr="0058719B" w:rsidRDefault="0058719B" w:rsidP="0058719B">
      <w:pPr>
        <w:spacing w:before="10" w:afterLines="10" w:after="24" w:line="240" w:lineRule="auto"/>
        <w:rPr>
          <w:rFonts w:asciiTheme="minorHAnsi" w:hAnsiTheme="minorHAnsi" w:cs="Calibri"/>
        </w:rPr>
      </w:pPr>
      <w:r w:rsidRPr="0058719B">
        <w:rPr>
          <w:rFonts w:asciiTheme="minorHAnsi" w:hAnsiTheme="minorHAnsi" w:cs="Calibri"/>
          <w:b/>
          <w:bCs/>
          <w:sz w:val="22"/>
          <w:szCs w:val="22"/>
        </w:rPr>
        <w:t xml:space="preserve">                              Termin gwarancji </w:t>
      </w:r>
      <w:r w:rsidRPr="0058719B">
        <w:rPr>
          <w:rFonts w:asciiTheme="minorHAnsi" w:hAnsiTheme="minorHAnsi" w:cs="Calibri"/>
          <w:b/>
          <w:bCs/>
        </w:rPr>
        <w:t>=</w:t>
      </w:r>
      <w:r w:rsidRPr="0058719B">
        <w:rPr>
          <w:rFonts w:asciiTheme="minorHAnsi" w:hAnsiTheme="minorHAnsi" w:cs="Calibri"/>
        </w:rPr>
        <w:t xml:space="preserve"> --------------------------------------------------------------------------------------------   x   </w:t>
      </w:r>
      <w:r w:rsidRPr="0058719B">
        <w:rPr>
          <w:rFonts w:asciiTheme="minorHAnsi" w:hAnsiTheme="minorHAnsi" w:cs="Calibri"/>
          <w:sz w:val="22"/>
          <w:szCs w:val="22"/>
        </w:rPr>
        <w:t>40 pkt</w:t>
      </w:r>
    </w:p>
    <w:p w14:paraId="57AB3E54" w14:textId="77777777" w:rsidR="0058719B" w:rsidRPr="0058719B" w:rsidRDefault="0058719B" w:rsidP="0058719B">
      <w:pPr>
        <w:pStyle w:val="Akapitzlist"/>
        <w:spacing w:before="10" w:afterLines="100" w:after="240" w:line="240" w:lineRule="auto"/>
        <w:ind w:left="1647"/>
        <w:jc w:val="center"/>
        <w:rPr>
          <w:rFonts w:asciiTheme="minorHAnsi" w:hAnsiTheme="minorHAnsi" w:cs="Calibri"/>
        </w:rPr>
      </w:pPr>
      <w:r w:rsidRPr="0058719B">
        <w:rPr>
          <w:rFonts w:asciiTheme="minorHAnsi" w:hAnsiTheme="minorHAnsi" w:cs="Calibri"/>
        </w:rPr>
        <w:t>36</w:t>
      </w:r>
    </w:p>
    <w:p w14:paraId="5F82F3F5" w14:textId="77777777" w:rsidR="0058719B" w:rsidRPr="0058719B" w:rsidRDefault="0058719B" w:rsidP="0058719B">
      <w:pPr>
        <w:pStyle w:val="Akapitzlist"/>
        <w:suppressAutoHyphens/>
        <w:spacing w:after="120" w:line="240" w:lineRule="auto"/>
        <w:ind w:left="426"/>
        <w:jc w:val="both"/>
        <w:rPr>
          <w:rFonts w:asciiTheme="minorHAnsi" w:hAnsiTheme="minorHAnsi" w:cstheme="minorHAnsi"/>
        </w:rPr>
      </w:pPr>
    </w:p>
    <w:p w14:paraId="3DD5D6DF" w14:textId="5A403D56" w:rsidR="0058719B" w:rsidRPr="0058719B" w:rsidRDefault="0058719B" w:rsidP="0058719B">
      <w:pPr>
        <w:pStyle w:val="Akapitzlist"/>
        <w:suppressAutoHyphens/>
        <w:spacing w:after="120" w:line="240" w:lineRule="auto"/>
        <w:ind w:left="426"/>
        <w:jc w:val="both"/>
        <w:rPr>
          <w:rFonts w:asciiTheme="minorHAnsi" w:hAnsiTheme="minorHAnsi" w:cs="Arial"/>
        </w:rPr>
      </w:pPr>
      <w:r w:rsidRPr="0058719B">
        <w:rPr>
          <w:rFonts w:asciiTheme="minorHAnsi" w:hAnsiTheme="minorHAnsi" w:cstheme="minorHAnsi"/>
        </w:rPr>
        <w:t xml:space="preserve">Minimalny wymagany termin gwarancji wynosi: </w:t>
      </w:r>
      <w:r w:rsidRPr="0058719B">
        <w:rPr>
          <w:rFonts w:asciiTheme="minorHAnsi" w:hAnsiTheme="minorHAnsi" w:cstheme="minorHAnsi"/>
          <w:b/>
        </w:rPr>
        <w:t>24 m-ce</w:t>
      </w:r>
      <w:r w:rsidRPr="0058719B">
        <w:rPr>
          <w:rFonts w:asciiTheme="minorHAnsi" w:hAnsiTheme="minorHAnsi" w:cstheme="minorHAnsi"/>
        </w:rPr>
        <w:t xml:space="preserve">. Wykonawca, który zaoferuje termin gwarancji 24 m-ce nie otrzyma punktów w niniejszym kryterium. Maksymalny termin gwarancji wynosi: </w:t>
      </w:r>
      <w:r w:rsidRPr="0058719B">
        <w:rPr>
          <w:rFonts w:asciiTheme="minorHAnsi" w:hAnsiTheme="minorHAnsi" w:cstheme="minorHAnsi"/>
          <w:b/>
        </w:rPr>
        <w:t>60 m-</w:t>
      </w:r>
      <w:proofErr w:type="spellStart"/>
      <w:r w:rsidRPr="0058719B">
        <w:rPr>
          <w:rFonts w:asciiTheme="minorHAnsi" w:hAnsiTheme="minorHAnsi" w:cstheme="minorHAnsi"/>
          <w:b/>
        </w:rPr>
        <w:t>cy</w:t>
      </w:r>
      <w:proofErr w:type="spellEnd"/>
      <w:r w:rsidR="00750A47">
        <w:rPr>
          <w:rFonts w:asciiTheme="minorHAnsi" w:hAnsiTheme="minorHAnsi" w:cs="Arial"/>
        </w:rPr>
        <w:t>.</w:t>
      </w:r>
    </w:p>
    <w:p w14:paraId="4FA0ECD2" w14:textId="77777777" w:rsidR="0058719B" w:rsidRPr="0058719B" w:rsidRDefault="0058719B" w:rsidP="0058719B">
      <w:pPr>
        <w:pStyle w:val="Akapitzlist"/>
        <w:suppressAutoHyphens/>
        <w:spacing w:after="120" w:line="240" w:lineRule="auto"/>
        <w:ind w:left="426"/>
        <w:jc w:val="both"/>
        <w:rPr>
          <w:rFonts w:asciiTheme="minorHAnsi" w:hAnsiTheme="minorHAnsi" w:cs="Arial"/>
        </w:rPr>
      </w:pPr>
    </w:p>
    <w:p w14:paraId="6BAA1CE3" w14:textId="77777777" w:rsidR="0058719B" w:rsidRPr="0058719B" w:rsidRDefault="0058719B" w:rsidP="0058719B">
      <w:pPr>
        <w:pStyle w:val="Akapitzlist"/>
        <w:suppressAutoHyphens/>
        <w:spacing w:after="120" w:line="240" w:lineRule="auto"/>
        <w:ind w:left="426"/>
        <w:jc w:val="both"/>
        <w:rPr>
          <w:rFonts w:asciiTheme="minorHAnsi" w:hAnsiTheme="minorHAnsi" w:cstheme="minorHAnsi"/>
        </w:rPr>
      </w:pPr>
      <w:r w:rsidRPr="0058719B">
        <w:rPr>
          <w:rFonts w:asciiTheme="minorHAnsi" w:hAnsiTheme="minorHAnsi" w:cs="Arial"/>
        </w:rPr>
        <w:t>Zamawiający określa maksymalną liczbę punktów jaką może uzyskać Wykonawca za to kryterium – 40 punktów.</w:t>
      </w:r>
    </w:p>
    <w:p w14:paraId="7823202E" w14:textId="77777777" w:rsidR="0058719B" w:rsidRPr="0058719B" w:rsidRDefault="0058719B" w:rsidP="0058719B">
      <w:pPr>
        <w:pStyle w:val="Akapitzlist"/>
        <w:spacing w:after="120" w:line="240" w:lineRule="auto"/>
        <w:ind w:left="426"/>
        <w:jc w:val="both"/>
        <w:rPr>
          <w:rFonts w:asciiTheme="minorHAnsi" w:hAnsiTheme="minorHAnsi"/>
          <w:shd w:val="clear" w:color="auto" w:fill="FFFFFF"/>
        </w:rPr>
      </w:pPr>
    </w:p>
    <w:p w14:paraId="76967E51" w14:textId="77777777" w:rsidR="0058719B" w:rsidRPr="0058719B" w:rsidRDefault="0058719B" w:rsidP="0058719B">
      <w:pPr>
        <w:pStyle w:val="Akapitzlist"/>
        <w:spacing w:after="120" w:line="240" w:lineRule="auto"/>
        <w:ind w:left="426"/>
        <w:jc w:val="both"/>
        <w:rPr>
          <w:rFonts w:asciiTheme="minorHAnsi" w:hAnsiTheme="minorHAnsi"/>
          <w:shd w:val="clear" w:color="auto" w:fill="FFFFFF"/>
        </w:rPr>
      </w:pPr>
      <w:r w:rsidRPr="0058719B">
        <w:rPr>
          <w:rFonts w:asciiTheme="minorHAnsi" w:hAnsiTheme="minorHAnsi"/>
          <w:shd w:val="clear" w:color="auto" w:fill="FFFFFF"/>
        </w:rPr>
        <w:t>Uchybienie wymogom sporządzenia oferty polegające na braku wskazania terminu gwarancji uznane będzie przez Zamawiającego jako zaoferowanie przez Wykonawcę najkrótszego możliwego terminu do zaoferowania tj. 24 m-ce.</w:t>
      </w:r>
    </w:p>
    <w:p w14:paraId="0678E224" w14:textId="77777777" w:rsidR="0058719B" w:rsidRPr="0058719B" w:rsidRDefault="0058719B" w:rsidP="0058719B">
      <w:pPr>
        <w:pStyle w:val="Akapitzlist"/>
        <w:shd w:val="clear" w:color="auto" w:fill="FFFFFF"/>
        <w:tabs>
          <w:tab w:val="left" w:leader="dot" w:pos="5410"/>
        </w:tabs>
        <w:spacing w:after="240" w:line="240" w:lineRule="auto"/>
        <w:ind w:left="426"/>
        <w:jc w:val="both"/>
        <w:rPr>
          <w:rFonts w:asciiTheme="minorHAnsi" w:hAnsiTheme="minorHAnsi" w:cstheme="minorHAnsi"/>
        </w:rPr>
      </w:pPr>
      <w:r w:rsidRPr="0058719B">
        <w:rPr>
          <w:rFonts w:asciiTheme="minorHAnsi" w:hAnsiTheme="minorHAnsi" w:cstheme="minorHAnsi"/>
          <w:spacing w:val="3"/>
        </w:rPr>
        <w:t xml:space="preserve">Wykonawca udzieli łącznej gwarancji na przedmiot zamówienia licząc w miesiącach od daty odbioru </w:t>
      </w:r>
      <w:r w:rsidRPr="0058719B">
        <w:rPr>
          <w:rFonts w:asciiTheme="minorHAnsi" w:hAnsiTheme="minorHAnsi" w:cstheme="minorHAnsi"/>
        </w:rPr>
        <w:t xml:space="preserve">przedmiotu zamówienia przez Zamawiającego.  </w:t>
      </w:r>
    </w:p>
    <w:p w14:paraId="6688242A" w14:textId="77777777" w:rsidR="0058719B" w:rsidRPr="0058719B" w:rsidRDefault="0058719B" w:rsidP="0058719B">
      <w:pPr>
        <w:suppressAutoHyphens/>
        <w:spacing w:after="240" w:line="240" w:lineRule="auto"/>
        <w:ind w:left="426"/>
        <w:jc w:val="both"/>
        <w:rPr>
          <w:rFonts w:asciiTheme="minorHAnsi" w:hAnsiTheme="minorHAnsi" w:cs="Arial"/>
          <w:sz w:val="22"/>
          <w:szCs w:val="22"/>
        </w:rPr>
      </w:pPr>
      <w:r w:rsidRPr="0058719B">
        <w:rPr>
          <w:rFonts w:asciiTheme="minorHAnsi" w:hAnsiTheme="minorHAnsi" w:cs="Arial"/>
          <w:sz w:val="22"/>
          <w:szCs w:val="22"/>
        </w:rPr>
        <w:t>Oferta może uzyskać maksymalnie 100 punktów.</w:t>
      </w:r>
    </w:p>
    <w:p w14:paraId="0FE05C17" w14:textId="77777777" w:rsidR="0058719B" w:rsidRPr="0058719B" w:rsidRDefault="0058719B" w:rsidP="0058719B">
      <w:pPr>
        <w:pStyle w:val="Akapitzlist"/>
        <w:numPr>
          <w:ilvl w:val="0"/>
          <w:numId w:val="26"/>
        </w:numPr>
        <w:suppressAutoHyphens/>
        <w:spacing w:before="120" w:after="120" w:line="240" w:lineRule="auto"/>
        <w:ind w:left="426" w:hanging="426"/>
        <w:contextualSpacing w:val="0"/>
        <w:jc w:val="both"/>
        <w:rPr>
          <w:rFonts w:asciiTheme="minorHAnsi" w:eastAsia="Times New Roman" w:hAnsiTheme="minorHAnsi" w:cs="Arial"/>
          <w:b/>
        </w:rPr>
      </w:pPr>
      <w:r w:rsidRPr="0058719B">
        <w:rPr>
          <w:rFonts w:asciiTheme="minorHAnsi" w:eastAsia="Times New Roman" w:hAnsiTheme="minorHAnsi" w:cs="Arial"/>
          <w:b/>
        </w:rPr>
        <w:t>Sposób obliczania wartości punktowej ofert i ustalenia oferty najkorzystniejszej.</w:t>
      </w:r>
    </w:p>
    <w:p w14:paraId="2D39A95C" w14:textId="77777777" w:rsidR="0058719B" w:rsidRPr="0058719B" w:rsidRDefault="0058719B" w:rsidP="0058719B">
      <w:pPr>
        <w:pStyle w:val="Akapitzlist"/>
        <w:numPr>
          <w:ilvl w:val="0"/>
          <w:numId w:val="27"/>
        </w:numPr>
        <w:suppressAutoHyphens/>
        <w:spacing w:after="120" w:line="240" w:lineRule="auto"/>
        <w:ind w:left="851"/>
        <w:contextualSpacing w:val="0"/>
        <w:jc w:val="both"/>
        <w:rPr>
          <w:rFonts w:asciiTheme="minorHAnsi" w:eastAsia="Times New Roman" w:hAnsiTheme="minorHAnsi" w:cs="Arial"/>
        </w:rPr>
      </w:pPr>
      <w:r w:rsidRPr="0058719B">
        <w:rPr>
          <w:rFonts w:asciiTheme="minorHAnsi" w:eastAsia="Times New Roman" w:hAnsiTheme="minorHAnsi" w:cs="Arial"/>
        </w:rPr>
        <w:t>Maksymalna liczna możliwych do uzyskania punktów jednocześnie za kryterium oceny wynosi 100.</w:t>
      </w:r>
    </w:p>
    <w:p w14:paraId="18230172" w14:textId="77777777" w:rsidR="0058719B" w:rsidRPr="0058719B" w:rsidRDefault="0058719B" w:rsidP="0058719B">
      <w:pPr>
        <w:pStyle w:val="Akapitzlist"/>
        <w:numPr>
          <w:ilvl w:val="0"/>
          <w:numId w:val="27"/>
        </w:numPr>
        <w:suppressAutoHyphens/>
        <w:spacing w:after="120" w:line="240" w:lineRule="auto"/>
        <w:ind w:left="851"/>
        <w:contextualSpacing w:val="0"/>
        <w:jc w:val="both"/>
        <w:rPr>
          <w:rFonts w:asciiTheme="minorHAnsi" w:eastAsia="Times New Roman" w:hAnsiTheme="minorHAnsi" w:cs="Arial"/>
        </w:rPr>
      </w:pPr>
      <w:r w:rsidRPr="0058719B">
        <w:rPr>
          <w:rFonts w:asciiTheme="minorHAnsi" w:eastAsia="Times New Roman" w:hAnsiTheme="minorHAnsi" w:cs="Arial"/>
        </w:rPr>
        <w:t xml:space="preserve">Za ofertę najkorzystniejszą uznana zostanie oferta, która uzyska najwyższą liczbę punktów wyliczoną jako suma punktów uzyskanych we wszystkich kryteriach. </w:t>
      </w:r>
    </w:p>
    <w:p w14:paraId="11FB2FC9" w14:textId="77777777" w:rsidR="0058719B" w:rsidRPr="0058719B" w:rsidRDefault="0058719B" w:rsidP="0058719B">
      <w:pPr>
        <w:pStyle w:val="Akapitzlist"/>
        <w:numPr>
          <w:ilvl w:val="0"/>
          <w:numId w:val="27"/>
        </w:numPr>
        <w:suppressAutoHyphens/>
        <w:spacing w:after="120" w:line="240" w:lineRule="auto"/>
        <w:ind w:left="851"/>
        <w:contextualSpacing w:val="0"/>
        <w:jc w:val="both"/>
        <w:rPr>
          <w:rFonts w:asciiTheme="minorHAnsi" w:eastAsia="Times New Roman" w:hAnsiTheme="minorHAnsi" w:cs="Arial"/>
        </w:rPr>
      </w:pPr>
      <w:r w:rsidRPr="0058719B">
        <w:rPr>
          <w:rFonts w:asciiTheme="minorHAnsi" w:hAnsiTheme="minorHAnsi"/>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6C64DC6D" w14:textId="77777777" w:rsidR="0058719B" w:rsidRPr="0058719B" w:rsidRDefault="0058719B" w:rsidP="0058719B">
      <w:pPr>
        <w:pStyle w:val="Akapitzlist"/>
        <w:numPr>
          <w:ilvl w:val="0"/>
          <w:numId w:val="27"/>
        </w:numPr>
        <w:suppressAutoHyphens/>
        <w:spacing w:after="120" w:line="240" w:lineRule="auto"/>
        <w:ind w:left="851"/>
        <w:contextualSpacing w:val="0"/>
        <w:jc w:val="both"/>
        <w:rPr>
          <w:rFonts w:asciiTheme="minorHAnsi" w:hAnsiTheme="minorHAnsi"/>
        </w:rPr>
      </w:pPr>
      <w:r w:rsidRPr="0058719B">
        <w:rPr>
          <w:rFonts w:asciiTheme="minorHAnsi" w:hAnsiTheme="minorHAnsi"/>
        </w:rPr>
        <w:t>Wykonawcy, składając oferty dodatkowe, nie mogą zaoferować cen wyższych niż zaoferowane w złożonych ofertach.</w:t>
      </w:r>
    </w:p>
    <w:p w14:paraId="74693A74" w14:textId="77777777" w:rsidR="0058719B" w:rsidRPr="0058719B" w:rsidRDefault="0058719B" w:rsidP="0058719B">
      <w:pPr>
        <w:pStyle w:val="Akapitzlist"/>
        <w:numPr>
          <w:ilvl w:val="0"/>
          <w:numId w:val="27"/>
        </w:numPr>
        <w:suppressAutoHyphens/>
        <w:spacing w:after="120" w:line="240" w:lineRule="auto"/>
        <w:ind w:left="851"/>
        <w:contextualSpacing w:val="0"/>
        <w:jc w:val="both"/>
        <w:rPr>
          <w:rFonts w:asciiTheme="minorHAnsi" w:eastAsia="Times New Roman" w:hAnsiTheme="minorHAnsi" w:cs="Arial"/>
        </w:rPr>
      </w:pPr>
      <w:r w:rsidRPr="0058719B">
        <w:rPr>
          <w:rFonts w:asciiTheme="minorHAnsi" w:eastAsia="Times New Roman" w:hAnsiTheme="minorHAnsi" w:cs="Arial"/>
        </w:rPr>
        <w:t>W celu obliczenia punktów wyniki poszczególnych działań matematycznych będą zaokrąglone do dwóch miejsc po przecinku lub z większą dokładnością, jeśli będzie to konieczne.</w:t>
      </w:r>
    </w:p>
    <w:p w14:paraId="377041FF" w14:textId="77777777" w:rsidR="00430AA0" w:rsidRDefault="00430AA0" w:rsidP="00BA40A5">
      <w:pPr>
        <w:spacing w:before="10" w:afterLines="10" w:after="24" w:line="276" w:lineRule="auto"/>
        <w:jc w:val="both"/>
        <w:rPr>
          <w:rFonts w:asciiTheme="minorHAnsi" w:hAnsiTheme="minorHAnsi"/>
          <w:b/>
          <w:color w:val="000000" w:themeColor="text1"/>
          <w:sz w:val="22"/>
          <w:szCs w:val="22"/>
        </w:rPr>
      </w:pPr>
    </w:p>
    <w:p w14:paraId="68A0B50B"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784E45ED"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6DDD9A9E"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6981939C"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2B08BD63" w14:textId="77777777" w:rsidR="0044045E" w:rsidRPr="00226E09" w:rsidRDefault="0044045E" w:rsidP="00BA40A5">
      <w:pPr>
        <w:spacing w:before="10" w:afterLines="10" w:after="24"/>
        <w:jc w:val="both"/>
        <w:rPr>
          <w:rFonts w:asciiTheme="minorHAnsi" w:hAnsiTheme="minorHAnsi"/>
          <w:b/>
          <w:color w:val="000000" w:themeColor="text1"/>
        </w:rPr>
      </w:pPr>
    </w:p>
    <w:p w14:paraId="09564028"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4CE7F30E"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79644696"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16F4D4EB"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4998E88D"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4" w:name="mip51083248"/>
      <w:bookmarkEnd w:id="4"/>
    </w:p>
    <w:p w14:paraId="0A1E575F"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5" w:name="highlightHit_793"/>
      <w:bookmarkEnd w:id="5"/>
      <w:r w:rsidRPr="00226E09">
        <w:rPr>
          <w:rFonts w:asciiTheme="minorHAnsi" w:hAnsiTheme="minorHAnsi"/>
          <w:color w:val="000000" w:themeColor="text1"/>
        </w:rPr>
        <w:t>, w tym na projektowane postanowienie umowy;</w:t>
      </w:r>
      <w:bookmarkStart w:id="6" w:name="mip51083249"/>
      <w:bookmarkEnd w:id="6"/>
    </w:p>
    <w:p w14:paraId="490A8B70"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7" w:name="mip51083250"/>
      <w:bookmarkEnd w:id="7"/>
    </w:p>
    <w:p w14:paraId="34941CCF"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3121F1DD"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7E487BC1"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3DC09E7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218BFEBE"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12B88BC1"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8" w:name="highlightHit_802"/>
      <w:bookmarkEnd w:id="8"/>
      <w:r w:rsidRPr="00226E09">
        <w:rPr>
          <w:rFonts w:asciiTheme="minorHAnsi" w:hAnsiTheme="minorHAnsi"/>
          <w:color w:val="000000" w:themeColor="text1"/>
          <w:shd w:val="clear" w:color="auto" w:fill="FFFFFF"/>
        </w:rPr>
        <w:t>, których wartość jest mniejsza niż progi unijne.</w:t>
      </w:r>
    </w:p>
    <w:p w14:paraId="4CD61E97"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4D605887"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04310C70" w14:textId="77777777" w:rsidR="00430AA0" w:rsidRPr="00226E09" w:rsidRDefault="00430AA0" w:rsidP="00BA40A5">
      <w:pPr>
        <w:spacing w:before="10" w:afterLines="10" w:after="24"/>
        <w:jc w:val="both"/>
        <w:rPr>
          <w:rFonts w:asciiTheme="minorHAnsi" w:hAnsiTheme="minorHAnsi"/>
          <w:b/>
          <w:color w:val="000000" w:themeColor="text1"/>
        </w:rPr>
      </w:pPr>
    </w:p>
    <w:p w14:paraId="68B6CC8C" w14:textId="77777777" w:rsidR="00F4794E" w:rsidRPr="00226E09"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XVII – DANE OSOBOWE </w:t>
      </w:r>
    </w:p>
    <w:p w14:paraId="47D208FA" w14:textId="77777777" w:rsidR="00E175F7" w:rsidRPr="003523D5" w:rsidRDefault="00E175F7" w:rsidP="00E175F7">
      <w:pPr>
        <w:pStyle w:val="Zwykytekst"/>
        <w:jc w:val="both"/>
        <w:rPr>
          <w:rFonts w:asciiTheme="minorHAnsi" w:hAnsiTheme="minorHAnsi"/>
        </w:rPr>
      </w:pPr>
      <w:r w:rsidRPr="003523D5">
        <w:rPr>
          <w:rFonts w:asciiTheme="minorHAnsi" w:hAnsi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FAF2ACC"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1. </w:t>
      </w:r>
      <w:r w:rsidRPr="003523D5">
        <w:rPr>
          <w:rFonts w:asciiTheme="minorHAnsi" w:hAnsiTheme="minorHAnsi"/>
        </w:rPr>
        <w:t xml:space="preserve">administratorem Pani/Pana danych osobowych jest Dyrektor Świętokrzyskiego Centrum Onkologii, </w:t>
      </w:r>
      <w:r>
        <w:rPr>
          <w:rFonts w:asciiTheme="minorHAnsi" w:hAnsiTheme="minorHAnsi"/>
        </w:rPr>
        <w:t xml:space="preserve">                             </w:t>
      </w:r>
      <w:r w:rsidRPr="003523D5">
        <w:rPr>
          <w:rFonts w:asciiTheme="minorHAnsi" w:hAnsiTheme="minorHAnsi"/>
        </w:rPr>
        <w:t xml:space="preserve">ul. S. </w:t>
      </w:r>
      <w:proofErr w:type="spellStart"/>
      <w:r w:rsidRPr="003523D5">
        <w:rPr>
          <w:rFonts w:asciiTheme="minorHAnsi" w:hAnsiTheme="minorHAnsi"/>
        </w:rPr>
        <w:t>Artwińskiego</w:t>
      </w:r>
      <w:proofErr w:type="spellEnd"/>
      <w:r w:rsidRPr="003523D5">
        <w:rPr>
          <w:rFonts w:asciiTheme="minorHAnsi" w:hAnsiTheme="minorHAnsi"/>
        </w:rPr>
        <w:t xml:space="preserve"> 3, 25-734 Kielce, Regon: 001263233, Inspektorem Ochrony Danych jest Pan Mariusz Wiatr </w:t>
      </w:r>
      <w:r>
        <w:rPr>
          <w:rFonts w:asciiTheme="minorHAnsi" w:hAnsiTheme="minorHAnsi"/>
        </w:rPr>
        <w:t xml:space="preserve">                  </w:t>
      </w:r>
      <w:r w:rsidRPr="003523D5">
        <w:rPr>
          <w:rFonts w:asciiTheme="minorHAnsi" w:hAnsiTheme="minorHAnsi"/>
        </w:rPr>
        <w:t xml:space="preserve">ul. </w:t>
      </w:r>
      <w:proofErr w:type="spellStart"/>
      <w:r w:rsidRPr="003523D5">
        <w:rPr>
          <w:rFonts w:asciiTheme="minorHAnsi" w:hAnsiTheme="minorHAnsi"/>
        </w:rPr>
        <w:t>Artwińskiego</w:t>
      </w:r>
      <w:proofErr w:type="spellEnd"/>
      <w:r w:rsidRPr="003523D5">
        <w:rPr>
          <w:rFonts w:asciiTheme="minorHAnsi" w:hAnsiTheme="minorHAnsi"/>
        </w:rPr>
        <w:t xml:space="preserve"> 3C, 25-734 Kielce;</w:t>
      </w:r>
    </w:p>
    <w:p w14:paraId="5E09B4FD"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2. </w:t>
      </w:r>
      <w:r w:rsidRPr="003523D5">
        <w:rPr>
          <w:rFonts w:asciiTheme="minorHAnsi" w:hAnsiTheme="minorHAnsi"/>
        </w:rPr>
        <w:t xml:space="preserve">kontakt z Inspektorem Ochrony Danych, tel. 41 3674 094, e-mail: </w:t>
      </w:r>
      <w:hyperlink r:id="rId44" w:history="1">
        <w:r w:rsidRPr="003523D5">
          <w:rPr>
            <w:rStyle w:val="Hipercze"/>
            <w:rFonts w:asciiTheme="minorHAnsi" w:hAnsiTheme="minorHAnsi"/>
          </w:rPr>
          <w:t>iod@onkol.kielce.pl</w:t>
        </w:r>
      </w:hyperlink>
      <w:r w:rsidRPr="003523D5">
        <w:rPr>
          <w:rFonts w:asciiTheme="minorHAnsi" w:hAnsiTheme="minorHAnsi"/>
        </w:rPr>
        <w:t>;</w:t>
      </w:r>
    </w:p>
    <w:p w14:paraId="357148CB" w14:textId="3EBC6735" w:rsidR="00E175F7" w:rsidRPr="003523D5" w:rsidRDefault="00E175F7" w:rsidP="00E175F7">
      <w:pPr>
        <w:pStyle w:val="Zwykytekst"/>
        <w:jc w:val="both"/>
        <w:rPr>
          <w:rFonts w:asciiTheme="minorHAnsi" w:hAnsiTheme="minorHAnsi"/>
        </w:rPr>
      </w:pPr>
      <w:r>
        <w:rPr>
          <w:rFonts w:asciiTheme="minorHAnsi" w:hAnsiTheme="minorHAnsi"/>
        </w:rPr>
        <w:t xml:space="preserve">3. </w:t>
      </w:r>
      <w:r w:rsidRPr="003523D5">
        <w:rPr>
          <w:rFonts w:asciiTheme="minorHAnsi" w:hAnsiTheme="minorHAnsi"/>
        </w:rPr>
        <w:t xml:space="preserve">Pani/Pana dane osobowe przetwarzane będą na podstawie art. 6 ust. 1 lit. c RODO w celu związanym </w:t>
      </w:r>
      <w:r>
        <w:rPr>
          <w:rFonts w:asciiTheme="minorHAnsi" w:hAnsiTheme="minorHAnsi"/>
        </w:rPr>
        <w:t xml:space="preserve">                     </w:t>
      </w:r>
      <w:r w:rsidR="0058719B">
        <w:rPr>
          <w:rFonts w:asciiTheme="minorHAnsi" w:hAnsiTheme="minorHAnsi"/>
        </w:rPr>
        <w:br/>
      </w:r>
      <w:r w:rsidRPr="003523D5">
        <w:rPr>
          <w:rFonts w:asciiTheme="minorHAnsi" w:hAnsiTheme="minorHAnsi"/>
        </w:rPr>
        <w:t>z</w:t>
      </w:r>
      <w:r w:rsidR="0058719B">
        <w:rPr>
          <w:rFonts w:asciiTheme="minorHAnsi" w:hAnsiTheme="minorHAnsi"/>
        </w:rPr>
        <w:t xml:space="preserve"> </w:t>
      </w:r>
      <w:r w:rsidRPr="003523D5">
        <w:rPr>
          <w:rFonts w:asciiTheme="minorHAnsi" w:hAnsiTheme="minorHAnsi"/>
        </w:rPr>
        <w:t>przedmiotowym postępowaniem o udzielenie zamówienia publicznego;</w:t>
      </w:r>
    </w:p>
    <w:p w14:paraId="56026963"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4. </w:t>
      </w:r>
      <w:r w:rsidRPr="003523D5">
        <w:rPr>
          <w:rFonts w:asciiTheme="minorHAnsi" w:hAnsiTheme="minorHAnsi"/>
        </w:rPr>
        <w:t xml:space="preserve">odbiorcami Pani/Pana danych osobowych będą osoby lub podmioty, którym udostępniona zostanie dokumentacja postępowania w oparciu o art. 8, art. 8a oraz art. 96 ust. 3, 3a i 3b ustawy </w:t>
      </w:r>
      <w:proofErr w:type="spellStart"/>
      <w:r w:rsidRPr="003523D5">
        <w:rPr>
          <w:rFonts w:asciiTheme="minorHAnsi" w:hAnsiTheme="minorHAnsi"/>
        </w:rPr>
        <w:t>Pzp</w:t>
      </w:r>
      <w:proofErr w:type="spellEnd"/>
      <w:r w:rsidRPr="003523D5">
        <w:rPr>
          <w:rFonts w:asciiTheme="minorHAnsi" w:hAnsiTheme="minorHAnsi"/>
        </w:rPr>
        <w:t>;</w:t>
      </w:r>
    </w:p>
    <w:p w14:paraId="3591EC68"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5. </w:t>
      </w:r>
      <w:r w:rsidRPr="003523D5">
        <w:rPr>
          <w:rFonts w:asciiTheme="minorHAnsi" w:hAnsiTheme="minorHAnsi"/>
        </w:rPr>
        <w:t xml:space="preserve">Pani/Pana dane osobowe będą przechowywane, zgodnie z art. 97 ust. 1, 1a i 1b ustawy </w:t>
      </w:r>
      <w:proofErr w:type="spellStart"/>
      <w:r w:rsidRPr="003523D5">
        <w:rPr>
          <w:rFonts w:asciiTheme="minorHAnsi" w:hAnsiTheme="minorHAnsi"/>
        </w:rPr>
        <w:t>Pzp</w:t>
      </w:r>
      <w:proofErr w:type="spellEnd"/>
      <w:r w:rsidRPr="003523D5">
        <w:rPr>
          <w:rFonts w:asciiTheme="minorHAnsi" w:hAnsiTheme="minorHAnsi"/>
        </w:rPr>
        <w:t xml:space="preserve">, przez okres 4 lat od dnia zakończenia postępowania o udzielenie zamówienia, a jeżeli czas trwania umowy przekracza 4 lata, okres </w:t>
      </w:r>
      <w:r w:rsidRPr="003523D5">
        <w:rPr>
          <w:rFonts w:asciiTheme="minorHAnsi" w:hAnsiTheme="minorHAnsi"/>
        </w:rPr>
        <w:lastRenderedPageBreak/>
        <w:t>przechowywania obejmuje cały czas trwania umowy lub okres ustalony w oparciu o uzasadniony interes realizowany przez administratora;</w:t>
      </w:r>
    </w:p>
    <w:p w14:paraId="3A272BC5"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6. </w:t>
      </w:r>
      <w:r w:rsidRPr="003523D5">
        <w:rPr>
          <w:rFonts w:asciiTheme="minorHAnsi" w:hAnsiTheme="minorHAnsi"/>
        </w:rPr>
        <w:t xml:space="preserve">obowiązek podania przez Panią/Pana danych osobowych bezpośrednio Pani/Pana dotyczących jest wymogiem ustawowym określonym w przepisach ustawy </w:t>
      </w:r>
      <w:proofErr w:type="spellStart"/>
      <w:r w:rsidRPr="003523D5">
        <w:rPr>
          <w:rFonts w:asciiTheme="minorHAnsi" w:hAnsiTheme="minorHAnsi"/>
        </w:rPr>
        <w:t>Pzp</w:t>
      </w:r>
      <w:proofErr w:type="spellEnd"/>
      <w:r w:rsidRPr="003523D5">
        <w:rPr>
          <w:rFonts w:asciiTheme="minorHAnsi" w:hAnsiTheme="minorHAnsi"/>
        </w:rPr>
        <w:t xml:space="preserve">, związanym z udziałem w postępowaniu o udzielenie zamówienia publicznego; konsekwencje niepodania określonych danych wynikają z ustawy </w:t>
      </w:r>
      <w:proofErr w:type="spellStart"/>
      <w:r w:rsidRPr="003523D5">
        <w:rPr>
          <w:rFonts w:asciiTheme="minorHAnsi" w:hAnsiTheme="minorHAnsi"/>
        </w:rPr>
        <w:t>Pzp</w:t>
      </w:r>
      <w:proofErr w:type="spellEnd"/>
      <w:r w:rsidRPr="003523D5">
        <w:rPr>
          <w:rFonts w:asciiTheme="minorHAnsi" w:hAnsiTheme="minorHAnsi"/>
        </w:rPr>
        <w:t xml:space="preserve">;  </w:t>
      </w:r>
    </w:p>
    <w:p w14:paraId="0BC7042E"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7. </w:t>
      </w:r>
      <w:r w:rsidRPr="003523D5">
        <w:rPr>
          <w:rFonts w:asciiTheme="minorHAnsi" w:hAnsiTheme="minorHAnsi"/>
        </w:rPr>
        <w:t>w odniesieniu do Pani/Pana danych osobowych decyzje nie będą podejmowane w sposób zautomatyzowany, stosowanie do art. 22 RODO;</w:t>
      </w:r>
    </w:p>
    <w:p w14:paraId="6CF8037E"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8. </w:t>
      </w:r>
      <w:r w:rsidRPr="003523D5">
        <w:rPr>
          <w:rFonts w:asciiTheme="minorHAnsi" w:hAnsiTheme="minorHAnsi"/>
        </w:rPr>
        <w:t>posiada Pani/Pan:</w:t>
      </w:r>
    </w:p>
    <w:p w14:paraId="01AAEE1E"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1) </w:t>
      </w:r>
      <w:r w:rsidRPr="003523D5">
        <w:rPr>
          <w:rFonts w:asciiTheme="minorHAnsi" w:hAnsiTheme="minorHAnsi"/>
        </w:rPr>
        <w:t>na podstawie art. 15 RODO prawo dostępu do danych osobowych Pani/Pana dotyczących;</w:t>
      </w:r>
    </w:p>
    <w:p w14:paraId="157D9366"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2) </w:t>
      </w:r>
      <w:r w:rsidRPr="003523D5">
        <w:rPr>
          <w:rFonts w:asciiTheme="minorHAnsi" w:hAnsiTheme="minorHAnsi"/>
        </w:rPr>
        <w:t>na podstawie art. 16 RODO prawo do sprostowania Pani/Pana danych osobowych;</w:t>
      </w:r>
    </w:p>
    <w:p w14:paraId="0D8C60C4"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3) </w:t>
      </w:r>
      <w:r w:rsidRPr="003523D5">
        <w:rPr>
          <w:rFonts w:asciiTheme="minorHAnsi" w:hAnsiTheme="minorHAnsi"/>
        </w:rPr>
        <w:t xml:space="preserve">na podstawie art. 18 RODO prawo żądania od administratora ograniczenia przetwarzania danych osobowych z zastrzeżeniem przypadków, o których mowa w art. 18 ust. 2 RODO;  </w:t>
      </w:r>
    </w:p>
    <w:p w14:paraId="5D68E5DD"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4) </w:t>
      </w:r>
      <w:r w:rsidRPr="003523D5">
        <w:rPr>
          <w:rFonts w:asciiTheme="minorHAnsi" w:hAnsiTheme="minorHAnsi"/>
        </w:rPr>
        <w:t>prawo do wniesienia skargi do Prezesa Urzędu Ochrony Danych Osobowych, gdy uzna Pani/Pan, że przetwarzanie danych osobowych Pani/Pana dotyczących narusza przepisy RODO;</w:t>
      </w:r>
    </w:p>
    <w:p w14:paraId="1C474500"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9. </w:t>
      </w:r>
      <w:r w:rsidRPr="003523D5">
        <w:rPr>
          <w:rFonts w:asciiTheme="minorHAnsi" w:hAnsiTheme="minorHAnsi"/>
        </w:rPr>
        <w:t>nie przysługuje Pani/Panu:</w:t>
      </w:r>
    </w:p>
    <w:p w14:paraId="752ED22F"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1) </w:t>
      </w:r>
      <w:r w:rsidRPr="003523D5">
        <w:rPr>
          <w:rFonts w:asciiTheme="minorHAnsi" w:hAnsiTheme="minorHAnsi"/>
        </w:rPr>
        <w:t>w związku z art. 17 ust. 3 lit. b, d lub e RODO prawo do usunięcia danych osobowych;</w:t>
      </w:r>
    </w:p>
    <w:p w14:paraId="20425654" w14:textId="77777777" w:rsidR="00E175F7" w:rsidRPr="003523D5" w:rsidRDefault="00E175F7" w:rsidP="00E175F7">
      <w:pPr>
        <w:pStyle w:val="Zwykytekst"/>
        <w:jc w:val="both"/>
        <w:rPr>
          <w:rFonts w:asciiTheme="minorHAnsi" w:hAnsiTheme="minorHAnsi"/>
        </w:rPr>
      </w:pPr>
      <w:r>
        <w:rPr>
          <w:rFonts w:asciiTheme="minorHAnsi" w:hAnsiTheme="minorHAnsi"/>
        </w:rPr>
        <w:t xml:space="preserve">2) </w:t>
      </w:r>
      <w:r w:rsidRPr="003523D5">
        <w:rPr>
          <w:rFonts w:asciiTheme="minorHAnsi" w:hAnsiTheme="minorHAnsi"/>
        </w:rPr>
        <w:t>prawo do przenoszenia danych osobowych, o którym mowa w art. 20 RODO;</w:t>
      </w:r>
    </w:p>
    <w:p w14:paraId="2DB496F6" w14:textId="50EE901F" w:rsidR="003E1046" w:rsidRPr="00447048" w:rsidRDefault="00E175F7" w:rsidP="00447048">
      <w:pPr>
        <w:pStyle w:val="Zwykytekst"/>
        <w:jc w:val="both"/>
        <w:rPr>
          <w:rFonts w:asciiTheme="minorHAnsi" w:hAnsiTheme="minorHAnsi"/>
        </w:rPr>
      </w:pPr>
      <w:r>
        <w:rPr>
          <w:rFonts w:asciiTheme="minorHAnsi" w:hAnsiTheme="minorHAnsi"/>
        </w:rPr>
        <w:t xml:space="preserve">3) </w:t>
      </w:r>
      <w:r w:rsidRPr="003523D5">
        <w:rPr>
          <w:rFonts w:asciiTheme="minorHAnsi" w:hAnsiTheme="minorHAnsi"/>
        </w:rPr>
        <w:t>na podstawie art. 21 RODO prawo sprzeciwu, wobec przetwarzania danych osobowych, gdyż podstawą prawną przetwarzania Pani/Pana danych osobowych jest art. 6 ust. 1 lit. c RODO.</w:t>
      </w:r>
    </w:p>
    <w:p w14:paraId="2612BC8A" w14:textId="77777777" w:rsidR="00447048" w:rsidRDefault="00447048" w:rsidP="006F32A6">
      <w:pPr>
        <w:spacing w:before="10" w:afterLines="10" w:after="24" w:line="240" w:lineRule="auto"/>
        <w:jc w:val="both"/>
        <w:rPr>
          <w:rFonts w:asciiTheme="minorHAnsi" w:hAnsiTheme="minorHAnsi"/>
          <w:b/>
          <w:color w:val="000000" w:themeColor="text1"/>
          <w:sz w:val="22"/>
          <w:szCs w:val="22"/>
        </w:rPr>
      </w:pPr>
    </w:p>
    <w:p w14:paraId="04102AB8" w14:textId="6B1BD6F7" w:rsidR="006F32A6" w:rsidRPr="00AC6B54" w:rsidRDefault="006F32A6" w:rsidP="006F32A6">
      <w:pPr>
        <w:spacing w:before="10" w:afterLines="10" w:after="24" w:line="240" w:lineRule="auto"/>
        <w:jc w:val="both"/>
        <w:rPr>
          <w:rFonts w:asciiTheme="minorHAnsi" w:hAnsiTheme="minorHAnsi"/>
          <w:b/>
          <w:color w:val="000000" w:themeColor="text1"/>
          <w:sz w:val="22"/>
          <w:szCs w:val="22"/>
        </w:rPr>
      </w:pPr>
      <w:r w:rsidRPr="00AC6B54">
        <w:rPr>
          <w:rFonts w:asciiTheme="minorHAnsi" w:hAnsiTheme="minorHAnsi"/>
          <w:b/>
          <w:color w:val="000000" w:themeColor="text1"/>
          <w:sz w:val="22"/>
          <w:szCs w:val="22"/>
        </w:rPr>
        <w:t xml:space="preserve">ROZDZIAŁ XVIII – ZAŁĄCZNIKI DO SWZ </w:t>
      </w:r>
    </w:p>
    <w:p w14:paraId="7B439607" w14:textId="77777777" w:rsidR="00F61859" w:rsidRPr="00AC6B54"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 xml:space="preserve">Załącznik nr 1 – </w:t>
      </w:r>
      <w:r w:rsidR="00F61859" w:rsidRPr="00AC6B54">
        <w:rPr>
          <w:rFonts w:asciiTheme="minorHAnsi" w:hAnsiTheme="minorHAnsi" w:cstheme="minorHAnsi"/>
          <w:bCs/>
          <w:sz w:val="22"/>
          <w:szCs w:val="22"/>
        </w:rPr>
        <w:t>Formularz oferty</w:t>
      </w:r>
    </w:p>
    <w:p w14:paraId="6ADF8BCB" w14:textId="77777777" w:rsidR="006F32A6"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Załącznik nr 2 – Formularz asortymentowo-cenowy</w:t>
      </w:r>
    </w:p>
    <w:p w14:paraId="10252A42" w14:textId="4AC944F5" w:rsidR="006F32A6"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 xml:space="preserve">Załącznik nr 3 – </w:t>
      </w:r>
      <w:r w:rsidR="004F080E">
        <w:rPr>
          <w:rFonts w:asciiTheme="minorHAnsi" w:hAnsiTheme="minorHAnsi" w:cstheme="minorHAnsi"/>
          <w:bCs/>
          <w:sz w:val="22"/>
          <w:szCs w:val="22"/>
        </w:rPr>
        <w:t>Opis przedmiotu zamówienia</w:t>
      </w:r>
    </w:p>
    <w:p w14:paraId="3A1FAC52" w14:textId="2DC4D3C4" w:rsidR="00306405" w:rsidRPr="00AC6B54" w:rsidRDefault="00306405"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 xml:space="preserve">Załącznik nr </w:t>
      </w:r>
      <w:r>
        <w:rPr>
          <w:rFonts w:asciiTheme="minorHAnsi" w:hAnsiTheme="minorHAnsi" w:cstheme="minorHAnsi"/>
          <w:bCs/>
          <w:sz w:val="22"/>
          <w:szCs w:val="22"/>
        </w:rPr>
        <w:t>4</w:t>
      </w:r>
      <w:r w:rsidRPr="00AC6B54">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4F080E" w:rsidRPr="00AC6B54">
        <w:rPr>
          <w:rFonts w:asciiTheme="minorHAnsi" w:hAnsiTheme="minorHAnsi" w:cstheme="minorHAnsi"/>
          <w:bCs/>
          <w:sz w:val="22"/>
          <w:szCs w:val="22"/>
        </w:rPr>
        <w:t>Oświadczenie wstępnie potwierdzające brak podstaw wykluczenia z postępowania</w:t>
      </w:r>
    </w:p>
    <w:p w14:paraId="7CD2D5ED" w14:textId="7CDABB4B" w:rsidR="006F32A6"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 xml:space="preserve">Załącznik nr </w:t>
      </w:r>
      <w:r w:rsidR="00306405">
        <w:rPr>
          <w:rFonts w:asciiTheme="minorHAnsi" w:hAnsiTheme="minorHAnsi" w:cstheme="minorHAnsi"/>
          <w:bCs/>
          <w:sz w:val="22"/>
          <w:szCs w:val="22"/>
        </w:rPr>
        <w:t>5</w:t>
      </w:r>
      <w:r w:rsidR="008E5B2E">
        <w:rPr>
          <w:rFonts w:asciiTheme="minorHAnsi" w:hAnsiTheme="minorHAnsi" w:cstheme="minorHAnsi"/>
          <w:bCs/>
          <w:sz w:val="22"/>
          <w:szCs w:val="22"/>
        </w:rPr>
        <w:t xml:space="preserve"> </w:t>
      </w:r>
      <w:r w:rsidRPr="00AC6B54">
        <w:rPr>
          <w:rFonts w:asciiTheme="minorHAnsi" w:hAnsiTheme="minorHAnsi" w:cstheme="minorHAnsi"/>
          <w:bCs/>
          <w:sz w:val="22"/>
          <w:szCs w:val="22"/>
        </w:rPr>
        <w:t xml:space="preserve">– </w:t>
      </w:r>
      <w:r w:rsidR="00D850C2" w:rsidRPr="00AC6B54">
        <w:rPr>
          <w:rFonts w:asciiTheme="minorHAnsi" w:hAnsiTheme="minorHAnsi" w:cstheme="minorHAnsi"/>
          <w:bCs/>
          <w:sz w:val="22"/>
          <w:szCs w:val="22"/>
        </w:rPr>
        <w:t>Wzór umowy</w:t>
      </w:r>
    </w:p>
    <w:p w14:paraId="0257E9FC" w14:textId="77777777" w:rsidR="002B40D8" w:rsidRDefault="002B40D8" w:rsidP="00D80562">
      <w:pPr>
        <w:spacing w:before="240" w:line="276" w:lineRule="auto"/>
        <w:rPr>
          <w:rFonts w:asciiTheme="minorHAnsi" w:hAnsiTheme="minorHAnsi"/>
          <w:b/>
          <w:sz w:val="22"/>
          <w:szCs w:val="22"/>
        </w:rPr>
      </w:pPr>
    </w:p>
    <w:p w14:paraId="0DF870CA" w14:textId="77777777" w:rsidR="002B40D8" w:rsidRDefault="002B40D8" w:rsidP="00D80562">
      <w:pPr>
        <w:spacing w:before="240" w:line="276" w:lineRule="auto"/>
        <w:rPr>
          <w:rFonts w:asciiTheme="minorHAnsi" w:hAnsiTheme="minorHAnsi"/>
          <w:b/>
          <w:sz w:val="22"/>
          <w:szCs w:val="22"/>
        </w:rPr>
      </w:pPr>
    </w:p>
    <w:p w14:paraId="4F3F6DC0" w14:textId="77777777" w:rsidR="002B40D8" w:rsidRDefault="002B40D8" w:rsidP="00D80562">
      <w:pPr>
        <w:spacing w:before="240" w:line="276" w:lineRule="auto"/>
        <w:rPr>
          <w:rFonts w:asciiTheme="minorHAnsi" w:hAnsiTheme="minorHAnsi"/>
          <w:b/>
          <w:sz w:val="22"/>
          <w:szCs w:val="22"/>
        </w:rPr>
      </w:pPr>
    </w:p>
    <w:p w14:paraId="06B7FBC1" w14:textId="77777777" w:rsidR="002B40D8" w:rsidRDefault="002B40D8" w:rsidP="00D80562">
      <w:pPr>
        <w:spacing w:before="240" w:line="276" w:lineRule="auto"/>
        <w:rPr>
          <w:rFonts w:asciiTheme="minorHAnsi" w:hAnsiTheme="minorHAnsi"/>
          <w:b/>
          <w:sz w:val="22"/>
          <w:szCs w:val="22"/>
        </w:rPr>
      </w:pPr>
    </w:p>
    <w:p w14:paraId="088512AD" w14:textId="77777777" w:rsidR="002B40D8" w:rsidRDefault="002B40D8" w:rsidP="00D80562">
      <w:pPr>
        <w:spacing w:before="240" w:line="276" w:lineRule="auto"/>
        <w:rPr>
          <w:rFonts w:asciiTheme="minorHAnsi" w:hAnsiTheme="minorHAnsi"/>
          <w:b/>
          <w:sz w:val="22"/>
          <w:szCs w:val="22"/>
        </w:rPr>
      </w:pPr>
    </w:p>
    <w:p w14:paraId="0FB22ED2" w14:textId="77777777" w:rsidR="002B40D8" w:rsidRDefault="002B40D8" w:rsidP="00D80562">
      <w:pPr>
        <w:spacing w:before="240" w:line="276" w:lineRule="auto"/>
        <w:rPr>
          <w:rFonts w:asciiTheme="minorHAnsi" w:hAnsiTheme="minorHAnsi"/>
          <w:b/>
          <w:sz w:val="22"/>
          <w:szCs w:val="22"/>
        </w:rPr>
      </w:pPr>
    </w:p>
    <w:p w14:paraId="3A2625DC" w14:textId="77777777" w:rsidR="002B40D8" w:rsidRDefault="002B40D8" w:rsidP="00D80562">
      <w:pPr>
        <w:spacing w:before="240" w:line="276" w:lineRule="auto"/>
        <w:rPr>
          <w:rFonts w:asciiTheme="minorHAnsi" w:hAnsiTheme="minorHAnsi"/>
          <w:b/>
          <w:sz w:val="22"/>
          <w:szCs w:val="22"/>
        </w:rPr>
      </w:pPr>
    </w:p>
    <w:p w14:paraId="303C3100" w14:textId="77777777" w:rsidR="002B40D8" w:rsidRDefault="002B40D8" w:rsidP="00D80562">
      <w:pPr>
        <w:spacing w:before="240" w:line="276" w:lineRule="auto"/>
        <w:rPr>
          <w:rFonts w:asciiTheme="minorHAnsi" w:hAnsiTheme="minorHAnsi"/>
          <w:b/>
          <w:sz w:val="22"/>
          <w:szCs w:val="22"/>
        </w:rPr>
      </w:pPr>
    </w:p>
    <w:p w14:paraId="35271BA8" w14:textId="77777777" w:rsidR="002B40D8" w:rsidRDefault="002B40D8" w:rsidP="00D80562">
      <w:pPr>
        <w:spacing w:before="240" w:line="276" w:lineRule="auto"/>
        <w:rPr>
          <w:rFonts w:asciiTheme="minorHAnsi" w:hAnsiTheme="minorHAnsi"/>
          <w:b/>
          <w:sz w:val="22"/>
          <w:szCs w:val="22"/>
        </w:rPr>
      </w:pPr>
    </w:p>
    <w:p w14:paraId="5DBC0FB7" w14:textId="77777777" w:rsidR="002B40D8" w:rsidRDefault="002B40D8" w:rsidP="00D80562">
      <w:pPr>
        <w:spacing w:before="240" w:line="276" w:lineRule="auto"/>
        <w:rPr>
          <w:rFonts w:asciiTheme="minorHAnsi" w:hAnsiTheme="minorHAnsi"/>
          <w:b/>
          <w:sz w:val="22"/>
          <w:szCs w:val="22"/>
        </w:rPr>
      </w:pPr>
    </w:p>
    <w:p w14:paraId="161276DB" w14:textId="77777777" w:rsidR="002B40D8" w:rsidRDefault="002B40D8" w:rsidP="00D80562">
      <w:pPr>
        <w:spacing w:before="240" w:line="276" w:lineRule="auto"/>
        <w:rPr>
          <w:rFonts w:asciiTheme="minorHAnsi" w:hAnsiTheme="minorHAnsi"/>
          <w:b/>
          <w:sz w:val="22"/>
          <w:szCs w:val="22"/>
        </w:rPr>
      </w:pPr>
    </w:p>
    <w:p w14:paraId="4195DC2E" w14:textId="77777777" w:rsidR="00DB48E5" w:rsidRDefault="00DB48E5" w:rsidP="00D80562">
      <w:pPr>
        <w:spacing w:before="240" w:line="276" w:lineRule="auto"/>
        <w:rPr>
          <w:rFonts w:asciiTheme="minorHAnsi" w:hAnsiTheme="minorHAnsi"/>
          <w:b/>
          <w:sz w:val="22"/>
          <w:szCs w:val="22"/>
        </w:rPr>
      </w:pPr>
    </w:p>
    <w:p w14:paraId="43ED7DF1" w14:textId="77777777" w:rsidR="004071E5" w:rsidRDefault="004071E5" w:rsidP="00D80562">
      <w:pPr>
        <w:spacing w:before="240" w:line="276" w:lineRule="auto"/>
        <w:rPr>
          <w:rFonts w:asciiTheme="minorHAnsi" w:hAnsiTheme="minorHAnsi"/>
          <w:b/>
          <w:sz w:val="22"/>
          <w:szCs w:val="22"/>
        </w:rPr>
      </w:pPr>
    </w:p>
    <w:p w14:paraId="2F919F84" w14:textId="77777777" w:rsidR="004071E5" w:rsidRDefault="004071E5" w:rsidP="00D80562">
      <w:pPr>
        <w:spacing w:before="240" w:line="276" w:lineRule="auto"/>
        <w:rPr>
          <w:rFonts w:asciiTheme="minorHAnsi" w:hAnsiTheme="minorHAnsi"/>
          <w:b/>
          <w:sz w:val="22"/>
          <w:szCs w:val="22"/>
        </w:rPr>
      </w:pPr>
    </w:p>
    <w:p w14:paraId="429FE6A3" w14:textId="77777777" w:rsidR="003978C8" w:rsidRDefault="003978C8" w:rsidP="00D80562">
      <w:pPr>
        <w:spacing w:before="240" w:line="276" w:lineRule="auto"/>
        <w:rPr>
          <w:rFonts w:asciiTheme="minorHAnsi" w:hAnsiTheme="minorHAnsi"/>
          <w:b/>
          <w:sz w:val="22"/>
          <w:szCs w:val="22"/>
        </w:rPr>
      </w:pPr>
    </w:p>
    <w:p w14:paraId="76DC5370" w14:textId="08CE1CD7" w:rsidR="000B2B98" w:rsidRPr="002A701E" w:rsidRDefault="002766FC" w:rsidP="00D80562">
      <w:pPr>
        <w:spacing w:before="240" w:line="276" w:lineRule="auto"/>
        <w:rPr>
          <w:rFonts w:asciiTheme="minorHAnsi" w:hAnsiTheme="minorHAnsi"/>
          <w:b/>
          <w:sz w:val="22"/>
          <w:szCs w:val="22"/>
        </w:rPr>
      </w:pPr>
      <w:r w:rsidRPr="002A701E">
        <w:rPr>
          <w:rFonts w:asciiTheme="minorHAnsi" w:hAnsiTheme="minorHAnsi"/>
          <w:b/>
          <w:sz w:val="22"/>
          <w:szCs w:val="22"/>
        </w:rPr>
        <w:lastRenderedPageBreak/>
        <w:t>Załącznik nr 1 do S</w:t>
      </w:r>
      <w:r w:rsidR="000B2B98" w:rsidRPr="002A701E">
        <w:rPr>
          <w:rFonts w:asciiTheme="minorHAnsi" w:hAnsiTheme="minorHAnsi"/>
          <w:b/>
          <w:sz w:val="22"/>
          <w:szCs w:val="22"/>
        </w:rPr>
        <w:t>WZ</w:t>
      </w:r>
    </w:p>
    <w:p w14:paraId="7D79F608" w14:textId="77777777" w:rsidR="000B2B98" w:rsidRPr="00FB29F0" w:rsidRDefault="00F61859" w:rsidP="000B2B98">
      <w:pPr>
        <w:spacing w:before="240" w:line="360" w:lineRule="auto"/>
        <w:jc w:val="center"/>
        <w:rPr>
          <w:rFonts w:asciiTheme="minorHAnsi" w:hAnsiTheme="minorHAnsi"/>
          <w:b/>
          <w:sz w:val="24"/>
          <w:szCs w:val="24"/>
        </w:rPr>
      </w:pPr>
      <w:r>
        <w:rPr>
          <w:rFonts w:asciiTheme="minorHAnsi" w:hAnsiTheme="minorHAnsi"/>
          <w:b/>
          <w:sz w:val="24"/>
          <w:szCs w:val="24"/>
        </w:rPr>
        <w:t>FORMULARZ</w:t>
      </w:r>
      <w:r w:rsidR="00B05F89" w:rsidRPr="00FB29F0">
        <w:rPr>
          <w:rFonts w:asciiTheme="minorHAnsi" w:hAnsiTheme="minorHAnsi"/>
          <w:b/>
          <w:sz w:val="24"/>
          <w:szCs w:val="24"/>
        </w:rPr>
        <w:t xml:space="preserve"> OFERTY</w:t>
      </w:r>
    </w:p>
    <w:p w14:paraId="4AE084F8" w14:textId="0B5FE4A4" w:rsidR="000B2B98" w:rsidRPr="009A275A" w:rsidRDefault="000B2B98" w:rsidP="000B2B98">
      <w:pPr>
        <w:pStyle w:val="Nagwek"/>
        <w:spacing w:before="240"/>
        <w:jc w:val="both"/>
        <w:rPr>
          <w:rFonts w:asciiTheme="minorHAnsi" w:hAnsiTheme="minorHAnsi"/>
          <w:b/>
          <w:sz w:val="22"/>
          <w:szCs w:val="22"/>
        </w:rPr>
      </w:pPr>
      <w:r w:rsidRPr="00AC6B54">
        <w:rPr>
          <w:rFonts w:asciiTheme="minorHAnsi" w:hAnsiTheme="minorHAnsi"/>
          <w:b/>
          <w:sz w:val="22"/>
          <w:szCs w:val="22"/>
        </w:rPr>
        <w:t xml:space="preserve">Dot. postępowania na </w:t>
      </w:r>
      <w:bookmarkStart w:id="9" w:name="_Hlk44498677"/>
      <w:r w:rsidRPr="00AC6B54">
        <w:rPr>
          <w:rFonts w:asciiTheme="minorHAnsi" w:hAnsiTheme="minorHAnsi"/>
          <w:b/>
          <w:sz w:val="22"/>
          <w:szCs w:val="22"/>
        </w:rPr>
        <w:t>„</w:t>
      </w:r>
      <w:r w:rsidR="009A275A" w:rsidRPr="009A275A">
        <w:rPr>
          <w:rFonts w:asciiTheme="minorHAnsi" w:hAnsiTheme="minorHAnsi"/>
          <w:b/>
          <w:sz w:val="22"/>
          <w:szCs w:val="22"/>
        </w:rPr>
        <w:t>Zakup wraz z dostawą wyposażenia medycznego z przeznaczeniem dla Bloku Operacyjnego Świętokrzyskiego Centrum Onkologii w Kielcach</w:t>
      </w:r>
      <w:r w:rsidR="00F26B5D" w:rsidRPr="009A275A">
        <w:rPr>
          <w:rFonts w:asciiTheme="minorHAnsi" w:hAnsiTheme="minorHAnsi"/>
          <w:b/>
          <w:sz w:val="22"/>
          <w:szCs w:val="22"/>
        </w:rPr>
        <w:t>”.</w:t>
      </w:r>
    </w:p>
    <w:p w14:paraId="225A05DF" w14:textId="216AAC59"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sidR="0058719B">
        <w:rPr>
          <w:rFonts w:asciiTheme="minorHAnsi" w:hAnsiTheme="minorHAnsi"/>
          <w:b/>
          <w:sz w:val="22"/>
          <w:szCs w:val="22"/>
        </w:rPr>
        <w:t>I</w:t>
      </w:r>
      <w:r w:rsidRPr="002A701E">
        <w:rPr>
          <w:rFonts w:asciiTheme="minorHAnsi" w:hAnsiTheme="minorHAnsi"/>
          <w:b/>
          <w:sz w:val="22"/>
          <w:szCs w:val="22"/>
        </w:rPr>
        <w:t>ZP.2411.</w:t>
      </w:r>
      <w:r w:rsidR="002B40D8">
        <w:rPr>
          <w:rFonts w:asciiTheme="minorHAnsi" w:hAnsiTheme="minorHAnsi"/>
          <w:b/>
          <w:sz w:val="22"/>
          <w:szCs w:val="22"/>
        </w:rPr>
        <w:t>1</w:t>
      </w:r>
      <w:r w:rsidR="0058719B">
        <w:rPr>
          <w:rFonts w:asciiTheme="minorHAnsi" w:hAnsiTheme="minorHAnsi"/>
          <w:b/>
          <w:sz w:val="22"/>
          <w:szCs w:val="22"/>
        </w:rPr>
        <w:t>86</w:t>
      </w:r>
      <w:r w:rsidR="002766FC" w:rsidRPr="002A701E">
        <w:rPr>
          <w:rFonts w:asciiTheme="minorHAnsi" w:hAnsiTheme="minorHAnsi"/>
          <w:b/>
          <w:sz w:val="22"/>
          <w:szCs w:val="22"/>
        </w:rPr>
        <w:t>.202</w:t>
      </w:r>
      <w:r w:rsidR="00447048">
        <w:rPr>
          <w:rFonts w:asciiTheme="minorHAnsi" w:hAnsiTheme="minorHAnsi"/>
          <w:b/>
          <w:sz w:val="22"/>
          <w:szCs w:val="22"/>
        </w:rPr>
        <w:t>3</w:t>
      </w:r>
      <w:r w:rsidR="00F61859">
        <w:rPr>
          <w:rFonts w:asciiTheme="minorHAnsi" w:hAnsiTheme="minorHAnsi"/>
          <w:b/>
          <w:sz w:val="22"/>
          <w:szCs w:val="22"/>
        </w:rPr>
        <w:t>.MM</w:t>
      </w:r>
    </w:p>
    <w:bookmarkEnd w:id="9"/>
    <w:p w14:paraId="2E67CE27" w14:textId="77777777" w:rsidR="0087360B" w:rsidRPr="002A701E" w:rsidRDefault="0087360B">
      <w:pPr>
        <w:pStyle w:val="Akapitzlist"/>
        <w:numPr>
          <w:ilvl w:val="0"/>
          <w:numId w:val="12"/>
        </w:numPr>
        <w:spacing w:after="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5F5C7F04" w14:textId="77777777" w:rsidR="0087360B" w:rsidRPr="002A701E" w:rsidRDefault="0087360B" w:rsidP="0087360B">
      <w:pPr>
        <w:spacing w:after="0" w:line="360" w:lineRule="auto"/>
        <w:rPr>
          <w:rFonts w:asciiTheme="minorHAnsi" w:hAnsiTheme="minorHAnsi"/>
          <w:sz w:val="22"/>
          <w:szCs w:val="22"/>
        </w:rPr>
      </w:pPr>
      <w:r w:rsidRPr="002A701E">
        <w:rPr>
          <w:rFonts w:asciiTheme="minorHAnsi" w:hAnsiTheme="minorHAnsi"/>
          <w:sz w:val="22"/>
          <w:szCs w:val="22"/>
        </w:rPr>
        <w:t>.......................................................................................................................................................................................</w:t>
      </w:r>
    </w:p>
    <w:p w14:paraId="7A8195EA" w14:textId="77777777" w:rsidR="0087360B" w:rsidRDefault="0087360B" w:rsidP="0087360B">
      <w:pPr>
        <w:spacing w:after="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58612D90" w14:textId="77777777" w:rsidR="0087360B" w:rsidRPr="002A701E" w:rsidRDefault="0087360B" w:rsidP="0087360B">
      <w:pPr>
        <w:spacing w:after="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31DDB62" w14:textId="77777777" w:rsidR="0087360B" w:rsidRPr="006F32A6" w:rsidRDefault="0087360B" w:rsidP="0087360B">
      <w:pPr>
        <w:keepNext/>
        <w:spacing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4B7611EC" w14:textId="77777777" w:rsidR="0087360B" w:rsidRPr="006F32A6" w:rsidRDefault="0087360B" w:rsidP="0087360B">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Pr="006F32A6">
        <w:rPr>
          <w:rFonts w:asciiTheme="minorHAnsi" w:hAnsiTheme="minorHAnsi"/>
          <w:sz w:val="22"/>
          <w:szCs w:val="22"/>
        </w:rPr>
        <w:t>…………………………………….</w:t>
      </w:r>
    </w:p>
    <w:p w14:paraId="0B9A63FA" w14:textId="77777777" w:rsidR="0087360B" w:rsidRPr="002A701E" w:rsidRDefault="0087360B" w:rsidP="0087360B">
      <w:pPr>
        <w:keepNext/>
        <w:spacing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3CFA2E1C" w14:textId="77777777" w:rsidR="0087360B" w:rsidRPr="002A701E" w:rsidRDefault="0087360B" w:rsidP="0087360B">
      <w:pPr>
        <w:keepNext/>
        <w:spacing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64C7BC2A" w14:textId="77777777" w:rsidR="0087360B" w:rsidRPr="002A701E" w:rsidRDefault="0087360B" w:rsidP="0087360B">
      <w:pPr>
        <w:keepNext/>
        <w:spacing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5D8A88D9" w14:textId="77777777" w:rsidR="0087360B" w:rsidRPr="002A701E" w:rsidRDefault="0087360B">
      <w:pPr>
        <w:pStyle w:val="Akapitzlist"/>
        <w:numPr>
          <w:ilvl w:val="0"/>
          <w:numId w:val="12"/>
        </w:numPr>
        <w:spacing w:after="0" w:line="360" w:lineRule="auto"/>
        <w:ind w:left="284" w:hanging="284"/>
        <w:contextualSpacing w:val="0"/>
        <w:rPr>
          <w:rFonts w:asciiTheme="minorHAnsi" w:hAnsiTheme="minorHAnsi"/>
          <w:b/>
        </w:rPr>
      </w:pPr>
      <w:r w:rsidRPr="002A701E">
        <w:rPr>
          <w:rFonts w:asciiTheme="minorHAnsi" w:hAnsiTheme="minorHAnsi"/>
          <w:b/>
        </w:rPr>
        <w:t>Dane Wykonawcy:</w:t>
      </w:r>
    </w:p>
    <w:p w14:paraId="26B0D4C2" w14:textId="77777777" w:rsidR="0087360B" w:rsidRPr="002A701E" w:rsidRDefault="0087360B" w:rsidP="0087360B">
      <w:pPr>
        <w:spacing w:after="0" w:line="360" w:lineRule="auto"/>
        <w:rPr>
          <w:rFonts w:asciiTheme="minorHAnsi" w:hAnsiTheme="minorHAnsi"/>
          <w:sz w:val="22"/>
          <w:szCs w:val="22"/>
        </w:rPr>
      </w:pPr>
      <w:r w:rsidRPr="002A701E">
        <w:rPr>
          <w:rFonts w:asciiTheme="minorHAnsi" w:hAnsiTheme="minorHAnsi"/>
          <w:sz w:val="22"/>
          <w:szCs w:val="22"/>
        </w:rPr>
        <w:t>.........................................................................................................................................................................</w:t>
      </w:r>
    </w:p>
    <w:p w14:paraId="68DEEDD7" w14:textId="77777777" w:rsidR="0087360B" w:rsidRDefault="0087360B" w:rsidP="0087360B">
      <w:pPr>
        <w:spacing w:after="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4B57495D" w14:textId="77777777" w:rsidR="0087360B" w:rsidRPr="002A701E" w:rsidRDefault="0087360B" w:rsidP="0087360B">
      <w:pPr>
        <w:spacing w:after="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6EA66314" w14:textId="77777777" w:rsidR="0087360B" w:rsidRPr="006F32A6" w:rsidRDefault="0087360B" w:rsidP="0087360B">
      <w:pPr>
        <w:keepNext/>
        <w:spacing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0033DE7F" w14:textId="77777777" w:rsidR="0087360B" w:rsidRPr="006F32A6" w:rsidRDefault="0087360B" w:rsidP="0087360B">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Pr="006F32A6">
        <w:rPr>
          <w:rFonts w:asciiTheme="minorHAnsi" w:hAnsiTheme="minorHAnsi"/>
          <w:sz w:val="22"/>
          <w:szCs w:val="22"/>
        </w:rPr>
        <w:t>…………………………………….</w:t>
      </w:r>
    </w:p>
    <w:p w14:paraId="60EB54B9" w14:textId="77777777" w:rsidR="0087360B" w:rsidRPr="002A701E" w:rsidRDefault="0087360B">
      <w:pPr>
        <w:pStyle w:val="Akapitzlist"/>
        <w:numPr>
          <w:ilvl w:val="0"/>
          <w:numId w:val="12"/>
        </w:numPr>
        <w:spacing w:after="0" w:line="240" w:lineRule="auto"/>
        <w:ind w:left="284" w:hanging="284"/>
        <w:contextualSpacing w:val="0"/>
        <w:rPr>
          <w:rFonts w:asciiTheme="minorHAnsi" w:hAnsiTheme="minorHAnsi"/>
          <w:b/>
        </w:rPr>
      </w:pPr>
      <w:r w:rsidRPr="002A701E">
        <w:rPr>
          <w:rFonts w:asciiTheme="minorHAnsi" w:hAnsiTheme="minorHAnsi"/>
          <w:b/>
        </w:rPr>
        <w:t>Dane Wykonawcy:</w:t>
      </w:r>
    </w:p>
    <w:p w14:paraId="3F1E2BF4" w14:textId="77777777" w:rsidR="0087360B" w:rsidRPr="002A701E" w:rsidRDefault="0087360B" w:rsidP="0087360B">
      <w:pPr>
        <w:spacing w:after="0" w:line="240" w:lineRule="auto"/>
        <w:rPr>
          <w:rFonts w:asciiTheme="minorHAnsi" w:hAnsiTheme="minorHAnsi"/>
          <w:sz w:val="22"/>
          <w:szCs w:val="22"/>
        </w:rPr>
      </w:pPr>
      <w:r w:rsidRPr="002A701E">
        <w:rPr>
          <w:rFonts w:asciiTheme="minorHAnsi" w:hAnsiTheme="minorHAnsi"/>
          <w:sz w:val="22"/>
          <w:szCs w:val="22"/>
        </w:rPr>
        <w:t>.........................................................................................................................................................................</w:t>
      </w:r>
    </w:p>
    <w:p w14:paraId="03890357" w14:textId="77777777" w:rsidR="0087360B" w:rsidRDefault="0087360B" w:rsidP="0087360B">
      <w:pPr>
        <w:spacing w:before="240" w:line="24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A51CFF6" w14:textId="77777777" w:rsidR="0087360B" w:rsidRPr="002A701E" w:rsidRDefault="0087360B" w:rsidP="0087360B">
      <w:pPr>
        <w:spacing w:before="240" w:line="24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6FA3E269" w14:textId="77777777" w:rsidR="0087360B" w:rsidRPr="006F32A6" w:rsidRDefault="0087360B" w:rsidP="0087360B">
      <w:pPr>
        <w:keepNext/>
        <w:spacing w:before="240" w:after="0" w:line="24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7D31D25F" w14:textId="77777777" w:rsidR="0087360B" w:rsidRPr="006F32A6" w:rsidRDefault="0087360B" w:rsidP="0087360B">
      <w:pPr>
        <w:keepNext/>
        <w:spacing w:before="240" w:after="0" w:line="240" w:lineRule="auto"/>
        <w:ind w:right="-921"/>
        <w:outlineLvl w:val="5"/>
        <w:rPr>
          <w:rFonts w:asciiTheme="minorHAnsi" w:hAnsiTheme="minorHAnsi"/>
          <w:sz w:val="22"/>
          <w:szCs w:val="22"/>
        </w:rPr>
      </w:pPr>
      <w:r>
        <w:rPr>
          <w:rFonts w:asciiTheme="minorHAnsi" w:hAnsiTheme="minorHAnsi"/>
          <w:sz w:val="22"/>
          <w:szCs w:val="22"/>
        </w:rPr>
        <w:t xml:space="preserve">REGON …………………………………… NIP </w:t>
      </w:r>
      <w:r w:rsidRPr="006F32A6">
        <w:rPr>
          <w:rFonts w:asciiTheme="minorHAnsi" w:hAnsiTheme="minorHAnsi"/>
          <w:sz w:val="22"/>
          <w:szCs w:val="22"/>
        </w:rPr>
        <w:t>…………………………………….</w:t>
      </w:r>
    </w:p>
    <w:p w14:paraId="5B056B46" w14:textId="77777777" w:rsidR="0087360B" w:rsidRDefault="0087360B" w:rsidP="00D54260">
      <w:pPr>
        <w:spacing w:after="0" w:line="240" w:lineRule="auto"/>
        <w:jc w:val="both"/>
        <w:rPr>
          <w:rFonts w:asciiTheme="minorHAnsi" w:hAnsiTheme="minorHAnsi"/>
          <w:sz w:val="22"/>
          <w:szCs w:val="22"/>
        </w:rPr>
      </w:pPr>
    </w:p>
    <w:p w14:paraId="7F920E71" w14:textId="4694F19A" w:rsidR="00DA6C3E" w:rsidRPr="007360B2" w:rsidRDefault="000B2B98" w:rsidP="00D54260">
      <w:pPr>
        <w:spacing w:after="0" w:line="240" w:lineRule="auto"/>
        <w:jc w:val="both"/>
        <w:rPr>
          <w:rFonts w:asciiTheme="minorHAnsi" w:hAnsiTheme="minorHAnsi"/>
          <w:sz w:val="22"/>
          <w:szCs w:val="22"/>
        </w:rPr>
      </w:pPr>
      <w:r w:rsidRPr="002A701E">
        <w:rPr>
          <w:rFonts w:asciiTheme="minorHAnsi" w:hAnsiTheme="minorHAnsi"/>
          <w:sz w:val="22"/>
          <w:szCs w:val="22"/>
        </w:rPr>
        <w:t xml:space="preserve">1. Oferujemy wykonanie przedmiotu zamówienia w pełnym rzeczowym zakresie objętym Specyfikacją warunków zamówienia za cenę całkowitą ustaloną zgodnie z formularzem </w:t>
      </w:r>
      <w:r w:rsidR="00C26BFF">
        <w:rPr>
          <w:rFonts w:asciiTheme="minorHAnsi" w:hAnsiTheme="minorHAnsi"/>
          <w:sz w:val="22"/>
          <w:szCs w:val="22"/>
        </w:rPr>
        <w:t>asortymentowo-</w:t>
      </w:r>
      <w:r w:rsidRPr="002A701E">
        <w:rPr>
          <w:rFonts w:asciiTheme="minorHAnsi" w:hAnsiTheme="minorHAnsi"/>
          <w:sz w:val="22"/>
          <w:szCs w:val="22"/>
        </w:rPr>
        <w:t>cenowym tj.:</w:t>
      </w:r>
    </w:p>
    <w:p w14:paraId="5E4D7385" w14:textId="77777777" w:rsidR="0087360B" w:rsidRDefault="0087360B" w:rsidP="00D54260">
      <w:pPr>
        <w:spacing w:after="0" w:line="240" w:lineRule="auto"/>
        <w:jc w:val="both"/>
        <w:rPr>
          <w:rFonts w:asciiTheme="minorHAnsi" w:hAnsiTheme="minorHAnsi"/>
          <w:b/>
          <w:sz w:val="22"/>
          <w:szCs w:val="22"/>
          <w:u w:val="single"/>
        </w:rPr>
      </w:pPr>
    </w:p>
    <w:p w14:paraId="0995A284" w14:textId="77777777" w:rsidR="004071E5" w:rsidRPr="004071E5" w:rsidRDefault="004071E5" w:rsidP="004071E5">
      <w:pPr>
        <w:pStyle w:val="Akapitzlist"/>
        <w:spacing w:after="0" w:line="240" w:lineRule="auto"/>
        <w:ind w:left="0"/>
        <w:jc w:val="both"/>
        <w:rPr>
          <w:b/>
          <w:u w:val="single"/>
        </w:rPr>
      </w:pPr>
      <w:r w:rsidRPr="004071E5">
        <w:rPr>
          <w:b/>
          <w:u w:val="single"/>
        </w:rPr>
        <w:t>Pakiet nr 1</w:t>
      </w:r>
    </w:p>
    <w:p w14:paraId="4C885E45" w14:textId="77777777" w:rsidR="004071E5" w:rsidRPr="004071E5" w:rsidRDefault="004071E5" w:rsidP="004071E5">
      <w:pPr>
        <w:pStyle w:val="Akapitzlist"/>
        <w:spacing w:after="0" w:line="240" w:lineRule="auto"/>
        <w:ind w:left="0"/>
        <w:jc w:val="both"/>
        <w:rPr>
          <w:b/>
          <w:u w:val="single"/>
        </w:rPr>
      </w:pPr>
    </w:p>
    <w:p w14:paraId="26955F60" w14:textId="77777777" w:rsidR="004071E5" w:rsidRPr="004071E5" w:rsidRDefault="004071E5" w:rsidP="004071E5">
      <w:pPr>
        <w:spacing w:line="276" w:lineRule="auto"/>
        <w:rPr>
          <w:rFonts w:asciiTheme="minorHAnsi" w:eastAsia="Tahoma" w:hAnsiTheme="minorHAnsi"/>
          <w:sz w:val="22"/>
          <w:szCs w:val="22"/>
        </w:rPr>
      </w:pPr>
      <w:r w:rsidRPr="004071E5">
        <w:rPr>
          <w:rFonts w:asciiTheme="minorHAnsi" w:eastAsia="Tahoma" w:hAnsiTheme="minorHAnsi"/>
          <w:sz w:val="22"/>
          <w:szCs w:val="22"/>
        </w:rPr>
        <w:t xml:space="preserve">netto ............................................. zł. </w:t>
      </w:r>
    </w:p>
    <w:p w14:paraId="4B78A557" w14:textId="77777777" w:rsidR="004071E5" w:rsidRPr="004071E5" w:rsidRDefault="004071E5" w:rsidP="004071E5">
      <w:pPr>
        <w:spacing w:line="276" w:lineRule="auto"/>
        <w:rPr>
          <w:rFonts w:asciiTheme="minorHAnsi" w:eastAsia="Tahoma" w:hAnsiTheme="minorHAnsi"/>
          <w:sz w:val="22"/>
          <w:szCs w:val="22"/>
        </w:rPr>
      </w:pPr>
      <w:r w:rsidRPr="004071E5">
        <w:rPr>
          <w:rFonts w:asciiTheme="minorHAnsi" w:eastAsia="Tahoma" w:hAnsiTheme="minorHAnsi"/>
          <w:sz w:val="22"/>
          <w:szCs w:val="22"/>
        </w:rPr>
        <w:t>+ VAT ..........................</w:t>
      </w:r>
    </w:p>
    <w:p w14:paraId="38E4950B" w14:textId="2E1E94F2" w:rsidR="004071E5" w:rsidRPr="004071E5" w:rsidRDefault="004071E5" w:rsidP="004071E5">
      <w:pPr>
        <w:spacing w:line="276" w:lineRule="auto"/>
        <w:rPr>
          <w:rFonts w:asciiTheme="minorHAnsi" w:eastAsia="Tahoma" w:hAnsiTheme="minorHAnsi"/>
          <w:sz w:val="22"/>
          <w:szCs w:val="22"/>
        </w:rPr>
      </w:pPr>
      <w:r w:rsidRPr="004071E5">
        <w:rPr>
          <w:rFonts w:asciiTheme="minorHAnsi" w:eastAsia="Tahoma" w:hAnsiTheme="minorHAnsi"/>
          <w:sz w:val="22"/>
          <w:szCs w:val="22"/>
        </w:rPr>
        <w:t>brutto ........................................... zł. słownie....................................................................................................................................</w:t>
      </w:r>
    </w:p>
    <w:p w14:paraId="3436AAE0" w14:textId="684F78BC" w:rsidR="004071E5" w:rsidRPr="004071E5" w:rsidRDefault="004071E5" w:rsidP="004071E5">
      <w:pPr>
        <w:spacing w:line="276" w:lineRule="auto"/>
        <w:rPr>
          <w:rFonts w:asciiTheme="minorHAnsi" w:eastAsia="Tahoma" w:hAnsiTheme="minorHAnsi"/>
          <w:sz w:val="22"/>
          <w:szCs w:val="22"/>
        </w:rPr>
      </w:pPr>
      <w:r w:rsidRPr="004071E5">
        <w:rPr>
          <w:rFonts w:asciiTheme="minorHAnsi" w:eastAsia="Tahoma" w:hAnsiTheme="minorHAnsi"/>
          <w:sz w:val="22"/>
          <w:szCs w:val="22"/>
        </w:rPr>
        <w:t>termin gwarancji (min 24 miesiące</w:t>
      </w:r>
      <w:r>
        <w:rPr>
          <w:rFonts w:asciiTheme="minorHAnsi" w:eastAsia="Tahoma" w:hAnsiTheme="minorHAnsi"/>
          <w:sz w:val="22"/>
          <w:szCs w:val="22"/>
        </w:rPr>
        <w:t xml:space="preserve"> </w:t>
      </w:r>
      <w:r w:rsidRPr="004071E5">
        <w:rPr>
          <w:rFonts w:asciiTheme="minorHAnsi" w:eastAsia="Tahoma" w:hAnsiTheme="minorHAnsi"/>
          <w:sz w:val="22"/>
          <w:szCs w:val="22"/>
        </w:rPr>
        <w:t>- max 60 miesięcy):…………………………………………..</w:t>
      </w:r>
    </w:p>
    <w:p w14:paraId="30463216" w14:textId="77777777" w:rsidR="004071E5" w:rsidRPr="004071E5" w:rsidRDefault="004071E5" w:rsidP="004071E5">
      <w:pPr>
        <w:spacing w:line="276" w:lineRule="auto"/>
        <w:rPr>
          <w:rFonts w:asciiTheme="minorHAnsi" w:eastAsia="Tahoma" w:hAnsiTheme="minorHAnsi"/>
          <w:b/>
          <w:sz w:val="22"/>
          <w:szCs w:val="22"/>
        </w:rPr>
      </w:pPr>
    </w:p>
    <w:p w14:paraId="0FFC4040" w14:textId="77777777" w:rsidR="004071E5" w:rsidRPr="004071E5" w:rsidRDefault="004071E5" w:rsidP="004071E5">
      <w:pPr>
        <w:spacing w:line="276" w:lineRule="auto"/>
        <w:rPr>
          <w:rFonts w:asciiTheme="minorHAnsi" w:eastAsia="Tahoma" w:hAnsiTheme="minorHAnsi"/>
          <w:b/>
          <w:sz w:val="22"/>
          <w:szCs w:val="22"/>
        </w:rPr>
      </w:pPr>
    </w:p>
    <w:p w14:paraId="5B398AF3" w14:textId="77777777" w:rsidR="004071E5" w:rsidRPr="004071E5" w:rsidRDefault="004071E5" w:rsidP="004071E5">
      <w:pPr>
        <w:pStyle w:val="Akapitzlist"/>
        <w:spacing w:after="0" w:line="240" w:lineRule="auto"/>
        <w:ind w:left="0"/>
        <w:jc w:val="both"/>
        <w:rPr>
          <w:b/>
          <w:u w:val="single"/>
        </w:rPr>
      </w:pPr>
      <w:r w:rsidRPr="004071E5">
        <w:rPr>
          <w:b/>
          <w:u w:val="single"/>
        </w:rPr>
        <w:t>Pakiet nr 2</w:t>
      </w:r>
    </w:p>
    <w:p w14:paraId="499472DB" w14:textId="77777777" w:rsidR="004071E5" w:rsidRPr="004071E5" w:rsidRDefault="004071E5" w:rsidP="004071E5">
      <w:pPr>
        <w:pStyle w:val="Akapitzlist"/>
        <w:spacing w:after="0" w:line="240" w:lineRule="auto"/>
        <w:ind w:left="0"/>
        <w:jc w:val="both"/>
        <w:rPr>
          <w:b/>
          <w:u w:val="single"/>
        </w:rPr>
      </w:pPr>
    </w:p>
    <w:p w14:paraId="5F070895" w14:textId="77777777" w:rsidR="004071E5" w:rsidRPr="004071E5" w:rsidRDefault="004071E5" w:rsidP="004071E5">
      <w:pPr>
        <w:spacing w:line="276" w:lineRule="auto"/>
        <w:rPr>
          <w:rFonts w:asciiTheme="minorHAnsi" w:eastAsia="Tahoma" w:hAnsiTheme="minorHAnsi"/>
          <w:sz w:val="22"/>
          <w:szCs w:val="22"/>
        </w:rPr>
      </w:pPr>
      <w:r w:rsidRPr="004071E5">
        <w:rPr>
          <w:rFonts w:asciiTheme="minorHAnsi" w:eastAsia="Tahoma" w:hAnsiTheme="minorHAnsi"/>
          <w:sz w:val="22"/>
          <w:szCs w:val="22"/>
        </w:rPr>
        <w:t xml:space="preserve">netto ............................................. zł. </w:t>
      </w:r>
    </w:p>
    <w:p w14:paraId="2BE131D8" w14:textId="77777777" w:rsidR="004071E5" w:rsidRPr="004071E5" w:rsidRDefault="004071E5" w:rsidP="004071E5">
      <w:pPr>
        <w:spacing w:line="276" w:lineRule="auto"/>
        <w:rPr>
          <w:rFonts w:asciiTheme="minorHAnsi" w:eastAsia="Tahoma" w:hAnsiTheme="minorHAnsi"/>
          <w:sz w:val="22"/>
          <w:szCs w:val="22"/>
        </w:rPr>
      </w:pPr>
      <w:r w:rsidRPr="004071E5">
        <w:rPr>
          <w:rFonts w:asciiTheme="minorHAnsi" w:eastAsia="Tahoma" w:hAnsiTheme="minorHAnsi"/>
          <w:sz w:val="22"/>
          <w:szCs w:val="22"/>
        </w:rPr>
        <w:t>+ VAT ..........................</w:t>
      </w:r>
    </w:p>
    <w:p w14:paraId="7120C3EB" w14:textId="6644CBA6" w:rsidR="004071E5" w:rsidRPr="004071E5" w:rsidRDefault="004071E5" w:rsidP="004071E5">
      <w:pPr>
        <w:spacing w:line="276" w:lineRule="auto"/>
        <w:rPr>
          <w:rFonts w:asciiTheme="minorHAnsi" w:eastAsia="Tahoma" w:hAnsiTheme="minorHAnsi"/>
          <w:sz w:val="22"/>
          <w:szCs w:val="22"/>
        </w:rPr>
      </w:pPr>
      <w:r w:rsidRPr="004071E5">
        <w:rPr>
          <w:rFonts w:asciiTheme="minorHAnsi" w:eastAsia="Tahoma" w:hAnsiTheme="minorHAnsi"/>
          <w:sz w:val="22"/>
          <w:szCs w:val="22"/>
        </w:rPr>
        <w:t>brutto ........................................... zł. słownie....................................................................................................................................</w:t>
      </w:r>
    </w:p>
    <w:p w14:paraId="1FA9DB61" w14:textId="6FF9D34F" w:rsidR="004071E5" w:rsidRPr="004071E5" w:rsidRDefault="004071E5" w:rsidP="004071E5">
      <w:pPr>
        <w:spacing w:line="276" w:lineRule="auto"/>
        <w:rPr>
          <w:rFonts w:asciiTheme="minorHAnsi" w:eastAsia="Tahoma" w:hAnsiTheme="minorHAnsi"/>
          <w:sz w:val="22"/>
          <w:szCs w:val="22"/>
        </w:rPr>
      </w:pPr>
      <w:r w:rsidRPr="004071E5">
        <w:rPr>
          <w:rFonts w:asciiTheme="minorHAnsi" w:eastAsia="Tahoma" w:hAnsiTheme="minorHAnsi"/>
          <w:sz w:val="22"/>
          <w:szCs w:val="22"/>
        </w:rPr>
        <w:t>termin gwarancji (min 24 miesiące</w:t>
      </w:r>
      <w:r>
        <w:rPr>
          <w:rFonts w:asciiTheme="minorHAnsi" w:eastAsia="Tahoma" w:hAnsiTheme="minorHAnsi"/>
          <w:sz w:val="22"/>
          <w:szCs w:val="22"/>
        </w:rPr>
        <w:t xml:space="preserve"> </w:t>
      </w:r>
      <w:r w:rsidRPr="004071E5">
        <w:rPr>
          <w:rFonts w:asciiTheme="minorHAnsi" w:eastAsia="Tahoma" w:hAnsiTheme="minorHAnsi"/>
          <w:sz w:val="22"/>
          <w:szCs w:val="22"/>
        </w:rPr>
        <w:t>- max 60 miesięcy):…………………………………………..</w:t>
      </w:r>
    </w:p>
    <w:p w14:paraId="5251EE8E" w14:textId="77777777" w:rsidR="004071E5" w:rsidRPr="004071E5" w:rsidRDefault="004071E5" w:rsidP="004071E5">
      <w:pPr>
        <w:pStyle w:val="Akapitzlist"/>
        <w:spacing w:after="0" w:line="240" w:lineRule="auto"/>
        <w:ind w:left="0"/>
        <w:jc w:val="both"/>
        <w:rPr>
          <w:b/>
          <w:u w:val="single"/>
        </w:rPr>
      </w:pPr>
      <w:r w:rsidRPr="004071E5">
        <w:rPr>
          <w:b/>
          <w:u w:val="single"/>
        </w:rPr>
        <w:t>Pakiet nr 3</w:t>
      </w:r>
    </w:p>
    <w:p w14:paraId="2C39A104" w14:textId="77777777" w:rsidR="004071E5" w:rsidRPr="004071E5" w:rsidRDefault="004071E5" w:rsidP="004071E5">
      <w:pPr>
        <w:pStyle w:val="Akapitzlist"/>
        <w:spacing w:after="0" w:line="240" w:lineRule="auto"/>
        <w:ind w:left="0"/>
        <w:jc w:val="both"/>
        <w:rPr>
          <w:b/>
          <w:u w:val="single"/>
        </w:rPr>
      </w:pPr>
    </w:p>
    <w:p w14:paraId="39E2F1B7" w14:textId="77777777" w:rsidR="004071E5" w:rsidRPr="004071E5" w:rsidRDefault="004071E5" w:rsidP="004071E5">
      <w:pPr>
        <w:spacing w:line="276" w:lineRule="auto"/>
        <w:rPr>
          <w:rFonts w:asciiTheme="minorHAnsi" w:eastAsia="Tahoma" w:hAnsiTheme="minorHAnsi"/>
          <w:sz w:val="22"/>
          <w:szCs w:val="22"/>
        </w:rPr>
      </w:pPr>
      <w:r w:rsidRPr="004071E5">
        <w:rPr>
          <w:rFonts w:asciiTheme="minorHAnsi" w:eastAsia="Tahoma" w:hAnsiTheme="minorHAnsi"/>
          <w:sz w:val="22"/>
          <w:szCs w:val="22"/>
        </w:rPr>
        <w:t xml:space="preserve">netto ............................................. zł. </w:t>
      </w:r>
    </w:p>
    <w:p w14:paraId="525FDC76" w14:textId="77777777" w:rsidR="004071E5" w:rsidRPr="004071E5" w:rsidRDefault="004071E5" w:rsidP="004071E5">
      <w:pPr>
        <w:spacing w:line="276" w:lineRule="auto"/>
        <w:rPr>
          <w:rFonts w:asciiTheme="minorHAnsi" w:eastAsia="Tahoma" w:hAnsiTheme="minorHAnsi"/>
          <w:sz w:val="22"/>
          <w:szCs w:val="22"/>
        </w:rPr>
      </w:pPr>
      <w:r w:rsidRPr="004071E5">
        <w:rPr>
          <w:rFonts w:asciiTheme="minorHAnsi" w:eastAsia="Tahoma" w:hAnsiTheme="minorHAnsi"/>
          <w:sz w:val="22"/>
          <w:szCs w:val="22"/>
        </w:rPr>
        <w:t>+ VAT ..........................</w:t>
      </w:r>
    </w:p>
    <w:p w14:paraId="13D178EC" w14:textId="784580EF" w:rsidR="004071E5" w:rsidRPr="004071E5" w:rsidRDefault="004071E5" w:rsidP="004071E5">
      <w:pPr>
        <w:spacing w:line="276" w:lineRule="auto"/>
        <w:rPr>
          <w:rFonts w:asciiTheme="minorHAnsi" w:eastAsia="Tahoma" w:hAnsiTheme="minorHAnsi"/>
          <w:sz w:val="22"/>
          <w:szCs w:val="22"/>
        </w:rPr>
      </w:pPr>
      <w:r w:rsidRPr="004071E5">
        <w:rPr>
          <w:rFonts w:asciiTheme="minorHAnsi" w:eastAsia="Tahoma" w:hAnsiTheme="minorHAnsi"/>
          <w:sz w:val="22"/>
          <w:szCs w:val="22"/>
        </w:rPr>
        <w:t>brutto ........................................... zł. słownie....................................................................................................................................</w:t>
      </w:r>
    </w:p>
    <w:p w14:paraId="5A7C75A9" w14:textId="5E2C78F4" w:rsidR="004071E5" w:rsidRPr="004071E5" w:rsidRDefault="004071E5" w:rsidP="004071E5">
      <w:pPr>
        <w:spacing w:line="276" w:lineRule="auto"/>
        <w:rPr>
          <w:rFonts w:asciiTheme="minorHAnsi" w:eastAsia="Tahoma" w:hAnsiTheme="minorHAnsi"/>
          <w:sz w:val="22"/>
          <w:szCs w:val="22"/>
        </w:rPr>
      </w:pPr>
      <w:r w:rsidRPr="004071E5">
        <w:rPr>
          <w:rFonts w:asciiTheme="minorHAnsi" w:eastAsia="Tahoma" w:hAnsiTheme="minorHAnsi"/>
          <w:sz w:val="22"/>
          <w:szCs w:val="22"/>
        </w:rPr>
        <w:t>termin gwarancji (min 24 miesiące- max 60 miesięcy):…………………………………………..</w:t>
      </w:r>
    </w:p>
    <w:p w14:paraId="73BAB280" w14:textId="77777777" w:rsidR="004071E5" w:rsidRPr="004071E5" w:rsidRDefault="004071E5" w:rsidP="004071E5">
      <w:pPr>
        <w:pStyle w:val="Akapitzlist"/>
        <w:spacing w:after="0" w:line="240" w:lineRule="auto"/>
        <w:ind w:left="0"/>
        <w:jc w:val="both"/>
        <w:rPr>
          <w:b/>
          <w:u w:val="single"/>
        </w:rPr>
      </w:pPr>
      <w:r w:rsidRPr="004071E5">
        <w:rPr>
          <w:b/>
          <w:u w:val="single"/>
        </w:rPr>
        <w:t>Pakiet nr 4</w:t>
      </w:r>
    </w:p>
    <w:p w14:paraId="5C5EDE19" w14:textId="77777777" w:rsidR="004071E5" w:rsidRPr="004071E5" w:rsidRDefault="004071E5" w:rsidP="004071E5">
      <w:pPr>
        <w:pStyle w:val="Akapitzlist"/>
        <w:spacing w:after="0" w:line="240" w:lineRule="auto"/>
        <w:ind w:left="0"/>
        <w:jc w:val="both"/>
        <w:rPr>
          <w:b/>
          <w:u w:val="single"/>
        </w:rPr>
      </w:pPr>
    </w:p>
    <w:p w14:paraId="3E7B39D4" w14:textId="77777777" w:rsidR="004071E5" w:rsidRPr="004071E5" w:rsidRDefault="004071E5" w:rsidP="004071E5">
      <w:pPr>
        <w:spacing w:line="276" w:lineRule="auto"/>
        <w:rPr>
          <w:rFonts w:asciiTheme="minorHAnsi" w:eastAsia="Tahoma" w:hAnsiTheme="minorHAnsi"/>
          <w:sz w:val="22"/>
          <w:szCs w:val="22"/>
        </w:rPr>
      </w:pPr>
      <w:r w:rsidRPr="004071E5">
        <w:rPr>
          <w:rFonts w:asciiTheme="minorHAnsi" w:eastAsia="Tahoma" w:hAnsiTheme="minorHAnsi"/>
          <w:sz w:val="22"/>
          <w:szCs w:val="22"/>
        </w:rPr>
        <w:t xml:space="preserve">netto ............................................. zł. </w:t>
      </w:r>
    </w:p>
    <w:p w14:paraId="18663E34" w14:textId="77777777" w:rsidR="004071E5" w:rsidRPr="004071E5" w:rsidRDefault="004071E5" w:rsidP="004071E5">
      <w:pPr>
        <w:spacing w:line="276" w:lineRule="auto"/>
        <w:rPr>
          <w:rFonts w:asciiTheme="minorHAnsi" w:eastAsia="Tahoma" w:hAnsiTheme="minorHAnsi"/>
          <w:sz w:val="22"/>
          <w:szCs w:val="22"/>
        </w:rPr>
      </w:pPr>
      <w:r w:rsidRPr="004071E5">
        <w:rPr>
          <w:rFonts w:asciiTheme="minorHAnsi" w:eastAsia="Tahoma" w:hAnsiTheme="minorHAnsi"/>
          <w:sz w:val="22"/>
          <w:szCs w:val="22"/>
        </w:rPr>
        <w:t>+ VAT ..........................</w:t>
      </w:r>
    </w:p>
    <w:p w14:paraId="63FC886B" w14:textId="1D7044AA" w:rsidR="004071E5" w:rsidRPr="004071E5" w:rsidRDefault="004071E5" w:rsidP="004071E5">
      <w:pPr>
        <w:spacing w:line="276" w:lineRule="auto"/>
        <w:rPr>
          <w:rFonts w:asciiTheme="minorHAnsi" w:eastAsia="Tahoma" w:hAnsiTheme="minorHAnsi"/>
          <w:sz w:val="22"/>
          <w:szCs w:val="22"/>
        </w:rPr>
      </w:pPr>
      <w:r w:rsidRPr="004071E5">
        <w:rPr>
          <w:rFonts w:asciiTheme="minorHAnsi" w:eastAsia="Tahoma" w:hAnsiTheme="minorHAnsi"/>
          <w:sz w:val="22"/>
          <w:szCs w:val="22"/>
        </w:rPr>
        <w:t>brutto ........................................... zł. słownie....................................................................................................................................</w:t>
      </w:r>
    </w:p>
    <w:p w14:paraId="2CE8BFDA" w14:textId="6B292133" w:rsidR="004071E5" w:rsidRPr="004071E5" w:rsidRDefault="004071E5" w:rsidP="004071E5">
      <w:pPr>
        <w:spacing w:line="276" w:lineRule="auto"/>
        <w:rPr>
          <w:rFonts w:asciiTheme="minorHAnsi" w:eastAsia="Tahoma" w:hAnsiTheme="minorHAnsi"/>
          <w:sz w:val="22"/>
          <w:szCs w:val="22"/>
        </w:rPr>
      </w:pPr>
      <w:r w:rsidRPr="004071E5">
        <w:rPr>
          <w:rFonts w:asciiTheme="minorHAnsi" w:eastAsia="Tahoma" w:hAnsiTheme="minorHAnsi"/>
          <w:sz w:val="22"/>
          <w:szCs w:val="22"/>
        </w:rPr>
        <w:t>termin gwarancji (min 24 miesiące- max 60 miesięcy):…………………………………………..</w:t>
      </w:r>
    </w:p>
    <w:p w14:paraId="7814E2C9" w14:textId="77777777" w:rsidR="004071E5" w:rsidRPr="004071E5" w:rsidRDefault="004071E5" w:rsidP="004071E5">
      <w:pPr>
        <w:pStyle w:val="Akapitzlist"/>
        <w:spacing w:after="0" w:line="240" w:lineRule="auto"/>
        <w:ind w:left="0"/>
        <w:jc w:val="both"/>
        <w:rPr>
          <w:b/>
          <w:u w:val="single"/>
        </w:rPr>
      </w:pPr>
      <w:r w:rsidRPr="004071E5">
        <w:rPr>
          <w:b/>
          <w:u w:val="single"/>
        </w:rPr>
        <w:t>Pakiet nr 5</w:t>
      </w:r>
    </w:p>
    <w:p w14:paraId="544D3BFE" w14:textId="77777777" w:rsidR="004071E5" w:rsidRPr="004071E5" w:rsidRDefault="004071E5" w:rsidP="004071E5">
      <w:pPr>
        <w:pStyle w:val="Akapitzlist"/>
        <w:spacing w:after="0" w:line="240" w:lineRule="auto"/>
        <w:ind w:left="0"/>
        <w:jc w:val="both"/>
        <w:rPr>
          <w:b/>
          <w:u w:val="single"/>
        </w:rPr>
      </w:pPr>
    </w:p>
    <w:p w14:paraId="32036C98" w14:textId="77777777" w:rsidR="004071E5" w:rsidRPr="004071E5" w:rsidRDefault="004071E5" w:rsidP="004071E5">
      <w:pPr>
        <w:spacing w:line="276" w:lineRule="auto"/>
        <w:rPr>
          <w:rFonts w:asciiTheme="minorHAnsi" w:eastAsia="Tahoma" w:hAnsiTheme="minorHAnsi"/>
          <w:sz w:val="22"/>
          <w:szCs w:val="22"/>
        </w:rPr>
      </w:pPr>
      <w:r w:rsidRPr="004071E5">
        <w:rPr>
          <w:rFonts w:asciiTheme="minorHAnsi" w:eastAsia="Tahoma" w:hAnsiTheme="minorHAnsi"/>
          <w:sz w:val="22"/>
          <w:szCs w:val="22"/>
        </w:rPr>
        <w:t xml:space="preserve">netto ............................................. zł. </w:t>
      </w:r>
    </w:p>
    <w:p w14:paraId="4869DD95" w14:textId="77777777" w:rsidR="004071E5" w:rsidRPr="004071E5" w:rsidRDefault="004071E5" w:rsidP="004071E5">
      <w:pPr>
        <w:spacing w:line="276" w:lineRule="auto"/>
        <w:rPr>
          <w:rFonts w:asciiTheme="minorHAnsi" w:eastAsia="Tahoma" w:hAnsiTheme="minorHAnsi"/>
          <w:sz w:val="22"/>
          <w:szCs w:val="22"/>
        </w:rPr>
      </w:pPr>
      <w:r w:rsidRPr="004071E5">
        <w:rPr>
          <w:rFonts w:asciiTheme="minorHAnsi" w:eastAsia="Tahoma" w:hAnsiTheme="minorHAnsi"/>
          <w:sz w:val="22"/>
          <w:szCs w:val="22"/>
        </w:rPr>
        <w:t>+ VAT ..........................</w:t>
      </w:r>
    </w:p>
    <w:p w14:paraId="164515E4" w14:textId="770700B3" w:rsidR="004071E5" w:rsidRPr="004071E5" w:rsidRDefault="004071E5" w:rsidP="004071E5">
      <w:pPr>
        <w:spacing w:line="276" w:lineRule="auto"/>
        <w:rPr>
          <w:rFonts w:asciiTheme="minorHAnsi" w:eastAsia="Tahoma" w:hAnsiTheme="minorHAnsi"/>
          <w:sz w:val="22"/>
          <w:szCs w:val="22"/>
        </w:rPr>
      </w:pPr>
      <w:r w:rsidRPr="004071E5">
        <w:rPr>
          <w:rFonts w:asciiTheme="minorHAnsi" w:eastAsia="Tahoma" w:hAnsiTheme="minorHAnsi"/>
          <w:sz w:val="22"/>
          <w:szCs w:val="22"/>
        </w:rPr>
        <w:t>brutto ........................................... zł. słownie....................................................................................................................................</w:t>
      </w:r>
    </w:p>
    <w:p w14:paraId="7365764F" w14:textId="77777777" w:rsidR="004071E5" w:rsidRPr="004071E5" w:rsidRDefault="004071E5" w:rsidP="004071E5">
      <w:pPr>
        <w:spacing w:line="276" w:lineRule="auto"/>
        <w:rPr>
          <w:rFonts w:asciiTheme="minorHAnsi" w:eastAsia="Tahoma" w:hAnsiTheme="minorHAnsi"/>
          <w:sz w:val="22"/>
          <w:szCs w:val="22"/>
        </w:rPr>
      </w:pPr>
      <w:r w:rsidRPr="004071E5">
        <w:rPr>
          <w:rFonts w:asciiTheme="minorHAnsi" w:eastAsia="Tahoma" w:hAnsiTheme="minorHAnsi"/>
          <w:sz w:val="22"/>
          <w:szCs w:val="22"/>
        </w:rPr>
        <w:t>termin gwarancji (min 24 miesiące- max 60 miesięcy):…………………………………………..</w:t>
      </w:r>
    </w:p>
    <w:p w14:paraId="17BBE69B" w14:textId="6D2E90DA" w:rsidR="0087360B" w:rsidRDefault="0087360B" w:rsidP="00DA6C3E">
      <w:pPr>
        <w:spacing w:after="0" w:line="240" w:lineRule="auto"/>
        <w:jc w:val="both"/>
        <w:rPr>
          <w:rFonts w:asciiTheme="minorHAnsi" w:hAnsiTheme="minorHAnsi"/>
          <w:b/>
          <w:sz w:val="22"/>
          <w:szCs w:val="22"/>
          <w:u w:val="single"/>
        </w:rPr>
      </w:pPr>
    </w:p>
    <w:p w14:paraId="7CF4B0E8" w14:textId="77777777"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2.</w:t>
      </w:r>
      <w:r w:rsidR="008E216D">
        <w:rPr>
          <w:rFonts w:asciiTheme="minorHAnsi" w:hAnsiTheme="minorHAnsi" w:cs="Arial"/>
          <w:sz w:val="22"/>
          <w:szCs w:val="22"/>
        </w:rPr>
        <w:t xml:space="preserve"> </w:t>
      </w:r>
      <w:r w:rsidRPr="002A701E">
        <w:rPr>
          <w:rFonts w:asciiTheme="minorHAnsi" w:hAnsiTheme="minorHAnsi" w:cs="Arial"/>
          <w:sz w:val="22"/>
          <w:szCs w:val="22"/>
        </w:rPr>
        <w:t xml:space="preserve">Oświadczamy, że podane w Ofercie ceny są całkowite i zawierają wszelkie koszty, jakie poniesie Zamawiający </w:t>
      </w:r>
      <w:r w:rsidR="008E216D">
        <w:rPr>
          <w:rFonts w:asciiTheme="minorHAnsi" w:hAnsiTheme="minorHAnsi" w:cs="Arial"/>
          <w:sz w:val="22"/>
          <w:szCs w:val="22"/>
        </w:rPr>
        <w:br/>
      </w:r>
      <w:r w:rsidRPr="002A701E">
        <w:rPr>
          <w:rFonts w:asciiTheme="minorHAnsi" w:hAnsiTheme="minorHAnsi" w:cs="Arial"/>
          <w:sz w:val="22"/>
          <w:szCs w:val="22"/>
        </w:rPr>
        <w:t>z tytułu realizacji Umowy.</w:t>
      </w:r>
    </w:p>
    <w:p w14:paraId="5233A473"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2238A679"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72572980"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14E00086"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7080D33E" w14:textId="77777777" w:rsidR="000B2B98" w:rsidRPr="002A701E" w:rsidRDefault="000B2B98">
      <w:pPr>
        <w:pStyle w:val="Akapitzlist"/>
        <w:numPr>
          <w:ilvl w:val="0"/>
          <w:numId w:val="14"/>
        </w:numPr>
        <w:spacing w:after="160" w:line="24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1934E511" w14:textId="77777777" w:rsidR="000B2B98" w:rsidRPr="002A701E" w:rsidRDefault="000B2B98">
      <w:pPr>
        <w:pStyle w:val="Akapitzlist"/>
        <w:numPr>
          <w:ilvl w:val="0"/>
          <w:numId w:val="14"/>
        </w:numPr>
        <w:spacing w:before="240" w:after="0" w:line="240" w:lineRule="auto"/>
        <w:ind w:left="851" w:hanging="425"/>
        <w:contextualSpacing w:val="0"/>
        <w:jc w:val="both"/>
        <w:rPr>
          <w:rFonts w:asciiTheme="minorHAnsi" w:hAnsiTheme="minorHAnsi" w:cs="Arial"/>
        </w:rPr>
      </w:pPr>
      <w:r w:rsidRPr="002A701E">
        <w:rPr>
          <w:rFonts w:asciiTheme="minorHAnsi" w:hAnsiTheme="minorHAnsi" w:cs="Arial"/>
        </w:rPr>
        <w:lastRenderedPageBreak/>
        <w:t>wybór oferty będzie prowadził do powstania u Zamawiającego obowiązku podatkowego, w związku z czym przedstawiamy informacje dotyczące nazwy (rodzaju) towaru lub usługi, których dostawa lub</w:t>
      </w:r>
      <w:r w:rsidR="007360B2">
        <w:rPr>
          <w:rFonts w:asciiTheme="minorHAnsi" w:hAnsiTheme="minorHAnsi" w:cs="Arial"/>
        </w:rPr>
        <w:t xml:space="preserve"> </w:t>
      </w:r>
      <w:r w:rsidRPr="002A701E">
        <w:rPr>
          <w:rFonts w:asciiTheme="minorHAnsi" w:hAnsiTheme="minorHAnsi" w:cs="Arial"/>
        </w:rPr>
        <w:t>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2C79F099" w14:textId="77777777" w:rsidTr="00D507CC">
        <w:trPr>
          <w:jc w:val="center"/>
        </w:trPr>
        <w:tc>
          <w:tcPr>
            <w:tcW w:w="533" w:type="dxa"/>
          </w:tcPr>
          <w:p w14:paraId="1D447440"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662C8221"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548925B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4C1606B" w14:textId="77777777" w:rsidTr="00D507CC">
        <w:trPr>
          <w:jc w:val="center"/>
        </w:trPr>
        <w:tc>
          <w:tcPr>
            <w:tcW w:w="533" w:type="dxa"/>
          </w:tcPr>
          <w:p w14:paraId="5D0FD9B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44216F1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1B0BFF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4F5A4FB7" w14:textId="77777777" w:rsidTr="00D507CC">
        <w:trPr>
          <w:jc w:val="center"/>
        </w:trPr>
        <w:tc>
          <w:tcPr>
            <w:tcW w:w="533" w:type="dxa"/>
          </w:tcPr>
          <w:p w14:paraId="099C9BC0"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80FD50A"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726CB4A0"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56B1076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6C425C44" w14:textId="08410D03" w:rsidR="00447048"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3FF44896" w14:textId="77777777" w:rsidR="0035163B" w:rsidRPr="0035163B" w:rsidRDefault="000B5BE5" w:rsidP="0035163B">
      <w:pPr>
        <w:tabs>
          <w:tab w:val="left" w:pos="568"/>
        </w:tabs>
        <w:spacing w:after="0"/>
        <w:ind w:right="68"/>
        <w:jc w:val="both"/>
        <w:rPr>
          <w:rFonts w:asciiTheme="minorHAnsi" w:hAnsiTheme="minorHAnsi"/>
          <w:sz w:val="22"/>
          <w:szCs w:val="22"/>
        </w:rPr>
      </w:pPr>
      <w:r w:rsidRPr="0035163B">
        <w:rPr>
          <w:rFonts w:asciiTheme="minorHAnsi" w:hAnsiTheme="minorHAnsi"/>
          <w:sz w:val="22"/>
          <w:szCs w:val="22"/>
        </w:rPr>
        <w:t xml:space="preserve">7. </w:t>
      </w:r>
      <w:r w:rsidR="0035163B" w:rsidRPr="0035163B">
        <w:rPr>
          <w:rFonts w:asciiTheme="minorHAnsi" w:hAnsiTheme="minorHAnsi"/>
          <w:sz w:val="22"/>
          <w:szCs w:val="22"/>
        </w:rPr>
        <w:t xml:space="preserve">TERMIN I MIEJSCE WYKONANIA ZAMÓWIENIA tj. </w:t>
      </w:r>
    </w:p>
    <w:p w14:paraId="0461DAFE" w14:textId="77777777" w:rsidR="0067498F" w:rsidRPr="00B60617" w:rsidRDefault="0067498F" w:rsidP="0067498F">
      <w:pPr>
        <w:autoSpaceDE w:val="0"/>
        <w:autoSpaceDN w:val="0"/>
        <w:adjustRightInd w:val="0"/>
        <w:spacing w:after="0" w:line="276" w:lineRule="auto"/>
        <w:jc w:val="both"/>
        <w:rPr>
          <w:rFonts w:asciiTheme="minorHAnsi" w:hAnsiTheme="minorHAnsi"/>
          <w:b/>
          <w:sz w:val="22"/>
          <w:szCs w:val="22"/>
        </w:rPr>
      </w:pPr>
      <w:r w:rsidRPr="00B60617">
        <w:rPr>
          <w:rFonts w:asciiTheme="minorHAnsi" w:hAnsiTheme="minorHAnsi" w:cstheme="minorHAnsi"/>
          <w:sz w:val="22"/>
          <w:szCs w:val="22"/>
        </w:rPr>
        <w:t>Termin realizacji zamówienia</w:t>
      </w:r>
      <w:r w:rsidRPr="00B60617">
        <w:rPr>
          <w:rFonts w:asciiTheme="minorHAnsi" w:hAnsiTheme="minorHAnsi"/>
          <w:sz w:val="22"/>
          <w:szCs w:val="22"/>
        </w:rPr>
        <w:t>:</w:t>
      </w:r>
      <w:r w:rsidRPr="00B60617">
        <w:rPr>
          <w:rFonts w:asciiTheme="minorHAnsi" w:hAnsiTheme="minorHAnsi"/>
          <w:b/>
          <w:sz w:val="22"/>
          <w:szCs w:val="22"/>
        </w:rPr>
        <w:t xml:space="preserve"> do 60 dni od daty podpisania umowy</w:t>
      </w:r>
    </w:p>
    <w:p w14:paraId="391AEC16" w14:textId="77777777" w:rsidR="0067498F" w:rsidRPr="00D61A9E" w:rsidRDefault="0067498F" w:rsidP="0067498F">
      <w:pPr>
        <w:tabs>
          <w:tab w:val="left" w:pos="568"/>
        </w:tabs>
        <w:spacing w:after="0" w:line="276" w:lineRule="auto"/>
        <w:ind w:right="68"/>
        <w:jc w:val="both"/>
        <w:rPr>
          <w:rFonts w:asciiTheme="minorHAnsi" w:hAnsiTheme="minorHAnsi"/>
          <w:sz w:val="22"/>
          <w:szCs w:val="22"/>
        </w:rPr>
      </w:pPr>
      <w:r w:rsidRPr="00D61A9E">
        <w:rPr>
          <w:rFonts w:asciiTheme="minorHAnsi" w:hAnsiTheme="minorHAnsi"/>
          <w:sz w:val="22"/>
          <w:szCs w:val="22"/>
        </w:rPr>
        <w:t>Miejsce realizacji zamówienia</w:t>
      </w:r>
      <w:r>
        <w:rPr>
          <w:rFonts w:asciiTheme="minorHAnsi" w:hAnsiTheme="minorHAnsi"/>
          <w:sz w:val="22"/>
          <w:szCs w:val="22"/>
        </w:rPr>
        <w:t>: Blok Operacyjny Świętokrzyskiego Centrum Onkologii w Kielcach.</w:t>
      </w:r>
    </w:p>
    <w:p w14:paraId="253D750E" w14:textId="77777777" w:rsidR="0035163B" w:rsidRDefault="0035163B" w:rsidP="0035163B">
      <w:pPr>
        <w:tabs>
          <w:tab w:val="left" w:pos="568"/>
        </w:tabs>
        <w:spacing w:after="0" w:line="240" w:lineRule="auto"/>
        <w:ind w:right="68"/>
        <w:jc w:val="both"/>
        <w:rPr>
          <w:rFonts w:asciiTheme="minorHAnsi" w:hAnsiTheme="minorHAnsi" w:cs="Arial"/>
          <w:sz w:val="22"/>
          <w:szCs w:val="22"/>
        </w:rPr>
      </w:pPr>
    </w:p>
    <w:p w14:paraId="018D2F3B" w14:textId="1B8DAD48" w:rsidR="000B2B98" w:rsidRPr="002A701E" w:rsidRDefault="000B5BE5" w:rsidP="0035163B">
      <w:pPr>
        <w:tabs>
          <w:tab w:val="left" w:pos="568"/>
        </w:tabs>
        <w:spacing w:after="0" w:line="240" w:lineRule="auto"/>
        <w:ind w:right="68"/>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7D916431" w14:textId="4DBDA269" w:rsidR="0035163B" w:rsidRDefault="000B5BE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6BE7FD5" w14:textId="322D422D" w:rsidR="000B2B98" w:rsidRPr="002A701E" w:rsidRDefault="000B5BE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FB01F9">
        <w:rPr>
          <w:rFonts w:asciiTheme="minorHAnsi" w:hAnsiTheme="minorHAnsi" w:cs="Arial"/>
          <w:sz w:val="22"/>
          <w:szCs w:val="22"/>
        </w:rPr>
        <w:t>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753ACDBA"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6BF35BBB" w14:textId="77777777" w:rsidR="000B2B98" w:rsidRPr="002A701E" w:rsidRDefault="000B2B98">
      <w:pPr>
        <w:pStyle w:val="Akapitzlist"/>
        <w:numPr>
          <w:ilvl w:val="0"/>
          <w:numId w:val="13"/>
        </w:numPr>
        <w:spacing w:after="160"/>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213009A" w14:textId="77777777" w:rsidR="000B2B98" w:rsidRPr="002A701E" w:rsidRDefault="000B2B98" w:rsidP="00447048">
      <w:pPr>
        <w:spacing w:line="276"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5E0B14E5" w14:textId="77777777" w:rsidR="000B2B98" w:rsidRPr="002A701E" w:rsidRDefault="000B2B98" w:rsidP="00447048">
      <w:pPr>
        <w:spacing w:line="276"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6A2D8642"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560889FC" w14:textId="23EB8555" w:rsidR="0067498F" w:rsidRPr="002A701E" w:rsidRDefault="000B2B98" w:rsidP="0067498F">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46B5DC43" w14:textId="62C0BE40" w:rsidR="000B2B98" w:rsidRPr="002A701E" w:rsidRDefault="000B5BE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FB01F9">
        <w:rPr>
          <w:rFonts w:asciiTheme="minorHAnsi" w:hAnsiTheme="minorHAnsi" w:cs="Arial"/>
          <w:sz w:val="22"/>
          <w:szCs w:val="22"/>
        </w:rPr>
        <w:t>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4C89FE98" w14:textId="77777777" w:rsidTr="00D507CC">
        <w:tc>
          <w:tcPr>
            <w:tcW w:w="2393" w:type="dxa"/>
            <w:shd w:val="clear" w:color="auto" w:fill="DEEAF6" w:themeFill="accent1" w:themeFillTint="33"/>
            <w:vAlign w:val="center"/>
          </w:tcPr>
          <w:p w14:paraId="49CFC5B0"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42DFD87D"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20810E4D"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120E601D"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527878A7" w14:textId="77777777" w:rsidTr="00D507CC">
        <w:trPr>
          <w:trHeight w:val="506"/>
        </w:trPr>
        <w:tc>
          <w:tcPr>
            <w:tcW w:w="2393" w:type="dxa"/>
          </w:tcPr>
          <w:p w14:paraId="64F8E0B0"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3AD0A71D"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71A7E1F1"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093D5A8"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530B6579" w14:textId="77777777" w:rsidTr="00D507CC">
        <w:trPr>
          <w:trHeight w:val="506"/>
        </w:trPr>
        <w:tc>
          <w:tcPr>
            <w:tcW w:w="8776" w:type="dxa"/>
            <w:gridSpan w:val="4"/>
            <w:shd w:val="clear" w:color="auto" w:fill="DEEAF6" w:themeFill="accent1" w:themeFillTint="33"/>
            <w:vAlign w:val="center"/>
          </w:tcPr>
          <w:p w14:paraId="72B98AB6"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77616B19" w14:textId="20A26CE1" w:rsidR="00AD371F" w:rsidRPr="0067498F" w:rsidRDefault="000B5BE5" w:rsidP="0067498F">
      <w:pPr>
        <w:spacing w:before="240" w:afterLines="10" w:after="24" w:line="360" w:lineRule="auto"/>
        <w:jc w:val="both"/>
        <w:rPr>
          <w:rFonts w:ascii="Calibri" w:hAnsi="Calibri"/>
          <w:sz w:val="22"/>
          <w:szCs w:val="22"/>
        </w:rPr>
      </w:pPr>
      <w:r>
        <w:rPr>
          <w:rFonts w:ascii="Calibri" w:hAnsi="Calibri"/>
          <w:sz w:val="22"/>
          <w:szCs w:val="22"/>
        </w:rPr>
        <w:lastRenderedPageBreak/>
        <w:t>1</w:t>
      </w:r>
      <w:r w:rsidR="00FB01F9">
        <w:rPr>
          <w:rFonts w:ascii="Calibri" w:hAnsi="Calibri"/>
          <w:sz w:val="22"/>
          <w:szCs w:val="22"/>
        </w:rPr>
        <w:t>2</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068B2749" w14:textId="1212ED6F" w:rsidR="004D510B" w:rsidRPr="004D510B" w:rsidRDefault="004D510B" w:rsidP="004D510B">
      <w:pPr>
        <w:spacing w:before="240" w:afterLines="10" w:after="24" w:line="240" w:lineRule="auto"/>
        <w:jc w:val="both"/>
        <w:rPr>
          <w:rFonts w:ascii="Calibri" w:eastAsia="Calibri" w:hAnsi="Calibri" w:cs="Arial"/>
          <w:sz w:val="22"/>
          <w:szCs w:val="22"/>
        </w:rPr>
      </w:pPr>
      <w:r w:rsidRPr="004D510B">
        <w:rPr>
          <w:rFonts w:ascii="Calibri" w:eastAsia="Calibri" w:hAnsi="Calibri"/>
          <w:sz w:val="22"/>
          <w:szCs w:val="22"/>
        </w:rPr>
        <w:t>1</w:t>
      </w:r>
      <w:r w:rsidR="00FB01F9">
        <w:rPr>
          <w:rFonts w:ascii="Calibri" w:eastAsia="Calibri" w:hAnsi="Calibri"/>
          <w:sz w:val="22"/>
          <w:szCs w:val="22"/>
        </w:rPr>
        <w:t>3</w:t>
      </w:r>
      <w:r w:rsidRPr="004D510B">
        <w:rPr>
          <w:rFonts w:ascii="Calibri" w:eastAsia="Calibri" w:hAnsi="Calibri"/>
          <w:sz w:val="22"/>
          <w:szCs w:val="22"/>
        </w:rPr>
        <w:t>.Rodzaj podpisu, za pomocą którego podpisano dokumenty ofertowe (wypełnienie nieobowiązkowe):</w:t>
      </w:r>
    </w:p>
    <w:p w14:paraId="236ED764"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50D4FF14" w14:textId="77777777" w:rsidTr="004D510B">
        <w:tc>
          <w:tcPr>
            <w:tcW w:w="3260" w:type="dxa"/>
            <w:shd w:val="clear" w:color="auto" w:fill="DEEAF6" w:themeFill="accent1" w:themeFillTint="33"/>
            <w:vAlign w:val="center"/>
          </w:tcPr>
          <w:p w14:paraId="6E49CFD2"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5"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20B6A9D8"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1A9E955E" w14:textId="77777777" w:rsidR="004D510B" w:rsidRPr="004D510B" w:rsidRDefault="00000000" w:rsidP="004D510B">
            <w:pPr>
              <w:spacing w:afterLines="10" w:after="24"/>
              <w:jc w:val="center"/>
              <w:rPr>
                <w:rFonts w:ascii="Calibri" w:eastAsia="Calibri" w:hAnsi="Calibri"/>
                <w:sz w:val="22"/>
                <w:szCs w:val="22"/>
                <w:lang w:eastAsia="en-US"/>
              </w:rPr>
            </w:pPr>
            <w:hyperlink r:id="rId47"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7E13E70E" w14:textId="77777777" w:rsidTr="004D510B">
        <w:trPr>
          <w:trHeight w:val="382"/>
        </w:trPr>
        <w:tc>
          <w:tcPr>
            <w:tcW w:w="3260" w:type="dxa"/>
          </w:tcPr>
          <w:p w14:paraId="164A8A7E"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44AFD0A6"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27E4581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3580DC1D" w14:textId="77777777" w:rsidTr="004D510B">
        <w:trPr>
          <w:trHeight w:val="268"/>
        </w:trPr>
        <w:tc>
          <w:tcPr>
            <w:tcW w:w="9923" w:type="dxa"/>
            <w:gridSpan w:val="3"/>
            <w:shd w:val="clear" w:color="auto" w:fill="DEEAF6" w:themeFill="accent1" w:themeFillTint="33"/>
            <w:vAlign w:val="center"/>
          </w:tcPr>
          <w:p w14:paraId="5C940496"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5BF09B9F" w14:textId="77777777" w:rsidR="00FB01F9" w:rsidRDefault="00FB01F9" w:rsidP="0062038A">
      <w:pPr>
        <w:rPr>
          <w:rFonts w:asciiTheme="minorHAnsi" w:hAnsiTheme="minorHAnsi" w:cs="Arial"/>
          <w:sz w:val="22"/>
          <w:szCs w:val="22"/>
        </w:rPr>
      </w:pPr>
    </w:p>
    <w:p w14:paraId="44E0CBBF" w14:textId="1E69CD2B"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FB01F9">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7EF542CA" w14:textId="77777777" w:rsidR="0062038A" w:rsidRPr="0062038A" w:rsidRDefault="0062038A" w:rsidP="00447048">
      <w:pPr>
        <w:spacing w:after="0"/>
        <w:rPr>
          <w:rFonts w:asciiTheme="minorHAnsi" w:hAnsiTheme="minorHAnsi" w:cs="Arial"/>
          <w:sz w:val="22"/>
          <w:szCs w:val="22"/>
        </w:rPr>
      </w:pPr>
      <w:r w:rsidRPr="0062038A">
        <w:rPr>
          <w:rFonts w:asciiTheme="minorHAnsi" w:hAnsiTheme="minorHAnsi" w:cs="Arial"/>
          <w:sz w:val="22"/>
          <w:szCs w:val="22"/>
        </w:rPr>
        <w:t>..........................................................................</w:t>
      </w:r>
    </w:p>
    <w:p w14:paraId="22102882" w14:textId="77777777" w:rsidR="0062038A" w:rsidRPr="0062038A" w:rsidRDefault="00F26B5D" w:rsidP="00447048">
      <w:pPr>
        <w:spacing w:after="0"/>
        <w:rPr>
          <w:rFonts w:asciiTheme="minorHAnsi" w:hAnsiTheme="minorHAnsi" w:cs="Arial"/>
          <w:sz w:val="22"/>
          <w:szCs w:val="22"/>
        </w:rPr>
      </w:pPr>
      <w:r>
        <w:rPr>
          <w:rFonts w:asciiTheme="minorHAnsi" w:hAnsiTheme="minorHAnsi" w:cs="Arial"/>
          <w:sz w:val="22"/>
          <w:szCs w:val="22"/>
        </w:rPr>
        <w:t>Adres ……………………………………………………………..</w:t>
      </w:r>
    </w:p>
    <w:p w14:paraId="7C71C309" w14:textId="2C73E343" w:rsidR="0087360B" w:rsidRPr="00447048" w:rsidRDefault="0062038A" w:rsidP="00447048">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084F3DA5" w14:textId="77777777" w:rsidR="0035163B" w:rsidRDefault="0035163B" w:rsidP="00BF27D5">
      <w:pPr>
        <w:jc w:val="right"/>
        <w:rPr>
          <w:rFonts w:ascii="Calibri" w:hAnsi="Calibri"/>
          <w:i/>
          <w:sz w:val="18"/>
          <w:szCs w:val="18"/>
        </w:rPr>
      </w:pPr>
    </w:p>
    <w:p w14:paraId="1150FF75" w14:textId="77777777" w:rsidR="0035163B" w:rsidRDefault="0035163B" w:rsidP="00BF27D5">
      <w:pPr>
        <w:jc w:val="right"/>
        <w:rPr>
          <w:rFonts w:ascii="Calibri" w:hAnsi="Calibri"/>
          <w:i/>
          <w:sz w:val="18"/>
          <w:szCs w:val="18"/>
        </w:rPr>
      </w:pPr>
    </w:p>
    <w:p w14:paraId="18A58B08" w14:textId="77777777" w:rsidR="0035163B" w:rsidRDefault="0035163B" w:rsidP="00BF27D5">
      <w:pPr>
        <w:jc w:val="right"/>
        <w:rPr>
          <w:rFonts w:ascii="Calibri" w:hAnsi="Calibri"/>
          <w:i/>
          <w:sz w:val="18"/>
          <w:szCs w:val="18"/>
        </w:rPr>
      </w:pPr>
    </w:p>
    <w:p w14:paraId="44E83DA7" w14:textId="77777777" w:rsidR="0035163B" w:rsidRDefault="0035163B" w:rsidP="00BF27D5">
      <w:pPr>
        <w:jc w:val="right"/>
        <w:rPr>
          <w:rFonts w:ascii="Calibri" w:hAnsi="Calibri"/>
          <w:i/>
          <w:sz w:val="18"/>
          <w:szCs w:val="18"/>
        </w:rPr>
      </w:pPr>
    </w:p>
    <w:p w14:paraId="2C0D34AC" w14:textId="77777777" w:rsidR="0035163B" w:rsidRDefault="0035163B" w:rsidP="00BF27D5">
      <w:pPr>
        <w:jc w:val="right"/>
        <w:rPr>
          <w:rFonts w:ascii="Calibri" w:hAnsi="Calibri"/>
          <w:i/>
          <w:sz w:val="18"/>
          <w:szCs w:val="18"/>
        </w:rPr>
      </w:pPr>
    </w:p>
    <w:p w14:paraId="53F9C8F7" w14:textId="77777777" w:rsidR="0035163B" w:rsidRDefault="0035163B" w:rsidP="00BF27D5">
      <w:pPr>
        <w:jc w:val="right"/>
        <w:rPr>
          <w:rFonts w:ascii="Calibri" w:hAnsi="Calibri"/>
          <w:i/>
          <w:sz w:val="18"/>
          <w:szCs w:val="18"/>
        </w:rPr>
      </w:pPr>
    </w:p>
    <w:p w14:paraId="722D4B36" w14:textId="77777777" w:rsidR="0035163B" w:rsidRDefault="0035163B" w:rsidP="00BF27D5">
      <w:pPr>
        <w:jc w:val="right"/>
        <w:rPr>
          <w:rFonts w:ascii="Calibri" w:hAnsi="Calibri"/>
          <w:i/>
          <w:sz w:val="18"/>
          <w:szCs w:val="18"/>
        </w:rPr>
      </w:pPr>
    </w:p>
    <w:p w14:paraId="19B0BBC5" w14:textId="77777777" w:rsidR="0035163B" w:rsidRDefault="0035163B" w:rsidP="00BF27D5">
      <w:pPr>
        <w:jc w:val="right"/>
        <w:rPr>
          <w:rFonts w:ascii="Calibri" w:hAnsi="Calibri"/>
          <w:i/>
          <w:sz w:val="18"/>
          <w:szCs w:val="18"/>
        </w:rPr>
      </w:pPr>
    </w:p>
    <w:p w14:paraId="6979167C" w14:textId="77777777" w:rsidR="0035163B" w:rsidRDefault="0035163B" w:rsidP="00BF27D5">
      <w:pPr>
        <w:jc w:val="right"/>
        <w:rPr>
          <w:rFonts w:ascii="Calibri" w:hAnsi="Calibri"/>
          <w:i/>
          <w:sz w:val="18"/>
          <w:szCs w:val="18"/>
        </w:rPr>
      </w:pPr>
    </w:p>
    <w:p w14:paraId="4151DA36" w14:textId="77777777" w:rsidR="0035163B" w:rsidRDefault="0035163B" w:rsidP="00BF27D5">
      <w:pPr>
        <w:jc w:val="right"/>
        <w:rPr>
          <w:rFonts w:ascii="Calibri" w:hAnsi="Calibri"/>
          <w:i/>
          <w:sz w:val="18"/>
          <w:szCs w:val="18"/>
        </w:rPr>
      </w:pPr>
    </w:p>
    <w:p w14:paraId="6B5FA98B" w14:textId="77777777" w:rsidR="0035163B" w:rsidRDefault="0035163B" w:rsidP="00BF27D5">
      <w:pPr>
        <w:jc w:val="right"/>
        <w:rPr>
          <w:rFonts w:ascii="Calibri" w:hAnsi="Calibri"/>
          <w:i/>
          <w:sz w:val="18"/>
          <w:szCs w:val="18"/>
        </w:rPr>
      </w:pPr>
    </w:p>
    <w:p w14:paraId="7ECAB0CA" w14:textId="77777777" w:rsidR="0035163B" w:rsidRDefault="0035163B" w:rsidP="00BF27D5">
      <w:pPr>
        <w:jc w:val="right"/>
        <w:rPr>
          <w:rFonts w:ascii="Calibri" w:hAnsi="Calibri"/>
          <w:i/>
          <w:sz w:val="18"/>
          <w:szCs w:val="18"/>
        </w:rPr>
      </w:pPr>
    </w:p>
    <w:p w14:paraId="68D9D9E4" w14:textId="77777777" w:rsidR="0035163B" w:rsidRDefault="0035163B" w:rsidP="00BF27D5">
      <w:pPr>
        <w:jc w:val="right"/>
        <w:rPr>
          <w:rFonts w:ascii="Calibri" w:hAnsi="Calibri"/>
          <w:i/>
          <w:sz w:val="18"/>
          <w:szCs w:val="18"/>
        </w:rPr>
      </w:pPr>
    </w:p>
    <w:p w14:paraId="0AB925BF" w14:textId="77777777" w:rsidR="0035163B" w:rsidRDefault="0035163B" w:rsidP="00BF27D5">
      <w:pPr>
        <w:jc w:val="right"/>
        <w:rPr>
          <w:rFonts w:ascii="Calibri" w:hAnsi="Calibri"/>
          <w:i/>
          <w:sz w:val="18"/>
          <w:szCs w:val="18"/>
        </w:rPr>
      </w:pPr>
    </w:p>
    <w:p w14:paraId="0C6911A6" w14:textId="77777777" w:rsidR="009B042E" w:rsidRDefault="009B042E" w:rsidP="0067498F">
      <w:pPr>
        <w:rPr>
          <w:rFonts w:ascii="Calibri" w:hAnsi="Calibri"/>
          <w:i/>
          <w:sz w:val="18"/>
          <w:szCs w:val="18"/>
        </w:rPr>
      </w:pPr>
    </w:p>
    <w:p w14:paraId="0F83D324" w14:textId="77777777" w:rsidR="0067498F" w:rsidRDefault="0067498F" w:rsidP="0067498F">
      <w:pPr>
        <w:rPr>
          <w:rFonts w:ascii="Calibri" w:hAnsi="Calibri"/>
          <w:i/>
          <w:sz w:val="18"/>
          <w:szCs w:val="18"/>
        </w:rPr>
      </w:pPr>
    </w:p>
    <w:p w14:paraId="0E86BC85" w14:textId="77777777" w:rsidR="0067498F" w:rsidRDefault="0067498F" w:rsidP="0067498F">
      <w:pPr>
        <w:rPr>
          <w:rFonts w:ascii="Calibri" w:hAnsi="Calibri"/>
          <w:i/>
          <w:sz w:val="18"/>
          <w:szCs w:val="18"/>
        </w:rPr>
      </w:pPr>
    </w:p>
    <w:p w14:paraId="73AC48F7" w14:textId="77777777" w:rsidR="0067498F" w:rsidRDefault="0067498F" w:rsidP="0067498F">
      <w:pPr>
        <w:rPr>
          <w:rFonts w:ascii="Calibri" w:hAnsi="Calibri"/>
          <w:i/>
          <w:sz w:val="18"/>
          <w:szCs w:val="18"/>
        </w:rPr>
      </w:pPr>
    </w:p>
    <w:p w14:paraId="232C0DBB" w14:textId="77777777" w:rsidR="0067498F" w:rsidRDefault="0067498F" w:rsidP="0067498F">
      <w:pPr>
        <w:rPr>
          <w:rFonts w:ascii="Calibri" w:hAnsi="Calibri"/>
          <w:i/>
          <w:sz w:val="18"/>
          <w:szCs w:val="18"/>
        </w:rPr>
      </w:pPr>
    </w:p>
    <w:p w14:paraId="5C16C619" w14:textId="77777777" w:rsidR="0067498F" w:rsidRDefault="0067498F" w:rsidP="0067498F">
      <w:pPr>
        <w:rPr>
          <w:rFonts w:ascii="Calibri" w:hAnsi="Calibri"/>
          <w:i/>
          <w:sz w:val="18"/>
          <w:szCs w:val="18"/>
        </w:rPr>
      </w:pPr>
    </w:p>
    <w:p w14:paraId="40694B4D" w14:textId="77777777" w:rsidR="0067498F" w:rsidRDefault="0067498F" w:rsidP="0067498F">
      <w:pPr>
        <w:rPr>
          <w:rFonts w:ascii="Calibri" w:hAnsi="Calibri"/>
          <w:i/>
          <w:sz w:val="18"/>
          <w:szCs w:val="18"/>
        </w:rPr>
      </w:pPr>
    </w:p>
    <w:p w14:paraId="557FDA56" w14:textId="77777777" w:rsidR="0067498F" w:rsidRDefault="0067498F" w:rsidP="0067498F">
      <w:pPr>
        <w:rPr>
          <w:rFonts w:ascii="Calibri" w:hAnsi="Calibri"/>
          <w:i/>
          <w:sz w:val="18"/>
          <w:szCs w:val="18"/>
        </w:rPr>
      </w:pPr>
    </w:p>
    <w:p w14:paraId="7AFD8F88" w14:textId="2C7E1CED" w:rsidR="00BF27D5" w:rsidRPr="00EF1356" w:rsidRDefault="00BF27D5" w:rsidP="00BF27D5">
      <w:pPr>
        <w:jc w:val="right"/>
        <w:rPr>
          <w:rFonts w:cs="Arial"/>
        </w:rPr>
      </w:pPr>
      <w:r>
        <w:rPr>
          <w:rFonts w:ascii="Calibri" w:hAnsi="Calibri"/>
          <w:i/>
          <w:sz w:val="18"/>
          <w:szCs w:val="18"/>
        </w:rPr>
        <w:lastRenderedPageBreak/>
        <w:t xml:space="preserve">Załącznik nr </w:t>
      </w:r>
      <w:r w:rsidR="0087360B">
        <w:rPr>
          <w:rFonts w:ascii="Calibri" w:hAnsi="Calibri"/>
          <w:i/>
          <w:sz w:val="18"/>
          <w:szCs w:val="18"/>
        </w:rPr>
        <w:t>4</w:t>
      </w:r>
      <w:r>
        <w:rPr>
          <w:rFonts w:ascii="Calibri" w:hAnsi="Calibri"/>
          <w:i/>
          <w:sz w:val="18"/>
          <w:szCs w:val="18"/>
        </w:rPr>
        <w:t xml:space="preserve"> do S</w:t>
      </w:r>
      <w:r w:rsidRPr="0081376A">
        <w:rPr>
          <w:rFonts w:ascii="Calibri" w:hAnsi="Calibri"/>
          <w:i/>
          <w:sz w:val="18"/>
          <w:szCs w:val="18"/>
        </w:rPr>
        <w:t>WZ</w:t>
      </w:r>
      <w:r w:rsidRPr="00226E09">
        <w:rPr>
          <w:rFonts w:asciiTheme="minorHAnsi" w:hAnsiTheme="minorHAnsi" w:cs="Arial"/>
          <w:b/>
          <w:sz w:val="18"/>
          <w:szCs w:val="18"/>
        </w:rPr>
        <w:t xml:space="preserve"> </w:t>
      </w:r>
    </w:p>
    <w:p w14:paraId="6C7846D2" w14:textId="77777777" w:rsidR="00BF27D5" w:rsidRPr="00762DE1" w:rsidRDefault="00BF27D5" w:rsidP="00BF27D5">
      <w:pPr>
        <w:spacing w:after="0"/>
        <w:rPr>
          <w:rFonts w:asciiTheme="minorHAnsi" w:hAnsiTheme="minorHAnsi" w:cs="Arial"/>
          <w:b/>
        </w:rPr>
      </w:pPr>
      <w:r w:rsidRPr="00762DE1">
        <w:rPr>
          <w:rFonts w:asciiTheme="minorHAnsi" w:hAnsiTheme="minorHAnsi" w:cs="Arial"/>
          <w:b/>
        </w:rPr>
        <w:t>Wykonawca:</w:t>
      </w:r>
    </w:p>
    <w:p w14:paraId="5D41CE37" w14:textId="77777777" w:rsidR="00BF27D5" w:rsidRDefault="00BF27D5" w:rsidP="00BF27D5">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14:paraId="4090EB6C" w14:textId="77777777" w:rsidR="00BF27D5" w:rsidRDefault="00BF27D5" w:rsidP="00BF27D5">
      <w:pPr>
        <w:spacing w:after="0" w:line="240" w:lineRule="auto"/>
        <w:ind w:right="5954"/>
        <w:rPr>
          <w:rFonts w:asciiTheme="minorHAnsi" w:hAnsiTheme="minorHAnsi" w:cs="Arial"/>
          <w:sz w:val="18"/>
          <w:szCs w:val="18"/>
        </w:rPr>
      </w:pPr>
    </w:p>
    <w:p w14:paraId="12A4671A" w14:textId="77777777" w:rsidR="00BF27D5" w:rsidRPr="00226E09" w:rsidRDefault="00BF27D5" w:rsidP="00BF27D5">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Pr>
          <w:rFonts w:asciiTheme="minorHAnsi" w:hAnsiTheme="minorHAnsi" w:cs="Arial"/>
          <w:sz w:val="18"/>
          <w:szCs w:val="18"/>
        </w:rPr>
        <w:t>…………………………………………………</w:t>
      </w:r>
    </w:p>
    <w:p w14:paraId="48141441" w14:textId="77777777" w:rsidR="00BF27D5" w:rsidRPr="00226E09" w:rsidRDefault="00BF27D5" w:rsidP="00BF27D5">
      <w:pPr>
        <w:spacing w:after="0" w:line="240" w:lineRule="auto"/>
        <w:ind w:right="5953"/>
        <w:rPr>
          <w:rFonts w:asciiTheme="minorHAnsi" w:hAnsiTheme="minorHAnsi" w:cs="Arial"/>
          <w:i/>
          <w:sz w:val="18"/>
          <w:szCs w:val="18"/>
        </w:rPr>
      </w:pPr>
      <w:r>
        <w:rPr>
          <w:rFonts w:asciiTheme="minorHAnsi" w:hAnsiTheme="minorHAnsi" w:cs="Arial"/>
          <w:i/>
          <w:sz w:val="18"/>
          <w:szCs w:val="18"/>
        </w:rPr>
        <w:t xml:space="preserve">(pełna nazwa / firma, adres, NIP / PESEL, </w:t>
      </w:r>
      <w:r w:rsidRPr="00226E09">
        <w:rPr>
          <w:rFonts w:asciiTheme="minorHAnsi" w:hAnsiTheme="minorHAnsi" w:cs="Arial"/>
          <w:i/>
          <w:sz w:val="18"/>
          <w:szCs w:val="18"/>
        </w:rPr>
        <w:t>KRS</w:t>
      </w:r>
      <w:r>
        <w:rPr>
          <w:rFonts w:asciiTheme="minorHAnsi" w:hAnsiTheme="minorHAnsi" w:cs="Arial"/>
          <w:i/>
          <w:sz w:val="18"/>
          <w:szCs w:val="18"/>
        </w:rPr>
        <w:t xml:space="preserve"> </w:t>
      </w:r>
      <w:r w:rsidRPr="00226E09">
        <w:rPr>
          <w:rFonts w:asciiTheme="minorHAnsi" w:hAnsiTheme="minorHAnsi" w:cs="Arial"/>
          <w:i/>
          <w:sz w:val="18"/>
          <w:szCs w:val="18"/>
        </w:rPr>
        <w:t>/</w:t>
      </w:r>
      <w:r>
        <w:rPr>
          <w:rFonts w:asciiTheme="minorHAnsi" w:hAnsiTheme="minorHAnsi" w:cs="Arial"/>
          <w:i/>
          <w:sz w:val="18"/>
          <w:szCs w:val="18"/>
        </w:rPr>
        <w:t xml:space="preserve"> </w:t>
      </w:r>
      <w:proofErr w:type="spellStart"/>
      <w:r w:rsidRPr="00226E09">
        <w:rPr>
          <w:rFonts w:asciiTheme="minorHAnsi" w:hAnsiTheme="minorHAnsi" w:cs="Arial"/>
          <w:i/>
          <w:sz w:val="18"/>
          <w:szCs w:val="18"/>
        </w:rPr>
        <w:t>CEiDG</w:t>
      </w:r>
      <w:proofErr w:type="spellEnd"/>
      <w:r w:rsidRPr="00226E09">
        <w:rPr>
          <w:rFonts w:asciiTheme="minorHAnsi" w:hAnsiTheme="minorHAnsi" w:cs="Arial"/>
          <w:i/>
          <w:sz w:val="18"/>
          <w:szCs w:val="18"/>
        </w:rPr>
        <w:t>)</w:t>
      </w:r>
    </w:p>
    <w:p w14:paraId="4559EA37" w14:textId="77777777" w:rsidR="00BF27D5" w:rsidRPr="00762DE1" w:rsidRDefault="00BF27D5" w:rsidP="00BF27D5">
      <w:pPr>
        <w:spacing w:after="0" w:line="240" w:lineRule="auto"/>
        <w:rPr>
          <w:rFonts w:asciiTheme="minorHAnsi" w:hAnsiTheme="minorHAnsi" w:cs="Arial"/>
          <w:u w:val="single"/>
        </w:rPr>
      </w:pPr>
      <w:r w:rsidRPr="00762DE1">
        <w:rPr>
          <w:rFonts w:asciiTheme="minorHAnsi" w:hAnsiTheme="minorHAnsi" w:cs="Arial"/>
          <w:u w:val="single"/>
        </w:rPr>
        <w:t>reprezentowany przez:</w:t>
      </w:r>
    </w:p>
    <w:p w14:paraId="257B0956" w14:textId="77777777" w:rsidR="00BF27D5" w:rsidRDefault="00BF27D5" w:rsidP="00BF27D5">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14:paraId="7C21FB69" w14:textId="77777777" w:rsidR="00BF27D5" w:rsidRDefault="00BF27D5" w:rsidP="00BF27D5">
      <w:pPr>
        <w:spacing w:after="0" w:line="240" w:lineRule="auto"/>
        <w:ind w:right="5954"/>
        <w:rPr>
          <w:rFonts w:asciiTheme="minorHAnsi" w:hAnsiTheme="minorHAnsi" w:cs="Arial"/>
          <w:sz w:val="18"/>
          <w:szCs w:val="18"/>
        </w:rPr>
      </w:pPr>
    </w:p>
    <w:p w14:paraId="3EB6DCD0" w14:textId="77777777" w:rsidR="00BF27D5" w:rsidRPr="00226E09" w:rsidRDefault="00BF27D5" w:rsidP="00BF27D5">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Pr>
          <w:rFonts w:asciiTheme="minorHAnsi" w:hAnsiTheme="minorHAnsi" w:cs="Arial"/>
          <w:sz w:val="18"/>
          <w:szCs w:val="18"/>
        </w:rPr>
        <w:t>…………………………………………………</w:t>
      </w:r>
    </w:p>
    <w:p w14:paraId="0841E02C" w14:textId="77777777" w:rsidR="00BF27D5" w:rsidRPr="001330D8" w:rsidRDefault="00BF27D5" w:rsidP="00BF27D5">
      <w:pPr>
        <w:spacing w:after="0" w:line="240" w:lineRule="auto"/>
        <w:ind w:right="5953"/>
        <w:rPr>
          <w:rFonts w:asciiTheme="minorHAnsi" w:hAnsiTheme="minorHAnsi" w:cs="Arial"/>
          <w:i/>
          <w:sz w:val="18"/>
          <w:szCs w:val="18"/>
        </w:rPr>
      </w:pPr>
      <w:r w:rsidRPr="00226E09">
        <w:rPr>
          <w:rFonts w:asciiTheme="minorHAnsi" w:hAnsiTheme="minorHAnsi" w:cs="Arial"/>
          <w:i/>
          <w:sz w:val="18"/>
          <w:szCs w:val="18"/>
        </w:rPr>
        <w:t>(imię, nazwisko, stanowisko</w:t>
      </w:r>
      <w:r>
        <w:rPr>
          <w:rFonts w:asciiTheme="minorHAnsi" w:hAnsiTheme="minorHAnsi" w:cs="Arial"/>
          <w:i/>
          <w:sz w:val="18"/>
          <w:szCs w:val="18"/>
        </w:rPr>
        <w:t xml:space="preserve"> </w:t>
      </w:r>
      <w:r w:rsidRPr="00226E09">
        <w:rPr>
          <w:rFonts w:asciiTheme="minorHAnsi" w:hAnsiTheme="minorHAnsi" w:cs="Arial"/>
          <w:i/>
          <w:sz w:val="18"/>
          <w:szCs w:val="18"/>
        </w:rPr>
        <w:t>/</w:t>
      </w:r>
      <w:r>
        <w:rPr>
          <w:rFonts w:asciiTheme="minorHAnsi" w:hAnsiTheme="minorHAnsi" w:cs="Arial"/>
          <w:i/>
          <w:sz w:val="18"/>
          <w:szCs w:val="18"/>
        </w:rPr>
        <w:t xml:space="preserve"> </w:t>
      </w:r>
      <w:r w:rsidRPr="00226E09">
        <w:rPr>
          <w:rFonts w:asciiTheme="minorHAnsi" w:hAnsiTheme="minorHAnsi" w:cs="Arial"/>
          <w:i/>
          <w:sz w:val="18"/>
          <w:szCs w:val="18"/>
        </w:rPr>
        <w:t>podstawa do reprezentacji)</w:t>
      </w:r>
    </w:p>
    <w:p w14:paraId="6241ABD5" w14:textId="77777777" w:rsidR="00BF27D5" w:rsidRDefault="00BF27D5" w:rsidP="00BF27D5">
      <w:pPr>
        <w:spacing w:after="0" w:line="240" w:lineRule="auto"/>
        <w:jc w:val="center"/>
        <w:rPr>
          <w:rFonts w:asciiTheme="minorHAnsi" w:hAnsiTheme="minorHAnsi" w:cs="Arial"/>
          <w:b/>
          <w:u w:val="single"/>
        </w:rPr>
      </w:pPr>
    </w:p>
    <w:p w14:paraId="41232F81" w14:textId="77777777" w:rsidR="002B40D8" w:rsidRDefault="002B40D8" w:rsidP="00BF27D5">
      <w:pPr>
        <w:spacing w:after="0" w:line="240" w:lineRule="auto"/>
        <w:jc w:val="center"/>
        <w:rPr>
          <w:rFonts w:asciiTheme="minorHAnsi" w:hAnsiTheme="minorHAnsi" w:cs="Arial"/>
          <w:b/>
          <w:u w:val="single"/>
        </w:rPr>
      </w:pPr>
    </w:p>
    <w:p w14:paraId="0C69FEE5" w14:textId="77777777" w:rsidR="00BF27D5" w:rsidRDefault="00BF27D5" w:rsidP="00BF27D5">
      <w:pPr>
        <w:spacing w:after="0" w:line="240" w:lineRule="auto"/>
        <w:jc w:val="center"/>
        <w:rPr>
          <w:rFonts w:asciiTheme="minorHAnsi" w:hAnsiTheme="minorHAnsi" w:cs="Arial"/>
          <w:b/>
          <w:u w:val="single"/>
        </w:rPr>
      </w:pPr>
      <w:r w:rsidRPr="00762DE1">
        <w:rPr>
          <w:rFonts w:asciiTheme="minorHAnsi" w:hAnsiTheme="minorHAnsi" w:cs="Arial"/>
          <w:b/>
          <w:u w:val="single"/>
        </w:rPr>
        <w:t>Oświadczenie Wykonawcy</w:t>
      </w:r>
    </w:p>
    <w:p w14:paraId="59645BF9" w14:textId="77777777" w:rsidR="00BF27D5" w:rsidRPr="00361B4D" w:rsidRDefault="00BF27D5" w:rsidP="00BF27D5">
      <w:pPr>
        <w:spacing w:after="120" w:line="240" w:lineRule="auto"/>
        <w:jc w:val="center"/>
        <w:rPr>
          <w:rFonts w:asciiTheme="minorHAnsi" w:hAnsiTheme="minorHAnsi" w:cstheme="minorHAnsi"/>
          <w:b/>
          <w:caps/>
        </w:rPr>
      </w:pPr>
      <w:r w:rsidRPr="00361B4D">
        <w:rPr>
          <w:rFonts w:asciiTheme="minorHAnsi" w:hAnsiTheme="minorHAnsi" w:cstheme="minorHAnsi"/>
          <w:b/>
        </w:rPr>
        <w:t>uwzględniające przesłanki wykluczenia z art. 7 ust. 1 ustawy o szczególnych rozwiązaniach w zakresie przeciwdziałania wspieraniu agresji na Ukrainę oraz służących ochronie bezpieczeństwa narodowego</w:t>
      </w:r>
    </w:p>
    <w:p w14:paraId="7A2955EA" w14:textId="77777777" w:rsidR="00BF27D5" w:rsidRPr="00762DE1" w:rsidRDefault="00BF27D5" w:rsidP="00BF27D5">
      <w:pPr>
        <w:spacing w:after="0" w:line="240" w:lineRule="auto"/>
        <w:jc w:val="center"/>
        <w:rPr>
          <w:rFonts w:asciiTheme="minorHAnsi" w:hAnsiTheme="minorHAnsi" w:cs="Arial"/>
          <w:b/>
          <w:u w:val="single"/>
        </w:rPr>
      </w:pPr>
    </w:p>
    <w:p w14:paraId="1ED1F8E2" w14:textId="77777777" w:rsidR="00BF27D5" w:rsidRPr="00762DE1" w:rsidRDefault="00BF27D5" w:rsidP="00BF27D5">
      <w:pPr>
        <w:spacing w:after="0" w:line="240" w:lineRule="auto"/>
        <w:jc w:val="center"/>
        <w:rPr>
          <w:rFonts w:asciiTheme="minorHAnsi" w:hAnsiTheme="minorHAnsi" w:cs="Arial"/>
          <w:b/>
        </w:rPr>
      </w:pPr>
      <w:r w:rsidRPr="00762DE1">
        <w:rPr>
          <w:rFonts w:asciiTheme="minorHAnsi" w:hAnsiTheme="minorHAnsi" w:cs="Arial"/>
          <w:b/>
        </w:rPr>
        <w:t>składane na podstawie art. 125 ust. 1 ustawy z dnia 11 września 2019 r.</w:t>
      </w:r>
    </w:p>
    <w:p w14:paraId="7845A7C7" w14:textId="77777777" w:rsidR="00BF27D5" w:rsidRPr="00762DE1" w:rsidRDefault="00BF27D5" w:rsidP="00BF27D5">
      <w:pPr>
        <w:spacing w:after="0" w:line="240" w:lineRule="auto"/>
        <w:jc w:val="center"/>
        <w:rPr>
          <w:rFonts w:asciiTheme="minorHAnsi" w:hAnsiTheme="minorHAnsi" w:cs="Arial"/>
          <w:b/>
        </w:rPr>
      </w:pPr>
      <w:r w:rsidRPr="00762DE1">
        <w:rPr>
          <w:rFonts w:asciiTheme="minorHAnsi" w:hAnsiTheme="minorHAnsi" w:cs="Arial"/>
          <w:b/>
        </w:rPr>
        <w:t xml:space="preserve">Prawo zamówień publicznych (dalej jako: ustawa </w:t>
      </w:r>
      <w:proofErr w:type="spellStart"/>
      <w:r w:rsidRPr="00762DE1">
        <w:rPr>
          <w:rFonts w:asciiTheme="minorHAnsi" w:hAnsiTheme="minorHAnsi" w:cs="Arial"/>
          <w:b/>
        </w:rPr>
        <w:t>Pzp</w:t>
      </w:r>
      <w:proofErr w:type="spellEnd"/>
      <w:r w:rsidRPr="00762DE1">
        <w:rPr>
          <w:rFonts w:asciiTheme="minorHAnsi" w:hAnsiTheme="minorHAnsi" w:cs="Arial"/>
          <w:b/>
        </w:rPr>
        <w:t>),</w:t>
      </w:r>
    </w:p>
    <w:p w14:paraId="2342678B" w14:textId="77777777" w:rsidR="00BF27D5" w:rsidRPr="001330D8" w:rsidRDefault="00BF27D5" w:rsidP="00BF27D5">
      <w:pPr>
        <w:spacing w:before="120" w:after="0" w:line="240" w:lineRule="auto"/>
        <w:jc w:val="center"/>
        <w:rPr>
          <w:rFonts w:asciiTheme="minorHAnsi" w:hAnsiTheme="minorHAnsi" w:cs="Arial"/>
          <w:b/>
          <w:u w:val="single"/>
        </w:rPr>
      </w:pPr>
      <w:r w:rsidRPr="00762DE1">
        <w:rPr>
          <w:rFonts w:asciiTheme="minorHAnsi" w:hAnsiTheme="minorHAnsi" w:cs="Arial"/>
          <w:b/>
          <w:u w:val="single"/>
        </w:rPr>
        <w:t>DOTYCZĄCE PODSTAW DO WYKLUCZENIA Z POSTĘPOWANIA</w:t>
      </w:r>
    </w:p>
    <w:p w14:paraId="458B08DA" w14:textId="1C045315" w:rsidR="00BF27D5" w:rsidRPr="008E755B" w:rsidRDefault="00BF27D5" w:rsidP="008E755B">
      <w:pPr>
        <w:pStyle w:val="Nagwek"/>
        <w:spacing w:before="240"/>
        <w:jc w:val="both"/>
        <w:rPr>
          <w:rFonts w:asciiTheme="minorHAnsi" w:hAnsiTheme="minorHAnsi"/>
          <w:b/>
          <w:sz w:val="22"/>
          <w:szCs w:val="22"/>
        </w:rPr>
      </w:pPr>
      <w:r>
        <w:rPr>
          <w:rFonts w:asciiTheme="minorHAnsi" w:hAnsiTheme="minorHAnsi" w:cs="Arial"/>
        </w:rPr>
        <w:tab/>
      </w:r>
      <w:r w:rsidRPr="00AA54FD">
        <w:rPr>
          <w:rFonts w:asciiTheme="minorHAnsi" w:hAnsiTheme="minorHAnsi" w:cs="Arial"/>
        </w:rPr>
        <w:t>Na potrzeby postępowania o udzielenie zamówienia publicznego pn.</w:t>
      </w:r>
      <w:r w:rsidRPr="00AA54FD">
        <w:rPr>
          <w:rFonts w:asciiTheme="minorHAnsi" w:hAnsiTheme="minorHAnsi"/>
          <w:b/>
        </w:rPr>
        <w:t xml:space="preserve"> </w:t>
      </w:r>
      <w:r w:rsidRPr="00EC72AC">
        <w:rPr>
          <w:rFonts w:asciiTheme="minorHAnsi" w:hAnsiTheme="minorHAnsi"/>
          <w:b/>
          <w:sz w:val="22"/>
          <w:szCs w:val="22"/>
        </w:rPr>
        <w:t>„</w:t>
      </w:r>
      <w:r w:rsidR="0067498F" w:rsidRPr="0067498F">
        <w:rPr>
          <w:rFonts w:asciiTheme="minorHAnsi" w:hAnsiTheme="minorHAnsi"/>
          <w:b/>
        </w:rPr>
        <w:t xml:space="preserve">Zakup wraz z dostawą  wyposażenia medycznego </w:t>
      </w:r>
      <w:r w:rsidR="00750A47">
        <w:rPr>
          <w:rFonts w:asciiTheme="minorHAnsi" w:hAnsiTheme="minorHAnsi"/>
          <w:b/>
        </w:rPr>
        <w:t xml:space="preserve">                       </w:t>
      </w:r>
      <w:r w:rsidR="0067498F" w:rsidRPr="0067498F">
        <w:rPr>
          <w:rFonts w:asciiTheme="minorHAnsi" w:hAnsiTheme="minorHAnsi"/>
          <w:b/>
        </w:rPr>
        <w:t>z przeznaczeniem dla Bloku Operacyjnego Świętokrzyskiego Centrum Onkologii w Kielcach</w:t>
      </w:r>
      <w:r w:rsidRPr="00EC72AC">
        <w:rPr>
          <w:rFonts w:asciiTheme="minorHAnsi" w:hAnsiTheme="minorHAnsi"/>
          <w:b/>
          <w:sz w:val="22"/>
          <w:szCs w:val="22"/>
        </w:rPr>
        <w:t>”</w:t>
      </w:r>
      <w:r>
        <w:rPr>
          <w:rFonts w:asciiTheme="minorHAnsi" w:hAnsiTheme="minorHAnsi"/>
          <w:b/>
        </w:rPr>
        <w:t xml:space="preserve"> </w:t>
      </w:r>
      <w:r w:rsidR="0067498F">
        <w:rPr>
          <w:rFonts w:asciiTheme="minorHAnsi" w:hAnsiTheme="minorHAnsi"/>
          <w:b/>
        </w:rPr>
        <w:t>I</w:t>
      </w:r>
      <w:r>
        <w:rPr>
          <w:rFonts w:asciiTheme="minorHAnsi" w:hAnsiTheme="minorHAnsi"/>
          <w:b/>
        </w:rPr>
        <w:t>ZP.2411.</w:t>
      </w:r>
      <w:r w:rsidR="002B40D8">
        <w:rPr>
          <w:rFonts w:asciiTheme="minorHAnsi" w:hAnsiTheme="minorHAnsi"/>
          <w:b/>
        </w:rPr>
        <w:t>1</w:t>
      </w:r>
      <w:r w:rsidR="0067498F">
        <w:rPr>
          <w:rFonts w:asciiTheme="minorHAnsi" w:hAnsiTheme="minorHAnsi"/>
          <w:b/>
        </w:rPr>
        <w:t>86</w:t>
      </w:r>
      <w:r>
        <w:rPr>
          <w:rFonts w:asciiTheme="minorHAnsi" w:hAnsiTheme="minorHAnsi"/>
          <w:b/>
        </w:rPr>
        <w:t>.202</w:t>
      </w:r>
      <w:r w:rsidR="000469FD">
        <w:rPr>
          <w:rFonts w:asciiTheme="minorHAnsi" w:hAnsiTheme="minorHAnsi"/>
          <w:b/>
        </w:rPr>
        <w:t>3</w:t>
      </w:r>
      <w:r>
        <w:rPr>
          <w:rFonts w:asciiTheme="minorHAnsi" w:hAnsiTheme="minorHAnsi"/>
          <w:b/>
        </w:rPr>
        <w:t>.MM</w:t>
      </w:r>
      <w:r w:rsidRPr="00AA54FD">
        <w:rPr>
          <w:rFonts w:asciiTheme="minorHAnsi" w:hAnsiTheme="minorHAnsi" w:cs="Arial"/>
        </w:rPr>
        <w:t>,</w:t>
      </w:r>
      <w:r w:rsidRPr="00AA54FD">
        <w:rPr>
          <w:rFonts w:asciiTheme="minorHAnsi" w:hAnsiTheme="minorHAnsi" w:cs="Arial"/>
          <w:i/>
        </w:rPr>
        <w:t xml:space="preserve"> </w:t>
      </w:r>
      <w:r w:rsidRPr="00AA54FD">
        <w:rPr>
          <w:rFonts w:asciiTheme="minorHAnsi" w:hAnsiTheme="minorHAnsi" w:cs="Arial"/>
        </w:rPr>
        <w:t>oświadczam,</w:t>
      </w:r>
      <w:r w:rsidRPr="00762DE1">
        <w:rPr>
          <w:rFonts w:asciiTheme="minorHAnsi" w:hAnsiTheme="minorHAnsi" w:cs="Arial"/>
        </w:rPr>
        <w:t xml:space="preserve"> co następuje:</w:t>
      </w:r>
    </w:p>
    <w:p w14:paraId="01DF665F" w14:textId="77777777" w:rsidR="00BF27D5" w:rsidRDefault="00BF27D5" w:rsidP="00BF27D5">
      <w:pPr>
        <w:spacing w:after="0" w:line="276" w:lineRule="auto"/>
        <w:rPr>
          <w:rFonts w:asciiTheme="minorHAnsi" w:hAnsiTheme="minorHAnsi" w:cs="Arial"/>
          <w:b/>
        </w:rPr>
      </w:pPr>
    </w:p>
    <w:p w14:paraId="7266EF73" w14:textId="77777777" w:rsidR="00BF27D5" w:rsidRPr="001B2398" w:rsidRDefault="00BF27D5" w:rsidP="00BF27D5">
      <w:pPr>
        <w:spacing w:after="0" w:line="276" w:lineRule="auto"/>
        <w:rPr>
          <w:rFonts w:asciiTheme="minorHAnsi" w:hAnsiTheme="minorHAnsi" w:cs="Arial"/>
          <w:b/>
          <w:u w:val="single"/>
        </w:rPr>
      </w:pPr>
      <w:r w:rsidRPr="001B2398">
        <w:rPr>
          <w:rFonts w:asciiTheme="minorHAnsi" w:hAnsiTheme="minorHAnsi" w:cs="Arial"/>
          <w:b/>
          <w:u w:val="single"/>
        </w:rPr>
        <w:t>OŚWIADCZENIA DOTYCZĄCE WYKONAWCY:</w:t>
      </w:r>
    </w:p>
    <w:p w14:paraId="71FCFDAC" w14:textId="77777777" w:rsidR="00BF27D5" w:rsidRPr="00762DE1" w:rsidRDefault="00BF27D5" w:rsidP="00BF27D5">
      <w:pPr>
        <w:spacing w:after="0" w:line="276" w:lineRule="auto"/>
        <w:jc w:val="both"/>
        <w:rPr>
          <w:rFonts w:asciiTheme="minorHAnsi" w:hAnsiTheme="minorHAnsi" w:cs="Arial"/>
        </w:rPr>
      </w:pPr>
    </w:p>
    <w:p w14:paraId="119C99D0" w14:textId="77777777" w:rsidR="00BF27D5" w:rsidRPr="00762DE1" w:rsidRDefault="00BF27D5" w:rsidP="00BF27D5">
      <w:pPr>
        <w:spacing w:after="0" w:line="276" w:lineRule="auto"/>
        <w:jc w:val="both"/>
        <w:rPr>
          <w:rFonts w:asciiTheme="minorHAnsi" w:hAnsiTheme="minorHAnsi" w:cs="Arial"/>
        </w:rPr>
      </w:pPr>
      <w:r w:rsidRPr="00762DE1">
        <w:rPr>
          <w:rFonts w:asciiTheme="minorHAnsi" w:hAnsiTheme="minorHAnsi" w:cs="Arial"/>
        </w:rPr>
        <w:t xml:space="preserve">Oświadczam, że nie podlegam wykluczeniu z postępowania na podstawie art. 108 ust 1ustawy </w:t>
      </w:r>
      <w:proofErr w:type="spellStart"/>
      <w:r w:rsidRPr="00762DE1">
        <w:rPr>
          <w:rFonts w:asciiTheme="minorHAnsi" w:hAnsiTheme="minorHAnsi" w:cs="Arial"/>
        </w:rPr>
        <w:t>Pzp</w:t>
      </w:r>
      <w:proofErr w:type="spellEnd"/>
      <w:r w:rsidRPr="00762DE1">
        <w:rPr>
          <w:rFonts w:asciiTheme="minorHAnsi" w:hAnsiTheme="minorHAnsi" w:cs="Arial"/>
        </w:rPr>
        <w:t>.</w:t>
      </w:r>
    </w:p>
    <w:p w14:paraId="3FC56A73" w14:textId="77777777" w:rsidR="00BF27D5" w:rsidRPr="00762DE1" w:rsidRDefault="00BF27D5" w:rsidP="00BF27D5">
      <w:pPr>
        <w:pStyle w:val="Akapitzlist"/>
        <w:spacing w:after="0"/>
        <w:jc w:val="both"/>
        <w:rPr>
          <w:rFonts w:asciiTheme="minorHAnsi" w:hAnsiTheme="minorHAnsi" w:cs="Arial"/>
          <w:sz w:val="20"/>
          <w:szCs w:val="20"/>
        </w:rPr>
      </w:pPr>
    </w:p>
    <w:p w14:paraId="139185DD" w14:textId="77777777" w:rsidR="00BF27D5" w:rsidRPr="00762DE1" w:rsidRDefault="00BF27D5" w:rsidP="00BF27D5">
      <w:pPr>
        <w:spacing w:after="0" w:line="276" w:lineRule="auto"/>
        <w:jc w:val="both"/>
        <w:rPr>
          <w:rFonts w:asciiTheme="minorHAnsi" w:hAnsiTheme="minorHAnsi" w:cs="Arial"/>
        </w:rPr>
      </w:pPr>
      <w:r w:rsidRPr="00762DE1">
        <w:rPr>
          <w:rFonts w:asciiTheme="minorHAnsi" w:hAnsiTheme="minorHAnsi" w:cs="Arial"/>
        </w:rPr>
        <w:t xml:space="preserve">Oświadczam, że zachodzą w stosunku do mnie podstawy wykluczenia z postępowania na podstawie art. </w:t>
      </w:r>
      <w:r>
        <w:rPr>
          <w:rFonts w:asciiTheme="minorHAnsi" w:hAnsiTheme="minorHAnsi" w:cs="Arial"/>
        </w:rPr>
        <w:t>…</w:t>
      </w:r>
      <w:r w:rsidRPr="00762DE1">
        <w:rPr>
          <w:rFonts w:asciiTheme="minorHAnsi" w:hAnsiTheme="minorHAnsi" w:cs="Arial"/>
        </w:rPr>
        <w:t>…</w:t>
      </w:r>
      <w:r>
        <w:rPr>
          <w:rFonts w:asciiTheme="minorHAnsi" w:hAnsiTheme="minorHAnsi" w:cs="Arial"/>
        </w:rPr>
        <w:t>……….</w:t>
      </w:r>
      <w:r w:rsidRPr="00762DE1">
        <w:rPr>
          <w:rFonts w:asciiTheme="minorHAnsi" w:hAnsiTheme="minorHAnsi" w:cs="Arial"/>
        </w:rPr>
        <w:t xml:space="preserve"> ustawy </w:t>
      </w:r>
      <w:proofErr w:type="spellStart"/>
      <w:r w:rsidRPr="00762DE1">
        <w:rPr>
          <w:rFonts w:asciiTheme="minorHAnsi" w:hAnsiTheme="minorHAnsi" w:cs="Arial"/>
        </w:rPr>
        <w:t>Pzp</w:t>
      </w:r>
      <w:proofErr w:type="spellEnd"/>
      <w:r>
        <w:rPr>
          <w:rFonts w:asciiTheme="minorHAnsi" w:hAnsiTheme="minorHAnsi" w:cs="Arial"/>
        </w:rPr>
        <w:t xml:space="preserve"> </w:t>
      </w:r>
      <w:r w:rsidRPr="00762DE1">
        <w:rPr>
          <w:rFonts w:asciiTheme="minorHAnsi" w:hAnsiTheme="minorHAnsi" w:cs="Arial"/>
          <w:i/>
        </w:rPr>
        <w:t>(podać mającą zastosowanie podstawę wykluczenia spośród wymienionych w art. 108 ust. 1).</w:t>
      </w:r>
      <w:r w:rsidRPr="00762DE1">
        <w:rPr>
          <w:rFonts w:asciiTheme="minorHAnsi" w:hAnsiTheme="minorHAnsi" w:cs="Arial"/>
        </w:rPr>
        <w:t xml:space="preserve"> Jednocześnie oświadczam, </w:t>
      </w:r>
      <w:r>
        <w:rPr>
          <w:rFonts w:asciiTheme="minorHAnsi" w:hAnsiTheme="minorHAnsi" w:cs="Arial"/>
        </w:rPr>
        <w:br/>
      </w:r>
      <w:r w:rsidRPr="00762DE1">
        <w:rPr>
          <w:rFonts w:asciiTheme="minorHAnsi" w:hAnsiTheme="minorHAnsi" w:cs="Arial"/>
        </w:rPr>
        <w:t xml:space="preserve">że w związku z ww. okolicznością, na podstawie art. 110 ust. 2 ustawy </w:t>
      </w:r>
      <w:proofErr w:type="spellStart"/>
      <w:r w:rsidRPr="00762DE1">
        <w:rPr>
          <w:rFonts w:asciiTheme="minorHAnsi" w:hAnsiTheme="minorHAnsi" w:cs="Arial"/>
        </w:rPr>
        <w:t>Pzp</w:t>
      </w:r>
      <w:proofErr w:type="spellEnd"/>
      <w:r w:rsidRPr="00762DE1">
        <w:rPr>
          <w:rFonts w:asciiTheme="minorHAnsi" w:hAnsiTheme="minorHAnsi" w:cs="Arial"/>
        </w:rPr>
        <w:t xml:space="preserve"> podjąłem następujące środki naprawcze</w:t>
      </w:r>
      <w:r>
        <w:rPr>
          <w:rFonts w:asciiTheme="minorHAnsi" w:hAnsiTheme="minorHAnsi" w:cs="Arial"/>
        </w:rPr>
        <w:t>:</w:t>
      </w:r>
    </w:p>
    <w:p w14:paraId="50C918B8" w14:textId="77777777" w:rsidR="00BF27D5" w:rsidRPr="00226E09" w:rsidRDefault="00BF27D5" w:rsidP="00BF27D5">
      <w:pPr>
        <w:spacing w:line="276" w:lineRule="auto"/>
        <w:jc w:val="both"/>
        <w:rPr>
          <w:rFonts w:asciiTheme="minorHAnsi" w:hAnsiTheme="minorHAnsi" w:cs="Arial"/>
          <w:sz w:val="18"/>
          <w:szCs w:val="18"/>
        </w:rPr>
      </w:pPr>
      <w:r w:rsidRPr="00226E09">
        <w:rPr>
          <w:rFonts w:asciiTheme="minorHAnsi" w:hAnsiTheme="minorHAnsi" w:cs="Arial"/>
          <w:sz w:val="18"/>
          <w:szCs w:val="18"/>
        </w:rPr>
        <w:t>………………………………………………………………………………………………………………………………….……………………………………………………………………</w:t>
      </w:r>
    </w:p>
    <w:p w14:paraId="4DC635D7" w14:textId="77777777" w:rsidR="00BF27D5" w:rsidRPr="00361B4D" w:rsidRDefault="00BF27D5" w:rsidP="00BF27D5">
      <w:pPr>
        <w:spacing w:after="0" w:line="276" w:lineRule="auto"/>
        <w:jc w:val="both"/>
        <w:rPr>
          <w:rFonts w:asciiTheme="minorHAnsi" w:hAnsiTheme="minorHAnsi" w:cs="Arial"/>
        </w:rPr>
      </w:pPr>
      <w:r w:rsidRPr="00361B4D">
        <w:rPr>
          <w:rFonts w:asciiTheme="minorHAnsi" w:hAnsiTheme="minorHAnsi"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Pr>
          <w:rStyle w:val="Odwoanieprzypisudolnego"/>
          <w:rFonts w:asciiTheme="minorHAnsi" w:hAnsiTheme="minorHAnsi" w:cs="Arial"/>
        </w:rPr>
        <w:footnoteReference w:id="4"/>
      </w:r>
    </w:p>
    <w:p w14:paraId="480C61A1" w14:textId="77777777" w:rsidR="00BF27D5" w:rsidRDefault="00BF27D5" w:rsidP="00BF27D5">
      <w:pPr>
        <w:spacing w:line="276" w:lineRule="auto"/>
        <w:jc w:val="both"/>
        <w:rPr>
          <w:rFonts w:asciiTheme="minorHAnsi" w:hAnsiTheme="minorHAnsi" w:cs="Arial"/>
          <w:b/>
          <w:u w:val="single"/>
        </w:rPr>
      </w:pPr>
    </w:p>
    <w:p w14:paraId="1E0A463E" w14:textId="77777777" w:rsidR="00BF27D5" w:rsidRPr="001B2398" w:rsidRDefault="00BF27D5" w:rsidP="00BF27D5">
      <w:pPr>
        <w:spacing w:line="276" w:lineRule="auto"/>
        <w:jc w:val="both"/>
        <w:rPr>
          <w:rFonts w:asciiTheme="minorHAnsi" w:hAnsiTheme="minorHAnsi" w:cs="Arial"/>
          <w:b/>
          <w:u w:val="single"/>
        </w:rPr>
      </w:pPr>
      <w:r w:rsidRPr="001B2398">
        <w:rPr>
          <w:rFonts w:asciiTheme="minorHAnsi" w:hAnsiTheme="minorHAnsi" w:cs="Arial"/>
          <w:b/>
          <w:u w:val="single"/>
        </w:rPr>
        <w:t>OŚWIADCZENIE DOTYCZĄCE PODANYCH INFORMACJI:</w:t>
      </w:r>
    </w:p>
    <w:p w14:paraId="0B356975" w14:textId="77777777" w:rsidR="00BF27D5" w:rsidRPr="008310CD" w:rsidRDefault="00BF27D5" w:rsidP="00BF27D5">
      <w:pPr>
        <w:spacing w:after="0" w:line="276" w:lineRule="auto"/>
        <w:jc w:val="both"/>
        <w:rPr>
          <w:rFonts w:asciiTheme="minorHAnsi" w:hAnsiTheme="minorHAnsi" w:cs="Arial"/>
        </w:rPr>
      </w:pPr>
      <w:r w:rsidRPr="00762DE1">
        <w:rPr>
          <w:rFonts w:asciiTheme="minorHAnsi" w:hAnsiTheme="minorHAnsi" w:cs="Arial"/>
        </w:rPr>
        <w:t>Oświadczam, że wszystkie informacje podane w powyższych oświadczeniach są aktualne i zgodne z prawdą oraz zostały przedstawione z pełną świadomością konsekwencji wprowadzenia Zamawiającego w błąd przy przedstawianiu informacji.</w:t>
      </w:r>
    </w:p>
    <w:p w14:paraId="48084860" w14:textId="02917C33" w:rsidR="00DA6C3E" w:rsidRDefault="00DA6C3E" w:rsidP="00984D70">
      <w:pPr>
        <w:spacing w:after="0" w:line="240" w:lineRule="auto"/>
        <w:rPr>
          <w:rFonts w:asciiTheme="minorHAnsi" w:eastAsia="SimSun" w:hAnsiTheme="minorHAnsi"/>
          <w:b/>
          <w:kern w:val="2"/>
          <w:sz w:val="22"/>
          <w:szCs w:val="22"/>
          <w:lang w:eastAsia="hi-IN" w:bidi="hi-IN"/>
        </w:rPr>
      </w:pPr>
    </w:p>
    <w:p w14:paraId="315369EC" w14:textId="2CB4F1BB" w:rsidR="00D834F5" w:rsidRDefault="00D834F5" w:rsidP="0035163B">
      <w:pPr>
        <w:pStyle w:val="Tekstpodstawowy2"/>
        <w:rPr>
          <w:rFonts w:ascii="Arial" w:hAnsi="Arial" w:cs="Arial"/>
          <w:b/>
          <w:sz w:val="20"/>
        </w:rPr>
      </w:pPr>
    </w:p>
    <w:sectPr w:rsidR="00D834F5" w:rsidSect="003B7951">
      <w:footerReference w:type="even" r:id="rId48"/>
      <w:footerReference w:type="default" r:id="rId49"/>
      <w:footerReference w:type="first" r:id="rId50"/>
      <w:pgSz w:w="11906" w:h="16838"/>
      <w:pgMar w:top="720" w:right="720" w:bottom="720" w:left="72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A803E" w14:textId="77777777" w:rsidR="006B3D83" w:rsidRDefault="006B3D83" w:rsidP="00AE2DEF">
      <w:pPr>
        <w:spacing w:after="24"/>
      </w:pPr>
      <w:r>
        <w:separator/>
      </w:r>
    </w:p>
  </w:endnote>
  <w:endnote w:type="continuationSeparator" w:id="0">
    <w:p w14:paraId="60EBAF78" w14:textId="77777777" w:rsidR="006B3D83" w:rsidRDefault="006B3D83"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3322" w14:textId="77777777" w:rsidR="002368AC" w:rsidRDefault="002368AC">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3ABB8362" w14:textId="77777777" w:rsidR="002368AC" w:rsidRDefault="002368AC">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227A" w14:textId="77777777" w:rsidR="002368AC" w:rsidRPr="004A07E6" w:rsidRDefault="002368AC">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B33DED">
      <w:rPr>
        <w:rStyle w:val="Numerstrony"/>
        <w:rFonts w:ascii="Cambria" w:hAnsi="Cambria"/>
        <w:noProof/>
      </w:rPr>
      <w:t>4</w:t>
    </w:r>
    <w:r w:rsidRPr="004A07E6">
      <w:rPr>
        <w:rStyle w:val="Numerstrony"/>
        <w:rFonts w:ascii="Cambria" w:hAnsi="Cambria"/>
      </w:rPr>
      <w:fldChar w:fldCharType="end"/>
    </w:r>
  </w:p>
  <w:p w14:paraId="62727D22" w14:textId="77777777" w:rsidR="002368AC" w:rsidRDefault="002368AC">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308CAEA5" w14:textId="77777777" w:rsidR="002368AC" w:rsidRDefault="002368AC">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014C30A" w14:textId="77777777" w:rsidR="002368AC" w:rsidRDefault="002368AC">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AA713" w14:textId="77777777" w:rsidR="006B3D83" w:rsidRDefault="006B3D83" w:rsidP="00AE2DEF">
      <w:pPr>
        <w:spacing w:after="24"/>
      </w:pPr>
      <w:r>
        <w:separator/>
      </w:r>
    </w:p>
  </w:footnote>
  <w:footnote w:type="continuationSeparator" w:id="0">
    <w:p w14:paraId="2B84BC90" w14:textId="77777777" w:rsidR="006B3D83" w:rsidRDefault="006B3D83" w:rsidP="00AE2DEF">
      <w:pPr>
        <w:spacing w:after="24"/>
      </w:pPr>
      <w:r>
        <w:continuationSeparator/>
      </w:r>
    </w:p>
  </w:footnote>
  <w:footnote w:id="1">
    <w:p w14:paraId="3B3D3A42" w14:textId="77777777" w:rsidR="002368AC" w:rsidRPr="00C409CB" w:rsidRDefault="002368AC"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36F0CBC5" w14:textId="77777777" w:rsidR="002368AC" w:rsidRPr="008C4FBB" w:rsidRDefault="002368AC"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4EC61D95" w14:textId="77777777" w:rsidR="002368AC" w:rsidRDefault="002368AC"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w:t>
      </w:r>
    </w:p>
    <w:p w14:paraId="2169AEE1" w14:textId="77777777" w:rsidR="002368AC" w:rsidRPr="00072D98" w:rsidRDefault="002368AC" w:rsidP="000B2B98">
      <w:pPr>
        <w:pStyle w:val="Tekstprzypisudolnego"/>
        <w:jc w:val="both"/>
        <w:rPr>
          <w:rFonts w:ascii="Calibri" w:eastAsia="Calibri" w:hAnsi="Calibri" w:cs="Calibri"/>
          <w:i/>
          <w:sz w:val="16"/>
          <w:szCs w:val="16"/>
        </w:rPr>
      </w:pPr>
      <w:r w:rsidRPr="008C4FBB">
        <w:rPr>
          <w:rFonts w:ascii="Calibri" w:eastAsia="Calibri" w:hAnsi="Calibri" w:cs="Calibri"/>
          <w:i/>
          <w:sz w:val="16"/>
          <w:szCs w:val="16"/>
        </w:rPr>
        <w:t>nformacyjnego, stosownie do art. 13 ust. 4 lub art. 14 ust. 5 RODO treści oświadczenia wykonawca nie składa (usunięcie treści oświadczenia np. przez jego wykreślenie).</w:t>
      </w:r>
    </w:p>
  </w:footnote>
  <w:footnote w:id="4">
    <w:p w14:paraId="1B1B5212" w14:textId="77777777" w:rsidR="00BF27D5" w:rsidRPr="00A82964" w:rsidRDefault="00BF27D5" w:rsidP="00BF27D5">
      <w:pPr>
        <w:spacing w:after="0" w:line="240" w:lineRule="auto"/>
        <w:jc w:val="both"/>
        <w:rPr>
          <w:rFonts w:ascii="Arial" w:hAnsi="Arial" w:cs="Arial"/>
          <w:color w:val="222222"/>
          <w:sz w:val="16"/>
          <w:szCs w:val="16"/>
        </w:rPr>
      </w:pPr>
      <w:r>
        <w:rPr>
          <w:rStyle w:val="Odwoanieprzypisudolnego"/>
        </w:rPr>
        <w:footnoteRef/>
      </w:r>
      <w: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02284898" w14:textId="77777777" w:rsidR="00BF27D5" w:rsidRPr="00A82964" w:rsidRDefault="00BF27D5" w:rsidP="00BF27D5">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E75B0B4" w14:textId="77777777" w:rsidR="00BF27D5" w:rsidRPr="00A82964" w:rsidRDefault="00BF27D5" w:rsidP="00BF27D5">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408E027" w14:textId="77777777" w:rsidR="00BF27D5" w:rsidRDefault="00BF27D5" w:rsidP="00BF27D5">
      <w:pPr>
        <w:pStyle w:val="Tekstprzypisudolnego"/>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FAE68EF"/>
    <w:multiLevelType w:val="multilevel"/>
    <w:tmpl w:val="0F348F8C"/>
    <w:lvl w:ilvl="0">
      <w:start w:val="8"/>
      <w:numFmt w:val="decimal"/>
      <w:lvlText w:val="%1."/>
      <w:lvlJc w:val="left"/>
      <w:pPr>
        <w:tabs>
          <w:tab w:val="num" w:pos="720"/>
        </w:tabs>
        <w:ind w:left="720" w:hanging="360"/>
      </w:pPr>
      <w:rPr>
        <w:rFonts w:hint="default"/>
        <w:color w:val="auto"/>
      </w:rPr>
    </w:lvl>
    <w:lvl w:ilvl="1">
      <w:start w:val="1"/>
      <w:numFmt w:val="lowerLetter"/>
      <w:lvlText w:val="%2)"/>
      <w:lvlJc w:val="left"/>
      <w:pPr>
        <w:ind w:left="1440" w:hanging="360"/>
      </w:pPr>
      <w:rPr>
        <w:rFonts w:hint="default"/>
      </w:rPr>
    </w:lvl>
    <w:lvl w:ilvl="2">
      <w:start w:val="6"/>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6B0165"/>
    <w:multiLevelType w:val="multilevel"/>
    <w:tmpl w:val="085E787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6"/>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16"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18" w15:restartNumberingAfterBreak="0">
    <w:nsid w:val="58852DA4"/>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675875B3"/>
    <w:multiLevelType w:val="hybridMultilevel"/>
    <w:tmpl w:val="7CAEBA46"/>
    <w:lvl w:ilvl="0" w:tplc="81CE4F7C">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9578E8"/>
    <w:multiLevelType w:val="hybridMultilevel"/>
    <w:tmpl w:val="38D4964A"/>
    <w:lvl w:ilvl="0" w:tplc="04150011">
      <w:start w:val="1"/>
      <w:numFmt w:val="decimal"/>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24" w15:restartNumberingAfterBreak="0">
    <w:nsid w:val="70F24B10"/>
    <w:multiLevelType w:val="multilevel"/>
    <w:tmpl w:val="C458E204"/>
    <w:styleLink w:val="Styl2"/>
    <w:lvl w:ilvl="0">
      <w:start w:val="1"/>
      <w:numFmt w:val="lowerLetter"/>
      <w:lvlText w:val="%1."/>
      <w:lvlJc w:val="left"/>
      <w:pPr>
        <w:tabs>
          <w:tab w:val="num" w:pos="502"/>
        </w:tabs>
        <w:ind w:left="502" w:hanging="360"/>
      </w:pPr>
      <w:rPr>
        <w:rFonts w:cs="Times New Roman"/>
        <w:b w:val="0"/>
        <w:color w:val="auto"/>
        <w:sz w:val="22"/>
        <w:szCs w:val="22"/>
      </w:rPr>
    </w:lvl>
    <w:lvl w:ilvl="1">
      <w:start w:val="7"/>
      <w:numFmt w:val="lowerLetter"/>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27"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0724594">
    <w:abstractNumId w:val="17"/>
  </w:num>
  <w:num w:numId="2" w16cid:durableId="1373918477">
    <w:abstractNumId w:val="25"/>
  </w:num>
  <w:num w:numId="3" w16cid:durableId="56247176">
    <w:abstractNumId w:val="27"/>
  </w:num>
  <w:num w:numId="4" w16cid:durableId="1229340220">
    <w:abstractNumId w:val="10"/>
  </w:num>
  <w:num w:numId="5" w16cid:durableId="1132671612">
    <w:abstractNumId w:val="15"/>
  </w:num>
  <w:num w:numId="6" w16cid:durableId="646783711">
    <w:abstractNumId w:val="7"/>
  </w:num>
  <w:num w:numId="7" w16cid:durableId="1325861879">
    <w:abstractNumId w:val="21"/>
  </w:num>
  <w:num w:numId="8" w16cid:durableId="942492578">
    <w:abstractNumId w:val="20"/>
  </w:num>
  <w:num w:numId="9" w16cid:durableId="1696538070">
    <w:abstractNumId w:val="4"/>
  </w:num>
  <w:num w:numId="10" w16cid:durableId="491799144">
    <w:abstractNumId w:val="11"/>
  </w:num>
  <w:num w:numId="11" w16cid:durableId="441344817">
    <w:abstractNumId w:val="26"/>
  </w:num>
  <w:num w:numId="12" w16cid:durableId="15518432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9584373">
    <w:abstractNumId w:val="5"/>
  </w:num>
  <w:num w:numId="14" w16cid:durableId="292517537">
    <w:abstractNumId w:val="16"/>
  </w:num>
  <w:num w:numId="15" w16cid:durableId="451945306">
    <w:abstractNumId w:val="13"/>
  </w:num>
  <w:num w:numId="16" w16cid:durableId="462385584">
    <w:abstractNumId w:val="3"/>
  </w:num>
  <w:num w:numId="17" w16cid:durableId="1306548071">
    <w:abstractNumId w:val="2"/>
  </w:num>
  <w:num w:numId="18" w16cid:durableId="898395455">
    <w:abstractNumId w:val="6"/>
  </w:num>
  <w:num w:numId="19" w16cid:durableId="367074480">
    <w:abstractNumId w:val="19"/>
  </w:num>
  <w:num w:numId="20" w16cid:durableId="1714307492">
    <w:abstractNumId w:val="9"/>
  </w:num>
  <w:num w:numId="21" w16cid:durableId="16510123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2016107">
    <w:abstractNumId w:val="14"/>
  </w:num>
  <w:num w:numId="23" w16cid:durableId="16762233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9331658">
    <w:abstractNumId w:val="24"/>
  </w:num>
  <w:num w:numId="25" w16cid:durableId="492792574">
    <w:abstractNumId w:val="18"/>
  </w:num>
  <w:num w:numId="26" w16cid:durableId="1990593613">
    <w:abstractNumId w:val="22"/>
  </w:num>
  <w:num w:numId="27" w16cid:durableId="474495661">
    <w:abstractNumId w:val="23"/>
  </w:num>
  <w:num w:numId="28" w16cid:durableId="1177234612">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DEF"/>
    <w:rsid w:val="00000B41"/>
    <w:rsid w:val="000024D6"/>
    <w:rsid w:val="00002760"/>
    <w:rsid w:val="00003874"/>
    <w:rsid w:val="00003DAB"/>
    <w:rsid w:val="00004644"/>
    <w:rsid w:val="00005CFE"/>
    <w:rsid w:val="00005F64"/>
    <w:rsid w:val="000109D2"/>
    <w:rsid w:val="0001108D"/>
    <w:rsid w:val="00011AB2"/>
    <w:rsid w:val="000129C4"/>
    <w:rsid w:val="00012B21"/>
    <w:rsid w:val="0001357A"/>
    <w:rsid w:val="00013937"/>
    <w:rsid w:val="00014F2C"/>
    <w:rsid w:val="0001662B"/>
    <w:rsid w:val="0001696E"/>
    <w:rsid w:val="000179F5"/>
    <w:rsid w:val="00017AB6"/>
    <w:rsid w:val="00017FD6"/>
    <w:rsid w:val="000221A1"/>
    <w:rsid w:val="00022E3F"/>
    <w:rsid w:val="00023380"/>
    <w:rsid w:val="000250E3"/>
    <w:rsid w:val="00025474"/>
    <w:rsid w:val="00026677"/>
    <w:rsid w:val="000267B7"/>
    <w:rsid w:val="00030271"/>
    <w:rsid w:val="00031BA9"/>
    <w:rsid w:val="00033873"/>
    <w:rsid w:val="00033EB9"/>
    <w:rsid w:val="0003501A"/>
    <w:rsid w:val="000377F4"/>
    <w:rsid w:val="00037DA3"/>
    <w:rsid w:val="000400D0"/>
    <w:rsid w:val="00043831"/>
    <w:rsid w:val="00043AC7"/>
    <w:rsid w:val="00043E71"/>
    <w:rsid w:val="000455DF"/>
    <w:rsid w:val="00045B08"/>
    <w:rsid w:val="000469FD"/>
    <w:rsid w:val="0004738E"/>
    <w:rsid w:val="000476BE"/>
    <w:rsid w:val="00050185"/>
    <w:rsid w:val="00051815"/>
    <w:rsid w:val="000527AC"/>
    <w:rsid w:val="000529E7"/>
    <w:rsid w:val="00054696"/>
    <w:rsid w:val="00055E6A"/>
    <w:rsid w:val="00057F73"/>
    <w:rsid w:val="00060B32"/>
    <w:rsid w:val="00062B03"/>
    <w:rsid w:val="00063693"/>
    <w:rsid w:val="00063A7E"/>
    <w:rsid w:val="000654A8"/>
    <w:rsid w:val="00065F24"/>
    <w:rsid w:val="00066819"/>
    <w:rsid w:val="00066CE9"/>
    <w:rsid w:val="00070E10"/>
    <w:rsid w:val="00072781"/>
    <w:rsid w:val="00073B8C"/>
    <w:rsid w:val="000762DC"/>
    <w:rsid w:val="0007799C"/>
    <w:rsid w:val="000814E2"/>
    <w:rsid w:val="0008210E"/>
    <w:rsid w:val="00082667"/>
    <w:rsid w:val="00082C40"/>
    <w:rsid w:val="00084CBE"/>
    <w:rsid w:val="00085FC2"/>
    <w:rsid w:val="00086F01"/>
    <w:rsid w:val="0009130B"/>
    <w:rsid w:val="00091697"/>
    <w:rsid w:val="00092F0D"/>
    <w:rsid w:val="00093184"/>
    <w:rsid w:val="00093D36"/>
    <w:rsid w:val="000941A5"/>
    <w:rsid w:val="0009521B"/>
    <w:rsid w:val="00095956"/>
    <w:rsid w:val="00095B8A"/>
    <w:rsid w:val="00095FC3"/>
    <w:rsid w:val="00096047"/>
    <w:rsid w:val="0009681D"/>
    <w:rsid w:val="0009706A"/>
    <w:rsid w:val="000974AF"/>
    <w:rsid w:val="0009799B"/>
    <w:rsid w:val="00097B04"/>
    <w:rsid w:val="000A1C99"/>
    <w:rsid w:val="000A28A1"/>
    <w:rsid w:val="000A3E63"/>
    <w:rsid w:val="000A4D34"/>
    <w:rsid w:val="000A633D"/>
    <w:rsid w:val="000A654A"/>
    <w:rsid w:val="000A72DA"/>
    <w:rsid w:val="000B22CC"/>
    <w:rsid w:val="000B2B98"/>
    <w:rsid w:val="000B2E90"/>
    <w:rsid w:val="000B3AAE"/>
    <w:rsid w:val="000B454B"/>
    <w:rsid w:val="000B4B91"/>
    <w:rsid w:val="000B50F5"/>
    <w:rsid w:val="000B57E4"/>
    <w:rsid w:val="000B5BE5"/>
    <w:rsid w:val="000B5C67"/>
    <w:rsid w:val="000B5F80"/>
    <w:rsid w:val="000B7F36"/>
    <w:rsid w:val="000C1104"/>
    <w:rsid w:val="000C18E8"/>
    <w:rsid w:val="000C1FBD"/>
    <w:rsid w:val="000C2433"/>
    <w:rsid w:val="000C24A5"/>
    <w:rsid w:val="000C4EE0"/>
    <w:rsid w:val="000C5FD1"/>
    <w:rsid w:val="000C6371"/>
    <w:rsid w:val="000C7048"/>
    <w:rsid w:val="000D06D2"/>
    <w:rsid w:val="000D0CBA"/>
    <w:rsid w:val="000D1666"/>
    <w:rsid w:val="000D19C9"/>
    <w:rsid w:val="000D3831"/>
    <w:rsid w:val="000D536E"/>
    <w:rsid w:val="000D6237"/>
    <w:rsid w:val="000D6D8F"/>
    <w:rsid w:val="000D7653"/>
    <w:rsid w:val="000E0D29"/>
    <w:rsid w:val="000E1821"/>
    <w:rsid w:val="000E1D7F"/>
    <w:rsid w:val="000E2036"/>
    <w:rsid w:val="000E2410"/>
    <w:rsid w:val="000E2C68"/>
    <w:rsid w:val="000E2F22"/>
    <w:rsid w:val="000E4099"/>
    <w:rsid w:val="000E6B88"/>
    <w:rsid w:val="000E7079"/>
    <w:rsid w:val="000E7D95"/>
    <w:rsid w:val="000F0B0F"/>
    <w:rsid w:val="000F138B"/>
    <w:rsid w:val="000F15C6"/>
    <w:rsid w:val="000F1988"/>
    <w:rsid w:val="000F21F9"/>
    <w:rsid w:val="000F27FA"/>
    <w:rsid w:val="000F3FEB"/>
    <w:rsid w:val="000F4652"/>
    <w:rsid w:val="000F49B4"/>
    <w:rsid w:val="000F4B74"/>
    <w:rsid w:val="000F4BE2"/>
    <w:rsid w:val="000F64FC"/>
    <w:rsid w:val="000F6C0F"/>
    <w:rsid w:val="00101279"/>
    <w:rsid w:val="00101629"/>
    <w:rsid w:val="001030A3"/>
    <w:rsid w:val="00103BC2"/>
    <w:rsid w:val="00104205"/>
    <w:rsid w:val="0010655F"/>
    <w:rsid w:val="00107B35"/>
    <w:rsid w:val="00111495"/>
    <w:rsid w:val="00111FB7"/>
    <w:rsid w:val="0011224B"/>
    <w:rsid w:val="00114344"/>
    <w:rsid w:val="00114619"/>
    <w:rsid w:val="00116681"/>
    <w:rsid w:val="00120045"/>
    <w:rsid w:val="00120642"/>
    <w:rsid w:val="00120A14"/>
    <w:rsid w:val="00120D67"/>
    <w:rsid w:val="001213DB"/>
    <w:rsid w:val="001221A1"/>
    <w:rsid w:val="0012445D"/>
    <w:rsid w:val="001262F9"/>
    <w:rsid w:val="001264CA"/>
    <w:rsid w:val="00127EBC"/>
    <w:rsid w:val="001303DC"/>
    <w:rsid w:val="001307D9"/>
    <w:rsid w:val="001335E2"/>
    <w:rsid w:val="00133D88"/>
    <w:rsid w:val="00134972"/>
    <w:rsid w:val="00136436"/>
    <w:rsid w:val="001369E6"/>
    <w:rsid w:val="00136A47"/>
    <w:rsid w:val="00136C05"/>
    <w:rsid w:val="001405B3"/>
    <w:rsid w:val="00140D1B"/>
    <w:rsid w:val="00140E42"/>
    <w:rsid w:val="00142D0B"/>
    <w:rsid w:val="0014444C"/>
    <w:rsid w:val="00144795"/>
    <w:rsid w:val="00144F06"/>
    <w:rsid w:val="00145BF7"/>
    <w:rsid w:val="0014634F"/>
    <w:rsid w:val="00146BA1"/>
    <w:rsid w:val="00147A29"/>
    <w:rsid w:val="00150712"/>
    <w:rsid w:val="001517CA"/>
    <w:rsid w:val="00151F2A"/>
    <w:rsid w:val="00152005"/>
    <w:rsid w:val="00153365"/>
    <w:rsid w:val="001600D1"/>
    <w:rsid w:val="00160B45"/>
    <w:rsid w:val="00161951"/>
    <w:rsid w:val="00163434"/>
    <w:rsid w:val="0016505D"/>
    <w:rsid w:val="00166449"/>
    <w:rsid w:val="001669CA"/>
    <w:rsid w:val="00170584"/>
    <w:rsid w:val="00171301"/>
    <w:rsid w:val="00174FDE"/>
    <w:rsid w:val="00175113"/>
    <w:rsid w:val="001764A6"/>
    <w:rsid w:val="001768C8"/>
    <w:rsid w:val="00177B70"/>
    <w:rsid w:val="0018047C"/>
    <w:rsid w:val="00180833"/>
    <w:rsid w:val="0018382D"/>
    <w:rsid w:val="00183B57"/>
    <w:rsid w:val="00183EE6"/>
    <w:rsid w:val="00186269"/>
    <w:rsid w:val="0018773D"/>
    <w:rsid w:val="00190DAF"/>
    <w:rsid w:val="0019141E"/>
    <w:rsid w:val="00191531"/>
    <w:rsid w:val="0019354C"/>
    <w:rsid w:val="001953C9"/>
    <w:rsid w:val="001A39B1"/>
    <w:rsid w:val="001A452C"/>
    <w:rsid w:val="001A5020"/>
    <w:rsid w:val="001A5BDD"/>
    <w:rsid w:val="001A67DA"/>
    <w:rsid w:val="001B02C1"/>
    <w:rsid w:val="001B193D"/>
    <w:rsid w:val="001B3000"/>
    <w:rsid w:val="001B351A"/>
    <w:rsid w:val="001B35A6"/>
    <w:rsid w:val="001B411D"/>
    <w:rsid w:val="001B4A1E"/>
    <w:rsid w:val="001C06C2"/>
    <w:rsid w:val="001C086D"/>
    <w:rsid w:val="001C1F56"/>
    <w:rsid w:val="001C41D0"/>
    <w:rsid w:val="001C7209"/>
    <w:rsid w:val="001D1AD2"/>
    <w:rsid w:val="001D326C"/>
    <w:rsid w:val="001D3B2A"/>
    <w:rsid w:val="001D4776"/>
    <w:rsid w:val="001D5826"/>
    <w:rsid w:val="001D59FD"/>
    <w:rsid w:val="001D5EB5"/>
    <w:rsid w:val="001D6919"/>
    <w:rsid w:val="001D7F32"/>
    <w:rsid w:val="001E05D8"/>
    <w:rsid w:val="001E0C2E"/>
    <w:rsid w:val="001E0F5C"/>
    <w:rsid w:val="001E13E9"/>
    <w:rsid w:val="001E22E5"/>
    <w:rsid w:val="001E321E"/>
    <w:rsid w:val="001E3F6C"/>
    <w:rsid w:val="001E417D"/>
    <w:rsid w:val="001E6910"/>
    <w:rsid w:val="001E6ACE"/>
    <w:rsid w:val="001E6D53"/>
    <w:rsid w:val="001E6FB6"/>
    <w:rsid w:val="001F001B"/>
    <w:rsid w:val="001F068D"/>
    <w:rsid w:val="001F19F6"/>
    <w:rsid w:val="001F1AAB"/>
    <w:rsid w:val="001F227F"/>
    <w:rsid w:val="001F2EC9"/>
    <w:rsid w:val="001F3BBF"/>
    <w:rsid w:val="002009CC"/>
    <w:rsid w:val="00201E25"/>
    <w:rsid w:val="002023A3"/>
    <w:rsid w:val="00203C4A"/>
    <w:rsid w:val="002049E7"/>
    <w:rsid w:val="00204D16"/>
    <w:rsid w:val="00205115"/>
    <w:rsid w:val="002059B9"/>
    <w:rsid w:val="0020620E"/>
    <w:rsid w:val="0020682D"/>
    <w:rsid w:val="00211B29"/>
    <w:rsid w:val="002121C6"/>
    <w:rsid w:val="00213570"/>
    <w:rsid w:val="00213DB3"/>
    <w:rsid w:val="0021458D"/>
    <w:rsid w:val="0021600A"/>
    <w:rsid w:val="002174B2"/>
    <w:rsid w:val="00220877"/>
    <w:rsid w:val="002209EC"/>
    <w:rsid w:val="00222B20"/>
    <w:rsid w:val="00223597"/>
    <w:rsid w:val="00223B39"/>
    <w:rsid w:val="00224554"/>
    <w:rsid w:val="00224D66"/>
    <w:rsid w:val="00224F18"/>
    <w:rsid w:val="002253BC"/>
    <w:rsid w:val="00226ADE"/>
    <w:rsid w:val="00226E09"/>
    <w:rsid w:val="00231CA4"/>
    <w:rsid w:val="0023301B"/>
    <w:rsid w:val="00235250"/>
    <w:rsid w:val="002354A1"/>
    <w:rsid w:val="00235E9D"/>
    <w:rsid w:val="002366FA"/>
    <w:rsid w:val="002368AC"/>
    <w:rsid w:val="0023776E"/>
    <w:rsid w:val="00240C6D"/>
    <w:rsid w:val="00241FC1"/>
    <w:rsid w:val="002435DF"/>
    <w:rsid w:val="00244D87"/>
    <w:rsid w:val="00245079"/>
    <w:rsid w:val="00245C0A"/>
    <w:rsid w:val="00247768"/>
    <w:rsid w:val="00247CD9"/>
    <w:rsid w:val="0025037A"/>
    <w:rsid w:val="00252467"/>
    <w:rsid w:val="00253C5D"/>
    <w:rsid w:val="00255155"/>
    <w:rsid w:val="0025575A"/>
    <w:rsid w:val="0025777C"/>
    <w:rsid w:val="00260C03"/>
    <w:rsid w:val="002634F1"/>
    <w:rsid w:val="00266A19"/>
    <w:rsid w:val="002679B4"/>
    <w:rsid w:val="002700EF"/>
    <w:rsid w:val="002706AE"/>
    <w:rsid w:val="0027093A"/>
    <w:rsid w:val="00270AAE"/>
    <w:rsid w:val="002712F8"/>
    <w:rsid w:val="0027333E"/>
    <w:rsid w:val="0027433E"/>
    <w:rsid w:val="00275397"/>
    <w:rsid w:val="002766FC"/>
    <w:rsid w:val="00276776"/>
    <w:rsid w:val="002770FC"/>
    <w:rsid w:val="002800C8"/>
    <w:rsid w:val="002813BA"/>
    <w:rsid w:val="0028145F"/>
    <w:rsid w:val="00281657"/>
    <w:rsid w:val="00284F0D"/>
    <w:rsid w:val="0028608A"/>
    <w:rsid w:val="002867CB"/>
    <w:rsid w:val="002922E1"/>
    <w:rsid w:val="002926D6"/>
    <w:rsid w:val="00293A5C"/>
    <w:rsid w:val="00295EF2"/>
    <w:rsid w:val="0029774A"/>
    <w:rsid w:val="002A1E5B"/>
    <w:rsid w:val="002A3163"/>
    <w:rsid w:val="002A4727"/>
    <w:rsid w:val="002A6155"/>
    <w:rsid w:val="002A6777"/>
    <w:rsid w:val="002A701E"/>
    <w:rsid w:val="002B0266"/>
    <w:rsid w:val="002B02D5"/>
    <w:rsid w:val="002B176A"/>
    <w:rsid w:val="002B17A4"/>
    <w:rsid w:val="002B1DC7"/>
    <w:rsid w:val="002B2195"/>
    <w:rsid w:val="002B2616"/>
    <w:rsid w:val="002B29C1"/>
    <w:rsid w:val="002B2FC0"/>
    <w:rsid w:val="002B363B"/>
    <w:rsid w:val="002B3D86"/>
    <w:rsid w:val="002B40D8"/>
    <w:rsid w:val="002B49A2"/>
    <w:rsid w:val="002B4DEA"/>
    <w:rsid w:val="002C24CB"/>
    <w:rsid w:val="002C2E08"/>
    <w:rsid w:val="002C2FEE"/>
    <w:rsid w:val="002C4DA1"/>
    <w:rsid w:val="002C4F37"/>
    <w:rsid w:val="002C6E94"/>
    <w:rsid w:val="002D01A3"/>
    <w:rsid w:val="002D221E"/>
    <w:rsid w:val="002D3FD8"/>
    <w:rsid w:val="002D4F46"/>
    <w:rsid w:val="002D5776"/>
    <w:rsid w:val="002D6384"/>
    <w:rsid w:val="002D7996"/>
    <w:rsid w:val="002E19DE"/>
    <w:rsid w:val="002E28B8"/>
    <w:rsid w:val="002E3EDA"/>
    <w:rsid w:val="002E40C8"/>
    <w:rsid w:val="002E4796"/>
    <w:rsid w:val="002E58B1"/>
    <w:rsid w:val="002E65B5"/>
    <w:rsid w:val="002E737D"/>
    <w:rsid w:val="002F04C4"/>
    <w:rsid w:val="002F0F15"/>
    <w:rsid w:val="002F13DD"/>
    <w:rsid w:val="002F1CF4"/>
    <w:rsid w:val="002F1D41"/>
    <w:rsid w:val="002F29EB"/>
    <w:rsid w:val="002F2B29"/>
    <w:rsid w:val="002F2D6D"/>
    <w:rsid w:val="002F41BF"/>
    <w:rsid w:val="002F66F7"/>
    <w:rsid w:val="002F690B"/>
    <w:rsid w:val="002F6E0A"/>
    <w:rsid w:val="002F7518"/>
    <w:rsid w:val="00300E7B"/>
    <w:rsid w:val="00302146"/>
    <w:rsid w:val="00302B14"/>
    <w:rsid w:val="00303D0B"/>
    <w:rsid w:val="00304069"/>
    <w:rsid w:val="003049E3"/>
    <w:rsid w:val="00306405"/>
    <w:rsid w:val="003076F9"/>
    <w:rsid w:val="003103D1"/>
    <w:rsid w:val="00311A5A"/>
    <w:rsid w:val="00313269"/>
    <w:rsid w:val="00313690"/>
    <w:rsid w:val="00314428"/>
    <w:rsid w:val="00314B54"/>
    <w:rsid w:val="00316930"/>
    <w:rsid w:val="00321050"/>
    <w:rsid w:val="00321A78"/>
    <w:rsid w:val="00322E34"/>
    <w:rsid w:val="00322F89"/>
    <w:rsid w:val="0032501D"/>
    <w:rsid w:val="00325305"/>
    <w:rsid w:val="00325937"/>
    <w:rsid w:val="00326726"/>
    <w:rsid w:val="00326CD0"/>
    <w:rsid w:val="0032700A"/>
    <w:rsid w:val="00327105"/>
    <w:rsid w:val="0032755D"/>
    <w:rsid w:val="00330243"/>
    <w:rsid w:val="00330898"/>
    <w:rsid w:val="00330AB2"/>
    <w:rsid w:val="003316AB"/>
    <w:rsid w:val="00331B6F"/>
    <w:rsid w:val="00332A2A"/>
    <w:rsid w:val="00333127"/>
    <w:rsid w:val="00333191"/>
    <w:rsid w:val="00334644"/>
    <w:rsid w:val="00335F59"/>
    <w:rsid w:val="00337A98"/>
    <w:rsid w:val="00337CCD"/>
    <w:rsid w:val="0034084B"/>
    <w:rsid w:val="003408AF"/>
    <w:rsid w:val="00343FC0"/>
    <w:rsid w:val="0034414A"/>
    <w:rsid w:val="003448EF"/>
    <w:rsid w:val="00344914"/>
    <w:rsid w:val="00344B6F"/>
    <w:rsid w:val="0034503D"/>
    <w:rsid w:val="00345348"/>
    <w:rsid w:val="00345A3B"/>
    <w:rsid w:val="00345A45"/>
    <w:rsid w:val="00346433"/>
    <w:rsid w:val="00347268"/>
    <w:rsid w:val="003472CA"/>
    <w:rsid w:val="0034788E"/>
    <w:rsid w:val="00347D7D"/>
    <w:rsid w:val="00350117"/>
    <w:rsid w:val="00350526"/>
    <w:rsid w:val="0035163B"/>
    <w:rsid w:val="00352FB3"/>
    <w:rsid w:val="003544D8"/>
    <w:rsid w:val="00355C7F"/>
    <w:rsid w:val="00356F1E"/>
    <w:rsid w:val="00357466"/>
    <w:rsid w:val="00357C2F"/>
    <w:rsid w:val="00360483"/>
    <w:rsid w:val="00360A3B"/>
    <w:rsid w:val="00361FB2"/>
    <w:rsid w:val="00362024"/>
    <w:rsid w:val="003626E3"/>
    <w:rsid w:val="0036473C"/>
    <w:rsid w:val="00367B46"/>
    <w:rsid w:val="00371305"/>
    <w:rsid w:val="00371371"/>
    <w:rsid w:val="003713AB"/>
    <w:rsid w:val="003713F3"/>
    <w:rsid w:val="00371E64"/>
    <w:rsid w:val="003747ED"/>
    <w:rsid w:val="00374BF3"/>
    <w:rsid w:val="003754F9"/>
    <w:rsid w:val="00376DBA"/>
    <w:rsid w:val="00377049"/>
    <w:rsid w:val="00377299"/>
    <w:rsid w:val="00377534"/>
    <w:rsid w:val="00377589"/>
    <w:rsid w:val="00377D8A"/>
    <w:rsid w:val="00380764"/>
    <w:rsid w:val="00380F56"/>
    <w:rsid w:val="0038482E"/>
    <w:rsid w:val="003865C6"/>
    <w:rsid w:val="00390C8B"/>
    <w:rsid w:val="00391170"/>
    <w:rsid w:val="003918C1"/>
    <w:rsid w:val="003928E9"/>
    <w:rsid w:val="00394004"/>
    <w:rsid w:val="0039440E"/>
    <w:rsid w:val="0039473E"/>
    <w:rsid w:val="00396CE6"/>
    <w:rsid w:val="003975A2"/>
    <w:rsid w:val="003976DD"/>
    <w:rsid w:val="003978C8"/>
    <w:rsid w:val="003A05E7"/>
    <w:rsid w:val="003A12BA"/>
    <w:rsid w:val="003A2B63"/>
    <w:rsid w:val="003A2D53"/>
    <w:rsid w:val="003A3565"/>
    <w:rsid w:val="003A52B3"/>
    <w:rsid w:val="003A537B"/>
    <w:rsid w:val="003A56CB"/>
    <w:rsid w:val="003A5A62"/>
    <w:rsid w:val="003A72EB"/>
    <w:rsid w:val="003A7731"/>
    <w:rsid w:val="003A7EA8"/>
    <w:rsid w:val="003B1918"/>
    <w:rsid w:val="003B1A12"/>
    <w:rsid w:val="003B1C19"/>
    <w:rsid w:val="003B216C"/>
    <w:rsid w:val="003B3E22"/>
    <w:rsid w:val="003B4B69"/>
    <w:rsid w:val="003B5980"/>
    <w:rsid w:val="003B5E24"/>
    <w:rsid w:val="003B7302"/>
    <w:rsid w:val="003B7951"/>
    <w:rsid w:val="003C0771"/>
    <w:rsid w:val="003C0F60"/>
    <w:rsid w:val="003C59AA"/>
    <w:rsid w:val="003C6A1F"/>
    <w:rsid w:val="003C6EE6"/>
    <w:rsid w:val="003C7258"/>
    <w:rsid w:val="003C737F"/>
    <w:rsid w:val="003D0432"/>
    <w:rsid w:val="003D0689"/>
    <w:rsid w:val="003D21E5"/>
    <w:rsid w:val="003D306E"/>
    <w:rsid w:val="003D39E1"/>
    <w:rsid w:val="003D3BE2"/>
    <w:rsid w:val="003D56F2"/>
    <w:rsid w:val="003D607A"/>
    <w:rsid w:val="003D7552"/>
    <w:rsid w:val="003D7A81"/>
    <w:rsid w:val="003E1046"/>
    <w:rsid w:val="003E43C7"/>
    <w:rsid w:val="003E4A2A"/>
    <w:rsid w:val="003E59B5"/>
    <w:rsid w:val="003E5A93"/>
    <w:rsid w:val="003E6322"/>
    <w:rsid w:val="003F022D"/>
    <w:rsid w:val="003F1839"/>
    <w:rsid w:val="003F34F5"/>
    <w:rsid w:val="003F35C6"/>
    <w:rsid w:val="003F4B49"/>
    <w:rsid w:val="003F4DB6"/>
    <w:rsid w:val="003F6797"/>
    <w:rsid w:val="003F7510"/>
    <w:rsid w:val="00400C36"/>
    <w:rsid w:val="00402BA4"/>
    <w:rsid w:val="00403663"/>
    <w:rsid w:val="00405C59"/>
    <w:rsid w:val="0040639E"/>
    <w:rsid w:val="00406B64"/>
    <w:rsid w:val="00406C1E"/>
    <w:rsid w:val="004071E5"/>
    <w:rsid w:val="004113B9"/>
    <w:rsid w:val="00412C7C"/>
    <w:rsid w:val="00413902"/>
    <w:rsid w:val="00414600"/>
    <w:rsid w:val="00414D34"/>
    <w:rsid w:val="0041554A"/>
    <w:rsid w:val="00416A84"/>
    <w:rsid w:val="0041775A"/>
    <w:rsid w:val="0041780C"/>
    <w:rsid w:val="00417A29"/>
    <w:rsid w:val="00417DAE"/>
    <w:rsid w:val="004209A7"/>
    <w:rsid w:val="0042126F"/>
    <w:rsid w:val="00423B2F"/>
    <w:rsid w:val="00423C24"/>
    <w:rsid w:val="00424BDC"/>
    <w:rsid w:val="00425E25"/>
    <w:rsid w:val="00426ABE"/>
    <w:rsid w:val="00430AA0"/>
    <w:rsid w:val="00432B29"/>
    <w:rsid w:val="00432DC6"/>
    <w:rsid w:val="00433157"/>
    <w:rsid w:val="00433769"/>
    <w:rsid w:val="004338F8"/>
    <w:rsid w:val="00433F3F"/>
    <w:rsid w:val="00435D8B"/>
    <w:rsid w:val="00436EB7"/>
    <w:rsid w:val="00437895"/>
    <w:rsid w:val="0044045E"/>
    <w:rsid w:val="00440EAC"/>
    <w:rsid w:val="004423A8"/>
    <w:rsid w:val="00443A55"/>
    <w:rsid w:val="004442A6"/>
    <w:rsid w:val="00444FA0"/>
    <w:rsid w:val="004468E3"/>
    <w:rsid w:val="00446FC0"/>
    <w:rsid w:val="00447048"/>
    <w:rsid w:val="00450BBE"/>
    <w:rsid w:val="00450D85"/>
    <w:rsid w:val="00450E7A"/>
    <w:rsid w:val="0045160B"/>
    <w:rsid w:val="0045183D"/>
    <w:rsid w:val="004540F1"/>
    <w:rsid w:val="00454AD7"/>
    <w:rsid w:val="00455347"/>
    <w:rsid w:val="0045539E"/>
    <w:rsid w:val="00455533"/>
    <w:rsid w:val="00455740"/>
    <w:rsid w:val="00455BE1"/>
    <w:rsid w:val="00456DCC"/>
    <w:rsid w:val="00457372"/>
    <w:rsid w:val="004610F9"/>
    <w:rsid w:val="00462607"/>
    <w:rsid w:val="0046314D"/>
    <w:rsid w:val="00463442"/>
    <w:rsid w:val="004644C0"/>
    <w:rsid w:val="00466D6B"/>
    <w:rsid w:val="00470C59"/>
    <w:rsid w:val="004746AD"/>
    <w:rsid w:val="00475C5D"/>
    <w:rsid w:val="00475C93"/>
    <w:rsid w:val="00475FD0"/>
    <w:rsid w:val="00476612"/>
    <w:rsid w:val="004770FB"/>
    <w:rsid w:val="004775C7"/>
    <w:rsid w:val="0048027C"/>
    <w:rsid w:val="00480462"/>
    <w:rsid w:val="00480EA2"/>
    <w:rsid w:val="004810B2"/>
    <w:rsid w:val="0048133F"/>
    <w:rsid w:val="00483158"/>
    <w:rsid w:val="0048389A"/>
    <w:rsid w:val="0048471B"/>
    <w:rsid w:val="00485FCA"/>
    <w:rsid w:val="0048611D"/>
    <w:rsid w:val="004873E0"/>
    <w:rsid w:val="004878D2"/>
    <w:rsid w:val="00490DC7"/>
    <w:rsid w:val="00491444"/>
    <w:rsid w:val="0049249F"/>
    <w:rsid w:val="0049292F"/>
    <w:rsid w:val="00493C49"/>
    <w:rsid w:val="00496060"/>
    <w:rsid w:val="004A025F"/>
    <w:rsid w:val="004A0280"/>
    <w:rsid w:val="004A07E6"/>
    <w:rsid w:val="004A1A2E"/>
    <w:rsid w:val="004A2E77"/>
    <w:rsid w:val="004A2EFB"/>
    <w:rsid w:val="004A4848"/>
    <w:rsid w:val="004A51E8"/>
    <w:rsid w:val="004A7AAE"/>
    <w:rsid w:val="004B26F5"/>
    <w:rsid w:val="004B3227"/>
    <w:rsid w:val="004B37BB"/>
    <w:rsid w:val="004B6390"/>
    <w:rsid w:val="004C081A"/>
    <w:rsid w:val="004C0DBF"/>
    <w:rsid w:val="004C1A55"/>
    <w:rsid w:val="004C2901"/>
    <w:rsid w:val="004C49AF"/>
    <w:rsid w:val="004C4D03"/>
    <w:rsid w:val="004C5120"/>
    <w:rsid w:val="004C5599"/>
    <w:rsid w:val="004C6788"/>
    <w:rsid w:val="004C6AA9"/>
    <w:rsid w:val="004C7355"/>
    <w:rsid w:val="004D510B"/>
    <w:rsid w:val="004E0860"/>
    <w:rsid w:val="004E272A"/>
    <w:rsid w:val="004E2972"/>
    <w:rsid w:val="004E2C26"/>
    <w:rsid w:val="004E6286"/>
    <w:rsid w:val="004E6F9A"/>
    <w:rsid w:val="004E706B"/>
    <w:rsid w:val="004E72A9"/>
    <w:rsid w:val="004E72BE"/>
    <w:rsid w:val="004E76E4"/>
    <w:rsid w:val="004F080E"/>
    <w:rsid w:val="004F25D6"/>
    <w:rsid w:val="004F4DAB"/>
    <w:rsid w:val="00500AB4"/>
    <w:rsid w:val="00500EC0"/>
    <w:rsid w:val="00501D1C"/>
    <w:rsid w:val="005033FE"/>
    <w:rsid w:val="005034CE"/>
    <w:rsid w:val="00504492"/>
    <w:rsid w:val="00504D45"/>
    <w:rsid w:val="00507882"/>
    <w:rsid w:val="005128CF"/>
    <w:rsid w:val="00512D85"/>
    <w:rsid w:val="005145B4"/>
    <w:rsid w:val="0051688D"/>
    <w:rsid w:val="00520111"/>
    <w:rsid w:val="0052112D"/>
    <w:rsid w:val="005220A7"/>
    <w:rsid w:val="00523E31"/>
    <w:rsid w:val="005302F1"/>
    <w:rsid w:val="005307BE"/>
    <w:rsid w:val="00532EF8"/>
    <w:rsid w:val="00535CBD"/>
    <w:rsid w:val="00536612"/>
    <w:rsid w:val="00540165"/>
    <w:rsid w:val="0054109F"/>
    <w:rsid w:val="00541537"/>
    <w:rsid w:val="00541594"/>
    <w:rsid w:val="00542506"/>
    <w:rsid w:val="00542BFC"/>
    <w:rsid w:val="00543205"/>
    <w:rsid w:val="005446A2"/>
    <w:rsid w:val="00544815"/>
    <w:rsid w:val="005455B1"/>
    <w:rsid w:val="0054688B"/>
    <w:rsid w:val="0054718A"/>
    <w:rsid w:val="00547F87"/>
    <w:rsid w:val="00550E44"/>
    <w:rsid w:val="00553BA4"/>
    <w:rsid w:val="00553C15"/>
    <w:rsid w:val="00553CB4"/>
    <w:rsid w:val="00554BF6"/>
    <w:rsid w:val="00554F59"/>
    <w:rsid w:val="00556267"/>
    <w:rsid w:val="00560361"/>
    <w:rsid w:val="00562EFF"/>
    <w:rsid w:val="00563065"/>
    <w:rsid w:val="00564618"/>
    <w:rsid w:val="005664D4"/>
    <w:rsid w:val="00567103"/>
    <w:rsid w:val="00567F24"/>
    <w:rsid w:val="0057058A"/>
    <w:rsid w:val="00574114"/>
    <w:rsid w:val="00574EE5"/>
    <w:rsid w:val="0057544A"/>
    <w:rsid w:val="0057556F"/>
    <w:rsid w:val="00575602"/>
    <w:rsid w:val="00580127"/>
    <w:rsid w:val="005804C8"/>
    <w:rsid w:val="00580DA8"/>
    <w:rsid w:val="00581971"/>
    <w:rsid w:val="00581FE9"/>
    <w:rsid w:val="00583EBE"/>
    <w:rsid w:val="005852EB"/>
    <w:rsid w:val="0058551B"/>
    <w:rsid w:val="00585622"/>
    <w:rsid w:val="005859E8"/>
    <w:rsid w:val="00585D6F"/>
    <w:rsid w:val="00586399"/>
    <w:rsid w:val="0058719B"/>
    <w:rsid w:val="0058750B"/>
    <w:rsid w:val="00587D8F"/>
    <w:rsid w:val="00590406"/>
    <w:rsid w:val="0059095E"/>
    <w:rsid w:val="0059381D"/>
    <w:rsid w:val="00595D7A"/>
    <w:rsid w:val="00597067"/>
    <w:rsid w:val="005976BE"/>
    <w:rsid w:val="005A0B6C"/>
    <w:rsid w:val="005A328B"/>
    <w:rsid w:val="005A3324"/>
    <w:rsid w:val="005A3DF9"/>
    <w:rsid w:val="005A4C01"/>
    <w:rsid w:val="005A4E1B"/>
    <w:rsid w:val="005A51D1"/>
    <w:rsid w:val="005A56BC"/>
    <w:rsid w:val="005A698F"/>
    <w:rsid w:val="005A7C89"/>
    <w:rsid w:val="005A7D59"/>
    <w:rsid w:val="005B2CA7"/>
    <w:rsid w:val="005B3297"/>
    <w:rsid w:val="005B3E7F"/>
    <w:rsid w:val="005B45C9"/>
    <w:rsid w:val="005B46C9"/>
    <w:rsid w:val="005B4B82"/>
    <w:rsid w:val="005B4BD2"/>
    <w:rsid w:val="005B5E62"/>
    <w:rsid w:val="005C175C"/>
    <w:rsid w:val="005C2471"/>
    <w:rsid w:val="005C2842"/>
    <w:rsid w:val="005C4433"/>
    <w:rsid w:val="005C5CC4"/>
    <w:rsid w:val="005C6258"/>
    <w:rsid w:val="005D5D43"/>
    <w:rsid w:val="005D7282"/>
    <w:rsid w:val="005D7467"/>
    <w:rsid w:val="005E0784"/>
    <w:rsid w:val="005E0A51"/>
    <w:rsid w:val="005E0FFC"/>
    <w:rsid w:val="005E1061"/>
    <w:rsid w:val="005E30C6"/>
    <w:rsid w:val="005E64FE"/>
    <w:rsid w:val="005E6EC9"/>
    <w:rsid w:val="005E6F88"/>
    <w:rsid w:val="005E79CE"/>
    <w:rsid w:val="005F0773"/>
    <w:rsid w:val="005F47A0"/>
    <w:rsid w:val="005F4CAA"/>
    <w:rsid w:val="005F4D6C"/>
    <w:rsid w:val="005F510E"/>
    <w:rsid w:val="005F5FE0"/>
    <w:rsid w:val="005F6FC0"/>
    <w:rsid w:val="006012CB"/>
    <w:rsid w:val="006014BB"/>
    <w:rsid w:val="006033C9"/>
    <w:rsid w:val="00604998"/>
    <w:rsid w:val="006049BA"/>
    <w:rsid w:val="00606AE4"/>
    <w:rsid w:val="0060777F"/>
    <w:rsid w:val="006106AA"/>
    <w:rsid w:val="00612AE7"/>
    <w:rsid w:val="00612E40"/>
    <w:rsid w:val="006137AA"/>
    <w:rsid w:val="006152BA"/>
    <w:rsid w:val="0062038A"/>
    <w:rsid w:val="00620D3C"/>
    <w:rsid w:val="0062150A"/>
    <w:rsid w:val="00622237"/>
    <w:rsid w:val="00622857"/>
    <w:rsid w:val="00632513"/>
    <w:rsid w:val="0063365C"/>
    <w:rsid w:val="006345D7"/>
    <w:rsid w:val="00635041"/>
    <w:rsid w:val="00635359"/>
    <w:rsid w:val="00636553"/>
    <w:rsid w:val="00636840"/>
    <w:rsid w:val="006372E0"/>
    <w:rsid w:val="006377E0"/>
    <w:rsid w:val="00641002"/>
    <w:rsid w:val="006420FB"/>
    <w:rsid w:val="006427C7"/>
    <w:rsid w:val="00643060"/>
    <w:rsid w:val="006435EC"/>
    <w:rsid w:val="00644313"/>
    <w:rsid w:val="00644B41"/>
    <w:rsid w:val="00645861"/>
    <w:rsid w:val="006475FC"/>
    <w:rsid w:val="00647A80"/>
    <w:rsid w:val="00647FE4"/>
    <w:rsid w:val="00651FC1"/>
    <w:rsid w:val="006563B8"/>
    <w:rsid w:val="00662338"/>
    <w:rsid w:val="00662DD6"/>
    <w:rsid w:val="0066492B"/>
    <w:rsid w:val="00664E64"/>
    <w:rsid w:val="00666CCF"/>
    <w:rsid w:val="00666CE6"/>
    <w:rsid w:val="00670C74"/>
    <w:rsid w:val="00671827"/>
    <w:rsid w:val="00671DC8"/>
    <w:rsid w:val="0067498F"/>
    <w:rsid w:val="00674AA1"/>
    <w:rsid w:val="00677F91"/>
    <w:rsid w:val="00680995"/>
    <w:rsid w:val="00681106"/>
    <w:rsid w:val="006816C7"/>
    <w:rsid w:val="006833A0"/>
    <w:rsid w:val="00683D34"/>
    <w:rsid w:val="00684088"/>
    <w:rsid w:val="00685A40"/>
    <w:rsid w:val="00686157"/>
    <w:rsid w:val="0068704D"/>
    <w:rsid w:val="00687956"/>
    <w:rsid w:val="00690F27"/>
    <w:rsid w:val="006918E9"/>
    <w:rsid w:val="00692907"/>
    <w:rsid w:val="00692BAC"/>
    <w:rsid w:val="006936FB"/>
    <w:rsid w:val="00693A55"/>
    <w:rsid w:val="00693C11"/>
    <w:rsid w:val="00693F98"/>
    <w:rsid w:val="00696253"/>
    <w:rsid w:val="006A03F2"/>
    <w:rsid w:val="006A0F00"/>
    <w:rsid w:val="006A1B76"/>
    <w:rsid w:val="006A1F54"/>
    <w:rsid w:val="006A292D"/>
    <w:rsid w:val="006A35E3"/>
    <w:rsid w:val="006A3B73"/>
    <w:rsid w:val="006A42A5"/>
    <w:rsid w:val="006B03E8"/>
    <w:rsid w:val="006B041D"/>
    <w:rsid w:val="006B1208"/>
    <w:rsid w:val="006B275E"/>
    <w:rsid w:val="006B29DE"/>
    <w:rsid w:val="006B2F0B"/>
    <w:rsid w:val="006B3D83"/>
    <w:rsid w:val="006B4327"/>
    <w:rsid w:val="006B50AD"/>
    <w:rsid w:val="006B572D"/>
    <w:rsid w:val="006B6B9C"/>
    <w:rsid w:val="006B6C0D"/>
    <w:rsid w:val="006B7627"/>
    <w:rsid w:val="006B7C71"/>
    <w:rsid w:val="006C0635"/>
    <w:rsid w:val="006C124A"/>
    <w:rsid w:val="006C2914"/>
    <w:rsid w:val="006C2E3A"/>
    <w:rsid w:val="006C2F42"/>
    <w:rsid w:val="006C3557"/>
    <w:rsid w:val="006C4829"/>
    <w:rsid w:val="006C62B1"/>
    <w:rsid w:val="006C6D80"/>
    <w:rsid w:val="006C79DC"/>
    <w:rsid w:val="006D01A0"/>
    <w:rsid w:val="006D2813"/>
    <w:rsid w:val="006D3B8B"/>
    <w:rsid w:val="006D609D"/>
    <w:rsid w:val="006E18AF"/>
    <w:rsid w:val="006E1D8A"/>
    <w:rsid w:val="006E1F24"/>
    <w:rsid w:val="006E2189"/>
    <w:rsid w:val="006E2C26"/>
    <w:rsid w:val="006E2E0D"/>
    <w:rsid w:val="006E3301"/>
    <w:rsid w:val="006E355F"/>
    <w:rsid w:val="006E43D4"/>
    <w:rsid w:val="006E67DC"/>
    <w:rsid w:val="006E68CC"/>
    <w:rsid w:val="006F1DAF"/>
    <w:rsid w:val="006F1FD6"/>
    <w:rsid w:val="006F2CB1"/>
    <w:rsid w:val="006F32A6"/>
    <w:rsid w:val="006F37A8"/>
    <w:rsid w:val="006F47C7"/>
    <w:rsid w:val="006F6FC3"/>
    <w:rsid w:val="006F732D"/>
    <w:rsid w:val="006F7F1A"/>
    <w:rsid w:val="00703B23"/>
    <w:rsid w:val="007045B9"/>
    <w:rsid w:val="00704943"/>
    <w:rsid w:val="007053AF"/>
    <w:rsid w:val="007059AF"/>
    <w:rsid w:val="007134DF"/>
    <w:rsid w:val="00714633"/>
    <w:rsid w:val="0071469A"/>
    <w:rsid w:val="00716EDF"/>
    <w:rsid w:val="00717636"/>
    <w:rsid w:val="007208C9"/>
    <w:rsid w:val="007228E2"/>
    <w:rsid w:val="00723836"/>
    <w:rsid w:val="00723CB4"/>
    <w:rsid w:val="00723FCC"/>
    <w:rsid w:val="00725150"/>
    <w:rsid w:val="00726146"/>
    <w:rsid w:val="00726536"/>
    <w:rsid w:val="00726BC6"/>
    <w:rsid w:val="00727CD6"/>
    <w:rsid w:val="00731340"/>
    <w:rsid w:val="00731DF7"/>
    <w:rsid w:val="00733784"/>
    <w:rsid w:val="00733B65"/>
    <w:rsid w:val="0073425E"/>
    <w:rsid w:val="007359E6"/>
    <w:rsid w:val="00735A61"/>
    <w:rsid w:val="007360B2"/>
    <w:rsid w:val="00736BAE"/>
    <w:rsid w:val="00736FE7"/>
    <w:rsid w:val="00737330"/>
    <w:rsid w:val="00737B5B"/>
    <w:rsid w:val="00737FEC"/>
    <w:rsid w:val="00740467"/>
    <w:rsid w:val="00740F87"/>
    <w:rsid w:val="007417FD"/>
    <w:rsid w:val="00741DB3"/>
    <w:rsid w:val="0074221E"/>
    <w:rsid w:val="007424F8"/>
    <w:rsid w:val="00742C71"/>
    <w:rsid w:val="00742D5C"/>
    <w:rsid w:val="00742FB5"/>
    <w:rsid w:val="007439C6"/>
    <w:rsid w:val="00744DC4"/>
    <w:rsid w:val="007453CF"/>
    <w:rsid w:val="007464DD"/>
    <w:rsid w:val="00746E5D"/>
    <w:rsid w:val="00746EDF"/>
    <w:rsid w:val="0074752D"/>
    <w:rsid w:val="00747608"/>
    <w:rsid w:val="007476A0"/>
    <w:rsid w:val="00747CCE"/>
    <w:rsid w:val="00750A47"/>
    <w:rsid w:val="00750DD1"/>
    <w:rsid w:val="00751185"/>
    <w:rsid w:val="0075210D"/>
    <w:rsid w:val="00752504"/>
    <w:rsid w:val="00752A76"/>
    <w:rsid w:val="00753439"/>
    <w:rsid w:val="007542D6"/>
    <w:rsid w:val="00754B39"/>
    <w:rsid w:val="00754C5C"/>
    <w:rsid w:val="007562B6"/>
    <w:rsid w:val="00756E29"/>
    <w:rsid w:val="00757094"/>
    <w:rsid w:val="007612FA"/>
    <w:rsid w:val="00763CF8"/>
    <w:rsid w:val="00763E33"/>
    <w:rsid w:val="00764CAC"/>
    <w:rsid w:val="007712D2"/>
    <w:rsid w:val="00772589"/>
    <w:rsid w:val="00772E60"/>
    <w:rsid w:val="007730B9"/>
    <w:rsid w:val="0077338E"/>
    <w:rsid w:val="00773C5D"/>
    <w:rsid w:val="007767A6"/>
    <w:rsid w:val="00776F29"/>
    <w:rsid w:val="00783447"/>
    <w:rsid w:val="00783E9C"/>
    <w:rsid w:val="0078489B"/>
    <w:rsid w:val="00785DE9"/>
    <w:rsid w:val="007861BE"/>
    <w:rsid w:val="00786462"/>
    <w:rsid w:val="00787459"/>
    <w:rsid w:val="007875D9"/>
    <w:rsid w:val="00787F39"/>
    <w:rsid w:val="007901A4"/>
    <w:rsid w:val="007905AE"/>
    <w:rsid w:val="00790841"/>
    <w:rsid w:val="00790B63"/>
    <w:rsid w:val="00792A71"/>
    <w:rsid w:val="00793459"/>
    <w:rsid w:val="00793827"/>
    <w:rsid w:val="00793A56"/>
    <w:rsid w:val="00794897"/>
    <w:rsid w:val="00794A8C"/>
    <w:rsid w:val="00796C36"/>
    <w:rsid w:val="00797B91"/>
    <w:rsid w:val="007A2FEC"/>
    <w:rsid w:val="007A345B"/>
    <w:rsid w:val="007A3F1B"/>
    <w:rsid w:val="007A434A"/>
    <w:rsid w:val="007A4A9F"/>
    <w:rsid w:val="007A5543"/>
    <w:rsid w:val="007A581D"/>
    <w:rsid w:val="007A6EC6"/>
    <w:rsid w:val="007A7002"/>
    <w:rsid w:val="007A7055"/>
    <w:rsid w:val="007A795F"/>
    <w:rsid w:val="007A79EB"/>
    <w:rsid w:val="007B0973"/>
    <w:rsid w:val="007B5211"/>
    <w:rsid w:val="007B7F5C"/>
    <w:rsid w:val="007C0A9B"/>
    <w:rsid w:val="007C0C8F"/>
    <w:rsid w:val="007C1473"/>
    <w:rsid w:val="007C202D"/>
    <w:rsid w:val="007C4C31"/>
    <w:rsid w:val="007C6431"/>
    <w:rsid w:val="007C76C7"/>
    <w:rsid w:val="007D0A42"/>
    <w:rsid w:val="007D2F96"/>
    <w:rsid w:val="007D3D1B"/>
    <w:rsid w:val="007D4C84"/>
    <w:rsid w:val="007D5761"/>
    <w:rsid w:val="007D655F"/>
    <w:rsid w:val="007D6686"/>
    <w:rsid w:val="007D6D88"/>
    <w:rsid w:val="007D7DBF"/>
    <w:rsid w:val="007E24F6"/>
    <w:rsid w:val="007E30C4"/>
    <w:rsid w:val="007E3393"/>
    <w:rsid w:val="007E37ED"/>
    <w:rsid w:val="007E3DCE"/>
    <w:rsid w:val="007E6901"/>
    <w:rsid w:val="007E6E1B"/>
    <w:rsid w:val="007E6E59"/>
    <w:rsid w:val="007F26E1"/>
    <w:rsid w:val="007F303B"/>
    <w:rsid w:val="007F4AA3"/>
    <w:rsid w:val="007F4BB7"/>
    <w:rsid w:val="007F4F03"/>
    <w:rsid w:val="007F6C9A"/>
    <w:rsid w:val="007F7A19"/>
    <w:rsid w:val="00800EB5"/>
    <w:rsid w:val="00802BD5"/>
    <w:rsid w:val="00803DD0"/>
    <w:rsid w:val="00804156"/>
    <w:rsid w:val="008044AB"/>
    <w:rsid w:val="0080467D"/>
    <w:rsid w:val="00804CCB"/>
    <w:rsid w:val="00806847"/>
    <w:rsid w:val="00806D81"/>
    <w:rsid w:val="00807BD4"/>
    <w:rsid w:val="008101CE"/>
    <w:rsid w:val="00811197"/>
    <w:rsid w:val="00811DBB"/>
    <w:rsid w:val="008124F4"/>
    <w:rsid w:val="008163BF"/>
    <w:rsid w:val="008173B8"/>
    <w:rsid w:val="00820DC9"/>
    <w:rsid w:val="008263CA"/>
    <w:rsid w:val="00830486"/>
    <w:rsid w:val="008305A5"/>
    <w:rsid w:val="00830974"/>
    <w:rsid w:val="00831BE7"/>
    <w:rsid w:val="00837683"/>
    <w:rsid w:val="00841137"/>
    <w:rsid w:val="008418C5"/>
    <w:rsid w:val="00842425"/>
    <w:rsid w:val="00842AF2"/>
    <w:rsid w:val="00847C6E"/>
    <w:rsid w:val="00850265"/>
    <w:rsid w:val="00850728"/>
    <w:rsid w:val="00851BF8"/>
    <w:rsid w:val="00851D61"/>
    <w:rsid w:val="00853FAF"/>
    <w:rsid w:val="00855D08"/>
    <w:rsid w:val="0085644F"/>
    <w:rsid w:val="00857778"/>
    <w:rsid w:val="00857853"/>
    <w:rsid w:val="00857F49"/>
    <w:rsid w:val="00860BAA"/>
    <w:rsid w:val="00866DC6"/>
    <w:rsid w:val="008706D6"/>
    <w:rsid w:val="00872943"/>
    <w:rsid w:val="0087360B"/>
    <w:rsid w:val="0087367D"/>
    <w:rsid w:val="00873BE9"/>
    <w:rsid w:val="0087402E"/>
    <w:rsid w:val="00874E17"/>
    <w:rsid w:val="008751B5"/>
    <w:rsid w:val="0087537D"/>
    <w:rsid w:val="00875A3C"/>
    <w:rsid w:val="008778A6"/>
    <w:rsid w:val="008803F2"/>
    <w:rsid w:val="00880A89"/>
    <w:rsid w:val="00882C5D"/>
    <w:rsid w:val="008846FE"/>
    <w:rsid w:val="00884827"/>
    <w:rsid w:val="0088608F"/>
    <w:rsid w:val="008865F8"/>
    <w:rsid w:val="00886E37"/>
    <w:rsid w:val="00886EDD"/>
    <w:rsid w:val="0088702A"/>
    <w:rsid w:val="008870EA"/>
    <w:rsid w:val="008911E3"/>
    <w:rsid w:val="00892159"/>
    <w:rsid w:val="00893013"/>
    <w:rsid w:val="00893681"/>
    <w:rsid w:val="008936E9"/>
    <w:rsid w:val="008954DD"/>
    <w:rsid w:val="00895E30"/>
    <w:rsid w:val="008A073B"/>
    <w:rsid w:val="008A0987"/>
    <w:rsid w:val="008A34F3"/>
    <w:rsid w:val="008A38B9"/>
    <w:rsid w:val="008A5C70"/>
    <w:rsid w:val="008B05F5"/>
    <w:rsid w:val="008B1DA5"/>
    <w:rsid w:val="008B1E56"/>
    <w:rsid w:val="008B2114"/>
    <w:rsid w:val="008B289D"/>
    <w:rsid w:val="008B4127"/>
    <w:rsid w:val="008B4288"/>
    <w:rsid w:val="008B4B3A"/>
    <w:rsid w:val="008B53DC"/>
    <w:rsid w:val="008B6128"/>
    <w:rsid w:val="008B6C46"/>
    <w:rsid w:val="008B72F9"/>
    <w:rsid w:val="008C0183"/>
    <w:rsid w:val="008C15B7"/>
    <w:rsid w:val="008C1828"/>
    <w:rsid w:val="008C1D02"/>
    <w:rsid w:val="008C1E00"/>
    <w:rsid w:val="008C307C"/>
    <w:rsid w:val="008C38B6"/>
    <w:rsid w:val="008C422B"/>
    <w:rsid w:val="008C76C2"/>
    <w:rsid w:val="008C79A6"/>
    <w:rsid w:val="008C7B33"/>
    <w:rsid w:val="008D040F"/>
    <w:rsid w:val="008D2B19"/>
    <w:rsid w:val="008D3CAB"/>
    <w:rsid w:val="008D3DE0"/>
    <w:rsid w:val="008D3E79"/>
    <w:rsid w:val="008D734C"/>
    <w:rsid w:val="008E0D11"/>
    <w:rsid w:val="008E13C6"/>
    <w:rsid w:val="008E1CB6"/>
    <w:rsid w:val="008E216D"/>
    <w:rsid w:val="008E22EE"/>
    <w:rsid w:val="008E2AC5"/>
    <w:rsid w:val="008E4178"/>
    <w:rsid w:val="008E47AD"/>
    <w:rsid w:val="008E553F"/>
    <w:rsid w:val="008E59A2"/>
    <w:rsid w:val="008E5B2E"/>
    <w:rsid w:val="008E744B"/>
    <w:rsid w:val="008E755B"/>
    <w:rsid w:val="008F13A0"/>
    <w:rsid w:val="008F19AD"/>
    <w:rsid w:val="008F2251"/>
    <w:rsid w:val="008F31DA"/>
    <w:rsid w:val="008F37D9"/>
    <w:rsid w:val="008F5507"/>
    <w:rsid w:val="008F5A6B"/>
    <w:rsid w:val="008F7265"/>
    <w:rsid w:val="008F7699"/>
    <w:rsid w:val="00900A93"/>
    <w:rsid w:val="00902661"/>
    <w:rsid w:val="00902ADD"/>
    <w:rsid w:val="00903B02"/>
    <w:rsid w:val="00905499"/>
    <w:rsid w:val="00907079"/>
    <w:rsid w:val="00907914"/>
    <w:rsid w:val="009104A9"/>
    <w:rsid w:val="0091125A"/>
    <w:rsid w:val="00913C34"/>
    <w:rsid w:val="009140B8"/>
    <w:rsid w:val="009143A7"/>
    <w:rsid w:val="009148FD"/>
    <w:rsid w:val="00914D99"/>
    <w:rsid w:val="00915EC7"/>
    <w:rsid w:val="00917509"/>
    <w:rsid w:val="0091754B"/>
    <w:rsid w:val="00917DE1"/>
    <w:rsid w:val="009202B6"/>
    <w:rsid w:val="00921326"/>
    <w:rsid w:val="00923430"/>
    <w:rsid w:val="009244AC"/>
    <w:rsid w:val="0092499A"/>
    <w:rsid w:val="00924C43"/>
    <w:rsid w:val="0092726A"/>
    <w:rsid w:val="009275AF"/>
    <w:rsid w:val="00930D6D"/>
    <w:rsid w:val="0093132D"/>
    <w:rsid w:val="00931F81"/>
    <w:rsid w:val="0093310F"/>
    <w:rsid w:val="0093455D"/>
    <w:rsid w:val="00934E8E"/>
    <w:rsid w:val="00936121"/>
    <w:rsid w:val="00936499"/>
    <w:rsid w:val="00936616"/>
    <w:rsid w:val="00936776"/>
    <w:rsid w:val="00936B21"/>
    <w:rsid w:val="009378A1"/>
    <w:rsid w:val="00940786"/>
    <w:rsid w:val="00940A2F"/>
    <w:rsid w:val="00940DA8"/>
    <w:rsid w:val="009411A9"/>
    <w:rsid w:val="009420F2"/>
    <w:rsid w:val="00943305"/>
    <w:rsid w:val="0094402A"/>
    <w:rsid w:val="009448DE"/>
    <w:rsid w:val="00945147"/>
    <w:rsid w:val="0094735A"/>
    <w:rsid w:val="00953D9C"/>
    <w:rsid w:val="00954191"/>
    <w:rsid w:val="009545D8"/>
    <w:rsid w:val="009550D5"/>
    <w:rsid w:val="009551CF"/>
    <w:rsid w:val="00955BF7"/>
    <w:rsid w:val="00957C31"/>
    <w:rsid w:val="00960C3A"/>
    <w:rsid w:val="00961A09"/>
    <w:rsid w:val="0096259A"/>
    <w:rsid w:val="00963D50"/>
    <w:rsid w:val="00963D97"/>
    <w:rsid w:val="00963E2F"/>
    <w:rsid w:val="00964B33"/>
    <w:rsid w:val="00964CCD"/>
    <w:rsid w:val="00964D41"/>
    <w:rsid w:val="00966244"/>
    <w:rsid w:val="00966D81"/>
    <w:rsid w:val="0097078E"/>
    <w:rsid w:val="00971B35"/>
    <w:rsid w:val="009742FD"/>
    <w:rsid w:val="00976902"/>
    <w:rsid w:val="00976A82"/>
    <w:rsid w:val="00976C27"/>
    <w:rsid w:val="00977089"/>
    <w:rsid w:val="00980F16"/>
    <w:rsid w:val="00982AD9"/>
    <w:rsid w:val="00982C29"/>
    <w:rsid w:val="00983AC2"/>
    <w:rsid w:val="00984D70"/>
    <w:rsid w:val="009853B1"/>
    <w:rsid w:val="0099408B"/>
    <w:rsid w:val="00994167"/>
    <w:rsid w:val="009958B7"/>
    <w:rsid w:val="00996B77"/>
    <w:rsid w:val="009972CA"/>
    <w:rsid w:val="009A16D1"/>
    <w:rsid w:val="009A275A"/>
    <w:rsid w:val="009A3EA9"/>
    <w:rsid w:val="009A3FE9"/>
    <w:rsid w:val="009A4CB2"/>
    <w:rsid w:val="009A6F61"/>
    <w:rsid w:val="009B0235"/>
    <w:rsid w:val="009B042E"/>
    <w:rsid w:val="009B0D8F"/>
    <w:rsid w:val="009B1D88"/>
    <w:rsid w:val="009B3389"/>
    <w:rsid w:val="009B3C25"/>
    <w:rsid w:val="009B4427"/>
    <w:rsid w:val="009B4B1B"/>
    <w:rsid w:val="009B4B3F"/>
    <w:rsid w:val="009B4E8A"/>
    <w:rsid w:val="009B5276"/>
    <w:rsid w:val="009B5AEA"/>
    <w:rsid w:val="009B607E"/>
    <w:rsid w:val="009C0BE9"/>
    <w:rsid w:val="009C1390"/>
    <w:rsid w:val="009C3FFA"/>
    <w:rsid w:val="009C4B12"/>
    <w:rsid w:val="009C511A"/>
    <w:rsid w:val="009C5E56"/>
    <w:rsid w:val="009C6871"/>
    <w:rsid w:val="009C6A71"/>
    <w:rsid w:val="009D0CD8"/>
    <w:rsid w:val="009D273B"/>
    <w:rsid w:val="009D3484"/>
    <w:rsid w:val="009D3CFA"/>
    <w:rsid w:val="009D4E7F"/>
    <w:rsid w:val="009D64C6"/>
    <w:rsid w:val="009D6B54"/>
    <w:rsid w:val="009E0098"/>
    <w:rsid w:val="009E00A4"/>
    <w:rsid w:val="009E18ED"/>
    <w:rsid w:val="009E1E82"/>
    <w:rsid w:val="009E33AE"/>
    <w:rsid w:val="009E3639"/>
    <w:rsid w:val="009E36C9"/>
    <w:rsid w:val="009E4B9D"/>
    <w:rsid w:val="009E4C6F"/>
    <w:rsid w:val="009E56CF"/>
    <w:rsid w:val="009E5CD7"/>
    <w:rsid w:val="009E6DB5"/>
    <w:rsid w:val="009E76A3"/>
    <w:rsid w:val="009F0CA0"/>
    <w:rsid w:val="009F0DDD"/>
    <w:rsid w:val="009F13A2"/>
    <w:rsid w:val="009F1B5D"/>
    <w:rsid w:val="009F3565"/>
    <w:rsid w:val="009F3684"/>
    <w:rsid w:val="009F40D8"/>
    <w:rsid w:val="009F41E2"/>
    <w:rsid w:val="009F6EB0"/>
    <w:rsid w:val="009F7158"/>
    <w:rsid w:val="00A00796"/>
    <w:rsid w:val="00A01F59"/>
    <w:rsid w:val="00A0245C"/>
    <w:rsid w:val="00A02C60"/>
    <w:rsid w:val="00A0407F"/>
    <w:rsid w:val="00A04B41"/>
    <w:rsid w:val="00A06451"/>
    <w:rsid w:val="00A07158"/>
    <w:rsid w:val="00A10462"/>
    <w:rsid w:val="00A1063E"/>
    <w:rsid w:val="00A10D84"/>
    <w:rsid w:val="00A1150A"/>
    <w:rsid w:val="00A116CA"/>
    <w:rsid w:val="00A11AA5"/>
    <w:rsid w:val="00A11DC5"/>
    <w:rsid w:val="00A12057"/>
    <w:rsid w:val="00A14383"/>
    <w:rsid w:val="00A14C61"/>
    <w:rsid w:val="00A15D62"/>
    <w:rsid w:val="00A166C9"/>
    <w:rsid w:val="00A173DB"/>
    <w:rsid w:val="00A17496"/>
    <w:rsid w:val="00A21C23"/>
    <w:rsid w:val="00A2230E"/>
    <w:rsid w:val="00A25B47"/>
    <w:rsid w:val="00A31837"/>
    <w:rsid w:val="00A32FD6"/>
    <w:rsid w:val="00A342E0"/>
    <w:rsid w:val="00A34BB4"/>
    <w:rsid w:val="00A34DC1"/>
    <w:rsid w:val="00A35CEE"/>
    <w:rsid w:val="00A36051"/>
    <w:rsid w:val="00A36474"/>
    <w:rsid w:val="00A36BDC"/>
    <w:rsid w:val="00A37BF3"/>
    <w:rsid w:val="00A401F7"/>
    <w:rsid w:val="00A41D9D"/>
    <w:rsid w:val="00A4220A"/>
    <w:rsid w:val="00A429E1"/>
    <w:rsid w:val="00A44998"/>
    <w:rsid w:val="00A455EC"/>
    <w:rsid w:val="00A4580D"/>
    <w:rsid w:val="00A46C28"/>
    <w:rsid w:val="00A46D9B"/>
    <w:rsid w:val="00A47251"/>
    <w:rsid w:val="00A52591"/>
    <w:rsid w:val="00A52891"/>
    <w:rsid w:val="00A53171"/>
    <w:rsid w:val="00A56088"/>
    <w:rsid w:val="00A611B1"/>
    <w:rsid w:val="00A61714"/>
    <w:rsid w:val="00A619B1"/>
    <w:rsid w:val="00A6264A"/>
    <w:rsid w:val="00A63E90"/>
    <w:rsid w:val="00A645D0"/>
    <w:rsid w:val="00A65983"/>
    <w:rsid w:val="00A65EB6"/>
    <w:rsid w:val="00A70751"/>
    <w:rsid w:val="00A7253F"/>
    <w:rsid w:val="00A733E2"/>
    <w:rsid w:val="00A73462"/>
    <w:rsid w:val="00A7492D"/>
    <w:rsid w:val="00A74CE4"/>
    <w:rsid w:val="00A74E90"/>
    <w:rsid w:val="00A75E3D"/>
    <w:rsid w:val="00A7752F"/>
    <w:rsid w:val="00A80F6B"/>
    <w:rsid w:val="00A81C5F"/>
    <w:rsid w:val="00A834C2"/>
    <w:rsid w:val="00A84EDE"/>
    <w:rsid w:val="00A84FE7"/>
    <w:rsid w:val="00A8502A"/>
    <w:rsid w:val="00A85455"/>
    <w:rsid w:val="00A85712"/>
    <w:rsid w:val="00A85894"/>
    <w:rsid w:val="00A864E2"/>
    <w:rsid w:val="00A86CE8"/>
    <w:rsid w:val="00A87E5C"/>
    <w:rsid w:val="00A9120B"/>
    <w:rsid w:val="00A91CEA"/>
    <w:rsid w:val="00A93E58"/>
    <w:rsid w:val="00A942C8"/>
    <w:rsid w:val="00AA0574"/>
    <w:rsid w:val="00AA1583"/>
    <w:rsid w:val="00AA17FD"/>
    <w:rsid w:val="00AA244F"/>
    <w:rsid w:val="00AA2D97"/>
    <w:rsid w:val="00AA2ED4"/>
    <w:rsid w:val="00AA38C7"/>
    <w:rsid w:val="00AA509B"/>
    <w:rsid w:val="00AA53B6"/>
    <w:rsid w:val="00AA6026"/>
    <w:rsid w:val="00AA67D5"/>
    <w:rsid w:val="00AA6869"/>
    <w:rsid w:val="00AA6C33"/>
    <w:rsid w:val="00AA7568"/>
    <w:rsid w:val="00AA76F6"/>
    <w:rsid w:val="00AB101C"/>
    <w:rsid w:val="00AB1408"/>
    <w:rsid w:val="00AB372A"/>
    <w:rsid w:val="00AB3DDB"/>
    <w:rsid w:val="00AB5000"/>
    <w:rsid w:val="00AB6148"/>
    <w:rsid w:val="00AC0D40"/>
    <w:rsid w:val="00AC13FB"/>
    <w:rsid w:val="00AC1EF6"/>
    <w:rsid w:val="00AC2616"/>
    <w:rsid w:val="00AC5811"/>
    <w:rsid w:val="00AC58E1"/>
    <w:rsid w:val="00AC61C5"/>
    <w:rsid w:val="00AC6B54"/>
    <w:rsid w:val="00AC6DFC"/>
    <w:rsid w:val="00AD2224"/>
    <w:rsid w:val="00AD313C"/>
    <w:rsid w:val="00AD35A8"/>
    <w:rsid w:val="00AD371F"/>
    <w:rsid w:val="00AD4680"/>
    <w:rsid w:val="00AD5B78"/>
    <w:rsid w:val="00AD7406"/>
    <w:rsid w:val="00AD7797"/>
    <w:rsid w:val="00AD7DF4"/>
    <w:rsid w:val="00AE02DE"/>
    <w:rsid w:val="00AE2065"/>
    <w:rsid w:val="00AE2DEF"/>
    <w:rsid w:val="00AE45F6"/>
    <w:rsid w:val="00AF0080"/>
    <w:rsid w:val="00AF049D"/>
    <w:rsid w:val="00AF2743"/>
    <w:rsid w:val="00AF330E"/>
    <w:rsid w:val="00AF4D28"/>
    <w:rsid w:val="00AF50AE"/>
    <w:rsid w:val="00AF53DD"/>
    <w:rsid w:val="00AF6F0E"/>
    <w:rsid w:val="00AF7916"/>
    <w:rsid w:val="00AF7C96"/>
    <w:rsid w:val="00B00DC2"/>
    <w:rsid w:val="00B02532"/>
    <w:rsid w:val="00B03451"/>
    <w:rsid w:val="00B05F89"/>
    <w:rsid w:val="00B0657F"/>
    <w:rsid w:val="00B11D96"/>
    <w:rsid w:val="00B11DEA"/>
    <w:rsid w:val="00B13097"/>
    <w:rsid w:val="00B13506"/>
    <w:rsid w:val="00B13E74"/>
    <w:rsid w:val="00B15EC0"/>
    <w:rsid w:val="00B164BB"/>
    <w:rsid w:val="00B16951"/>
    <w:rsid w:val="00B17448"/>
    <w:rsid w:val="00B21BCC"/>
    <w:rsid w:val="00B21E4E"/>
    <w:rsid w:val="00B22EED"/>
    <w:rsid w:val="00B252D8"/>
    <w:rsid w:val="00B25A6F"/>
    <w:rsid w:val="00B25F52"/>
    <w:rsid w:val="00B26144"/>
    <w:rsid w:val="00B265D7"/>
    <w:rsid w:val="00B2678E"/>
    <w:rsid w:val="00B30046"/>
    <w:rsid w:val="00B305BA"/>
    <w:rsid w:val="00B30D86"/>
    <w:rsid w:val="00B3310B"/>
    <w:rsid w:val="00B33DED"/>
    <w:rsid w:val="00B33E8B"/>
    <w:rsid w:val="00B35785"/>
    <w:rsid w:val="00B3612D"/>
    <w:rsid w:val="00B371A1"/>
    <w:rsid w:val="00B37B19"/>
    <w:rsid w:val="00B409A5"/>
    <w:rsid w:val="00B40B18"/>
    <w:rsid w:val="00B40F50"/>
    <w:rsid w:val="00B412E6"/>
    <w:rsid w:val="00B43E25"/>
    <w:rsid w:val="00B43F60"/>
    <w:rsid w:val="00B43FBE"/>
    <w:rsid w:val="00B44AC7"/>
    <w:rsid w:val="00B451EE"/>
    <w:rsid w:val="00B4610B"/>
    <w:rsid w:val="00B47563"/>
    <w:rsid w:val="00B47749"/>
    <w:rsid w:val="00B5047F"/>
    <w:rsid w:val="00B50CAF"/>
    <w:rsid w:val="00B51099"/>
    <w:rsid w:val="00B52D8D"/>
    <w:rsid w:val="00B540F1"/>
    <w:rsid w:val="00B60617"/>
    <w:rsid w:val="00B60BC7"/>
    <w:rsid w:val="00B613F4"/>
    <w:rsid w:val="00B61968"/>
    <w:rsid w:val="00B61F16"/>
    <w:rsid w:val="00B641AC"/>
    <w:rsid w:val="00B6748E"/>
    <w:rsid w:val="00B70933"/>
    <w:rsid w:val="00B71BA1"/>
    <w:rsid w:val="00B733B4"/>
    <w:rsid w:val="00B73A9A"/>
    <w:rsid w:val="00B743B7"/>
    <w:rsid w:val="00B74511"/>
    <w:rsid w:val="00B74C09"/>
    <w:rsid w:val="00B750AE"/>
    <w:rsid w:val="00B7660E"/>
    <w:rsid w:val="00B76964"/>
    <w:rsid w:val="00B76ACC"/>
    <w:rsid w:val="00B76B9F"/>
    <w:rsid w:val="00B76D90"/>
    <w:rsid w:val="00B76F47"/>
    <w:rsid w:val="00B77078"/>
    <w:rsid w:val="00B841B9"/>
    <w:rsid w:val="00B84834"/>
    <w:rsid w:val="00B84CC8"/>
    <w:rsid w:val="00B90F68"/>
    <w:rsid w:val="00B91EBF"/>
    <w:rsid w:val="00B921CA"/>
    <w:rsid w:val="00B9266B"/>
    <w:rsid w:val="00B93362"/>
    <w:rsid w:val="00B947B6"/>
    <w:rsid w:val="00B95569"/>
    <w:rsid w:val="00B9671B"/>
    <w:rsid w:val="00BA07EC"/>
    <w:rsid w:val="00BA0C23"/>
    <w:rsid w:val="00BA0E87"/>
    <w:rsid w:val="00BA1F49"/>
    <w:rsid w:val="00BA277B"/>
    <w:rsid w:val="00BA338E"/>
    <w:rsid w:val="00BA35BF"/>
    <w:rsid w:val="00BA3D70"/>
    <w:rsid w:val="00BA40A5"/>
    <w:rsid w:val="00BA4ABE"/>
    <w:rsid w:val="00BA6F9C"/>
    <w:rsid w:val="00BA714F"/>
    <w:rsid w:val="00BB09F2"/>
    <w:rsid w:val="00BB22C3"/>
    <w:rsid w:val="00BB2932"/>
    <w:rsid w:val="00BB316E"/>
    <w:rsid w:val="00BB3DA3"/>
    <w:rsid w:val="00BB3EC3"/>
    <w:rsid w:val="00BB47AD"/>
    <w:rsid w:val="00BB4E5A"/>
    <w:rsid w:val="00BB4EF6"/>
    <w:rsid w:val="00BB57FA"/>
    <w:rsid w:val="00BC065D"/>
    <w:rsid w:val="00BC1B76"/>
    <w:rsid w:val="00BC26CC"/>
    <w:rsid w:val="00BC2F84"/>
    <w:rsid w:val="00BC317C"/>
    <w:rsid w:val="00BC57CA"/>
    <w:rsid w:val="00BC73EE"/>
    <w:rsid w:val="00BD054D"/>
    <w:rsid w:val="00BD0982"/>
    <w:rsid w:val="00BD2CAB"/>
    <w:rsid w:val="00BD3392"/>
    <w:rsid w:val="00BD5191"/>
    <w:rsid w:val="00BD6499"/>
    <w:rsid w:val="00BD7324"/>
    <w:rsid w:val="00BD7D46"/>
    <w:rsid w:val="00BE1792"/>
    <w:rsid w:val="00BE3659"/>
    <w:rsid w:val="00BE3999"/>
    <w:rsid w:val="00BE489E"/>
    <w:rsid w:val="00BE5BD2"/>
    <w:rsid w:val="00BE6CDE"/>
    <w:rsid w:val="00BE7D89"/>
    <w:rsid w:val="00BF0367"/>
    <w:rsid w:val="00BF1952"/>
    <w:rsid w:val="00BF1C2A"/>
    <w:rsid w:val="00BF2360"/>
    <w:rsid w:val="00BF27D5"/>
    <w:rsid w:val="00BF365A"/>
    <w:rsid w:val="00BF514F"/>
    <w:rsid w:val="00BF58A0"/>
    <w:rsid w:val="00BF5AA1"/>
    <w:rsid w:val="00BF60D5"/>
    <w:rsid w:val="00C004B2"/>
    <w:rsid w:val="00C01F46"/>
    <w:rsid w:val="00C02EA2"/>
    <w:rsid w:val="00C03E3A"/>
    <w:rsid w:val="00C05F5B"/>
    <w:rsid w:val="00C1047B"/>
    <w:rsid w:val="00C11A97"/>
    <w:rsid w:val="00C1439B"/>
    <w:rsid w:val="00C160C4"/>
    <w:rsid w:val="00C16D3C"/>
    <w:rsid w:val="00C17022"/>
    <w:rsid w:val="00C17E9C"/>
    <w:rsid w:val="00C20884"/>
    <w:rsid w:val="00C22ECD"/>
    <w:rsid w:val="00C25A99"/>
    <w:rsid w:val="00C26BFF"/>
    <w:rsid w:val="00C27127"/>
    <w:rsid w:val="00C27477"/>
    <w:rsid w:val="00C2777F"/>
    <w:rsid w:val="00C27928"/>
    <w:rsid w:val="00C30275"/>
    <w:rsid w:val="00C302F0"/>
    <w:rsid w:val="00C304A2"/>
    <w:rsid w:val="00C30BAE"/>
    <w:rsid w:val="00C32837"/>
    <w:rsid w:val="00C330BF"/>
    <w:rsid w:val="00C333FA"/>
    <w:rsid w:val="00C33416"/>
    <w:rsid w:val="00C33B31"/>
    <w:rsid w:val="00C342B4"/>
    <w:rsid w:val="00C34C04"/>
    <w:rsid w:val="00C34E76"/>
    <w:rsid w:val="00C35308"/>
    <w:rsid w:val="00C35FBE"/>
    <w:rsid w:val="00C36914"/>
    <w:rsid w:val="00C40F93"/>
    <w:rsid w:val="00C420F1"/>
    <w:rsid w:val="00C43210"/>
    <w:rsid w:val="00C43ABF"/>
    <w:rsid w:val="00C44786"/>
    <w:rsid w:val="00C5018D"/>
    <w:rsid w:val="00C50275"/>
    <w:rsid w:val="00C504DF"/>
    <w:rsid w:val="00C5174C"/>
    <w:rsid w:val="00C52B27"/>
    <w:rsid w:val="00C53A77"/>
    <w:rsid w:val="00C552D3"/>
    <w:rsid w:val="00C56811"/>
    <w:rsid w:val="00C572BA"/>
    <w:rsid w:val="00C60CD0"/>
    <w:rsid w:val="00C61D18"/>
    <w:rsid w:val="00C647B1"/>
    <w:rsid w:val="00C66083"/>
    <w:rsid w:val="00C6706F"/>
    <w:rsid w:val="00C7060F"/>
    <w:rsid w:val="00C70866"/>
    <w:rsid w:val="00C73101"/>
    <w:rsid w:val="00C7358F"/>
    <w:rsid w:val="00C74784"/>
    <w:rsid w:val="00C750FD"/>
    <w:rsid w:val="00C75158"/>
    <w:rsid w:val="00C774AE"/>
    <w:rsid w:val="00C778AD"/>
    <w:rsid w:val="00C823CA"/>
    <w:rsid w:val="00C82CC5"/>
    <w:rsid w:val="00C83F75"/>
    <w:rsid w:val="00C845F9"/>
    <w:rsid w:val="00C84AD3"/>
    <w:rsid w:val="00C84BFF"/>
    <w:rsid w:val="00C85C17"/>
    <w:rsid w:val="00C8652B"/>
    <w:rsid w:val="00C874A7"/>
    <w:rsid w:val="00C87D42"/>
    <w:rsid w:val="00C9184D"/>
    <w:rsid w:val="00C91D7B"/>
    <w:rsid w:val="00C9357A"/>
    <w:rsid w:val="00C93C90"/>
    <w:rsid w:val="00C94B0C"/>
    <w:rsid w:val="00C9729F"/>
    <w:rsid w:val="00C97C2C"/>
    <w:rsid w:val="00CA04E8"/>
    <w:rsid w:val="00CA0E69"/>
    <w:rsid w:val="00CA118A"/>
    <w:rsid w:val="00CA121A"/>
    <w:rsid w:val="00CA25FC"/>
    <w:rsid w:val="00CA291C"/>
    <w:rsid w:val="00CA2A09"/>
    <w:rsid w:val="00CA411A"/>
    <w:rsid w:val="00CA50FE"/>
    <w:rsid w:val="00CA6170"/>
    <w:rsid w:val="00CA6649"/>
    <w:rsid w:val="00CA6858"/>
    <w:rsid w:val="00CB1576"/>
    <w:rsid w:val="00CB2ECA"/>
    <w:rsid w:val="00CB5F08"/>
    <w:rsid w:val="00CB6EF8"/>
    <w:rsid w:val="00CC087C"/>
    <w:rsid w:val="00CC3554"/>
    <w:rsid w:val="00CC3D90"/>
    <w:rsid w:val="00CC48AA"/>
    <w:rsid w:val="00CC4A1C"/>
    <w:rsid w:val="00CC5167"/>
    <w:rsid w:val="00CC5452"/>
    <w:rsid w:val="00CC5586"/>
    <w:rsid w:val="00CC5C2C"/>
    <w:rsid w:val="00CC60BA"/>
    <w:rsid w:val="00CC63FD"/>
    <w:rsid w:val="00CC6E7A"/>
    <w:rsid w:val="00CC7006"/>
    <w:rsid w:val="00CC79EF"/>
    <w:rsid w:val="00CC7D93"/>
    <w:rsid w:val="00CD0840"/>
    <w:rsid w:val="00CD0BB4"/>
    <w:rsid w:val="00CD2248"/>
    <w:rsid w:val="00CD22A2"/>
    <w:rsid w:val="00CD325B"/>
    <w:rsid w:val="00CD5887"/>
    <w:rsid w:val="00CD7BD3"/>
    <w:rsid w:val="00CE0BAF"/>
    <w:rsid w:val="00CE3B22"/>
    <w:rsid w:val="00CE6F86"/>
    <w:rsid w:val="00CF0835"/>
    <w:rsid w:val="00CF0B0E"/>
    <w:rsid w:val="00CF77AD"/>
    <w:rsid w:val="00CF7939"/>
    <w:rsid w:val="00D026FD"/>
    <w:rsid w:val="00D04716"/>
    <w:rsid w:val="00D04ADD"/>
    <w:rsid w:val="00D05D8E"/>
    <w:rsid w:val="00D06211"/>
    <w:rsid w:val="00D068A2"/>
    <w:rsid w:val="00D068D1"/>
    <w:rsid w:val="00D06E3F"/>
    <w:rsid w:val="00D10EE8"/>
    <w:rsid w:val="00D10F68"/>
    <w:rsid w:val="00D11D23"/>
    <w:rsid w:val="00D12384"/>
    <w:rsid w:val="00D12770"/>
    <w:rsid w:val="00D1300C"/>
    <w:rsid w:val="00D143DD"/>
    <w:rsid w:val="00D14545"/>
    <w:rsid w:val="00D158BE"/>
    <w:rsid w:val="00D158CB"/>
    <w:rsid w:val="00D204BA"/>
    <w:rsid w:val="00D20A86"/>
    <w:rsid w:val="00D211E4"/>
    <w:rsid w:val="00D2224C"/>
    <w:rsid w:val="00D22D34"/>
    <w:rsid w:val="00D2381E"/>
    <w:rsid w:val="00D26504"/>
    <w:rsid w:val="00D266F7"/>
    <w:rsid w:val="00D2673F"/>
    <w:rsid w:val="00D26F07"/>
    <w:rsid w:val="00D27582"/>
    <w:rsid w:val="00D30F15"/>
    <w:rsid w:val="00D3225A"/>
    <w:rsid w:val="00D32833"/>
    <w:rsid w:val="00D340AE"/>
    <w:rsid w:val="00D35344"/>
    <w:rsid w:val="00D35425"/>
    <w:rsid w:val="00D3648D"/>
    <w:rsid w:val="00D40A25"/>
    <w:rsid w:val="00D425D3"/>
    <w:rsid w:val="00D43BFC"/>
    <w:rsid w:val="00D44787"/>
    <w:rsid w:val="00D45B4B"/>
    <w:rsid w:val="00D45F25"/>
    <w:rsid w:val="00D467B5"/>
    <w:rsid w:val="00D47055"/>
    <w:rsid w:val="00D471EF"/>
    <w:rsid w:val="00D47AE7"/>
    <w:rsid w:val="00D47D99"/>
    <w:rsid w:val="00D507CC"/>
    <w:rsid w:val="00D513A3"/>
    <w:rsid w:val="00D54260"/>
    <w:rsid w:val="00D54667"/>
    <w:rsid w:val="00D551F7"/>
    <w:rsid w:val="00D55305"/>
    <w:rsid w:val="00D559E3"/>
    <w:rsid w:val="00D57586"/>
    <w:rsid w:val="00D61A9E"/>
    <w:rsid w:val="00D6255C"/>
    <w:rsid w:val="00D62760"/>
    <w:rsid w:val="00D63A9C"/>
    <w:rsid w:val="00D647B0"/>
    <w:rsid w:val="00D665DB"/>
    <w:rsid w:val="00D70150"/>
    <w:rsid w:val="00D71C90"/>
    <w:rsid w:val="00D72938"/>
    <w:rsid w:val="00D733B1"/>
    <w:rsid w:val="00D74348"/>
    <w:rsid w:val="00D74C00"/>
    <w:rsid w:val="00D758C8"/>
    <w:rsid w:val="00D75CB9"/>
    <w:rsid w:val="00D76626"/>
    <w:rsid w:val="00D80299"/>
    <w:rsid w:val="00D80562"/>
    <w:rsid w:val="00D8174E"/>
    <w:rsid w:val="00D8211F"/>
    <w:rsid w:val="00D834F5"/>
    <w:rsid w:val="00D83DA5"/>
    <w:rsid w:val="00D8425E"/>
    <w:rsid w:val="00D84641"/>
    <w:rsid w:val="00D84BEC"/>
    <w:rsid w:val="00D850C2"/>
    <w:rsid w:val="00D851D6"/>
    <w:rsid w:val="00D86E99"/>
    <w:rsid w:val="00D90498"/>
    <w:rsid w:val="00D922E3"/>
    <w:rsid w:val="00D934CD"/>
    <w:rsid w:val="00D93C5D"/>
    <w:rsid w:val="00D95746"/>
    <w:rsid w:val="00D9593A"/>
    <w:rsid w:val="00D97896"/>
    <w:rsid w:val="00D97D5D"/>
    <w:rsid w:val="00DA1309"/>
    <w:rsid w:val="00DA162F"/>
    <w:rsid w:val="00DA23F0"/>
    <w:rsid w:val="00DA34FF"/>
    <w:rsid w:val="00DA3AF9"/>
    <w:rsid w:val="00DA3CAF"/>
    <w:rsid w:val="00DA3DED"/>
    <w:rsid w:val="00DA6C3E"/>
    <w:rsid w:val="00DA7015"/>
    <w:rsid w:val="00DB03BE"/>
    <w:rsid w:val="00DB0DB2"/>
    <w:rsid w:val="00DB1336"/>
    <w:rsid w:val="00DB48E5"/>
    <w:rsid w:val="00DB4930"/>
    <w:rsid w:val="00DB6350"/>
    <w:rsid w:val="00DB6AEA"/>
    <w:rsid w:val="00DB6B47"/>
    <w:rsid w:val="00DB7E8B"/>
    <w:rsid w:val="00DC24A2"/>
    <w:rsid w:val="00DC2F32"/>
    <w:rsid w:val="00DC2F56"/>
    <w:rsid w:val="00DC316B"/>
    <w:rsid w:val="00DC3989"/>
    <w:rsid w:val="00DC726F"/>
    <w:rsid w:val="00DD04C7"/>
    <w:rsid w:val="00DD0A52"/>
    <w:rsid w:val="00DD19C3"/>
    <w:rsid w:val="00DD1DB2"/>
    <w:rsid w:val="00DD3489"/>
    <w:rsid w:val="00DD522C"/>
    <w:rsid w:val="00DD5DC0"/>
    <w:rsid w:val="00DD5FB7"/>
    <w:rsid w:val="00DD68A4"/>
    <w:rsid w:val="00DD68FF"/>
    <w:rsid w:val="00DE038A"/>
    <w:rsid w:val="00DE12F1"/>
    <w:rsid w:val="00DE3E72"/>
    <w:rsid w:val="00DE465C"/>
    <w:rsid w:val="00DE590E"/>
    <w:rsid w:val="00DE6DE2"/>
    <w:rsid w:val="00DF0D75"/>
    <w:rsid w:val="00DF17FA"/>
    <w:rsid w:val="00DF443F"/>
    <w:rsid w:val="00DF5A64"/>
    <w:rsid w:val="00DF5CEE"/>
    <w:rsid w:val="00DF5D5E"/>
    <w:rsid w:val="00DF7609"/>
    <w:rsid w:val="00E00196"/>
    <w:rsid w:val="00E0306E"/>
    <w:rsid w:val="00E044D0"/>
    <w:rsid w:val="00E0466D"/>
    <w:rsid w:val="00E04B5B"/>
    <w:rsid w:val="00E0723B"/>
    <w:rsid w:val="00E074A8"/>
    <w:rsid w:val="00E10F09"/>
    <w:rsid w:val="00E11CF2"/>
    <w:rsid w:val="00E12F83"/>
    <w:rsid w:val="00E137C1"/>
    <w:rsid w:val="00E148DD"/>
    <w:rsid w:val="00E14A73"/>
    <w:rsid w:val="00E15CC6"/>
    <w:rsid w:val="00E16D80"/>
    <w:rsid w:val="00E174D7"/>
    <w:rsid w:val="00E175F7"/>
    <w:rsid w:val="00E209AD"/>
    <w:rsid w:val="00E222B8"/>
    <w:rsid w:val="00E227DE"/>
    <w:rsid w:val="00E23035"/>
    <w:rsid w:val="00E23556"/>
    <w:rsid w:val="00E23DA9"/>
    <w:rsid w:val="00E262C0"/>
    <w:rsid w:val="00E27020"/>
    <w:rsid w:val="00E2721C"/>
    <w:rsid w:val="00E273C0"/>
    <w:rsid w:val="00E2762F"/>
    <w:rsid w:val="00E27998"/>
    <w:rsid w:val="00E33247"/>
    <w:rsid w:val="00E33E8E"/>
    <w:rsid w:val="00E34297"/>
    <w:rsid w:val="00E3767C"/>
    <w:rsid w:val="00E37B60"/>
    <w:rsid w:val="00E40337"/>
    <w:rsid w:val="00E41A32"/>
    <w:rsid w:val="00E4314A"/>
    <w:rsid w:val="00E43842"/>
    <w:rsid w:val="00E44AAB"/>
    <w:rsid w:val="00E452F8"/>
    <w:rsid w:val="00E455A9"/>
    <w:rsid w:val="00E458F0"/>
    <w:rsid w:val="00E470E0"/>
    <w:rsid w:val="00E47286"/>
    <w:rsid w:val="00E4795B"/>
    <w:rsid w:val="00E50B16"/>
    <w:rsid w:val="00E53E61"/>
    <w:rsid w:val="00E5700C"/>
    <w:rsid w:val="00E60DFA"/>
    <w:rsid w:val="00E622E1"/>
    <w:rsid w:val="00E62825"/>
    <w:rsid w:val="00E633FD"/>
    <w:rsid w:val="00E63631"/>
    <w:rsid w:val="00E65DCC"/>
    <w:rsid w:val="00E65E3D"/>
    <w:rsid w:val="00E65EB1"/>
    <w:rsid w:val="00E663E3"/>
    <w:rsid w:val="00E66A0F"/>
    <w:rsid w:val="00E6701D"/>
    <w:rsid w:val="00E67790"/>
    <w:rsid w:val="00E71985"/>
    <w:rsid w:val="00E71AC2"/>
    <w:rsid w:val="00E71B04"/>
    <w:rsid w:val="00E71CA7"/>
    <w:rsid w:val="00E71CF9"/>
    <w:rsid w:val="00E71FFF"/>
    <w:rsid w:val="00E754DE"/>
    <w:rsid w:val="00E800CD"/>
    <w:rsid w:val="00E81C9F"/>
    <w:rsid w:val="00E82E40"/>
    <w:rsid w:val="00E8333B"/>
    <w:rsid w:val="00E835BE"/>
    <w:rsid w:val="00E83730"/>
    <w:rsid w:val="00E86128"/>
    <w:rsid w:val="00E8634F"/>
    <w:rsid w:val="00E86B07"/>
    <w:rsid w:val="00E86E28"/>
    <w:rsid w:val="00E9007E"/>
    <w:rsid w:val="00E90709"/>
    <w:rsid w:val="00E91D5A"/>
    <w:rsid w:val="00E920A6"/>
    <w:rsid w:val="00E9331C"/>
    <w:rsid w:val="00E95F0C"/>
    <w:rsid w:val="00E96531"/>
    <w:rsid w:val="00EA0F45"/>
    <w:rsid w:val="00EA1B02"/>
    <w:rsid w:val="00EA6770"/>
    <w:rsid w:val="00EA74CE"/>
    <w:rsid w:val="00EB0F2F"/>
    <w:rsid w:val="00EB164B"/>
    <w:rsid w:val="00EB4898"/>
    <w:rsid w:val="00EB5608"/>
    <w:rsid w:val="00EB63C0"/>
    <w:rsid w:val="00EB7533"/>
    <w:rsid w:val="00EB78B0"/>
    <w:rsid w:val="00EC0F3B"/>
    <w:rsid w:val="00EC4E12"/>
    <w:rsid w:val="00EC5136"/>
    <w:rsid w:val="00EC52A1"/>
    <w:rsid w:val="00EC5C17"/>
    <w:rsid w:val="00EC72AC"/>
    <w:rsid w:val="00ED2263"/>
    <w:rsid w:val="00ED3369"/>
    <w:rsid w:val="00ED58EA"/>
    <w:rsid w:val="00ED6BBD"/>
    <w:rsid w:val="00ED72BB"/>
    <w:rsid w:val="00EE3C1B"/>
    <w:rsid w:val="00EE5575"/>
    <w:rsid w:val="00EE74BC"/>
    <w:rsid w:val="00EE76B9"/>
    <w:rsid w:val="00EF123F"/>
    <w:rsid w:val="00EF3D04"/>
    <w:rsid w:val="00EF4153"/>
    <w:rsid w:val="00EF5A54"/>
    <w:rsid w:val="00EF690E"/>
    <w:rsid w:val="00EF6A5C"/>
    <w:rsid w:val="00EF6EB7"/>
    <w:rsid w:val="00EF7B9C"/>
    <w:rsid w:val="00EF7CDE"/>
    <w:rsid w:val="00F044AB"/>
    <w:rsid w:val="00F0480F"/>
    <w:rsid w:val="00F052F7"/>
    <w:rsid w:val="00F0634B"/>
    <w:rsid w:val="00F1059E"/>
    <w:rsid w:val="00F1089D"/>
    <w:rsid w:val="00F1616E"/>
    <w:rsid w:val="00F20299"/>
    <w:rsid w:val="00F208A4"/>
    <w:rsid w:val="00F22780"/>
    <w:rsid w:val="00F23573"/>
    <w:rsid w:val="00F24876"/>
    <w:rsid w:val="00F24A28"/>
    <w:rsid w:val="00F26627"/>
    <w:rsid w:val="00F26B5D"/>
    <w:rsid w:val="00F26C0A"/>
    <w:rsid w:val="00F3022F"/>
    <w:rsid w:val="00F3069A"/>
    <w:rsid w:val="00F310A4"/>
    <w:rsid w:val="00F311D8"/>
    <w:rsid w:val="00F32753"/>
    <w:rsid w:val="00F33031"/>
    <w:rsid w:val="00F33166"/>
    <w:rsid w:val="00F34057"/>
    <w:rsid w:val="00F341CA"/>
    <w:rsid w:val="00F34EA4"/>
    <w:rsid w:val="00F403FF"/>
    <w:rsid w:val="00F41427"/>
    <w:rsid w:val="00F41C7D"/>
    <w:rsid w:val="00F445B1"/>
    <w:rsid w:val="00F44906"/>
    <w:rsid w:val="00F44936"/>
    <w:rsid w:val="00F44E6A"/>
    <w:rsid w:val="00F45B9C"/>
    <w:rsid w:val="00F466F9"/>
    <w:rsid w:val="00F46E33"/>
    <w:rsid w:val="00F4794E"/>
    <w:rsid w:val="00F50319"/>
    <w:rsid w:val="00F50CA4"/>
    <w:rsid w:val="00F527C7"/>
    <w:rsid w:val="00F5280E"/>
    <w:rsid w:val="00F53DE8"/>
    <w:rsid w:val="00F56E99"/>
    <w:rsid w:val="00F57CFE"/>
    <w:rsid w:val="00F61859"/>
    <w:rsid w:val="00F61BB5"/>
    <w:rsid w:val="00F61D10"/>
    <w:rsid w:val="00F6216D"/>
    <w:rsid w:val="00F62876"/>
    <w:rsid w:val="00F631A6"/>
    <w:rsid w:val="00F64A54"/>
    <w:rsid w:val="00F64BCF"/>
    <w:rsid w:val="00F651D5"/>
    <w:rsid w:val="00F66AA2"/>
    <w:rsid w:val="00F67CD9"/>
    <w:rsid w:val="00F67FFC"/>
    <w:rsid w:val="00F70CD7"/>
    <w:rsid w:val="00F73466"/>
    <w:rsid w:val="00F73F7E"/>
    <w:rsid w:val="00F750E4"/>
    <w:rsid w:val="00F754C8"/>
    <w:rsid w:val="00F76DB4"/>
    <w:rsid w:val="00F76DC2"/>
    <w:rsid w:val="00F80C2D"/>
    <w:rsid w:val="00F82981"/>
    <w:rsid w:val="00F8350C"/>
    <w:rsid w:val="00F8428F"/>
    <w:rsid w:val="00F84A37"/>
    <w:rsid w:val="00F85E55"/>
    <w:rsid w:val="00F90E5F"/>
    <w:rsid w:val="00F9164F"/>
    <w:rsid w:val="00F92C7C"/>
    <w:rsid w:val="00F94451"/>
    <w:rsid w:val="00F94961"/>
    <w:rsid w:val="00F9745F"/>
    <w:rsid w:val="00F97A84"/>
    <w:rsid w:val="00F97DE9"/>
    <w:rsid w:val="00FA0426"/>
    <w:rsid w:val="00FA16AE"/>
    <w:rsid w:val="00FA1738"/>
    <w:rsid w:val="00FA2495"/>
    <w:rsid w:val="00FA2E7F"/>
    <w:rsid w:val="00FA3E06"/>
    <w:rsid w:val="00FA4938"/>
    <w:rsid w:val="00FA4A4C"/>
    <w:rsid w:val="00FA4C01"/>
    <w:rsid w:val="00FA6CC5"/>
    <w:rsid w:val="00FB01F9"/>
    <w:rsid w:val="00FB29F0"/>
    <w:rsid w:val="00FB3DB0"/>
    <w:rsid w:val="00FC202C"/>
    <w:rsid w:val="00FC2282"/>
    <w:rsid w:val="00FC3CE6"/>
    <w:rsid w:val="00FC4CAE"/>
    <w:rsid w:val="00FC52C2"/>
    <w:rsid w:val="00FC55BB"/>
    <w:rsid w:val="00FC5C08"/>
    <w:rsid w:val="00FC67A1"/>
    <w:rsid w:val="00FD0ED3"/>
    <w:rsid w:val="00FD16C3"/>
    <w:rsid w:val="00FD2E93"/>
    <w:rsid w:val="00FD36E8"/>
    <w:rsid w:val="00FD5408"/>
    <w:rsid w:val="00FD6338"/>
    <w:rsid w:val="00FD79D5"/>
    <w:rsid w:val="00FE6237"/>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5B89F"/>
  <w15:docId w15:val="{59CC25D0-0E30-47F6-98C3-F7CB6C5F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99"/>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DB635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DB6350"/>
    <w:rPr>
      <w:rFonts w:ascii="Calibri" w:hAnsi="Calibri"/>
      <w:szCs w:val="21"/>
    </w:rPr>
  </w:style>
  <w:style w:type="paragraph" w:customStyle="1" w:styleId="Nagwekbazowy">
    <w:name w:val="Nagłówek bazowy"/>
    <w:basedOn w:val="Tekstpodstawowy"/>
    <w:next w:val="Tekstpodstawowy"/>
    <w:uiPriority w:val="99"/>
    <w:rsid w:val="00ED2263"/>
    <w:pPr>
      <w:keepNext/>
      <w:keepLines/>
      <w:spacing w:after="0" w:line="240" w:lineRule="atLeast"/>
    </w:pPr>
    <w:rPr>
      <w:b w:val="0"/>
      <w:kern w:val="20"/>
      <w:sz w:val="22"/>
    </w:rPr>
  </w:style>
  <w:style w:type="numbering" w:customStyle="1" w:styleId="Styl2">
    <w:name w:val="Styl2"/>
    <w:uiPriority w:val="99"/>
    <w:rsid w:val="004A1A2E"/>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20135513">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78861436">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3799936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49142537">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698318088">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70510152">
      <w:bodyDiv w:val="1"/>
      <w:marLeft w:val="0"/>
      <w:marRight w:val="0"/>
      <w:marTop w:val="0"/>
      <w:marBottom w:val="0"/>
      <w:divBdr>
        <w:top w:val="none" w:sz="0" w:space="0" w:color="auto"/>
        <w:left w:val="none" w:sz="0" w:space="0" w:color="auto"/>
        <w:bottom w:val="none" w:sz="0" w:space="0" w:color="auto"/>
        <w:right w:val="none" w:sz="0" w:space="0" w:color="auto"/>
      </w:divBdr>
    </w:div>
    <w:div w:id="801847134">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05338399">
      <w:bodyDiv w:val="1"/>
      <w:marLeft w:val="0"/>
      <w:marRight w:val="0"/>
      <w:marTop w:val="0"/>
      <w:marBottom w:val="0"/>
      <w:divBdr>
        <w:top w:val="none" w:sz="0" w:space="0" w:color="auto"/>
        <w:left w:val="none" w:sz="0" w:space="0" w:color="auto"/>
        <w:bottom w:val="none" w:sz="0" w:space="0" w:color="auto"/>
        <w:right w:val="none" w:sz="0" w:space="0" w:color="auto"/>
      </w:divBdr>
    </w:div>
    <w:div w:id="91239397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28481933">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90152240">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49192106">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3848387">
      <w:bodyDiv w:val="1"/>
      <w:marLeft w:val="0"/>
      <w:marRight w:val="0"/>
      <w:marTop w:val="0"/>
      <w:marBottom w:val="0"/>
      <w:divBdr>
        <w:top w:val="none" w:sz="0" w:space="0" w:color="auto"/>
        <w:left w:val="none" w:sz="0" w:space="0" w:color="auto"/>
        <w:bottom w:val="none" w:sz="0" w:space="0" w:color="auto"/>
        <w:right w:val="none" w:sz="0" w:space="0" w:color="auto"/>
      </w:divBdr>
    </w:div>
    <w:div w:id="1332173938">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5885843">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14281935">
      <w:bodyDiv w:val="1"/>
      <w:marLeft w:val="0"/>
      <w:marRight w:val="0"/>
      <w:marTop w:val="0"/>
      <w:marBottom w:val="0"/>
      <w:divBdr>
        <w:top w:val="none" w:sz="0" w:space="0" w:color="auto"/>
        <w:left w:val="none" w:sz="0" w:space="0" w:color="auto"/>
        <w:bottom w:val="none" w:sz="0" w:space="0" w:color="auto"/>
        <w:right w:val="none" w:sz="0" w:space="0" w:color="auto"/>
      </w:divBdr>
    </w:div>
    <w:div w:id="1418937622">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78571053">
      <w:bodyDiv w:val="1"/>
      <w:marLeft w:val="0"/>
      <w:marRight w:val="0"/>
      <w:marTop w:val="0"/>
      <w:marBottom w:val="0"/>
      <w:divBdr>
        <w:top w:val="none" w:sz="0" w:space="0" w:color="auto"/>
        <w:left w:val="none" w:sz="0" w:space="0" w:color="auto"/>
        <w:bottom w:val="none" w:sz="0" w:space="0" w:color="auto"/>
        <w:right w:val="none" w:sz="0" w:space="0" w:color="auto"/>
      </w:divBdr>
    </w:div>
    <w:div w:id="149646015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41284552">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591045022">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787117472">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35149163">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11578959">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85617623">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09865564">
      <w:bodyDiv w:val="1"/>
      <w:marLeft w:val="0"/>
      <w:marRight w:val="0"/>
      <w:marTop w:val="0"/>
      <w:marBottom w:val="0"/>
      <w:divBdr>
        <w:top w:val="none" w:sz="0" w:space="0" w:color="auto"/>
        <w:left w:val="none" w:sz="0" w:space="0" w:color="auto"/>
        <w:bottom w:val="none" w:sz="0" w:space="0" w:color="auto"/>
        <w:right w:val="none" w:sz="0" w:space="0" w:color="auto"/>
      </w:divBdr>
    </w:div>
    <w:div w:id="205200134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3673493">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092266070">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mrvg4"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sip.legalis.pl/document-view.seam?documentId=mfrxilrtg4yteojtg4ytm"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ygi" TargetMode="External"/><Relationship Id="rId29" Type="http://schemas.openxmlformats.org/officeDocument/2006/relationships/hyperlink" Target="http://platformazakupowa.pl" TargetMode="External"/><Relationship Id="rId11" Type="http://schemas.openxmlformats.org/officeDocument/2006/relationships/hyperlink" Target="https://sip.legalis.pl/document-view.seam?documentId=mfrxilrtg4ytimjzhe4tiltqmfyc4njrga4dcmjyg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mrxge"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 Id="rId10" Type="http://schemas.openxmlformats.org/officeDocument/2006/relationships/hyperlink" Target="http://platformazakupowa.pl/pn/onkol_kielce" TargetMode="External"/><Relationship Id="rId19" Type="http://schemas.openxmlformats.org/officeDocument/2006/relationships/hyperlink" Target="http://platformazakupowa.pl/pn/onkol_kielce" TargetMode="External"/><Relationship Id="rId31" Type="http://schemas.openxmlformats.org/officeDocument/2006/relationships/hyperlink" Target="https://platformazakupowa.pl/strona/1-regulamin" TargetMode="External"/><Relationship Id="rId44" Type="http://schemas.openxmlformats.org/officeDocument/2006/relationships/hyperlink" Target="mailto:iod@onkol.kielce.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nrxg4"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sip.legalis.pl/document-full.seam?documentId=mfrxilrtg4ytimjzhe4tiltwmvzc4mjygyzdq"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anztg4" TargetMode="External"/><Relationship Id="rId17" Type="http://schemas.openxmlformats.org/officeDocument/2006/relationships/hyperlink" Target="https://sip.legalis.pl/document-view.seam?documentId=mfrxilrtg4ytimjzhe4tiltqmfyc4njrga4damrzge"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platformazakupowa.pl/pn/onkol_kielc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E2D9D-561A-477B-A3E6-70BA9A7E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18</Pages>
  <Words>7759</Words>
  <Characters>46560</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Motyka Maja</cp:lastModifiedBy>
  <cp:revision>171</cp:revision>
  <cp:lastPrinted>2023-09-01T05:56:00Z</cp:lastPrinted>
  <dcterms:created xsi:type="dcterms:W3CDTF">2022-03-23T12:01:00Z</dcterms:created>
  <dcterms:modified xsi:type="dcterms:W3CDTF">2023-09-01T10:40:00Z</dcterms:modified>
</cp:coreProperties>
</file>